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Липецкой обл. от 27.12.2023 N 794</w:t>
              <w:br/>
              <w:t xml:space="preserve">(ред. от 22.03.2024)</w:t>
              <w:br/>
              <w:t xml:space="preserve">"Об утверждении государственной программы Липецкой области "Развитие культуры и туризма в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ЛИПЕЦКОЙ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794</w:t>
      </w:r>
    </w:p>
    <w:p>
      <w:pPr>
        <w:pStyle w:val="2"/>
        <w:jc w:val="both"/>
      </w:pPr>
      <w:r>
        <w:rPr>
          <w:sz w:val="20"/>
        </w:rPr>
      </w:r>
    </w:p>
    <w:p>
      <w:pPr>
        <w:pStyle w:val="2"/>
        <w:jc w:val="center"/>
      </w:pPr>
      <w:r>
        <w:rPr>
          <w:sz w:val="20"/>
        </w:rPr>
        <w:t xml:space="preserve">ОБ УТВЕРЖДЕНИИ ГОСУДАРСТВЕННОЙ ПРОГРАММЫ ЛИПЕЦКОЙ ОБЛАСТИ</w:t>
      </w:r>
    </w:p>
    <w:p>
      <w:pPr>
        <w:pStyle w:val="2"/>
        <w:jc w:val="center"/>
      </w:pPr>
      <w:r>
        <w:rPr>
          <w:sz w:val="20"/>
        </w:rPr>
        <w:t xml:space="preserve">"РАЗВИТИЕ КУЛЬТУРЫ И ТУРИЗМА 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Законом</w:t>
        </w:r>
      </w:hyperlink>
      <w:r>
        <w:rPr>
          <w:sz w:val="20"/>
        </w:rPr>
        <w:t xml:space="preserve"> Липецкой области от 25 октября 2022 года N 207-ОЗ "Стратегия социально-экономического развития Липецкой области на период до 2030 года" и </w:t>
      </w:r>
      <w:hyperlink w:history="0" r:id="rId9" w:tooltip="Постановление Правительства Липецкой обл. от 02.06.2023 N 286 (ред. от 07.12.2023) &quot;О Порядке разработки, формирования и реализации государственных программ Липецкой области&quot; {КонсультантПлюс}">
        <w:r>
          <w:rPr>
            <w:sz w:val="20"/>
            <w:color w:val="0000ff"/>
          </w:rPr>
          <w:t xml:space="preserve">постановлением</w:t>
        </w:r>
      </w:hyperlink>
      <w:r>
        <w:rPr>
          <w:sz w:val="20"/>
        </w:rPr>
        <w:t xml:space="preserve"> Правительства Липецкой области от 2 июня 2023 года N 286 "О Порядке разработки, формирования и реализации государственных программ Липецкой области" Правительство Липецкой области постановляет:</w:t>
      </w:r>
    </w:p>
    <w:p>
      <w:pPr>
        <w:pStyle w:val="0"/>
        <w:spacing w:before="200" w:line-rule="auto"/>
        <w:ind w:firstLine="540"/>
        <w:jc w:val="both"/>
      </w:pPr>
      <w:r>
        <w:rPr>
          <w:sz w:val="20"/>
        </w:rPr>
        <w:t xml:space="preserve">1. Утвердить государственную </w:t>
      </w:r>
      <w:hyperlink w:history="0" w:anchor="P23" w:tooltip="Приложение">
        <w:r>
          <w:rPr>
            <w:sz w:val="20"/>
            <w:color w:val="0000ff"/>
          </w:rPr>
          <w:t xml:space="preserve">программу</w:t>
        </w:r>
      </w:hyperlink>
      <w:r>
        <w:rPr>
          <w:sz w:val="20"/>
        </w:rPr>
        <w:t xml:space="preserve"> Липецкой области "Развитие культуры и туризма в Липецкой области" (приложение).</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Липецкой области</w:t>
      </w:r>
    </w:p>
    <w:p>
      <w:pPr>
        <w:pStyle w:val="0"/>
        <w:jc w:val="right"/>
      </w:pPr>
      <w:r>
        <w:rPr>
          <w:sz w:val="20"/>
        </w:rPr>
        <w:t xml:space="preserve">А.Н.РЯБЧЕНКО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3" w:name="P23"/>
    <w:bookmarkEnd w:id="23"/>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Липецкой области</w:t>
      </w:r>
    </w:p>
    <w:p>
      <w:pPr>
        <w:pStyle w:val="0"/>
        <w:jc w:val="right"/>
      </w:pPr>
      <w:r>
        <w:rPr>
          <w:sz w:val="20"/>
        </w:rPr>
        <w:t xml:space="preserve">"Об утверждении государственной</w:t>
      </w:r>
    </w:p>
    <w:p>
      <w:pPr>
        <w:pStyle w:val="0"/>
        <w:jc w:val="right"/>
      </w:pPr>
      <w:r>
        <w:rPr>
          <w:sz w:val="20"/>
        </w:rPr>
        <w:t xml:space="preserve">программы Липецкой области</w:t>
      </w:r>
    </w:p>
    <w:p>
      <w:pPr>
        <w:pStyle w:val="0"/>
        <w:jc w:val="right"/>
      </w:pPr>
      <w:r>
        <w:rPr>
          <w:sz w:val="20"/>
        </w:rPr>
        <w:t xml:space="preserve">"Развитие культуры и туризма</w:t>
      </w:r>
    </w:p>
    <w:p>
      <w:pPr>
        <w:pStyle w:val="0"/>
        <w:jc w:val="right"/>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СТРАТЕГИЧЕСКИЕ ПРИОРИТЕТЫ ГОСУДАРСТВЕННОЙ</w:t>
      </w:r>
    </w:p>
    <w:p>
      <w:pPr>
        <w:pStyle w:val="2"/>
        <w:jc w:val="center"/>
      </w:pPr>
      <w:r>
        <w:rPr>
          <w:sz w:val="20"/>
        </w:rPr>
        <w:t xml:space="preserve">ПРОГРАММЫ ЛИПЕЦКОЙ ОБЛАСТИ "РАЗВИТИЕ КУЛЬТУРЫ И ТУРИЗМА</w:t>
      </w:r>
    </w:p>
    <w:p>
      <w:pPr>
        <w:pStyle w:val="2"/>
        <w:jc w:val="center"/>
      </w:pPr>
      <w:r>
        <w:rPr>
          <w:sz w:val="20"/>
        </w:rPr>
        <w:t xml:space="preserve">В ЛИПЕЦКОЙ ОБЛАСТИ"</w:t>
      </w:r>
    </w:p>
    <w:p>
      <w:pPr>
        <w:pStyle w:val="0"/>
        <w:jc w:val="both"/>
      </w:pPr>
      <w:r>
        <w:rPr>
          <w:sz w:val="20"/>
        </w:rPr>
      </w:r>
    </w:p>
    <w:p>
      <w:pPr>
        <w:pStyle w:val="2"/>
        <w:outlineLvl w:val="2"/>
        <w:jc w:val="center"/>
      </w:pPr>
      <w:r>
        <w:rPr>
          <w:sz w:val="20"/>
        </w:rPr>
        <w:t xml:space="preserve">1.1. Оценка текущего состояния сферы культуры и туризма</w:t>
      </w:r>
    </w:p>
    <w:p>
      <w:pPr>
        <w:pStyle w:val="2"/>
        <w:jc w:val="center"/>
      </w:pPr>
      <w:r>
        <w:rPr>
          <w:sz w:val="20"/>
        </w:rPr>
        <w:t xml:space="preserve">Липецкой области, тенденции, факторы и проблемные вопросы,</w:t>
      </w:r>
    </w:p>
    <w:p>
      <w:pPr>
        <w:pStyle w:val="2"/>
        <w:jc w:val="center"/>
      </w:pPr>
      <w:r>
        <w:rPr>
          <w:sz w:val="20"/>
        </w:rPr>
        <w:t xml:space="preserve">определяющие направления развития сферы культуры и туризма</w:t>
      </w:r>
    </w:p>
    <w:p>
      <w:pPr>
        <w:pStyle w:val="2"/>
        <w:jc w:val="center"/>
      </w:pPr>
      <w:r>
        <w:rPr>
          <w:sz w:val="20"/>
        </w:rPr>
        <w:t xml:space="preserve">Липецкой области</w:t>
      </w:r>
    </w:p>
    <w:p>
      <w:pPr>
        <w:pStyle w:val="0"/>
        <w:jc w:val="both"/>
      </w:pPr>
      <w:r>
        <w:rPr>
          <w:sz w:val="20"/>
        </w:rPr>
      </w:r>
    </w:p>
    <w:p>
      <w:pPr>
        <w:pStyle w:val="0"/>
        <w:ind w:firstLine="540"/>
        <w:jc w:val="both"/>
      </w:pPr>
      <w:r>
        <w:rPr>
          <w:sz w:val="20"/>
        </w:rPr>
        <w:t xml:space="preserve">Липецкая область характеризуется ростом числа посещений учреждений культуры, организацией и проведением международных, всероссийских и межрегиональных мероприятий, активной цифровизацией услуг, предоставляемых учреждениями культуры, модернизацией муниципальных библиотек, развитой системой непрерывного образования в сфере культуры, наличием уникального материального и нематериального культурно-исторического наследия области. При этом наблюдается сокращение числа учреждений культуры и культурно-досугового типа, нехватка качественной культурно-досуговой инфраструктуры, в том числе инфраструктуры креативных индустрий, недостаточным финансированием сферы культуры, дисбаланс уровня заработной платы в муниципальных образованиях.</w:t>
      </w:r>
    </w:p>
    <w:p>
      <w:pPr>
        <w:pStyle w:val="0"/>
        <w:spacing w:before="200" w:line-rule="auto"/>
        <w:ind w:firstLine="540"/>
        <w:jc w:val="both"/>
      </w:pPr>
      <w:r>
        <w:rPr>
          <w:sz w:val="20"/>
        </w:rPr>
        <w:t xml:space="preserve">В период 2014 - 2019 гг. число посещений учреждений культуры Липецкой области увеличилось на 64,3% и составило в 2019 году 11,8 млн. (2014 год - 7,18 млн.). За период 2019 - 2020 гг. число посещений сократилось в 2 раза до 6 млн. посещений, что обусловлено введением Правительством Российской Федерации и региональной администрацией ограничений в результате распространения новой коронавирусной инфекции COVID-19.</w:t>
      </w:r>
    </w:p>
    <w:p>
      <w:pPr>
        <w:pStyle w:val="0"/>
        <w:spacing w:before="200" w:line-rule="auto"/>
        <w:ind w:firstLine="540"/>
        <w:jc w:val="both"/>
      </w:pPr>
      <w:r>
        <w:rPr>
          <w:sz w:val="20"/>
        </w:rPr>
        <w:t xml:space="preserve">В Липецкой области регулярно проводится ряд международных, всероссийских, межрегиональных и областных фестивалей и конкурсов, призванных организовать содержательный досуг, правовое и патриотическое воспитание детей и молодежи, привлечь их к занятию творчеством: Международный открытый конкурс-фестиваль юных пианистов им. К.Н. Игумнова; Всероссийский фестиваль народного творчества им. А.П. Мистюкова "Ты, Россия, и сердце, и песня моя!"; Всероссийский музыкальный фестиваль имени Т.Н. Хренникова; межрегиональный фестиваль детских хореографических коллективов "В гостях у "Родничка" и пр.</w:t>
      </w:r>
    </w:p>
    <w:p>
      <w:pPr>
        <w:pStyle w:val="0"/>
        <w:spacing w:before="200" w:line-rule="auto"/>
        <w:ind w:firstLine="540"/>
        <w:jc w:val="both"/>
      </w:pPr>
      <w:r>
        <w:rPr>
          <w:sz w:val="20"/>
        </w:rPr>
        <w:t xml:space="preserve">Число видов поощрительных выплат в сфере культуры и искусства достигает 11 ед. Количество лауреатов областных премий и областных стипендиатов в сфере культуры и искусства в 2020 году составило 354 человек.</w:t>
      </w:r>
    </w:p>
    <w:p>
      <w:pPr>
        <w:pStyle w:val="0"/>
        <w:spacing w:before="200" w:line-rule="auto"/>
        <w:ind w:firstLine="540"/>
        <w:jc w:val="both"/>
      </w:pPr>
      <w:r>
        <w:rPr>
          <w:sz w:val="20"/>
        </w:rPr>
        <w:t xml:space="preserve">В Липецкой области библиотечным обслуживанием населения занимаются 484 библиотеки, 86,16% из которых расположены в сельской местности. Доступ к сети "Интернет" в 2020 году имеют 91,5% библиотек. В 2019 году открыты виртуальные читальные залы Национальной электронной библиотеки в 11 библиотеках области, а всего доступ к НЭБ на договорной основе имеют 53 библиотеки. В 2019 году созданы 3 мультимедиа-гида с использованием технологии дополненной реальности в Липецком областном краеведческом музее, приобретены аудиогиды Липецким областным художественным музеем, позволяющие получить информацию о произведениях и организовать индивидуальное экскурсионное обслуживание. Учреждениями культуры Липецкой области осуществляются онлайн-трансляции мероприятий, размещаемых на портале "</w:t>
      </w:r>
      <w:r>
        <w:rPr>
          <w:sz w:val="20"/>
        </w:rPr>
        <w:t xml:space="preserve">Культура.РФ</w:t>
      </w:r>
      <w:r>
        <w:rPr>
          <w:sz w:val="20"/>
        </w:rPr>
        <w:t xml:space="preserve">". На территории Липецкой области статус модельных библиотек получили 3 учреждения культуры (0,62% от общего числа библиотек).</w:t>
      </w:r>
    </w:p>
    <w:p>
      <w:pPr>
        <w:pStyle w:val="0"/>
        <w:spacing w:before="200" w:line-rule="auto"/>
        <w:ind w:firstLine="540"/>
        <w:jc w:val="both"/>
      </w:pPr>
      <w:r>
        <w:rPr>
          <w:sz w:val="20"/>
        </w:rPr>
        <w:t xml:space="preserve">На территории Липецкой области функционирует учебно-методический центр по образованию и повышению квалификации специалистов культуры и искусства. Повышение квалификации специалистов организовано по 13 дополнительным профессиональным программам повышения квалификации. Дистанционные курсы повышения квалификации специалистов из учреждений культуры региона проводятся на базе 9 крупнейших вузов по профилю культуры и искусства (Краснодарский государственный институт культуры, Санкт-Петербургский государственный институт культуры, Российская академия музыки имени Гнесиных, Российская государственная библиотека, Академия Русского балета имени А.Я. Вагановой, Саратовская государственная консерватория имени Л.В. Собинова, Российский институт театрального искусства - ГИТИС, Казанский государственный институт культуры, Московский государственный институт культуры).</w:t>
      </w:r>
    </w:p>
    <w:p>
      <w:pPr>
        <w:pStyle w:val="0"/>
        <w:spacing w:before="200" w:line-rule="auto"/>
        <w:ind w:firstLine="540"/>
        <w:jc w:val="both"/>
      </w:pPr>
      <w:r>
        <w:rPr>
          <w:sz w:val="20"/>
        </w:rPr>
        <w:t xml:space="preserve">В 2019 году контингент обучающихся по дополнительным программам в области искусств составил 16,5 тыс. чел. (на 2,8% больше, чем в 2018 году) в возрасте 5 - 18 лет, что составляет 10,0% от общего числа детей данной возрастной группы в регионе.</w:t>
      </w:r>
    </w:p>
    <w:p>
      <w:pPr>
        <w:pStyle w:val="0"/>
        <w:spacing w:before="200" w:line-rule="auto"/>
        <w:ind w:firstLine="540"/>
        <w:jc w:val="both"/>
      </w:pPr>
      <w:r>
        <w:rPr>
          <w:sz w:val="20"/>
        </w:rPr>
        <w:t xml:space="preserve">Контингент обучающихся по предпрофессиональным программам составляет 7,8 тыс. чел. - 47,7% от общего числа обучающихся. В структуре СПО осуществляют свою деятельность 2 колледжа, которые реализуют программы дополнительного образования детей в области искусств.</w:t>
      </w:r>
    </w:p>
    <w:p>
      <w:pPr>
        <w:pStyle w:val="0"/>
        <w:spacing w:before="200" w:line-rule="auto"/>
        <w:ind w:firstLine="540"/>
        <w:jc w:val="both"/>
      </w:pPr>
      <w:r>
        <w:rPr>
          <w:sz w:val="20"/>
        </w:rPr>
        <w:t xml:space="preserve">В 2019 году 40,6% студентов колледжей и учащихся ДШИ (по видам искусств) от общего числа принявших участие стали победителями и лауреатами конкурсов международного, всероссийского, межрегионального, областного уровней.</w:t>
      </w:r>
    </w:p>
    <w:p>
      <w:pPr>
        <w:pStyle w:val="0"/>
        <w:spacing w:before="200" w:line-rule="auto"/>
        <w:ind w:firstLine="540"/>
        <w:jc w:val="both"/>
      </w:pPr>
      <w:r>
        <w:rPr>
          <w:sz w:val="20"/>
        </w:rPr>
        <w:t xml:space="preserve">На территории Липецкой области расположено 702 объекта культурного наследия, включенных в единый государственный реестр объектов культурного наследия (памятников истории и культуры) Российской Федерации. Из них 178 федерального значения (в т.ч. 115 объектов археологического наследия).</w:t>
      </w:r>
    </w:p>
    <w:p>
      <w:pPr>
        <w:pStyle w:val="0"/>
        <w:spacing w:before="200" w:line-rule="auto"/>
        <w:ind w:firstLine="540"/>
        <w:jc w:val="both"/>
      </w:pPr>
      <w:r>
        <w:rPr>
          <w:sz w:val="20"/>
        </w:rPr>
        <w:t xml:space="preserve">С 2017 года функционирует сайт "Электронный каталог нематериального культурного наследия "Наследие Липецкой области". К нематериальному наследию Липецкой области относятся частушечно-инструментальная форма "Матаня", свадебные традиции сел бывшего Романова городища, традиция изготовления и бытования глиняной игрушки и пр.</w:t>
      </w:r>
    </w:p>
    <w:p>
      <w:pPr>
        <w:pStyle w:val="0"/>
        <w:spacing w:before="200" w:line-rule="auto"/>
        <w:ind w:firstLine="540"/>
        <w:jc w:val="both"/>
      </w:pPr>
      <w:r>
        <w:rPr>
          <w:sz w:val="20"/>
        </w:rPr>
        <w:t xml:space="preserve">В период 2010 - 2020 гг. наблюдается значительное сокращение учреждений культуры и культурно-досугового типа на территории Липецкой области. Общий спад составил 11,74%. Основная доля приходится на киноустановки - 52,73% за 10 лет. Стабильным остается количество театров - 4 ед. Число общедоступных библиотек сократилось на 8,68%.</w:t>
      </w:r>
    </w:p>
    <w:p>
      <w:pPr>
        <w:pStyle w:val="0"/>
        <w:spacing w:before="200" w:line-rule="auto"/>
        <w:ind w:firstLine="540"/>
        <w:jc w:val="both"/>
      </w:pPr>
      <w:r>
        <w:rPr>
          <w:sz w:val="20"/>
        </w:rPr>
        <w:t xml:space="preserve">За 2019 - 2020 гг. наблюдается сокращение финансирования отрасли культуры от консолидированного бюджета Липецкой области на 25,26%. В 2020 году доля финансирования отрасли составила 1,42% от бюджета региона (2019 год - 1,9%).</w:t>
      </w:r>
    </w:p>
    <w:p>
      <w:pPr>
        <w:pStyle w:val="0"/>
        <w:spacing w:before="200" w:line-rule="auto"/>
        <w:ind w:firstLine="540"/>
        <w:jc w:val="both"/>
      </w:pPr>
      <w:r>
        <w:rPr>
          <w:sz w:val="20"/>
        </w:rPr>
        <w:t xml:space="preserve">В регионе наблюдается существенное отличие уровня заработной платы работников организаций культуры ряда муниципальных организаций и областных. Заработная плата в районах колеблется от 32 546 руб. до 36 110 руб. Средняя заработная плата в районных учреждениях культуры - 33 591 руб., в областных - 39 465 руб.</w:t>
      </w:r>
    </w:p>
    <w:p>
      <w:pPr>
        <w:pStyle w:val="0"/>
        <w:spacing w:before="200" w:line-rule="auto"/>
        <w:ind w:firstLine="540"/>
        <w:jc w:val="both"/>
      </w:pPr>
      <w:r>
        <w:rPr>
          <w:sz w:val="20"/>
        </w:rPr>
        <w:t xml:space="preserve">Регион обладает большим туристским потенциалом: выгодное географическое положение, высокая транспортная доступность, богатое историческое и культурное наследие.</w:t>
      </w:r>
    </w:p>
    <w:p>
      <w:pPr>
        <w:pStyle w:val="0"/>
        <w:spacing w:before="200" w:line-rule="auto"/>
        <w:ind w:firstLine="540"/>
        <w:jc w:val="both"/>
      </w:pPr>
      <w:r>
        <w:rPr>
          <w:sz w:val="20"/>
        </w:rPr>
        <w:t xml:space="preserve">На территории области функционирует более 130 коллективных средств размещения, 100 туристических агентств (по данным Территориального органа Федеральной службы государственной статистики по Липецкой области за 2021 год), установлено более 510 знаков туристской навигации к ключевым объектам региона.</w:t>
      </w:r>
    </w:p>
    <w:p>
      <w:pPr>
        <w:pStyle w:val="0"/>
        <w:spacing w:before="200" w:line-rule="auto"/>
        <w:ind w:firstLine="540"/>
        <w:jc w:val="both"/>
      </w:pPr>
      <w:r>
        <w:rPr>
          <w:sz w:val="20"/>
        </w:rPr>
        <w:t xml:space="preserve">В регионе активно развиваются культурно-познавательный, событийный, детский, сельский, экологический, гастрономический, паломнический. Разработаны туристские маршруты для разных категорий населения.</w:t>
      </w:r>
    </w:p>
    <w:p>
      <w:pPr>
        <w:pStyle w:val="0"/>
        <w:spacing w:before="200" w:line-rule="auto"/>
        <w:ind w:firstLine="540"/>
        <w:jc w:val="both"/>
      </w:pPr>
      <w:r>
        <w:rPr>
          <w:sz w:val="20"/>
        </w:rPr>
        <w:t xml:space="preserve">С целью информирования жителей и гостей региона на территории региона осуществляют свою деятельность три туристско-информационных центра. Действуют 10 профессиональных аудиогидов (150 аудиоисторий) к туристским объектам. В 2022 году запущено мобильное приложение для путешественников по Липецкой области "Липецкая Земля".</w:t>
      </w:r>
    </w:p>
    <w:p>
      <w:pPr>
        <w:pStyle w:val="0"/>
        <w:spacing w:before="200" w:line-rule="auto"/>
        <w:ind w:firstLine="540"/>
        <w:jc w:val="both"/>
      </w:pPr>
      <w:r>
        <w:rPr>
          <w:sz w:val="20"/>
        </w:rPr>
        <w:t xml:space="preserve">С 1 июля 2022 года вступил в силу Федеральный </w:t>
      </w:r>
      <w:hyperlink w:history="0" r:id="rId11" w:tooltip="Федеральный закон от 20.04.2021 N 93-ФЗ (ред. от 23.03.2024) &quot;О внесении изменений в Федеральный закон &quot;Об основах туристской деятельности в Российской Федерации&quot; в части правового регулирования деятельности экскурсоводов (гидов), гидов-переводчиков и инструкторов-проводников&quot; {КонсультантПлюс}">
        <w:r>
          <w:rPr>
            <w:sz w:val="20"/>
            <w:color w:val="0000ff"/>
          </w:rPr>
          <w:t xml:space="preserve">закон</w:t>
        </w:r>
      </w:hyperlink>
      <w:r>
        <w:rPr>
          <w:sz w:val="20"/>
        </w:rPr>
        <w:t xml:space="preserve"> N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в соответствии с которым на территории Липецкой области и других регионах для осуществления экскурсионных услуг будет необходим аттестат экскурсовода (гида) или (и) гида-переводчика. С начала действия данного нормативно-правового акта экскурсоводы Липецкой области успешно сдают квалификационные экзамены по аттестации экскурсоводов (гидов), гидов-переводчиков.</w:t>
      </w:r>
    </w:p>
    <w:p>
      <w:pPr>
        <w:pStyle w:val="0"/>
        <w:spacing w:before="200" w:line-rule="auto"/>
        <w:ind w:firstLine="540"/>
        <w:jc w:val="both"/>
      </w:pPr>
      <w:r>
        <w:rPr>
          <w:sz w:val="20"/>
        </w:rPr>
        <w:t xml:space="preserve">В Липецкой области насчитывается более 3000 объектов культурного наследия, многие из которых являются точками притяжения туристов.</w:t>
      </w:r>
    </w:p>
    <w:p>
      <w:pPr>
        <w:pStyle w:val="0"/>
        <w:spacing w:before="200" w:line-rule="auto"/>
        <w:ind w:firstLine="540"/>
        <w:jc w:val="both"/>
      </w:pPr>
      <w:r>
        <w:rPr>
          <w:sz w:val="20"/>
        </w:rPr>
        <w:t xml:space="preserve">В области активно развиваются современные направления размещения туристов - кемпинги и глэмпинги. Существующая в регионе сеть кемпингов и глэмпингов включает уже более 10 таких мест размещения.</w:t>
      </w:r>
    </w:p>
    <w:p>
      <w:pPr>
        <w:pStyle w:val="0"/>
        <w:spacing w:before="200" w:line-rule="auto"/>
        <w:ind w:firstLine="540"/>
        <w:jc w:val="both"/>
      </w:pPr>
      <w:r>
        <w:rPr>
          <w:sz w:val="20"/>
        </w:rPr>
        <w:t xml:space="preserve">Детский туризм является одним из приоритетных направлений в Липецкой области, и в целях его развития с 2018 года предоставляются субсидии социально ориентированным некоммерческим организациям на реализацию детских туристических проектов. За пять лет в тематических программах приняло участие более 1500 школьников региона, в том числе детей с ограниченными возможностями здоровья.</w:t>
      </w:r>
    </w:p>
    <w:p>
      <w:pPr>
        <w:pStyle w:val="0"/>
        <w:spacing w:before="200" w:line-rule="auto"/>
        <w:ind w:firstLine="540"/>
        <w:jc w:val="both"/>
      </w:pPr>
      <w:r>
        <w:rPr>
          <w:sz w:val="20"/>
        </w:rPr>
        <w:t xml:space="preserve">Экскурсии школьников на современное промышленное производство являются важным элементом системы профориентационной работы с подрастающим поколением, позволяющим познакомить детей с современным производством, с особенностями технологических процессов, с условиями труда работников предприятий, узнать подробности о рабочих профессиях. Более 10 предприятий ежегодно принимают школьников региона.</w:t>
      </w:r>
    </w:p>
    <w:p>
      <w:pPr>
        <w:pStyle w:val="0"/>
        <w:spacing w:before="200" w:line-rule="auto"/>
        <w:ind w:firstLine="540"/>
        <w:jc w:val="both"/>
      </w:pPr>
      <w:r>
        <w:rPr>
          <w:sz w:val="20"/>
        </w:rPr>
        <w:t xml:space="preserve">Липецкая область входит в число 15 самых популярных российских направлений гастрономического туризма. Шесть старинных традиций и обычаев из нашего региона входят в Реестр объектов нематериального культурного наследия, среди них главные бренды Липецкой области - романовская игрушка и елецкое кружево. В 2022 году завершена реконструкция Центра романовской игрушки в с. Троицкое.</w:t>
      </w:r>
    </w:p>
    <w:p>
      <w:pPr>
        <w:pStyle w:val="0"/>
        <w:spacing w:before="200" w:line-rule="auto"/>
        <w:ind w:firstLine="540"/>
        <w:jc w:val="both"/>
      </w:pPr>
      <w:r>
        <w:rPr>
          <w:sz w:val="20"/>
        </w:rPr>
        <w:t xml:space="preserve">Конкурентные преимущества:</w:t>
      </w:r>
    </w:p>
    <w:p>
      <w:pPr>
        <w:pStyle w:val="0"/>
        <w:spacing w:before="200" w:line-rule="auto"/>
        <w:ind w:firstLine="540"/>
        <w:jc w:val="both"/>
      </w:pPr>
      <w:r>
        <w:rPr>
          <w:sz w:val="20"/>
        </w:rPr>
        <w:t xml:space="preserve">наличие опыта организации и проведения международных, всероссийских и межрегиональных мероприятий;</w:t>
      </w:r>
    </w:p>
    <w:p>
      <w:pPr>
        <w:pStyle w:val="0"/>
        <w:spacing w:before="200" w:line-rule="auto"/>
        <w:ind w:firstLine="540"/>
        <w:jc w:val="both"/>
      </w:pPr>
      <w:r>
        <w:rPr>
          <w:sz w:val="20"/>
        </w:rPr>
        <w:t xml:space="preserve">развитая система непрерывного образования в сфере культуры;</w:t>
      </w:r>
    </w:p>
    <w:p>
      <w:pPr>
        <w:pStyle w:val="0"/>
        <w:spacing w:before="200" w:line-rule="auto"/>
        <w:ind w:firstLine="540"/>
        <w:jc w:val="both"/>
      </w:pPr>
      <w:r>
        <w:rPr>
          <w:sz w:val="20"/>
        </w:rPr>
        <w:t xml:space="preserve">активная цифровизация услуг, предоставляемых учреждениями культуры.</w:t>
      </w:r>
    </w:p>
    <w:p>
      <w:pPr>
        <w:pStyle w:val="0"/>
        <w:spacing w:before="200" w:line-rule="auto"/>
        <w:ind w:firstLine="540"/>
        <w:jc w:val="both"/>
      </w:pPr>
      <w:r>
        <w:rPr>
          <w:sz w:val="20"/>
        </w:rPr>
        <w:t xml:space="preserve">Ключевые проблемы развития:</w:t>
      </w:r>
    </w:p>
    <w:p>
      <w:pPr>
        <w:pStyle w:val="0"/>
        <w:spacing w:before="200" w:line-rule="auto"/>
        <w:ind w:firstLine="540"/>
        <w:jc w:val="both"/>
      </w:pPr>
      <w:r>
        <w:rPr>
          <w:sz w:val="20"/>
        </w:rPr>
        <w:t xml:space="preserve">старение кадров сферы культуры и отсутствие квалифицированных специалистов по продвижению деятельности учреждений культуры среди молодого поколения с целью их эстетического и культурного развития;</w:t>
      </w:r>
    </w:p>
    <w:p>
      <w:pPr>
        <w:pStyle w:val="0"/>
        <w:spacing w:before="200" w:line-rule="auto"/>
        <w:ind w:firstLine="540"/>
        <w:jc w:val="both"/>
      </w:pPr>
      <w:r>
        <w:rPr>
          <w:sz w:val="20"/>
        </w:rPr>
        <w:t xml:space="preserve">ликвидация учреждений культуры в сельской местности в связи с оттоком населения;</w:t>
      </w:r>
    </w:p>
    <w:p>
      <w:pPr>
        <w:pStyle w:val="0"/>
        <w:spacing w:before="200" w:line-rule="auto"/>
        <w:ind w:firstLine="540"/>
        <w:jc w:val="both"/>
      </w:pPr>
      <w:r>
        <w:rPr>
          <w:sz w:val="20"/>
        </w:rPr>
        <w:t xml:space="preserve">изношенность основных конструктивных элементов зданий учреждений культуры и материально-технической базы в учреждениях.</w:t>
      </w:r>
    </w:p>
    <w:p>
      <w:pPr>
        <w:pStyle w:val="0"/>
        <w:spacing w:before="200" w:line-rule="auto"/>
        <w:ind w:firstLine="540"/>
        <w:jc w:val="both"/>
      </w:pPr>
      <w:r>
        <w:rPr>
          <w:sz w:val="20"/>
        </w:rPr>
        <w:t xml:space="preserve">Вместе с тем многие проблемы в сфере культуры остаются нерешенными, в их числе:</w:t>
      </w:r>
    </w:p>
    <w:p>
      <w:pPr>
        <w:pStyle w:val="0"/>
        <w:spacing w:before="200" w:line-rule="auto"/>
        <w:ind w:firstLine="540"/>
        <w:jc w:val="both"/>
      </w:pPr>
      <w:r>
        <w:rPr>
          <w:sz w:val="20"/>
        </w:rPr>
        <w:t xml:space="preserve">значительное количество памятников истории и культуры, находящихся в неудовлетворительном состоянии;</w:t>
      </w:r>
    </w:p>
    <w:p>
      <w:pPr>
        <w:pStyle w:val="0"/>
        <w:spacing w:before="200" w:line-rule="auto"/>
        <w:ind w:firstLine="540"/>
        <w:jc w:val="both"/>
      </w:pPr>
      <w:r>
        <w:rPr>
          <w:sz w:val="20"/>
        </w:rPr>
        <w:t xml:space="preserve">здания муниципальных учреждений культуры имеют высокую степень изношенности, остаются острыми проблемы состояния материально-технической базы муниципальных культурно-досуговых учреждений, библиотек и музеев;</w:t>
      </w:r>
    </w:p>
    <w:p>
      <w:pPr>
        <w:pStyle w:val="0"/>
        <w:spacing w:before="200" w:line-rule="auto"/>
        <w:ind w:firstLine="540"/>
        <w:jc w:val="both"/>
      </w:pPr>
      <w:r>
        <w:rPr>
          <w:sz w:val="20"/>
        </w:rPr>
        <w:t xml:space="preserve">недостаток квалифицированных кадров в сфере культуры, а также специалистов для проведения реставрационных работ на объектах культурного наследия, в фондах музеев и библиотек;</w:t>
      </w:r>
    </w:p>
    <w:p>
      <w:pPr>
        <w:pStyle w:val="0"/>
        <w:spacing w:before="200" w:line-rule="auto"/>
        <w:ind w:firstLine="540"/>
        <w:jc w:val="both"/>
      </w:pPr>
      <w:r>
        <w:rPr>
          <w:sz w:val="20"/>
        </w:rPr>
        <w:t xml:space="preserve">отсутствие индексации объемов государственной поддержки отечественного кинопроизводства, что негативно отражается на количестве новых проектов.</w:t>
      </w:r>
    </w:p>
    <w:p>
      <w:pPr>
        <w:pStyle w:val="0"/>
        <w:spacing w:before="200" w:line-rule="auto"/>
        <w:ind w:firstLine="540"/>
        <w:jc w:val="both"/>
      </w:pPr>
      <w:r>
        <w:rPr>
          <w:sz w:val="20"/>
        </w:rPr>
        <w:t xml:space="preserve">Решение указанных проблем обеспечит развитие сферы культуры и туризма в соответствии с приоритетами и целями государственной национальной политики и окажет существенное влияние на достижение стратегических целей развития Липецкой области.</w:t>
      </w:r>
    </w:p>
    <w:p>
      <w:pPr>
        <w:pStyle w:val="0"/>
        <w:jc w:val="both"/>
      </w:pPr>
      <w:r>
        <w:rPr>
          <w:sz w:val="20"/>
        </w:rPr>
      </w:r>
    </w:p>
    <w:p>
      <w:pPr>
        <w:pStyle w:val="2"/>
        <w:outlineLvl w:val="2"/>
        <w:jc w:val="center"/>
      </w:pPr>
      <w:r>
        <w:rPr>
          <w:sz w:val="20"/>
        </w:rPr>
        <w:t xml:space="preserve">1.2. Описание приоритетов и целей государственной политики</w:t>
      </w:r>
    </w:p>
    <w:p>
      <w:pPr>
        <w:pStyle w:val="2"/>
        <w:jc w:val="center"/>
      </w:pPr>
      <w:r>
        <w:rPr>
          <w:sz w:val="20"/>
        </w:rPr>
        <w:t xml:space="preserve">в сфере культуры и туризма, сведения о взаимосвязи</w:t>
      </w:r>
    </w:p>
    <w:p>
      <w:pPr>
        <w:pStyle w:val="2"/>
        <w:jc w:val="center"/>
      </w:pPr>
      <w:r>
        <w:rPr>
          <w:sz w:val="20"/>
        </w:rPr>
        <w:t xml:space="preserve">со стратегическими приоритетами, определенными в стратегии</w:t>
      </w:r>
    </w:p>
    <w:p>
      <w:pPr>
        <w:pStyle w:val="2"/>
        <w:jc w:val="center"/>
      </w:pPr>
      <w:r>
        <w:rPr>
          <w:sz w:val="20"/>
        </w:rPr>
        <w:t xml:space="preserve">социально-экономического развития области, иных документах</w:t>
      </w:r>
    </w:p>
    <w:p>
      <w:pPr>
        <w:pStyle w:val="2"/>
        <w:jc w:val="center"/>
      </w:pPr>
      <w:r>
        <w:rPr>
          <w:sz w:val="20"/>
        </w:rPr>
        <w:t xml:space="preserve">стратегического планирования области в сфере культуры</w:t>
      </w:r>
    </w:p>
    <w:p>
      <w:pPr>
        <w:pStyle w:val="2"/>
        <w:jc w:val="center"/>
      </w:pPr>
      <w:r>
        <w:rPr>
          <w:sz w:val="20"/>
        </w:rPr>
        <w:t xml:space="preserve">и туризма</w:t>
      </w:r>
    </w:p>
    <w:p>
      <w:pPr>
        <w:pStyle w:val="0"/>
        <w:jc w:val="both"/>
      </w:pPr>
      <w:r>
        <w:rPr>
          <w:sz w:val="20"/>
        </w:rPr>
      </w:r>
    </w:p>
    <w:p>
      <w:pPr>
        <w:pStyle w:val="0"/>
        <w:ind w:firstLine="540"/>
        <w:jc w:val="both"/>
      </w:pPr>
      <w:r>
        <w:rPr>
          <w:sz w:val="20"/>
        </w:rPr>
        <w:t xml:space="preserve">Приоритеты государственной политики определены:</w:t>
      </w:r>
    </w:p>
    <w:p>
      <w:pPr>
        <w:pStyle w:val="0"/>
        <w:spacing w:before="200" w:line-rule="auto"/>
        <w:ind w:firstLine="540"/>
        <w:jc w:val="both"/>
      </w:pPr>
      <w:hyperlink w:history="0" r:id="rId12"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Указом</w:t>
        </w:r>
      </w:hyperlink>
      <w:r>
        <w:rPr>
          <w:sz w:val="20"/>
        </w:rPr>
        <w:t xml:space="preserve"> Президента Российской Федерации от 24 декабря 2014 года N 808 "Об утверждении Основ государственной культурной политики";</w:t>
      </w:r>
    </w:p>
    <w:p>
      <w:pPr>
        <w:pStyle w:val="0"/>
        <w:spacing w:before="200" w:line-rule="auto"/>
        <w:ind w:firstLine="540"/>
        <w:jc w:val="both"/>
      </w:pPr>
      <w:hyperlink w:history="0" r:id="rId1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14"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15"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w:t>
      </w:r>
    </w:p>
    <w:p>
      <w:pPr>
        <w:pStyle w:val="0"/>
        <w:spacing w:before="200" w:line-rule="auto"/>
        <w:ind w:firstLine="540"/>
        <w:jc w:val="both"/>
      </w:pPr>
      <w:hyperlink w:history="0" r:id="rId1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17"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7 мая 2012 года N 599 "О мероприятиях по реализации государственной политики в области образования и науки";</w:t>
      </w:r>
    </w:p>
    <w:p>
      <w:pPr>
        <w:pStyle w:val="0"/>
        <w:spacing w:before="200" w:line-rule="auto"/>
        <w:ind w:firstLine="540"/>
        <w:jc w:val="both"/>
      </w:pPr>
      <w:hyperlink w:history="0" r:id="rId18"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Стратегией</w:t>
        </w:r>
      </w:hyperlink>
      <w:r>
        <w:rPr>
          <w:sz w:val="20"/>
        </w:rPr>
        <w:t xml:space="preserve"> развития туризма в Российской Федерации на период до 2035 года, утвержденной распоряжением Правительства РФ от 20 сентября 2019 года N 2129-р;</w:t>
      </w:r>
    </w:p>
    <w:p>
      <w:pPr>
        <w:pStyle w:val="0"/>
        <w:spacing w:before="200" w:line-rule="auto"/>
        <w:ind w:firstLine="540"/>
        <w:jc w:val="both"/>
      </w:pPr>
      <w:hyperlink w:history="0" r:id="rId19"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Стратегией</w:t>
        </w:r>
      </w:hyperlink>
      <w:r>
        <w:rPr>
          <w:sz w:val="20"/>
        </w:rPr>
        <w:t xml:space="preserve"> социально-экономического развития Липецкой области на период до 2030 года, утвержденной Законом Липецкой области от 25 октября 2022 года N 207-ОЗ.</w:t>
      </w:r>
    </w:p>
    <w:p>
      <w:pPr>
        <w:pStyle w:val="0"/>
        <w:spacing w:before="200" w:line-rule="auto"/>
        <w:ind w:firstLine="540"/>
        <w:jc w:val="both"/>
      </w:pPr>
      <w:r>
        <w:rPr>
          <w:sz w:val="20"/>
        </w:rPr>
        <w:t xml:space="preserve">Приоритетами государственной политики в сфере культуры и туризма, архивного дела являются:</w:t>
      </w:r>
    </w:p>
    <w:p>
      <w:pPr>
        <w:pStyle w:val="0"/>
        <w:spacing w:before="200" w:line-rule="auto"/>
        <w:ind w:firstLine="540"/>
        <w:jc w:val="both"/>
      </w:pPr>
      <w:r>
        <w:rPr>
          <w:sz w:val="20"/>
        </w:rPr>
        <w:t xml:space="preserve">- сохранение, рациональное использование объектов культурного наследия Липецкой области;</w:t>
      </w:r>
    </w:p>
    <w:p>
      <w:pPr>
        <w:pStyle w:val="0"/>
        <w:spacing w:before="200" w:line-rule="auto"/>
        <w:ind w:firstLine="540"/>
        <w:jc w:val="both"/>
      </w:pPr>
      <w:r>
        <w:rPr>
          <w:sz w:val="20"/>
        </w:rPr>
        <w:t xml:space="preserve">- развитие межкультурного взаимодействия, расширение международного и межрегионального культурного сотрудничества, интеграция культуры Липецкой области в российское и мировое культурное пространство;</w:t>
      </w:r>
    </w:p>
    <w:p>
      <w:pPr>
        <w:pStyle w:val="0"/>
        <w:spacing w:before="200" w:line-rule="auto"/>
        <w:ind w:firstLine="540"/>
        <w:jc w:val="both"/>
      </w:pPr>
      <w:r>
        <w:rPr>
          <w:sz w:val="20"/>
        </w:rPr>
        <w:t xml:space="preserve">- обеспечение государственной поддержки творческого состава населения области, увеличение количества областных стипендий для выдающихся деятелей культуры и искусства и молодых талантливых авторов;</w:t>
      </w:r>
    </w:p>
    <w:p>
      <w:pPr>
        <w:pStyle w:val="0"/>
        <w:spacing w:before="200" w:line-rule="auto"/>
        <w:ind w:firstLine="540"/>
        <w:jc w:val="both"/>
      </w:pPr>
      <w:r>
        <w:rPr>
          <w:sz w:val="20"/>
        </w:rPr>
        <w:t xml:space="preserve">- привлечение к участию в творческих мероприятиях детей с целью выявления и поддержки юных талантов;</w:t>
      </w:r>
    </w:p>
    <w:p>
      <w:pPr>
        <w:pStyle w:val="0"/>
        <w:spacing w:before="200" w:line-rule="auto"/>
        <w:ind w:firstLine="540"/>
        <w:jc w:val="both"/>
      </w:pPr>
      <w:r>
        <w:rPr>
          <w:sz w:val="20"/>
        </w:rPr>
        <w:t xml:space="preserve">- модернизация отрасли, учреждений, услуг и технологий работы с посетителями на основе внедрения современных информационных, телекоммуникационных и медийных технологий;</w:t>
      </w:r>
    </w:p>
    <w:p>
      <w:pPr>
        <w:pStyle w:val="0"/>
        <w:spacing w:before="200" w:line-rule="auto"/>
        <w:ind w:firstLine="540"/>
        <w:jc w:val="both"/>
      </w:pPr>
      <w:r>
        <w:rPr>
          <w:sz w:val="20"/>
        </w:rPr>
        <w:t xml:space="preserve">- развитие дистанционных и нестационарных форм библиотечно-информационного обслуживания населения, включая особые категории - инвалидов и других лиц с ограничениями жизнедеятельности, создание публичных электронных библиотек;</w:t>
      </w:r>
    </w:p>
    <w:p>
      <w:pPr>
        <w:pStyle w:val="0"/>
        <w:spacing w:before="200" w:line-rule="auto"/>
        <w:ind w:firstLine="540"/>
        <w:jc w:val="both"/>
      </w:pPr>
      <w:r>
        <w:rPr>
          <w:sz w:val="20"/>
        </w:rPr>
        <w:t xml:space="preserve">- превращение музеев области в культурно-образовательные, досуговые и информационные центры общественной жизни;</w:t>
      </w:r>
    </w:p>
    <w:p>
      <w:pPr>
        <w:pStyle w:val="0"/>
        <w:spacing w:before="200" w:line-rule="auto"/>
        <w:ind w:firstLine="540"/>
        <w:jc w:val="both"/>
      </w:pPr>
      <w:r>
        <w:rPr>
          <w:sz w:val="20"/>
        </w:rPr>
        <w:t xml:space="preserve">- сохранение традиций российского репертуарного театра, создание новых спектаклей по лучшим образцам произведений отечественной и зарубежной классики, современной драматургии, новых спектаклей для детей и юношества, семейного посещения;</w:t>
      </w:r>
    </w:p>
    <w:p>
      <w:pPr>
        <w:pStyle w:val="0"/>
        <w:spacing w:before="200" w:line-rule="auto"/>
        <w:ind w:firstLine="540"/>
        <w:jc w:val="both"/>
      </w:pPr>
      <w:r>
        <w:rPr>
          <w:sz w:val="20"/>
        </w:rPr>
        <w:t xml:space="preserve">- развитие гастрольной деятельности театральных и концертных организаций;</w:t>
      </w:r>
    </w:p>
    <w:p>
      <w:pPr>
        <w:pStyle w:val="0"/>
        <w:spacing w:before="200" w:line-rule="auto"/>
        <w:ind w:firstLine="540"/>
        <w:jc w:val="both"/>
      </w:pPr>
      <w:r>
        <w:rPr>
          <w:sz w:val="20"/>
        </w:rPr>
        <w:t xml:space="preserve">- обеспечение государственной поддержки приобщения детей и молодежи к театральному и музыкальному искусству, музейно-выставочным проектам;</w:t>
      </w:r>
    </w:p>
    <w:p>
      <w:pPr>
        <w:pStyle w:val="0"/>
        <w:spacing w:before="200" w:line-rule="auto"/>
        <w:ind w:firstLine="540"/>
        <w:jc w:val="both"/>
      </w:pPr>
      <w:r>
        <w:rPr>
          <w:sz w:val="20"/>
        </w:rPr>
        <w:t xml:space="preserve">- активное внедрение современных технических (в том числе мультимедийных) средств для художественного оформления театральных постановок, концертных программ и музейно-выставочных экспозиций;</w:t>
      </w:r>
    </w:p>
    <w:p>
      <w:pPr>
        <w:pStyle w:val="0"/>
        <w:spacing w:before="200" w:line-rule="auto"/>
        <w:ind w:firstLine="540"/>
        <w:jc w:val="both"/>
      </w:pPr>
      <w:r>
        <w:rPr>
          <w:sz w:val="20"/>
        </w:rPr>
        <w:t xml:space="preserve">- расширение объемов и видов услуг для населения в сфере культурно-досуговой деятельности;</w:t>
      </w:r>
    </w:p>
    <w:p>
      <w:pPr>
        <w:pStyle w:val="0"/>
        <w:spacing w:before="200" w:line-rule="auto"/>
        <w:ind w:firstLine="540"/>
        <w:jc w:val="both"/>
      </w:pPr>
      <w:r>
        <w:rPr>
          <w:sz w:val="20"/>
        </w:rPr>
        <w:t xml:space="preserve">- подготовка и переподготовка кадрового резерва отрасли, кадров нового типа - менеджеров, экономистов в области культуры, руководителей учреждений культуры, работников творческих профессий;</w:t>
      </w:r>
    </w:p>
    <w:p>
      <w:pPr>
        <w:pStyle w:val="0"/>
        <w:spacing w:before="200" w:line-rule="auto"/>
        <w:ind w:firstLine="540"/>
        <w:jc w:val="both"/>
      </w:pPr>
      <w:r>
        <w:rPr>
          <w:sz w:val="20"/>
        </w:rPr>
        <w:t xml:space="preserve">- реализация проектов по созданию туристско-рекреационных кластеров на основе государственно-частного партнерства, проведение активной имиджевой политики региона;</w:t>
      </w:r>
    </w:p>
    <w:p>
      <w:pPr>
        <w:pStyle w:val="0"/>
        <w:spacing w:before="200" w:line-rule="auto"/>
        <w:ind w:firstLine="540"/>
        <w:jc w:val="both"/>
      </w:pPr>
      <w:r>
        <w:rPr>
          <w:sz w:val="20"/>
        </w:rPr>
        <w:t xml:space="preserve">- развитие комплекса объектов туристской инфраструктуры на территории Липецкой области - коллективные средства размещения туристов, предприятия питания, объекты конференциальной, спортивно-оздоровительной, развлекательной, сервисной и торговой инфраструктуры;</w:t>
      </w:r>
    </w:p>
    <w:p>
      <w:pPr>
        <w:pStyle w:val="0"/>
        <w:spacing w:before="200" w:line-rule="auto"/>
        <w:ind w:firstLine="540"/>
        <w:jc w:val="both"/>
      </w:pPr>
      <w:r>
        <w:rPr>
          <w:sz w:val="20"/>
        </w:rPr>
        <w:t xml:space="preserve">- привлечение инвесторов к сотрудничеству и реализации инвестиционных проектов по развитию туристских кластеров в Липецкой области;</w:t>
      </w:r>
    </w:p>
    <w:p>
      <w:pPr>
        <w:pStyle w:val="0"/>
        <w:spacing w:before="200" w:line-rule="auto"/>
        <w:ind w:firstLine="540"/>
        <w:jc w:val="both"/>
      </w:pPr>
      <w:r>
        <w:rPr>
          <w:sz w:val="20"/>
        </w:rPr>
        <w:t xml:space="preserve">- продвижение регионального туристского продукта на мировом и внутреннем туристских рынках;</w:t>
      </w:r>
    </w:p>
    <w:p>
      <w:pPr>
        <w:pStyle w:val="0"/>
        <w:spacing w:before="200" w:line-rule="auto"/>
        <w:ind w:firstLine="540"/>
        <w:jc w:val="both"/>
      </w:pPr>
      <w:r>
        <w:rPr>
          <w:sz w:val="20"/>
        </w:rPr>
        <w:t xml:space="preserve">- сохранение комплекса архивных документов и формирование полноценной документальной базы новейшего времени.</w:t>
      </w:r>
    </w:p>
    <w:p>
      <w:pPr>
        <w:pStyle w:val="0"/>
        <w:spacing w:before="200" w:line-rule="auto"/>
        <w:ind w:firstLine="540"/>
        <w:jc w:val="both"/>
      </w:pPr>
      <w:r>
        <w:rPr>
          <w:sz w:val="20"/>
        </w:rPr>
        <w:t xml:space="preserve">При разработке государственной программы особое внимание уделяется требованиям к политике субъектов Российской Федерации в сфере туризма, которые содержатся в следующих документах: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от 24.11.1996 имеет номер 132-ФЗ, а не 123-ФЗ.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Федеральном </w:t>
      </w:r>
      <w:hyperlink w:history="0" r:id="rId20" w:tooltip="Федеральный закон от 24.11.1996 N 132-ФЗ (ред. от 23.03.2024) &quot;Об основах туристской деятельности в Российской Федерации&quot; {КонсультантПлюс}">
        <w:r>
          <w:rPr>
            <w:sz w:val="20"/>
            <w:color w:val="0000ff"/>
          </w:rPr>
          <w:t xml:space="preserve">законе</w:t>
        </w:r>
      </w:hyperlink>
      <w:r>
        <w:rPr>
          <w:sz w:val="20"/>
        </w:rPr>
        <w:t xml:space="preserve"> от 24 ноября 1996 года N 123-ФЗ "Об основах туристской деятельности в Российской Федерации";</w:t>
      </w:r>
    </w:p>
    <w:p>
      <w:pPr>
        <w:pStyle w:val="0"/>
        <w:spacing w:before="200" w:line-rule="auto"/>
        <w:ind w:firstLine="540"/>
        <w:jc w:val="both"/>
      </w:pPr>
      <w:hyperlink w:history="0" r:id="rId2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22"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Указе</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23"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распоряжении</w:t>
        </w:r>
      </w:hyperlink>
      <w:r>
        <w:rPr>
          <w:sz w:val="20"/>
        </w:rPr>
        <w:t xml:space="preserve"> Правительства Российской Федерации от 20 сентября 2019 г. N 2129-р.</w:t>
      </w:r>
    </w:p>
    <w:p>
      <w:pPr>
        <w:pStyle w:val="0"/>
        <w:spacing w:before="200" w:line-rule="auto"/>
        <w:ind w:firstLine="540"/>
        <w:jc w:val="both"/>
      </w:pPr>
      <w:r>
        <w:rPr>
          <w:sz w:val="20"/>
        </w:rPr>
        <w:t xml:space="preserve">Программой предусмотрено достижение следующих целей:</w:t>
      </w:r>
    </w:p>
    <w:p>
      <w:pPr>
        <w:pStyle w:val="0"/>
        <w:spacing w:before="200" w:line-rule="auto"/>
        <w:ind w:firstLine="540"/>
        <w:jc w:val="both"/>
      </w:pPr>
      <w:r>
        <w:rPr>
          <w:sz w:val="20"/>
        </w:rPr>
        <w:t xml:space="preserve">обеспечение граждан современной туристской инфраструктурой;</w:t>
      </w:r>
    </w:p>
    <w:p>
      <w:pPr>
        <w:pStyle w:val="0"/>
        <w:spacing w:before="200" w:line-rule="auto"/>
        <w:ind w:firstLine="540"/>
        <w:jc w:val="both"/>
      </w:pPr>
      <w:r>
        <w:rPr>
          <w:sz w:val="20"/>
        </w:rPr>
        <w:t xml:space="preserve">создание и внедрение системы поддержки общественных и предпринимательских инициатив, направленных на развитие внутреннего туризма;</w:t>
      </w:r>
    </w:p>
    <w:p>
      <w:pPr>
        <w:pStyle w:val="0"/>
        <w:spacing w:before="200" w:line-rule="auto"/>
        <w:ind w:firstLine="540"/>
        <w:jc w:val="both"/>
      </w:pPr>
      <w:r>
        <w:rPr>
          <w:sz w:val="20"/>
        </w:rPr>
        <w:t xml:space="preserve">создание условий для обеспечения доступности гражданам поездок по стране в условиях комфортной и безопасной транспортной и туристской инфраструктуры;</w:t>
      </w:r>
    </w:p>
    <w:p>
      <w:pPr>
        <w:pStyle w:val="0"/>
        <w:spacing w:before="200" w:line-rule="auto"/>
        <w:ind w:firstLine="540"/>
        <w:jc w:val="both"/>
      </w:pPr>
      <w:r>
        <w:rPr>
          <w:sz w:val="20"/>
        </w:rPr>
        <w:t xml:space="preserve">создание и внедрение цифровых решений, обеспечивающих гражданам доступ к информации о возможностях отдыха внутри страны, а также к туристским цифровым сервисам;</w:t>
      </w:r>
    </w:p>
    <w:p>
      <w:pPr>
        <w:pStyle w:val="0"/>
        <w:spacing w:before="200" w:line-rule="auto"/>
        <w:ind w:firstLine="540"/>
        <w:jc w:val="both"/>
      </w:pPr>
      <w:r>
        <w:rPr>
          <w:sz w:val="20"/>
        </w:rPr>
        <w:t xml:space="preserve">реализация мероприятий по цифровизации государственного управления в сфере туризма;</w:t>
      </w:r>
    </w:p>
    <w:p>
      <w:pPr>
        <w:pStyle w:val="0"/>
        <w:spacing w:before="200" w:line-rule="auto"/>
        <w:ind w:firstLine="540"/>
        <w:jc w:val="both"/>
      </w:pPr>
      <w:r>
        <w:rPr>
          <w:sz w:val="20"/>
        </w:rPr>
        <w:t xml:space="preserve">усовершенствование государственного управления в сфере туризма.</w:t>
      </w:r>
    </w:p>
    <w:p>
      <w:pPr>
        <w:pStyle w:val="0"/>
        <w:spacing w:before="200" w:line-rule="auto"/>
        <w:ind w:firstLine="540"/>
        <w:jc w:val="both"/>
      </w:pPr>
      <w:r>
        <w:rPr>
          <w:sz w:val="20"/>
        </w:rPr>
        <w:t xml:space="preserve">Меры государственного регулирования (налоговые, тарифные, кредитные, гарантии, залоговое обеспечение) не применяются.</w:t>
      </w:r>
    </w:p>
    <w:p>
      <w:pPr>
        <w:pStyle w:val="0"/>
        <w:jc w:val="both"/>
      </w:pPr>
      <w:r>
        <w:rPr>
          <w:sz w:val="20"/>
        </w:rPr>
      </w:r>
    </w:p>
    <w:p>
      <w:pPr>
        <w:pStyle w:val="2"/>
        <w:outlineLvl w:val="2"/>
        <w:jc w:val="center"/>
      </w:pPr>
      <w:r>
        <w:rPr>
          <w:sz w:val="20"/>
        </w:rPr>
        <w:t xml:space="preserve">1.3.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государственной </w:t>
      </w:r>
      <w:hyperlink w:history="0" r:id="rId24"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(далее - государственная программа "Развитие культуры"), в рамках которой предусмотрено развитие деятельности организаций культуры, повышение вовлеченности граждан в деятельность в сфере культуры, развитие инфраструктуры и внедрение цифровых технологий в сфере культуры.</w:t>
      </w:r>
    </w:p>
    <w:p>
      <w:pPr>
        <w:pStyle w:val="0"/>
        <w:spacing w:before="200" w:line-rule="auto"/>
        <w:ind w:firstLine="540"/>
        <w:jc w:val="both"/>
      </w:pPr>
      <w:r>
        <w:rPr>
          <w:sz w:val="20"/>
        </w:rPr>
        <w:t xml:space="preserve">Государственной программой "Развитие культуры" установлены 4 цели, достижение которых планируется к концу 2030 года:</w:t>
      </w:r>
    </w:p>
    <w:p>
      <w:pPr>
        <w:pStyle w:val="0"/>
        <w:spacing w:before="200" w:line-rule="auto"/>
        <w:ind w:firstLine="540"/>
        <w:jc w:val="both"/>
      </w:pPr>
      <w:r>
        <w:rPr>
          <w:sz w:val="20"/>
        </w:rPr>
        <w:t xml:space="preserve">увеличение числа посещений мероприятий организаций культуры до 4,5 млрд. единиц в год;</w:t>
      </w:r>
    </w:p>
    <w:p>
      <w:pPr>
        <w:pStyle w:val="0"/>
        <w:spacing w:before="200" w:line-rule="auto"/>
        <w:ind w:firstLine="540"/>
        <w:jc w:val="both"/>
      </w:pPr>
      <w:r>
        <w:rPr>
          <w:sz w:val="20"/>
        </w:rPr>
        <w:t xml:space="preserve">повышение вовлеченности граждан в деятельность в сфере культуры, в том числе поддержка не менее 50 тысяч творческих инициатив и проектов;</w:t>
      </w:r>
    </w:p>
    <w:p>
      <w:pPr>
        <w:pStyle w:val="0"/>
        <w:spacing w:before="200" w:line-rule="auto"/>
        <w:ind w:firstLine="540"/>
        <w:jc w:val="both"/>
      </w:pPr>
      <w:r>
        <w:rPr>
          <w:sz w:val="20"/>
        </w:rPr>
        <w:t xml:space="preserve">повышение уровня сохранности объектов культурного наследия и развития инфраструктуры в сфере культуры, в том числе уровня обеспеченности организациями культуры до 85 процентов;</w:t>
      </w:r>
    </w:p>
    <w:p>
      <w:pPr>
        <w:pStyle w:val="0"/>
        <w:spacing w:before="200" w:line-rule="auto"/>
        <w:ind w:firstLine="540"/>
        <w:jc w:val="both"/>
      </w:pPr>
      <w:r>
        <w:rPr>
          <w:sz w:val="20"/>
        </w:rPr>
        <w:t xml:space="preserve">увеличение числа обращений к цифровым ресурсам в сфере культуры до 690 миллионов единиц.</w:t>
      </w:r>
    </w:p>
    <w:p>
      <w:pPr>
        <w:pStyle w:val="0"/>
        <w:spacing w:before="200" w:line-rule="auto"/>
        <w:ind w:firstLine="540"/>
        <w:jc w:val="both"/>
      </w:pPr>
      <w:r>
        <w:rPr>
          <w:sz w:val="20"/>
        </w:rPr>
        <w:t xml:space="preserve">Государственная программа взаимосвязана со стратегическими приоритетами, целями и показателями государственной программы "Развитие культуры", предусматривающей увеличение к 2030 году до 46 млн. ед. числа посещений мероприятий организаций культуры в Липецкой области.</w:t>
      </w:r>
    </w:p>
    <w:p>
      <w:pPr>
        <w:pStyle w:val="0"/>
        <w:spacing w:before="200" w:line-rule="auto"/>
        <w:ind w:firstLine="540"/>
        <w:jc w:val="both"/>
      </w:pPr>
      <w:r>
        <w:rPr>
          <w:sz w:val="20"/>
        </w:rPr>
        <w:t xml:space="preserve">Также государственная программа разработана в соответствии с государственной </w:t>
      </w:r>
      <w:hyperlink w:history="0" r:id="rId25" w:tooltip="Постановление Правительства РФ от 24.12.2021 N 2439 (ред. от 27.05.2024) &quot;Об утверждении государственной программы Российской Федерации &quot;Развитие туризма&quot; {КонсультантПлюс}">
        <w:r>
          <w:rPr>
            <w:sz w:val="20"/>
            <w:color w:val="0000ff"/>
          </w:rPr>
          <w:t xml:space="preserve">программой</w:t>
        </w:r>
      </w:hyperlink>
      <w:r>
        <w:rPr>
          <w:sz w:val="20"/>
        </w:rPr>
        <w:t xml:space="preserve"> Российской Федерации "Развитие туризма", утвержденной постановлением Правительства Российской Федерации от 24 декабря 2021 года N 2439 (далее - государственная программа "Развитие туризма"), в рамках которой установлены следующие цели, достижение которых приведет к росту конкурентоспособности и раскрытию потенциала туристского продукта Российской Федерации:</w:t>
      </w:r>
    </w:p>
    <w:p>
      <w:pPr>
        <w:pStyle w:val="0"/>
        <w:spacing w:before="200" w:line-rule="auto"/>
        <w:ind w:firstLine="540"/>
        <w:jc w:val="both"/>
      </w:pPr>
      <w:r>
        <w:rPr>
          <w:sz w:val="20"/>
        </w:rPr>
        <w:t xml:space="preserve">обеспечение граждан современной туристской инфраструктурой;</w:t>
      </w:r>
    </w:p>
    <w:p>
      <w:pPr>
        <w:pStyle w:val="0"/>
        <w:spacing w:before="200" w:line-rule="auto"/>
        <w:ind w:firstLine="540"/>
        <w:jc w:val="both"/>
      </w:pPr>
      <w:r>
        <w:rPr>
          <w:sz w:val="20"/>
        </w:rPr>
        <w:t xml:space="preserve">создание и внедрение системы поддержки общественных и предпринимательских инициатив, направленных на развитие внутреннего туризма;</w:t>
      </w:r>
    </w:p>
    <w:p>
      <w:pPr>
        <w:pStyle w:val="0"/>
        <w:spacing w:before="200" w:line-rule="auto"/>
        <w:ind w:firstLine="540"/>
        <w:jc w:val="both"/>
      </w:pPr>
      <w:r>
        <w:rPr>
          <w:sz w:val="20"/>
        </w:rPr>
        <w:t xml:space="preserve">создание условий для обеспечения доступности гражданам поездок по стране в условиях комфортной и безопасной транспортной и туристской инфраструктуры;</w:t>
      </w:r>
    </w:p>
    <w:p>
      <w:pPr>
        <w:pStyle w:val="0"/>
        <w:spacing w:before="200" w:line-rule="auto"/>
        <w:ind w:firstLine="540"/>
        <w:jc w:val="both"/>
      </w:pPr>
      <w:r>
        <w:rPr>
          <w:sz w:val="20"/>
        </w:rPr>
        <w:t xml:space="preserve">создание и внедрение цифровых решений, обеспечивающих гражданам доступ к информации о возможностях отдыха внутри страны, а также к туристским цифровым сервисам;</w:t>
      </w:r>
    </w:p>
    <w:p>
      <w:pPr>
        <w:pStyle w:val="0"/>
        <w:spacing w:before="200" w:line-rule="auto"/>
        <w:ind w:firstLine="540"/>
        <w:jc w:val="both"/>
      </w:pPr>
      <w:r>
        <w:rPr>
          <w:sz w:val="20"/>
        </w:rPr>
        <w:t xml:space="preserve">создание сквозной системы финансовой и нефинансовой поддержки, направленной на развитие экспорта туристских услуг;</w:t>
      </w:r>
    </w:p>
    <w:p>
      <w:pPr>
        <w:pStyle w:val="0"/>
        <w:spacing w:before="200" w:line-rule="auto"/>
        <w:ind w:firstLine="540"/>
        <w:jc w:val="both"/>
      </w:pPr>
      <w:r>
        <w:rPr>
          <w:sz w:val="20"/>
        </w:rPr>
        <w:t xml:space="preserve">увеличение числа рабочих мест и повышение кадрового потенциала отечественной туристской отрасли;</w:t>
      </w:r>
    </w:p>
    <w:p>
      <w:pPr>
        <w:pStyle w:val="0"/>
        <w:spacing w:before="200" w:line-rule="auto"/>
        <w:ind w:firstLine="540"/>
        <w:jc w:val="both"/>
      </w:pPr>
      <w:r>
        <w:rPr>
          <w:sz w:val="20"/>
        </w:rPr>
        <w:t xml:space="preserve">реализация мероприятий по цифровизации государственного управления в сфере туризма;</w:t>
      </w:r>
    </w:p>
    <w:p>
      <w:pPr>
        <w:pStyle w:val="0"/>
        <w:spacing w:before="200" w:line-rule="auto"/>
        <w:ind w:firstLine="540"/>
        <w:jc w:val="both"/>
      </w:pPr>
      <w:r>
        <w:rPr>
          <w:sz w:val="20"/>
        </w:rPr>
        <w:t xml:space="preserve">усовершенствование государственного управления в сфере туризма.</w:t>
      </w:r>
    </w:p>
    <w:p>
      <w:pPr>
        <w:pStyle w:val="0"/>
        <w:spacing w:before="200" w:line-rule="auto"/>
        <w:ind w:firstLine="540"/>
        <w:jc w:val="both"/>
      </w:pPr>
      <w:r>
        <w:rPr>
          <w:sz w:val="20"/>
        </w:rPr>
        <w:t xml:space="preserve">Государственная программа взаимосвязана со стратегическими приоритетами, целями и показателями государственной </w:t>
      </w:r>
      <w:hyperlink w:history="0" r:id="rId26" w:tooltip="Постановление Правительства РФ от 24.12.2021 N 2439 (ред. от 27.05.2024) &quot;Об утверждении государственной программы Российской Федерации &quot;Развитие туризма&quot; {КонсультантПлюс}">
        <w:r>
          <w:rPr>
            <w:sz w:val="20"/>
            <w:color w:val="0000ff"/>
          </w:rPr>
          <w:t xml:space="preserve">программы</w:t>
        </w:r>
      </w:hyperlink>
      <w:r>
        <w:rPr>
          <w:sz w:val="20"/>
        </w:rPr>
        <w:t xml:space="preserve"> "Развитие туризма", предусматривающей увеличение к 2030 году до 400 тыс. чел. числа размещенных в коллективных средствах размещения.</w:t>
      </w:r>
    </w:p>
    <w:p>
      <w:pPr>
        <w:pStyle w:val="0"/>
        <w:spacing w:before="200" w:line-rule="auto"/>
        <w:ind w:firstLine="540"/>
        <w:jc w:val="both"/>
      </w:pPr>
      <w:r>
        <w:rPr>
          <w:sz w:val="20"/>
        </w:rPr>
        <w:t xml:space="preserve">Приоритетами государственной программы являются формирование гармонично развитой личности, разделяющей традиционные российские духовно-нравственные ценности, и укрепление единства и сплоченности российского общества посредством приоритетного культурного и гуманитарного развития, а также развитие современной, технологичной, диверсифицированной и экономически устойчивой инфраструктуры, предоставляющей разнообразный турпродукт в сфере туризма.</w:t>
      </w:r>
    </w:p>
    <w:p>
      <w:pPr>
        <w:pStyle w:val="0"/>
        <w:jc w:val="both"/>
      </w:pPr>
      <w:r>
        <w:rPr>
          <w:sz w:val="20"/>
        </w:rPr>
      </w:r>
    </w:p>
    <w:p>
      <w:pPr>
        <w:pStyle w:val="2"/>
        <w:outlineLvl w:val="2"/>
        <w:jc w:val="center"/>
      </w:pPr>
      <w:r>
        <w:rPr>
          <w:sz w:val="20"/>
        </w:rPr>
        <w:t xml:space="preserve">1.4. Задачи государственного управления в сфере культуры</w:t>
      </w:r>
    </w:p>
    <w:p>
      <w:pPr>
        <w:pStyle w:val="2"/>
        <w:jc w:val="center"/>
      </w:pPr>
      <w:r>
        <w:rPr>
          <w:sz w:val="20"/>
        </w:rPr>
        <w:t xml:space="preserve">и туризма, способы их эффективного решения</w:t>
      </w:r>
    </w:p>
    <w:p>
      <w:pPr>
        <w:pStyle w:val="0"/>
        <w:jc w:val="both"/>
      </w:pPr>
      <w:r>
        <w:rPr>
          <w:sz w:val="20"/>
        </w:rPr>
      </w:r>
    </w:p>
    <w:p>
      <w:pPr>
        <w:pStyle w:val="0"/>
        <w:ind w:firstLine="540"/>
        <w:jc w:val="both"/>
      </w:pPr>
      <w:hyperlink w:history="0" r:id="rId2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w:t>
      </w:r>
      <w:hyperlink w:history="0" r:id="rId28"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w:t>
      </w:r>
      <w:hyperlink w:history="0" r:id="rId29"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Стратегией</w:t>
        </w:r>
      </w:hyperlink>
      <w:r>
        <w:rPr>
          <w:sz w:val="20"/>
        </w:rPr>
        <w:t xml:space="preserve"> развития туризма в Российской Федерации на период до 2035 года и </w:t>
      </w:r>
      <w:hyperlink w:history="0" r:id="rId30"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Стратегией</w:t>
        </w:r>
      </w:hyperlink>
      <w:r>
        <w:rPr>
          <w:sz w:val="20"/>
        </w:rPr>
        <w:t xml:space="preserve"> социально-экономического развития Липецкой области на период до 2030 года установлены ключевые интересы и стратегические приоритеты.</w:t>
      </w:r>
    </w:p>
    <w:p>
      <w:pPr>
        <w:pStyle w:val="0"/>
        <w:spacing w:before="200" w:line-rule="auto"/>
        <w:ind w:firstLine="540"/>
        <w:jc w:val="both"/>
      </w:pPr>
      <w:r>
        <w:rPr>
          <w:sz w:val="20"/>
        </w:rPr>
        <w:t xml:space="preserve">Во исполнение вышеуказанных стратегических документов государственной программой предусмотрены следующие задачи:</w:t>
      </w:r>
    </w:p>
    <w:p>
      <w:pPr>
        <w:pStyle w:val="0"/>
        <w:spacing w:before="200" w:line-rule="auto"/>
        <w:ind w:firstLine="540"/>
        <w:jc w:val="both"/>
      </w:pPr>
      <w:r>
        <w:rPr>
          <w:sz w:val="20"/>
        </w:rPr>
        <w:t xml:space="preserve">развитие деятельности организаций культуры;</w:t>
      </w:r>
    </w:p>
    <w:p>
      <w:pPr>
        <w:pStyle w:val="0"/>
        <w:spacing w:before="200" w:line-rule="auto"/>
        <w:ind w:firstLine="540"/>
        <w:jc w:val="both"/>
      </w:pPr>
      <w:r>
        <w:rPr>
          <w:sz w:val="20"/>
        </w:rPr>
        <w:t xml:space="preserve">повышение вовлеченности граждан в деятельность в сфере культуры (создание условий для реализации творческого потенциала, воспитания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развитие инфраструктуры в сфере культуры;</w:t>
      </w:r>
    </w:p>
    <w:p>
      <w:pPr>
        <w:pStyle w:val="0"/>
        <w:spacing w:before="200" w:line-rule="auto"/>
        <w:ind w:firstLine="540"/>
        <w:jc w:val="both"/>
      </w:pPr>
      <w:r>
        <w:rPr>
          <w:sz w:val="20"/>
        </w:rPr>
        <w:t xml:space="preserve">внедрение цифровых технологий в сфере культуры;</w:t>
      </w:r>
    </w:p>
    <w:p>
      <w:pPr>
        <w:pStyle w:val="0"/>
        <w:spacing w:before="200" w:line-rule="auto"/>
        <w:ind w:firstLine="540"/>
        <w:jc w:val="both"/>
      </w:pPr>
      <w:r>
        <w:rPr>
          <w:sz w:val="20"/>
        </w:rPr>
        <w:t xml:space="preserve">создание конкурентоспособного туристского продукта региона;</w:t>
      </w:r>
    </w:p>
    <w:p>
      <w:pPr>
        <w:pStyle w:val="0"/>
        <w:spacing w:before="200" w:line-rule="auto"/>
        <w:ind w:firstLine="540"/>
        <w:jc w:val="both"/>
      </w:pPr>
      <w:r>
        <w:rPr>
          <w:sz w:val="20"/>
        </w:rPr>
        <w:t xml:space="preserve">стимулирование спроса и повышение доступности туристского продукта региона на внутреннем и внешнем рынках.</w:t>
      </w:r>
    </w:p>
    <w:p>
      <w:pPr>
        <w:pStyle w:val="0"/>
        <w:spacing w:before="200" w:line-rule="auto"/>
        <w:ind w:firstLine="540"/>
        <w:jc w:val="both"/>
      </w:pPr>
      <w:r>
        <w:rPr>
          <w:sz w:val="20"/>
        </w:rPr>
        <w:t xml:space="preserve">В рамках реализации государственной программы "Развитие культуры и туризма в Липецкой области" планируется реализация приоритетных направлений в сфере туризма, закрепленных в Стратегии социально-экономического развития Липецкой области:</w:t>
      </w:r>
    </w:p>
    <w:p>
      <w:pPr>
        <w:pStyle w:val="0"/>
        <w:spacing w:before="200" w:line-rule="auto"/>
        <w:ind w:firstLine="540"/>
        <w:jc w:val="both"/>
      </w:pPr>
      <w:r>
        <w:rPr>
          <w:sz w:val="20"/>
        </w:rPr>
        <w:t xml:space="preserve">- реализация проекта "Усадебное кольцо";</w:t>
      </w:r>
    </w:p>
    <w:p>
      <w:pPr>
        <w:pStyle w:val="0"/>
        <w:spacing w:before="200" w:line-rule="auto"/>
        <w:ind w:firstLine="540"/>
        <w:jc w:val="both"/>
      </w:pPr>
      <w:r>
        <w:rPr>
          <w:sz w:val="20"/>
        </w:rPr>
        <w:t xml:space="preserve">- привлечение новых сегментов туристического рынка (бэкпекеры, автотуристы, семейные туристы, сегменты, интересующиеся нишевыми видами туризма);</w:t>
      </w:r>
    </w:p>
    <w:p>
      <w:pPr>
        <w:pStyle w:val="0"/>
        <w:spacing w:before="200" w:line-rule="auto"/>
        <w:ind w:firstLine="540"/>
        <w:jc w:val="both"/>
      </w:pPr>
      <w:r>
        <w:rPr>
          <w:sz w:val="20"/>
        </w:rPr>
        <w:t xml:space="preserve">- разработка мастер-планов новых и существующих кластеров;</w:t>
      </w:r>
    </w:p>
    <w:p>
      <w:pPr>
        <w:pStyle w:val="0"/>
        <w:spacing w:before="200" w:line-rule="auto"/>
        <w:ind w:firstLine="540"/>
        <w:jc w:val="both"/>
      </w:pPr>
      <w:r>
        <w:rPr>
          <w:sz w:val="20"/>
        </w:rPr>
        <w:t xml:space="preserve">- разработка системы маркетинговых мероприятий в рамках единой стратегии продвижения бренда "Липецкая земля";</w:t>
      </w:r>
    </w:p>
    <w:p>
      <w:pPr>
        <w:pStyle w:val="0"/>
        <w:spacing w:before="200" w:line-rule="auto"/>
        <w:ind w:firstLine="540"/>
        <w:jc w:val="both"/>
      </w:pPr>
      <w:r>
        <w:rPr>
          <w:sz w:val="20"/>
        </w:rPr>
        <w:t xml:space="preserve">- реализация проекта "Липецкая земля - детям!".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РФ от 15.04.2014 имеет номер 317, а не 314.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Эффективное решение данных задач обеспечит достижение целей, установленных государственной </w:t>
      </w:r>
      <w:hyperlink w:history="0" r:id="rId31"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314, и государственной </w:t>
      </w:r>
      <w:hyperlink w:history="0" r:id="rId32" w:tooltip="Постановление Правительства РФ от 24.12.2021 N 2439 (ред. от 27.05.2024) &quot;Об утверждении государственной программы Российской Федерации &quot;Развитие туризма&quot; {КонсультантПлюс}">
        <w:r>
          <w:rPr>
            <w:sz w:val="20"/>
            <w:color w:val="0000ff"/>
          </w:rPr>
          <w:t xml:space="preserve">программой</w:t>
        </w:r>
      </w:hyperlink>
      <w:r>
        <w:rPr>
          <w:sz w:val="20"/>
        </w:rPr>
        <w:t xml:space="preserve"> Российской Федерации "Развитие туризма", утвержденной постановлением Правительства Российской Федерации от 24 декабря 2021 года N 2439.</w:t>
      </w:r>
    </w:p>
    <w:p>
      <w:pPr>
        <w:pStyle w:val="0"/>
        <w:spacing w:before="200" w:line-rule="auto"/>
        <w:ind w:firstLine="540"/>
        <w:jc w:val="both"/>
      </w:pPr>
      <w:r>
        <w:rPr>
          <w:sz w:val="20"/>
        </w:rPr>
        <w:t xml:space="preserve">Основные направления государственной программы, планируемые мероприятия, а также ожидаемые результаты с указанием планируемых значений показателей приводятся в паспорте государственной программы.</w:t>
      </w:r>
    </w:p>
    <w:p>
      <w:pPr>
        <w:pStyle w:val="0"/>
        <w:spacing w:before="200" w:line-rule="auto"/>
        <w:ind w:firstLine="540"/>
        <w:jc w:val="both"/>
      </w:pPr>
      <w:r>
        <w:rPr>
          <w:sz w:val="20"/>
        </w:rPr>
        <w:t xml:space="preserve">На динамику достижения целевых показателей государственной программы оказывают влияние объемы ее финансового обеспечения.</w:t>
      </w:r>
    </w:p>
    <w:p>
      <w:pPr>
        <w:pStyle w:val="0"/>
        <w:spacing w:before="200" w:line-rule="auto"/>
        <w:ind w:firstLine="540"/>
        <w:jc w:val="both"/>
      </w:pPr>
      <w:r>
        <w:rPr>
          <w:sz w:val="20"/>
        </w:rPr>
        <w:t xml:space="preserve">В целях выполнения положений </w:t>
      </w:r>
      <w:hyperlink w:history="0" r:id="rId33"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культуры и туризма, необходимо обеспечить вовлечение всех муниципальных образований в реализацию государственной программы.</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приведен в </w:t>
      </w:r>
      <w:hyperlink w:history="0" w:anchor="P8197" w:tooltip="Раздел XII. ПОРЯДОК ПРЕДОСТАВЛЕНИЯ И РАСПРЕДЕЛЕНИЯ СУБСИДИЙ">
        <w:r>
          <w:rPr>
            <w:sz w:val="20"/>
            <w:color w:val="0000ff"/>
          </w:rPr>
          <w:t xml:space="preserve">Разделе XII</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приведен в </w:t>
      </w:r>
      <w:hyperlink w:history="0" w:anchor="P8368" w:tooltip="Раздел XIII. ПОРЯДОК ПРЕДОСТАВЛЕНИЯ И РАСПРЕДЕЛЕНИЯ СУБСИДИЙ">
        <w:r>
          <w:rPr>
            <w:sz w:val="20"/>
            <w:color w:val="0000ff"/>
          </w:rPr>
          <w:t xml:space="preserve">Разделе XIII</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приведен в </w:t>
      </w:r>
      <w:hyperlink w:history="0" w:anchor="P8535" w:tooltip="Раздел XIV. ПОРЯДОК ПРЕДОСТАВЛЕНИЯ И РАСПРЕДЕЛЕНИЯ СУБСИДИЙ">
        <w:r>
          <w:rPr>
            <w:sz w:val="20"/>
            <w:color w:val="0000ff"/>
          </w:rPr>
          <w:t xml:space="preserve">Разделе XIV</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приведен в </w:t>
      </w:r>
      <w:hyperlink w:history="0" w:anchor="P8705" w:tooltip="Раздел XV. ПОРЯДОК ПРЕДОСТАВЛЕНИЯ И РАСПРЕДЕЛЕНИЯ СУБСИДИЙ">
        <w:r>
          <w:rPr>
            <w:sz w:val="20"/>
            <w:color w:val="0000ff"/>
          </w:rPr>
          <w:t xml:space="preserve">Разделе XV</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приведен в </w:t>
      </w:r>
      <w:hyperlink w:history="0" w:anchor="P8866" w:tooltip="Раздел XVI. ПОРЯДОК ПРЕДОСТАВЛЕНИЯ И РАСПРЕДЕЛЕНИЯ СУБСИДИЙ">
        <w:r>
          <w:rPr>
            <w:sz w:val="20"/>
            <w:color w:val="0000ff"/>
          </w:rPr>
          <w:t xml:space="preserve">Разделе XVI</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приведен в </w:t>
      </w:r>
      <w:hyperlink w:history="0" w:anchor="P9027" w:tooltip="Раздел XVII. ПОРЯДОК ПРЕДОСТАВЛЕНИЯ И РАСПРЕДЕЛЕНИЯ СУБСИДИЙ">
        <w:r>
          <w:rPr>
            <w:sz w:val="20"/>
            <w:color w:val="0000ff"/>
          </w:rPr>
          <w:t xml:space="preserve">Разделе XVII</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приведен в </w:t>
      </w:r>
      <w:hyperlink w:history="0" w:anchor="P9195" w:tooltip="Раздел XVIII. ПОРЯДОК ПРЕДОСТАВЛЕНИЯ И РАСПРЕДЕЛЕНИЯ">
        <w:r>
          <w:rPr>
            <w:sz w:val="20"/>
            <w:color w:val="0000ff"/>
          </w:rPr>
          <w:t xml:space="preserve">Разделе XVIII</w:t>
        </w:r>
      </w:hyperlink>
      <w:r>
        <w:rPr>
          <w:sz w:val="20"/>
        </w:rPr>
        <w:t xml:space="preserve"> к государственной программе.</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приведен в </w:t>
      </w:r>
      <w:hyperlink w:history="0" w:anchor="P9349" w:tooltip="Раздел XIX. ПОРЯДОК ПРЕДОСТАВЛЕНИЯ И РАСПРЕДЕЛЕНИЯ СУБСИДИЙ">
        <w:r>
          <w:rPr>
            <w:sz w:val="20"/>
            <w:color w:val="0000ff"/>
          </w:rPr>
          <w:t xml:space="preserve">Разделе XIX</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II. ПАСПОРТ ГОСУДАРСТВЕННОЙ ПРОГРАММЫ ЛИПЕЦКОЙ</w:t>
      </w:r>
    </w:p>
    <w:p>
      <w:pPr>
        <w:pStyle w:val="2"/>
        <w:jc w:val="center"/>
      </w:pPr>
      <w:r>
        <w:rPr>
          <w:sz w:val="20"/>
        </w:rPr>
        <w:t xml:space="preserve">ОБЛАСТИ "РАЗВИТИЕ КУЛЬТУРЫ И ТУРИЗМА 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Куратор государственной программы</w:t>
            </w:r>
          </w:p>
        </w:tc>
        <w:tc>
          <w:tcPr>
            <w:tcW w:w="5953" w:type="dxa"/>
          </w:tcPr>
          <w:p>
            <w:pPr>
              <w:pStyle w:val="0"/>
              <w:jc w:val="both"/>
            </w:pPr>
            <w:r>
              <w:rPr>
                <w:sz w:val="20"/>
              </w:rPr>
              <w:t xml:space="preserve">Заместитель Губернатора Липецкой области</w:t>
            </w:r>
          </w:p>
        </w:tc>
      </w:tr>
      <w:tr>
        <w:tc>
          <w:tcPr>
            <w:tcW w:w="3118" w:type="dxa"/>
          </w:tcPr>
          <w:p>
            <w:pPr>
              <w:pStyle w:val="0"/>
            </w:pPr>
            <w:r>
              <w:rPr>
                <w:sz w:val="20"/>
              </w:rPr>
              <w:t xml:space="preserve">Ответственный исполнитель государственной программы</w:t>
            </w:r>
          </w:p>
        </w:tc>
        <w:tc>
          <w:tcPr>
            <w:tcW w:w="5953" w:type="dxa"/>
          </w:tcPr>
          <w:p>
            <w:pPr>
              <w:pStyle w:val="0"/>
              <w:jc w:val="both"/>
            </w:pPr>
            <w:r>
              <w:rPr>
                <w:sz w:val="20"/>
              </w:rPr>
              <w:t xml:space="preserve">Начальник управления культуры и искусства Липецкой области</w:t>
            </w:r>
          </w:p>
        </w:tc>
      </w:tr>
      <w:tr>
        <w:tc>
          <w:tcPr>
            <w:tcW w:w="3118" w:type="dxa"/>
          </w:tcPr>
          <w:p>
            <w:pPr>
              <w:pStyle w:val="0"/>
            </w:pPr>
            <w:r>
              <w:rPr>
                <w:sz w:val="20"/>
              </w:rPr>
              <w:t xml:space="preserve">Соисполнители государственной программы</w:t>
            </w:r>
          </w:p>
        </w:tc>
        <w:tc>
          <w:tcPr>
            <w:tcW w:w="5953" w:type="dxa"/>
          </w:tcPr>
          <w:p>
            <w:pPr>
              <w:pStyle w:val="0"/>
              <w:jc w:val="both"/>
            </w:pPr>
            <w:r>
              <w:rPr>
                <w:sz w:val="20"/>
              </w:rPr>
              <w:t xml:space="preserve">Начальник управления строительства и архитектуры Липецкой области - главный архитектор области</w:t>
            </w:r>
          </w:p>
          <w:p>
            <w:pPr>
              <w:pStyle w:val="0"/>
              <w:jc w:val="both"/>
            </w:pPr>
            <w:r>
              <w:rPr>
                <w:sz w:val="20"/>
              </w:rPr>
              <w:t xml:space="preserve">Начальник управления по охране объектов культурного наследия Липецкой области</w:t>
            </w:r>
          </w:p>
          <w:p>
            <w:pPr>
              <w:pStyle w:val="0"/>
              <w:jc w:val="both"/>
            </w:pPr>
            <w:r>
              <w:rPr>
                <w:sz w:val="20"/>
              </w:rPr>
              <w:t xml:space="preserve">Начальник управления экономического развития Липецкой области</w:t>
            </w:r>
          </w:p>
          <w:p>
            <w:pPr>
              <w:pStyle w:val="0"/>
              <w:jc w:val="both"/>
            </w:pPr>
            <w:r>
              <w:rPr>
                <w:sz w:val="20"/>
              </w:rPr>
              <w:t xml:space="preserve">Начальник управления ЗАГС и архивов Липецкой области</w:t>
            </w:r>
          </w:p>
        </w:tc>
      </w:tr>
      <w:tr>
        <w:tc>
          <w:tcPr>
            <w:tcW w:w="3118" w:type="dxa"/>
          </w:tcPr>
          <w:p>
            <w:pPr>
              <w:pStyle w:val="0"/>
            </w:pPr>
            <w:r>
              <w:rPr>
                <w:sz w:val="20"/>
              </w:rPr>
              <w:t xml:space="preserve">Период реализации государственной программы</w:t>
            </w:r>
          </w:p>
        </w:tc>
        <w:tc>
          <w:tcPr>
            <w:tcW w:w="5953" w:type="dxa"/>
          </w:tcPr>
          <w:p>
            <w:pPr>
              <w:pStyle w:val="0"/>
              <w:jc w:val="both"/>
            </w:pPr>
            <w:r>
              <w:rPr>
                <w:sz w:val="20"/>
              </w:rPr>
              <w:t xml:space="preserve">2024 - 2030 гг.</w:t>
            </w:r>
          </w:p>
        </w:tc>
      </w:tr>
      <w:tr>
        <w:tc>
          <w:tcPr>
            <w:tcW w:w="3118" w:type="dxa"/>
          </w:tcPr>
          <w:p>
            <w:pPr>
              <w:pStyle w:val="0"/>
            </w:pPr>
            <w:r>
              <w:rPr>
                <w:sz w:val="20"/>
              </w:rPr>
              <w:t xml:space="preserve">Цели государственной программы</w:t>
            </w:r>
          </w:p>
        </w:tc>
        <w:tc>
          <w:tcPr>
            <w:tcW w:w="5953" w:type="dxa"/>
          </w:tcPr>
          <w:p>
            <w:pPr>
              <w:pStyle w:val="0"/>
              <w:jc w:val="both"/>
            </w:pPr>
            <w:r>
              <w:rPr>
                <w:sz w:val="20"/>
              </w:rPr>
              <w:t xml:space="preserve">Цель 1. Увеличение числа посещений мероприятий организаций культуры до 46 млн. единиц в год к концу 2030 года</w:t>
            </w:r>
          </w:p>
          <w:p>
            <w:pPr>
              <w:pStyle w:val="0"/>
              <w:jc w:val="both"/>
            </w:pPr>
            <w:r>
              <w:rPr>
                <w:sz w:val="20"/>
              </w:rPr>
              <w:t xml:space="preserve">Цель 2. Сохранение уровня развития инфраструктуры в сфере культуры, в том числе уровня обеспеченности организациями культуры до 0,42 учреждений на 1000 жителей к концу 2030 года</w:t>
            </w:r>
          </w:p>
          <w:p>
            <w:pPr>
              <w:pStyle w:val="0"/>
              <w:jc w:val="both"/>
            </w:pPr>
            <w:r>
              <w:rPr>
                <w:sz w:val="20"/>
              </w:rPr>
              <w:t xml:space="preserve">Цель 3. Увеличение числа обращений к цифровым ресурсам в сфере культуры до 1,62 млн. единиц в год к концу 2030 года</w:t>
            </w:r>
          </w:p>
          <w:p>
            <w:pPr>
              <w:pStyle w:val="0"/>
              <w:jc w:val="both"/>
            </w:pPr>
            <w:r>
              <w:rPr>
                <w:sz w:val="20"/>
              </w:rPr>
              <w:t xml:space="preserve">Цель 4. Увеличение числа размещенных в коллективных средствах размещения до 400 тыс. чел. в год к концу 2030 года</w:t>
            </w:r>
          </w:p>
        </w:tc>
      </w:tr>
      <w:tr>
        <w:tblPrEx>
          <w:tblBorders>
            <w:insideH w:val="nil"/>
          </w:tblBorders>
        </w:tblPrEx>
        <w:tc>
          <w:tcPr>
            <w:tcW w:w="3118" w:type="dxa"/>
            <w:tcBorders>
              <w:bottom w:val="nil"/>
            </w:tcBorders>
          </w:tcPr>
          <w:p>
            <w:pPr>
              <w:pStyle w:val="0"/>
            </w:pPr>
            <w:r>
              <w:rPr>
                <w:sz w:val="20"/>
              </w:rPr>
              <w:t xml:space="preserve">Объемы финансового обеспечения за весь период реализации</w:t>
            </w:r>
          </w:p>
        </w:tc>
        <w:tc>
          <w:tcPr>
            <w:tcW w:w="5953" w:type="dxa"/>
            <w:tcBorders>
              <w:bottom w:val="nil"/>
            </w:tcBorders>
          </w:tcPr>
          <w:p>
            <w:pPr>
              <w:pStyle w:val="0"/>
              <w:jc w:val="both"/>
            </w:pPr>
            <w:r>
              <w:rPr>
                <w:sz w:val="20"/>
              </w:rPr>
              <w:t xml:space="preserve">12 374 840 479,62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5"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 от 22.03.2024 N 202)</w:t>
            </w:r>
          </w:p>
        </w:tc>
      </w:tr>
      <w:tr>
        <w:tc>
          <w:tcPr>
            <w:tcW w:w="3118" w:type="dxa"/>
          </w:tcPr>
          <w:p>
            <w:pPr>
              <w:pStyle w:val="0"/>
            </w:pPr>
            <w:r>
              <w:rPr>
                <w:sz w:val="20"/>
              </w:rPr>
              <w:t xml:space="preserve">Влияние на достижение национальных целей развития</w:t>
            </w:r>
          </w:p>
        </w:tc>
        <w:tc>
          <w:tcPr>
            <w:tcW w:w="5953" w:type="dxa"/>
          </w:tcPr>
          <w:p>
            <w:pPr>
              <w:pStyle w:val="0"/>
              <w:jc w:val="both"/>
            </w:pPr>
            <w:r>
              <w:rPr>
                <w:sz w:val="20"/>
              </w:rPr>
              <w:t xml:space="preserve">Возможности для самореализации и развития талантов</w:t>
            </w:r>
          </w:p>
          <w:p>
            <w:pPr>
              <w:pStyle w:val="0"/>
              <w:jc w:val="both"/>
            </w:pPr>
            <w:r>
              <w:rPr>
                <w:sz w:val="20"/>
              </w:rPr>
              <w:t xml:space="preserve">-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jc w:val="both"/>
            </w:pPr>
            <w:r>
              <w:rPr>
                <w:sz w:val="20"/>
              </w:rPr>
              <w:t xml:space="preserve">- увеличение числа посещений культурных мероприятий в три раза по сравнению с показателем 2019 года</w:t>
            </w:r>
          </w:p>
        </w:tc>
      </w:tr>
      <w:tr>
        <w:tc>
          <w:tcPr>
            <w:tcW w:w="3118" w:type="dxa"/>
          </w:tcPr>
          <w:p>
            <w:pPr>
              <w:pStyle w:val="0"/>
            </w:pPr>
            <w:r>
              <w:rPr>
                <w:sz w:val="20"/>
              </w:rPr>
              <w:t xml:space="preserve">Влияние на достижение целей государственных программ Российской Федерации</w:t>
            </w:r>
          </w:p>
        </w:tc>
        <w:tc>
          <w:tcPr>
            <w:tcW w:w="5953" w:type="dxa"/>
          </w:tcPr>
          <w:p>
            <w:pPr>
              <w:pStyle w:val="0"/>
              <w:jc w:val="both"/>
            </w:pPr>
            <w:r>
              <w:rPr>
                <w:sz w:val="20"/>
              </w:rPr>
              <w:t xml:space="preserve">Развитие культуры</w:t>
            </w:r>
          </w:p>
          <w:p>
            <w:pPr>
              <w:pStyle w:val="0"/>
              <w:jc w:val="both"/>
            </w:pPr>
            <w:r>
              <w:rPr>
                <w:sz w:val="20"/>
              </w:rPr>
              <w:t xml:space="preserve">- увеличение числа посещений мероприятий организаций культуры до 4,5 млрд. единиц в год к концу 2030 года</w:t>
            </w:r>
          </w:p>
          <w:p>
            <w:pPr>
              <w:pStyle w:val="0"/>
              <w:jc w:val="both"/>
            </w:pPr>
            <w:r>
              <w:rPr>
                <w:sz w:val="20"/>
              </w:rPr>
              <w:t xml:space="preserve">- повышение вовлеченности граждан в деятельность в сфере культуры, в том числе поддержка к концу 2030 года не менее 50 тысяч творческих инициатив и проектов</w:t>
            </w:r>
          </w:p>
          <w:p>
            <w:pPr>
              <w:pStyle w:val="0"/>
              <w:jc w:val="both"/>
            </w:pPr>
            <w:r>
              <w:rPr>
                <w:sz w:val="20"/>
              </w:rPr>
              <w:t xml:space="preserve">- повышение уровня сохранности объектов культурного наследия и развития инфраструктуры в сфере культуры, в том числе уровня обеспеченности организациями культуры до 85 процентов к концу 2030 года</w:t>
            </w:r>
          </w:p>
          <w:p>
            <w:pPr>
              <w:pStyle w:val="0"/>
              <w:jc w:val="both"/>
            </w:pPr>
            <w:r>
              <w:rPr>
                <w:sz w:val="20"/>
              </w:rPr>
              <w:t xml:space="preserve">- увеличение числа обращений к цифровым ресурсам в сфере культуры до 690 миллионов единиц в год к концу 2030 года</w:t>
            </w:r>
          </w:p>
          <w:p>
            <w:pPr>
              <w:pStyle w:val="0"/>
              <w:jc w:val="both"/>
            </w:pPr>
            <w:r>
              <w:rPr>
                <w:sz w:val="20"/>
              </w:rPr>
              <w:t xml:space="preserve">Развитие туризма</w:t>
            </w:r>
          </w:p>
          <w:p>
            <w:pPr>
              <w:pStyle w:val="0"/>
              <w:jc w:val="both"/>
            </w:pPr>
            <w:r>
              <w:rPr>
                <w:sz w:val="20"/>
              </w:rPr>
              <w:t xml:space="preserve">- обеспечение граждан современной туристической инфраструктурой в том числе посредством увеличения количества номерного фонда, отобранного для реконструкции и создания с государственной поддержкой в форме льготного кредитования, до 19,53 тыс. единиц к 2024 году; увеличения количества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до 183 единиц к 2024 году; увеличения количества общественных инициатив, направленных на развитие туризма, до 745 единиц к 2024 году</w:t>
            </w:r>
          </w:p>
        </w:tc>
      </w:tr>
      <w:tr>
        <w:tc>
          <w:tcPr>
            <w:tcW w:w="3118" w:type="dxa"/>
          </w:tcPr>
          <w:p>
            <w:pPr>
              <w:pStyle w:val="0"/>
            </w:pPr>
            <w:r>
              <w:rPr>
                <w:sz w:val="20"/>
              </w:rPr>
              <w:t xml:space="preserve">Влияние на достижение целей стратегии социально-экономического развития области</w:t>
            </w:r>
          </w:p>
        </w:tc>
        <w:tc>
          <w:tcPr>
            <w:tcW w:w="5953" w:type="dxa"/>
          </w:tcPr>
          <w:p>
            <w:pPr>
              <w:pStyle w:val="0"/>
              <w:jc w:val="both"/>
            </w:pPr>
            <w:r>
              <w:rPr>
                <w:sz w:val="20"/>
              </w:rPr>
              <w:t xml:space="preserve">Липецкая область - 2030 - регион, обеспечивающий самореализацию личности и развитие талантов</w:t>
            </w:r>
          </w:p>
          <w:p>
            <w:pPr>
              <w:pStyle w:val="0"/>
              <w:jc w:val="both"/>
            </w:pPr>
            <w:r>
              <w:rPr>
                <w:sz w:val="20"/>
              </w:rPr>
              <w:t xml:space="preserve">- Липецкая область - качественное культурное пространство, обеспечивающее равный доступ к ценностям, информации и знаниям в области культуры и искусства и условиям для реализации каждым человеком его творческого потенциала</w:t>
            </w:r>
          </w:p>
          <w:p>
            <w:pPr>
              <w:pStyle w:val="0"/>
              <w:jc w:val="both"/>
            </w:pPr>
            <w:r>
              <w:rPr>
                <w:sz w:val="20"/>
              </w:rPr>
              <w:t xml:space="preserve">- формирование единого культурного пространства Липецкой области, обеспечивающего равный доступ граждан к культурным ценностям</w:t>
            </w:r>
          </w:p>
          <w:p>
            <w:pPr>
              <w:pStyle w:val="0"/>
              <w:jc w:val="both"/>
            </w:pPr>
            <w:r>
              <w:rPr>
                <w:sz w:val="20"/>
              </w:rPr>
              <w:t xml:space="preserve">- создание условий для воспитания гармонично развитой и социально ответственной личности и реализации творческого потенциала населения Липецкой области Липецкая область - 2030 - регион приоритетного развития глобально конкурентоспособной промышленности, технологий и экологичного сельского хозяйства, обеспечивший условия достойного, эффективного труда и успешного предпринимательства</w:t>
            </w:r>
          </w:p>
          <w:p>
            <w:pPr>
              <w:pStyle w:val="0"/>
              <w:jc w:val="both"/>
            </w:pPr>
            <w:r>
              <w:rPr>
                <w:sz w:val="20"/>
              </w:rPr>
              <w:t xml:space="preserve">- туристский комплекс Липецкой области - современная, технологичная, диверсифицированная и экономически устойчивая инфраструктура, предоставляющая разнообразный турпродукт в сфере экологического, культурно-познавательного, событийного и паломнического туризма, развивающаяся на основе богатого культурно-исторического наследия, благоприятных природно-климатических условий и предпринимательской активности</w:t>
            </w:r>
          </w:p>
        </w:tc>
      </w:tr>
    </w:tbl>
    <w:p>
      <w:pPr>
        <w:pStyle w:val="0"/>
        <w:jc w:val="both"/>
      </w:pPr>
      <w:r>
        <w:rPr>
          <w:sz w:val="20"/>
        </w:rPr>
      </w:r>
    </w:p>
    <w:p>
      <w:pPr>
        <w:pStyle w:val="2"/>
        <w:outlineLvl w:val="2"/>
        <w:jc w:val="center"/>
      </w:pPr>
      <w:r>
        <w:rPr>
          <w:sz w:val="20"/>
        </w:rPr>
        <w:t xml:space="preserve">2. Показатели государственной программы Липецкой области</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1361"/>
        <w:gridCol w:w="1871"/>
        <w:gridCol w:w="1361"/>
        <w:gridCol w:w="737"/>
        <w:gridCol w:w="737"/>
        <w:gridCol w:w="737"/>
        <w:gridCol w:w="737"/>
        <w:gridCol w:w="737"/>
        <w:gridCol w:w="737"/>
        <w:gridCol w:w="737"/>
        <w:gridCol w:w="737"/>
        <w:gridCol w:w="737"/>
        <w:gridCol w:w="2098"/>
        <w:gridCol w:w="1587"/>
        <w:gridCol w:w="1871"/>
        <w:gridCol w:w="2098"/>
        <w:gridCol w:w="737"/>
        <w:gridCol w:w="1701"/>
      </w:tblGrid>
      <w:tr>
        <w:tc>
          <w:tcPr>
            <w:tcW w:w="567"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Уровень показателя</w:t>
            </w:r>
          </w:p>
        </w:tc>
        <w:tc>
          <w:tcPr>
            <w:tcW w:w="1871" w:type="dxa"/>
            <w:vMerge w:val="restart"/>
          </w:tcPr>
          <w:p>
            <w:pPr>
              <w:pStyle w:val="0"/>
              <w:jc w:val="center"/>
            </w:pPr>
            <w:r>
              <w:rPr>
                <w:sz w:val="20"/>
              </w:rPr>
              <w:t xml:space="preserve">Признак возрастания/убывания</w:t>
            </w:r>
          </w:p>
        </w:tc>
        <w:tc>
          <w:tcPr>
            <w:tcW w:w="1361" w:type="dxa"/>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Значения показателей</w:t>
            </w:r>
          </w:p>
        </w:tc>
        <w:tc>
          <w:tcPr>
            <w:tcW w:w="2098" w:type="dxa"/>
            <w:vMerge w:val="restart"/>
          </w:tcPr>
          <w:p>
            <w:pPr>
              <w:pStyle w:val="0"/>
              <w:jc w:val="center"/>
            </w:pPr>
            <w:r>
              <w:rPr>
                <w:sz w:val="20"/>
              </w:rPr>
              <w:t xml:space="preserve">Документ</w:t>
            </w:r>
          </w:p>
        </w:tc>
        <w:tc>
          <w:tcPr>
            <w:tcW w:w="1587" w:type="dxa"/>
            <w:vMerge w:val="restart"/>
          </w:tcPr>
          <w:p>
            <w:pPr>
              <w:pStyle w:val="0"/>
              <w:jc w:val="center"/>
            </w:pPr>
            <w:r>
              <w:rPr>
                <w:sz w:val="20"/>
              </w:rPr>
              <w:t xml:space="preserve">Ответственный за достижение показателя</w:t>
            </w:r>
          </w:p>
        </w:tc>
        <w:tc>
          <w:tcPr>
            <w:tcW w:w="1871" w:type="dxa"/>
            <w:vMerge w:val="restart"/>
          </w:tcPr>
          <w:p>
            <w:pPr>
              <w:pStyle w:val="0"/>
              <w:jc w:val="center"/>
            </w:pPr>
            <w:r>
              <w:rPr>
                <w:sz w:val="20"/>
              </w:rPr>
              <w:t xml:space="preserve">Связь с показателями национальных целей</w:t>
            </w:r>
          </w:p>
        </w:tc>
        <w:tc>
          <w:tcPr>
            <w:tcW w:w="2098" w:type="dxa"/>
            <w:vMerge w:val="restart"/>
          </w:tcPr>
          <w:p>
            <w:pPr>
              <w:pStyle w:val="0"/>
              <w:jc w:val="center"/>
            </w:pPr>
            <w:r>
              <w:rPr>
                <w:sz w:val="20"/>
              </w:rPr>
              <w:t xml:space="preserve">Связь с показателями Стратегии</w:t>
            </w:r>
          </w:p>
        </w:tc>
        <w:tc>
          <w:tcPr>
            <w:tcW w:w="737" w:type="dxa"/>
            <w:vMerge w:val="restart"/>
          </w:tcPr>
          <w:p>
            <w:pPr>
              <w:pStyle w:val="0"/>
              <w:jc w:val="center"/>
            </w:pPr>
            <w:r>
              <w:rPr>
                <w:sz w:val="20"/>
              </w:rPr>
              <w:t xml:space="preserve">Признак реализуется муниципальным образованием</w:t>
            </w:r>
          </w:p>
        </w:tc>
        <w:tc>
          <w:tcPr>
            <w:tcW w:w="1701"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1361" w:type="dxa"/>
          </w:tcPr>
          <w:p>
            <w:pPr>
              <w:pStyle w:val="0"/>
              <w:jc w:val="center"/>
            </w:pPr>
            <w:r>
              <w:rPr>
                <w:sz w:val="20"/>
              </w:rPr>
              <w:t xml:space="preserve">3</w:t>
            </w:r>
          </w:p>
        </w:tc>
        <w:tc>
          <w:tcPr>
            <w:tcW w:w="1871" w:type="dxa"/>
          </w:tcPr>
          <w:p>
            <w:pPr>
              <w:pStyle w:val="0"/>
              <w:jc w:val="center"/>
            </w:pPr>
            <w:r>
              <w:rPr>
                <w:sz w:val="20"/>
              </w:rPr>
              <w:t xml:space="preserve">4</w:t>
            </w:r>
          </w:p>
        </w:tc>
        <w:tc>
          <w:tcPr>
            <w:tcW w:w="1361"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2098" w:type="dxa"/>
          </w:tcPr>
          <w:p>
            <w:pPr>
              <w:pStyle w:val="0"/>
              <w:jc w:val="center"/>
            </w:pPr>
            <w:r>
              <w:rPr>
                <w:sz w:val="20"/>
              </w:rPr>
              <w:t xml:space="preserve">15</w:t>
            </w:r>
          </w:p>
        </w:tc>
        <w:tc>
          <w:tcPr>
            <w:tcW w:w="1587" w:type="dxa"/>
          </w:tcPr>
          <w:p>
            <w:pPr>
              <w:pStyle w:val="0"/>
              <w:jc w:val="center"/>
            </w:pPr>
            <w:r>
              <w:rPr>
                <w:sz w:val="20"/>
              </w:rPr>
              <w:t xml:space="preserve">16</w:t>
            </w:r>
          </w:p>
        </w:tc>
        <w:tc>
          <w:tcPr>
            <w:tcW w:w="1871" w:type="dxa"/>
          </w:tcPr>
          <w:p>
            <w:pPr>
              <w:pStyle w:val="0"/>
              <w:jc w:val="center"/>
            </w:pPr>
            <w:r>
              <w:rPr>
                <w:sz w:val="20"/>
              </w:rPr>
              <w:t xml:space="preserve">17</w:t>
            </w:r>
          </w:p>
        </w:tc>
        <w:tc>
          <w:tcPr>
            <w:tcW w:w="2098" w:type="dxa"/>
          </w:tcPr>
          <w:p>
            <w:pPr>
              <w:pStyle w:val="0"/>
              <w:jc w:val="center"/>
            </w:pPr>
            <w:r>
              <w:rPr>
                <w:sz w:val="20"/>
              </w:rPr>
              <w:t xml:space="preserve">18</w:t>
            </w:r>
          </w:p>
        </w:tc>
        <w:tc>
          <w:tcPr>
            <w:tcW w:w="737" w:type="dxa"/>
          </w:tcPr>
          <w:p>
            <w:pPr>
              <w:pStyle w:val="0"/>
              <w:jc w:val="center"/>
            </w:pPr>
            <w:r>
              <w:rPr>
                <w:sz w:val="20"/>
              </w:rPr>
              <w:t xml:space="preserve">19</w:t>
            </w:r>
          </w:p>
        </w:tc>
        <w:tc>
          <w:tcPr>
            <w:tcW w:w="1701" w:type="dxa"/>
          </w:tcPr>
          <w:p>
            <w:pPr>
              <w:pStyle w:val="0"/>
              <w:jc w:val="center"/>
            </w:pPr>
            <w:r>
              <w:rPr>
                <w:sz w:val="20"/>
              </w:rPr>
              <w:t xml:space="preserve">20</w:t>
            </w:r>
          </w:p>
        </w:tc>
      </w:tr>
      <w:tr>
        <w:tc>
          <w:tcPr>
            <w:gridSpan w:val="20"/>
            <w:tcW w:w="23756" w:type="dxa"/>
          </w:tcPr>
          <w:p>
            <w:pPr>
              <w:pStyle w:val="0"/>
              <w:jc w:val="center"/>
            </w:pPr>
            <w:r>
              <w:rPr>
                <w:sz w:val="20"/>
              </w:rPr>
              <w:t xml:space="preserve">Цель 1 государственной программы "Увеличение числа посещений мероприятий организаций культуры до 46 млн. единиц в год к концу 2030 года"</w:t>
            </w:r>
          </w:p>
        </w:tc>
      </w:tr>
      <w:tr>
        <w:tc>
          <w:tcPr>
            <w:tcW w:w="567" w:type="dxa"/>
          </w:tcPr>
          <w:p>
            <w:pPr>
              <w:pStyle w:val="0"/>
              <w:jc w:val="center"/>
            </w:pPr>
            <w:r>
              <w:rPr>
                <w:sz w:val="20"/>
              </w:rPr>
              <w:t xml:space="preserve">1</w:t>
            </w:r>
          </w:p>
        </w:tc>
        <w:tc>
          <w:tcPr>
            <w:tcW w:w="1871" w:type="dxa"/>
          </w:tcPr>
          <w:p>
            <w:pPr>
              <w:pStyle w:val="0"/>
            </w:pPr>
            <w:r>
              <w:rPr>
                <w:sz w:val="20"/>
              </w:rPr>
              <w:t xml:space="preserve">Показатель 1 Цели 1 "Число посещений культурных мероприятий"</w:t>
            </w:r>
          </w:p>
        </w:tc>
        <w:tc>
          <w:tcPr>
            <w:tcW w:w="1361" w:type="dxa"/>
          </w:tcPr>
          <w:p>
            <w:pPr>
              <w:pStyle w:val="0"/>
            </w:pPr>
            <w:r>
              <w:rPr>
                <w:sz w:val="20"/>
              </w:rPr>
              <w:t xml:space="preserve">Стратегия</w:t>
            </w:r>
          </w:p>
        </w:tc>
        <w:tc>
          <w:tcPr>
            <w:tcW w:w="1871" w:type="dxa"/>
          </w:tcPr>
          <w:p>
            <w:pPr>
              <w:pStyle w:val="0"/>
            </w:pPr>
            <w:r>
              <w:rPr>
                <w:sz w:val="20"/>
              </w:rPr>
              <w:t xml:space="preserve">Возрастающий</w:t>
            </w:r>
          </w:p>
        </w:tc>
        <w:tc>
          <w:tcPr>
            <w:tcW w:w="1361" w:type="dxa"/>
          </w:tcPr>
          <w:p>
            <w:pPr>
              <w:pStyle w:val="0"/>
            </w:pPr>
            <w:r>
              <w:rPr>
                <w:sz w:val="20"/>
              </w:rPr>
              <w:t xml:space="preserve">Млн. ед.</w:t>
            </w:r>
          </w:p>
        </w:tc>
        <w:tc>
          <w:tcPr>
            <w:tcW w:w="737" w:type="dxa"/>
          </w:tcPr>
          <w:p>
            <w:pPr>
              <w:pStyle w:val="0"/>
              <w:jc w:val="center"/>
            </w:pPr>
            <w:r>
              <w:rPr>
                <w:sz w:val="20"/>
              </w:rPr>
              <w:t xml:space="preserve">21,8</w:t>
            </w:r>
          </w:p>
        </w:tc>
        <w:tc>
          <w:tcPr>
            <w:tcW w:w="737" w:type="dxa"/>
          </w:tcPr>
          <w:p>
            <w:pPr>
              <w:pStyle w:val="0"/>
            </w:pPr>
            <w:r>
              <w:rPr>
                <w:sz w:val="20"/>
              </w:rPr>
              <w:t xml:space="preserve">2022</w:t>
            </w:r>
          </w:p>
        </w:tc>
        <w:tc>
          <w:tcPr>
            <w:tcW w:w="737" w:type="dxa"/>
          </w:tcPr>
          <w:p>
            <w:pPr>
              <w:pStyle w:val="0"/>
              <w:jc w:val="center"/>
            </w:pPr>
            <w:r>
              <w:rPr>
                <w:sz w:val="20"/>
              </w:rPr>
              <w:t xml:space="preserve">22,4</w:t>
            </w:r>
          </w:p>
        </w:tc>
        <w:tc>
          <w:tcPr>
            <w:tcW w:w="737" w:type="dxa"/>
          </w:tcPr>
          <w:p>
            <w:pPr>
              <w:pStyle w:val="0"/>
              <w:jc w:val="center"/>
            </w:pPr>
            <w:r>
              <w:rPr>
                <w:sz w:val="20"/>
              </w:rPr>
              <w:t xml:space="preserve">26,1</w:t>
            </w:r>
          </w:p>
        </w:tc>
        <w:tc>
          <w:tcPr>
            <w:tcW w:w="737" w:type="dxa"/>
          </w:tcPr>
          <w:p>
            <w:pPr>
              <w:pStyle w:val="0"/>
              <w:jc w:val="center"/>
            </w:pPr>
            <w:r>
              <w:rPr>
                <w:sz w:val="20"/>
              </w:rPr>
              <w:t xml:space="preserve">29,3</w:t>
            </w:r>
          </w:p>
        </w:tc>
        <w:tc>
          <w:tcPr>
            <w:tcW w:w="737" w:type="dxa"/>
          </w:tcPr>
          <w:p>
            <w:pPr>
              <w:pStyle w:val="0"/>
              <w:jc w:val="center"/>
            </w:pPr>
            <w:r>
              <w:rPr>
                <w:sz w:val="20"/>
              </w:rPr>
              <w:t xml:space="preserve">32,6</w:t>
            </w:r>
          </w:p>
        </w:tc>
        <w:tc>
          <w:tcPr>
            <w:tcW w:w="737" w:type="dxa"/>
          </w:tcPr>
          <w:p>
            <w:pPr>
              <w:pStyle w:val="0"/>
              <w:jc w:val="center"/>
            </w:pPr>
            <w:r>
              <w:rPr>
                <w:sz w:val="20"/>
              </w:rPr>
              <w:t xml:space="preserve">38,4</w:t>
            </w:r>
          </w:p>
        </w:tc>
        <w:tc>
          <w:tcPr>
            <w:tcW w:w="737" w:type="dxa"/>
          </w:tcPr>
          <w:p>
            <w:pPr>
              <w:pStyle w:val="0"/>
              <w:jc w:val="center"/>
            </w:pPr>
            <w:r>
              <w:rPr>
                <w:sz w:val="20"/>
              </w:rPr>
              <w:t xml:space="preserve">42,5</w:t>
            </w:r>
          </w:p>
        </w:tc>
        <w:tc>
          <w:tcPr>
            <w:tcW w:w="737" w:type="dxa"/>
          </w:tcPr>
          <w:p>
            <w:pPr>
              <w:pStyle w:val="0"/>
              <w:jc w:val="center"/>
            </w:pPr>
            <w:r>
              <w:rPr>
                <w:sz w:val="20"/>
              </w:rPr>
              <w:t xml:space="preserve">46</w:t>
            </w:r>
          </w:p>
        </w:tc>
        <w:tc>
          <w:tcPr>
            <w:tcW w:w="2098" w:type="dxa"/>
          </w:tcPr>
          <w:p>
            <w:pPr>
              <w:pStyle w:val="0"/>
            </w:pPr>
            <w:hyperlink w:history="0" r:id="rId39"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w:t>
              </w:r>
            </w:hyperlink>
            <w:r>
              <w:rPr>
                <w:sz w:val="20"/>
              </w:rPr>
              <w:t xml:space="preserve"> Правительства РФ от 15.04.2014 N 317 "Об утверждении государственной программы Российской Федерации "Развитие культуры"</w:t>
            </w:r>
          </w:p>
        </w:tc>
        <w:tc>
          <w:tcPr>
            <w:tcW w:w="1587"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Увеличение числа посещений культурных мероприятий в три раза по сравнению с показателем 2019 года</w:t>
            </w:r>
          </w:p>
        </w:tc>
        <w:tc>
          <w:tcPr>
            <w:tcW w:w="2098" w:type="dxa"/>
          </w:tcPr>
          <w:p>
            <w:pPr>
              <w:pStyle w:val="0"/>
            </w:pPr>
            <w:r>
              <w:rPr>
                <w:sz w:val="20"/>
              </w:rPr>
              <w:t xml:space="preserve">Число посещений культурных мероприятий</w:t>
            </w:r>
          </w:p>
        </w:tc>
        <w:tc>
          <w:tcPr>
            <w:tcW w:w="737" w:type="dxa"/>
          </w:tcPr>
          <w:p>
            <w:pPr>
              <w:pStyle w:val="0"/>
            </w:pPr>
            <w:r>
              <w:rPr>
                <w:sz w:val="20"/>
              </w:rPr>
              <w:t xml:space="preserve">Нет</w:t>
            </w:r>
          </w:p>
        </w:tc>
        <w:tc>
          <w:tcPr>
            <w:tcW w:w="1701" w:type="dxa"/>
          </w:tcPr>
          <w:p>
            <w:pPr>
              <w:pStyle w:val="0"/>
            </w:pPr>
            <w:r>
              <w:rPr>
                <w:sz w:val="20"/>
              </w:rPr>
              <w:t xml:space="preserve">ЕМИСС</w:t>
            </w:r>
          </w:p>
        </w:tc>
      </w:tr>
      <w:tr>
        <w:tc>
          <w:tcPr>
            <w:gridSpan w:val="20"/>
            <w:tcW w:w="23756" w:type="dxa"/>
          </w:tcPr>
          <w:p>
            <w:pPr>
              <w:pStyle w:val="0"/>
              <w:jc w:val="center"/>
            </w:pPr>
            <w:r>
              <w:rPr>
                <w:sz w:val="20"/>
              </w:rPr>
              <w:t xml:space="preserve">Цель 2 государственной программы "Сохранение уровня развития инфраструктуры в сфере культуры, в том числе уровня обеспеченности организациями культуры до 0,42 учреждений на 1000 жителей к концу 2030 года"</w:t>
            </w:r>
          </w:p>
        </w:tc>
      </w:tr>
      <w:tr>
        <w:tc>
          <w:tcPr>
            <w:tcW w:w="567" w:type="dxa"/>
          </w:tcPr>
          <w:p>
            <w:pPr>
              <w:pStyle w:val="0"/>
              <w:jc w:val="center"/>
            </w:pPr>
            <w:r>
              <w:rPr>
                <w:sz w:val="20"/>
              </w:rPr>
              <w:t xml:space="preserve">2</w:t>
            </w:r>
          </w:p>
        </w:tc>
        <w:tc>
          <w:tcPr>
            <w:tcW w:w="1871" w:type="dxa"/>
          </w:tcPr>
          <w:p>
            <w:pPr>
              <w:pStyle w:val="0"/>
            </w:pPr>
            <w:r>
              <w:rPr>
                <w:sz w:val="20"/>
              </w:rPr>
              <w:t xml:space="preserve">Показатель 1 Цели 2 "Уровень обеспечения населения учреждениями культурно-досугового типа"</w:t>
            </w:r>
          </w:p>
        </w:tc>
        <w:tc>
          <w:tcPr>
            <w:tcW w:w="1361" w:type="dxa"/>
          </w:tcPr>
          <w:p>
            <w:pPr>
              <w:pStyle w:val="0"/>
            </w:pPr>
            <w:r>
              <w:rPr>
                <w:sz w:val="20"/>
              </w:rPr>
              <w:t xml:space="preserve">Стратегия</w:t>
            </w:r>
          </w:p>
        </w:tc>
        <w:tc>
          <w:tcPr>
            <w:tcW w:w="1871" w:type="dxa"/>
          </w:tcPr>
          <w:p>
            <w:pPr>
              <w:pStyle w:val="0"/>
            </w:pPr>
            <w:r>
              <w:rPr>
                <w:sz w:val="20"/>
              </w:rPr>
              <w:t xml:space="preserve">Возрастающий</w:t>
            </w:r>
          </w:p>
        </w:tc>
        <w:tc>
          <w:tcPr>
            <w:tcW w:w="1361" w:type="dxa"/>
          </w:tcPr>
          <w:p>
            <w:pPr>
              <w:pStyle w:val="0"/>
            </w:pPr>
            <w:r>
              <w:rPr>
                <w:sz w:val="20"/>
              </w:rPr>
              <w:t xml:space="preserve">Ед. на 1000 населения</w:t>
            </w:r>
          </w:p>
        </w:tc>
        <w:tc>
          <w:tcPr>
            <w:tcW w:w="737" w:type="dxa"/>
          </w:tcPr>
          <w:p>
            <w:pPr>
              <w:pStyle w:val="0"/>
              <w:jc w:val="center"/>
            </w:pPr>
            <w:r>
              <w:rPr>
                <w:sz w:val="20"/>
              </w:rPr>
              <w:t xml:space="preserve">0,42</w:t>
            </w:r>
          </w:p>
        </w:tc>
        <w:tc>
          <w:tcPr>
            <w:tcW w:w="737" w:type="dxa"/>
          </w:tcPr>
          <w:p>
            <w:pPr>
              <w:pStyle w:val="0"/>
            </w:pPr>
            <w:r>
              <w:rPr>
                <w:sz w:val="20"/>
              </w:rPr>
              <w:t xml:space="preserve">2022</w:t>
            </w:r>
          </w:p>
        </w:tc>
        <w:tc>
          <w:tcPr>
            <w:tcW w:w="737" w:type="dxa"/>
          </w:tcPr>
          <w:p>
            <w:pPr>
              <w:pStyle w:val="0"/>
              <w:jc w:val="center"/>
            </w:pPr>
            <w:r>
              <w:rPr>
                <w:sz w:val="20"/>
              </w:rPr>
              <w:t xml:space="preserve">0,42</w:t>
            </w:r>
          </w:p>
        </w:tc>
        <w:tc>
          <w:tcPr>
            <w:tcW w:w="737" w:type="dxa"/>
          </w:tcPr>
          <w:p>
            <w:pPr>
              <w:pStyle w:val="0"/>
              <w:jc w:val="center"/>
            </w:pPr>
            <w:r>
              <w:rPr>
                <w:sz w:val="20"/>
              </w:rPr>
              <w:t xml:space="preserve">0,42</w:t>
            </w:r>
          </w:p>
        </w:tc>
        <w:tc>
          <w:tcPr>
            <w:tcW w:w="737" w:type="dxa"/>
          </w:tcPr>
          <w:p>
            <w:pPr>
              <w:pStyle w:val="0"/>
              <w:jc w:val="center"/>
            </w:pPr>
            <w:r>
              <w:rPr>
                <w:sz w:val="20"/>
              </w:rPr>
              <w:t xml:space="preserve">0,42</w:t>
            </w:r>
          </w:p>
        </w:tc>
        <w:tc>
          <w:tcPr>
            <w:tcW w:w="737" w:type="dxa"/>
          </w:tcPr>
          <w:p>
            <w:pPr>
              <w:pStyle w:val="0"/>
              <w:jc w:val="center"/>
            </w:pPr>
            <w:r>
              <w:rPr>
                <w:sz w:val="20"/>
              </w:rPr>
              <w:t xml:space="preserve">0,42</w:t>
            </w:r>
          </w:p>
        </w:tc>
        <w:tc>
          <w:tcPr>
            <w:tcW w:w="737" w:type="dxa"/>
          </w:tcPr>
          <w:p>
            <w:pPr>
              <w:pStyle w:val="0"/>
              <w:jc w:val="center"/>
            </w:pPr>
            <w:r>
              <w:rPr>
                <w:sz w:val="20"/>
              </w:rPr>
              <w:t xml:space="preserve">0,42</w:t>
            </w:r>
          </w:p>
        </w:tc>
        <w:tc>
          <w:tcPr>
            <w:tcW w:w="737" w:type="dxa"/>
          </w:tcPr>
          <w:p>
            <w:pPr>
              <w:pStyle w:val="0"/>
              <w:jc w:val="center"/>
            </w:pPr>
            <w:r>
              <w:rPr>
                <w:sz w:val="20"/>
              </w:rPr>
              <w:t xml:space="preserve">0,42</w:t>
            </w:r>
          </w:p>
        </w:tc>
        <w:tc>
          <w:tcPr>
            <w:tcW w:w="737" w:type="dxa"/>
          </w:tcPr>
          <w:p>
            <w:pPr>
              <w:pStyle w:val="0"/>
              <w:jc w:val="center"/>
            </w:pPr>
            <w:r>
              <w:rPr>
                <w:sz w:val="20"/>
              </w:rPr>
              <w:t xml:space="preserve">0,42</w:t>
            </w:r>
          </w:p>
        </w:tc>
        <w:tc>
          <w:tcPr>
            <w:tcW w:w="2098" w:type="dxa"/>
          </w:tcPr>
          <w:p>
            <w:pPr>
              <w:pStyle w:val="0"/>
            </w:pPr>
            <w:hyperlink w:history="0" r:id="rId40"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w:t>
              </w:r>
            </w:hyperlink>
            <w:r>
              <w:rPr>
                <w:sz w:val="20"/>
              </w:rPr>
              <w:t xml:space="preserve"> Правительства РФ от 15.04.2014 N 317 "Об утверждении государственной программы Российской Федерации "Развитие культуры"</w:t>
            </w:r>
          </w:p>
        </w:tc>
        <w:tc>
          <w:tcPr>
            <w:tcW w:w="1587"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098" w:type="dxa"/>
          </w:tcPr>
          <w:p>
            <w:pPr>
              <w:pStyle w:val="0"/>
            </w:pPr>
            <w:r>
              <w:rPr>
                <w:sz w:val="20"/>
              </w:rPr>
              <w:t xml:space="preserve">Доля объектов культурного наследия, включенных в Единый государственный реестр объектов культурного наследия, находящихся в удовлетворительном состоянии, от общего количества объектов культурного наследия, включенных в Единый государственный реестр</w:t>
            </w:r>
          </w:p>
        </w:tc>
        <w:tc>
          <w:tcPr>
            <w:tcW w:w="737" w:type="dxa"/>
          </w:tcPr>
          <w:p>
            <w:pPr>
              <w:pStyle w:val="0"/>
            </w:pPr>
            <w:r>
              <w:rPr>
                <w:sz w:val="20"/>
              </w:rPr>
              <w:t xml:space="preserve">Нет</w:t>
            </w:r>
          </w:p>
        </w:tc>
        <w:tc>
          <w:tcPr>
            <w:tcW w:w="1701" w:type="dxa"/>
          </w:tcPr>
          <w:p>
            <w:pPr>
              <w:pStyle w:val="0"/>
            </w:pPr>
            <w:r>
              <w:rPr>
                <w:sz w:val="20"/>
              </w:rPr>
              <w:t xml:space="preserve">АИС "Статистика"</w:t>
            </w:r>
          </w:p>
        </w:tc>
      </w:tr>
      <w:tr>
        <w:tc>
          <w:tcPr>
            <w:gridSpan w:val="20"/>
            <w:tcW w:w="23756" w:type="dxa"/>
          </w:tcPr>
          <w:p>
            <w:pPr>
              <w:pStyle w:val="0"/>
              <w:jc w:val="center"/>
            </w:pPr>
            <w:r>
              <w:rPr>
                <w:sz w:val="20"/>
              </w:rPr>
              <w:t xml:space="preserve">Цель 3 государственной программы "Увеличение числа обращений к цифровым ресурсам в сфере культуры до 1,62 млн. единиц в год к концу 2030 года"</w:t>
            </w:r>
          </w:p>
        </w:tc>
      </w:tr>
      <w:tr>
        <w:tc>
          <w:tcPr>
            <w:tcW w:w="567" w:type="dxa"/>
          </w:tcPr>
          <w:p>
            <w:pPr>
              <w:pStyle w:val="0"/>
              <w:jc w:val="center"/>
            </w:pPr>
            <w:r>
              <w:rPr>
                <w:sz w:val="20"/>
              </w:rPr>
              <w:t xml:space="preserve">3</w:t>
            </w:r>
          </w:p>
        </w:tc>
        <w:tc>
          <w:tcPr>
            <w:tcW w:w="1871" w:type="dxa"/>
          </w:tcPr>
          <w:p>
            <w:pPr>
              <w:pStyle w:val="0"/>
            </w:pPr>
            <w:r>
              <w:rPr>
                <w:sz w:val="20"/>
              </w:rPr>
              <w:t xml:space="preserve">Показатель 1 Цели 3 "Число обращений к цифровым ресурсам в сфере культуры"</w:t>
            </w:r>
          </w:p>
        </w:tc>
        <w:tc>
          <w:tcPr>
            <w:tcW w:w="1361" w:type="dxa"/>
          </w:tcPr>
          <w:p>
            <w:pPr>
              <w:pStyle w:val="0"/>
            </w:pPr>
            <w:r>
              <w:rPr>
                <w:sz w:val="20"/>
              </w:rPr>
              <w:t xml:space="preserve">Стратегия</w:t>
            </w:r>
          </w:p>
        </w:tc>
        <w:tc>
          <w:tcPr>
            <w:tcW w:w="1871" w:type="dxa"/>
          </w:tcPr>
          <w:p>
            <w:pPr>
              <w:pStyle w:val="0"/>
            </w:pPr>
            <w:r>
              <w:rPr>
                <w:sz w:val="20"/>
              </w:rPr>
              <w:t xml:space="preserve">Возрастающий</w:t>
            </w:r>
          </w:p>
        </w:tc>
        <w:tc>
          <w:tcPr>
            <w:tcW w:w="1361" w:type="dxa"/>
          </w:tcPr>
          <w:p>
            <w:pPr>
              <w:pStyle w:val="0"/>
            </w:pPr>
            <w:r>
              <w:rPr>
                <w:sz w:val="20"/>
              </w:rPr>
              <w:t xml:space="preserve">Млн. ед.</w:t>
            </w:r>
          </w:p>
        </w:tc>
        <w:tc>
          <w:tcPr>
            <w:tcW w:w="737" w:type="dxa"/>
          </w:tcPr>
          <w:p>
            <w:pPr>
              <w:pStyle w:val="0"/>
              <w:jc w:val="center"/>
            </w:pPr>
            <w:r>
              <w:rPr>
                <w:sz w:val="20"/>
              </w:rPr>
              <w:t xml:space="preserve">1,29</w:t>
            </w:r>
          </w:p>
        </w:tc>
        <w:tc>
          <w:tcPr>
            <w:tcW w:w="737" w:type="dxa"/>
          </w:tcPr>
          <w:p>
            <w:pPr>
              <w:pStyle w:val="0"/>
            </w:pPr>
            <w:r>
              <w:rPr>
                <w:sz w:val="20"/>
              </w:rPr>
              <w:t xml:space="preserve">2022</w:t>
            </w:r>
          </w:p>
        </w:tc>
        <w:tc>
          <w:tcPr>
            <w:tcW w:w="737" w:type="dxa"/>
          </w:tcPr>
          <w:p>
            <w:pPr>
              <w:pStyle w:val="0"/>
              <w:jc w:val="center"/>
            </w:pPr>
            <w:r>
              <w:rPr>
                <w:sz w:val="20"/>
              </w:rPr>
              <w:t xml:space="preserve">1,32</w:t>
            </w:r>
          </w:p>
        </w:tc>
        <w:tc>
          <w:tcPr>
            <w:tcW w:w="737" w:type="dxa"/>
          </w:tcPr>
          <w:p>
            <w:pPr>
              <w:pStyle w:val="0"/>
              <w:jc w:val="center"/>
            </w:pPr>
            <w:r>
              <w:rPr>
                <w:sz w:val="20"/>
              </w:rPr>
              <w:t xml:space="preserve">1,35</w:t>
            </w:r>
          </w:p>
        </w:tc>
        <w:tc>
          <w:tcPr>
            <w:tcW w:w="737" w:type="dxa"/>
          </w:tcPr>
          <w:p>
            <w:pPr>
              <w:pStyle w:val="0"/>
              <w:jc w:val="center"/>
            </w:pPr>
            <w:r>
              <w:rPr>
                <w:sz w:val="20"/>
              </w:rPr>
              <w:t xml:space="preserve">1,42</w:t>
            </w:r>
          </w:p>
        </w:tc>
        <w:tc>
          <w:tcPr>
            <w:tcW w:w="737" w:type="dxa"/>
          </w:tcPr>
          <w:p>
            <w:pPr>
              <w:pStyle w:val="0"/>
              <w:jc w:val="center"/>
            </w:pPr>
            <w:r>
              <w:rPr>
                <w:sz w:val="20"/>
              </w:rPr>
              <w:t xml:space="preserve">1,43</w:t>
            </w:r>
          </w:p>
        </w:tc>
        <w:tc>
          <w:tcPr>
            <w:tcW w:w="737" w:type="dxa"/>
          </w:tcPr>
          <w:p>
            <w:pPr>
              <w:pStyle w:val="0"/>
              <w:jc w:val="center"/>
            </w:pPr>
            <w:r>
              <w:rPr>
                <w:sz w:val="20"/>
              </w:rPr>
              <w:t xml:space="preserve">1,51</w:t>
            </w:r>
          </w:p>
        </w:tc>
        <w:tc>
          <w:tcPr>
            <w:tcW w:w="737" w:type="dxa"/>
          </w:tcPr>
          <w:p>
            <w:pPr>
              <w:pStyle w:val="0"/>
              <w:jc w:val="center"/>
            </w:pPr>
            <w:r>
              <w:rPr>
                <w:sz w:val="20"/>
              </w:rPr>
              <w:t xml:space="preserve">1,55</w:t>
            </w:r>
          </w:p>
        </w:tc>
        <w:tc>
          <w:tcPr>
            <w:tcW w:w="737" w:type="dxa"/>
          </w:tcPr>
          <w:p>
            <w:pPr>
              <w:pStyle w:val="0"/>
              <w:jc w:val="center"/>
            </w:pPr>
            <w:r>
              <w:rPr>
                <w:sz w:val="20"/>
              </w:rPr>
              <w:t xml:space="preserve">1,62</w:t>
            </w:r>
          </w:p>
        </w:tc>
        <w:tc>
          <w:tcPr>
            <w:tcW w:w="2098" w:type="dxa"/>
          </w:tcPr>
          <w:p>
            <w:pPr>
              <w:pStyle w:val="0"/>
            </w:pPr>
            <w:hyperlink w:history="0" r:id="rId41" w:tooltip="Постановление Правительства РФ от 15.04.2014 N 317 (ред. от 26.12.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w:t>
              </w:r>
            </w:hyperlink>
            <w:r>
              <w:rPr>
                <w:sz w:val="20"/>
              </w:rPr>
              <w:t xml:space="preserve"> Правительства РФ от 15.04.2014 N 317 "Об утверждении государственной программы Российской Федерации "Развитие культуры"</w:t>
            </w:r>
          </w:p>
        </w:tc>
        <w:tc>
          <w:tcPr>
            <w:tcW w:w="1587"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Увеличение числа посещений культурных мероприятий в три раза по сравнению с показателем 2019 года</w:t>
            </w:r>
          </w:p>
        </w:tc>
        <w:tc>
          <w:tcPr>
            <w:tcW w:w="2098" w:type="dxa"/>
          </w:tcPr>
          <w:p>
            <w:pPr>
              <w:pStyle w:val="0"/>
            </w:pPr>
            <w:r>
              <w:rPr>
                <w:sz w:val="20"/>
              </w:rPr>
              <w:t xml:space="preserve">Число обращений к цифровым ресурсам в сфере культуры</w:t>
            </w:r>
          </w:p>
        </w:tc>
        <w:tc>
          <w:tcPr>
            <w:tcW w:w="737" w:type="dxa"/>
          </w:tcPr>
          <w:p>
            <w:pPr>
              <w:pStyle w:val="0"/>
            </w:pPr>
            <w:r>
              <w:rPr>
                <w:sz w:val="20"/>
              </w:rPr>
              <w:t xml:space="preserve">Нет</w:t>
            </w:r>
          </w:p>
        </w:tc>
        <w:tc>
          <w:tcPr>
            <w:tcW w:w="1701" w:type="dxa"/>
          </w:tcPr>
          <w:p>
            <w:pPr>
              <w:pStyle w:val="0"/>
            </w:pPr>
            <w:r>
              <w:rPr>
                <w:sz w:val="20"/>
              </w:rPr>
              <w:t xml:space="preserve">АИС "Статистика"</w:t>
            </w:r>
          </w:p>
        </w:tc>
      </w:tr>
      <w:tr>
        <w:tc>
          <w:tcPr>
            <w:gridSpan w:val="20"/>
            <w:tcW w:w="23756" w:type="dxa"/>
          </w:tcPr>
          <w:p>
            <w:pPr>
              <w:pStyle w:val="0"/>
              <w:jc w:val="center"/>
            </w:pPr>
            <w:r>
              <w:rPr>
                <w:sz w:val="20"/>
              </w:rPr>
              <w:t xml:space="preserve">Цель 4 государственной программы "Увеличение числа размещенных в коллективных средствах размещения до 400 тыс. чел. в год к концу 2030 года"</w:t>
            </w:r>
          </w:p>
        </w:tc>
      </w:tr>
      <w:tr>
        <w:tc>
          <w:tcPr>
            <w:tcW w:w="567" w:type="dxa"/>
          </w:tcPr>
          <w:p>
            <w:pPr>
              <w:pStyle w:val="0"/>
              <w:jc w:val="center"/>
            </w:pPr>
            <w:r>
              <w:rPr>
                <w:sz w:val="20"/>
              </w:rPr>
              <w:t xml:space="preserve">4</w:t>
            </w:r>
          </w:p>
        </w:tc>
        <w:tc>
          <w:tcPr>
            <w:tcW w:w="1871" w:type="dxa"/>
          </w:tcPr>
          <w:p>
            <w:pPr>
              <w:pStyle w:val="0"/>
            </w:pPr>
            <w:r>
              <w:rPr>
                <w:sz w:val="20"/>
              </w:rPr>
              <w:t xml:space="preserve">Показатель 1 Цели 4 "Число размещенных в коллективных средствах размещения"</w:t>
            </w:r>
          </w:p>
        </w:tc>
        <w:tc>
          <w:tcPr>
            <w:tcW w:w="1361" w:type="dxa"/>
          </w:tcPr>
          <w:p>
            <w:pPr>
              <w:pStyle w:val="0"/>
            </w:pPr>
            <w:r>
              <w:rPr>
                <w:sz w:val="20"/>
              </w:rPr>
              <w:t xml:space="preserve">Стратегия</w:t>
            </w:r>
          </w:p>
        </w:tc>
        <w:tc>
          <w:tcPr>
            <w:tcW w:w="1871" w:type="dxa"/>
          </w:tcPr>
          <w:p>
            <w:pPr>
              <w:pStyle w:val="0"/>
            </w:pPr>
            <w:r>
              <w:rPr>
                <w:sz w:val="20"/>
              </w:rPr>
              <w:t xml:space="preserve">Возрастающий</w:t>
            </w:r>
          </w:p>
        </w:tc>
        <w:tc>
          <w:tcPr>
            <w:tcW w:w="1361" w:type="dxa"/>
          </w:tcPr>
          <w:p>
            <w:pPr>
              <w:pStyle w:val="0"/>
            </w:pPr>
            <w:r>
              <w:rPr>
                <w:sz w:val="20"/>
              </w:rPr>
              <w:t xml:space="preserve">Тыс. чел.</w:t>
            </w:r>
          </w:p>
        </w:tc>
        <w:tc>
          <w:tcPr>
            <w:tcW w:w="737" w:type="dxa"/>
          </w:tcPr>
          <w:p>
            <w:pPr>
              <w:pStyle w:val="0"/>
              <w:jc w:val="center"/>
            </w:pPr>
            <w:r>
              <w:rPr>
                <w:sz w:val="20"/>
              </w:rPr>
              <w:t xml:space="preserve">240</w:t>
            </w:r>
          </w:p>
        </w:tc>
        <w:tc>
          <w:tcPr>
            <w:tcW w:w="737" w:type="dxa"/>
          </w:tcPr>
          <w:p>
            <w:pPr>
              <w:pStyle w:val="0"/>
            </w:pPr>
            <w:r>
              <w:rPr>
                <w:sz w:val="20"/>
              </w:rPr>
              <w:t xml:space="preserve">2022</w:t>
            </w:r>
          </w:p>
        </w:tc>
        <w:tc>
          <w:tcPr>
            <w:tcW w:w="737" w:type="dxa"/>
          </w:tcPr>
          <w:p>
            <w:pPr>
              <w:pStyle w:val="0"/>
              <w:jc w:val="center"/>
            </w:pPr>
            <w:r>
              <w:rPr>
                <w:sz w:val="20"/>
              </w:rPr>
              <w:t xml:space="preserve">300</w:t>
            </w:r>
          </w:p>
        </w:tc>
        <w:tc>
          <w:tcPr>
            <w:tcW w:w="737" w:type="dxa"/>
          </w:tcPr>
          <w:p>
            <w:pPr>
              <w:pStyle w:val="0"/>
              <w:jc w:val="center"/>
            </w:pPr>
            <w:r>
              <w:rPr>
                <w:sz w:val="20"/>
              </w:rPr>
              <w:t xml:space="preserve">315</w:t>
            </w:r>
          </w:p>
        </w:tc>
        <w:tc>
          <w:tcPr>
            <w:tcW w:w="737" w:type="dxa"/>
          </w:tcPr>
          <w:p>
            <w:pPr>
              <w:pStyle w:val="0"/>
              <w:jc w:val="center"/>
            </w:pPr>
            <w:r>
              <w:rPr>
                <w:sz w:val="20"/>
              </w:rPr>
              <w:t xml:space="preserve">330</w:t>
            </w:r>
          </w:p>
        </w:tc>
        <w:tc>
          <w:tcPr>
            <w:tcW w:w="737" w:type="dxa"/>
          </w:tcPr>
          <w:p>
            <w:pPr>
              <w:pStyle w:val="0"/>
              <w:jc w:val="center"/>
            </w:pPr>
            <w:r>
              <w:rPr>
                <w:sz w:val="20"/>
              </w:rPr>
              <w:t xml:space="preserve">350</w:t>
            </w:r>
          </w:p>
        </w:tc>
        <w:tc>
          <w:tcPr>
            <w:tcW w:w="737" w:type="dxa"/>
          </w:tcPr>
          <w:p>
            <w:pPr>
              <w:pStyle w:val="0"/>
              <w:jc w:val="center"/>
            </w:pPr>
            <w:r>
              <w:rPr>
                <w:sz w:val="20"/>
              </w:rPr>
              <w:t xml:space="preserve">360</w:t>
            </w:r>
          </w:p>
        </w:tc>
        <w:tc>
          <w:tcPr>
            <w:tcW w:w="737" w:type="dxa"/>
          </w:tcPr>
          <w:p>
            <w:pPr>
              <w:pStyle w:val="0"/>
              <w:jc w:val="center"/>
            </w:pPr>
            <w:r>
              <w:rPr>
                <w:sz w:val="20"/>
              </w:rPr>
              <w:t xml:space="preserve">380</w:t>
            </w:r>
          </w:p>
        </w:tc>
        <w:tc>
          <w:tcPr>
            <w:tcW w:w="737" w:type="dxa"/>
          </w:tcPr>
          <w:p>
            <w:pPr>
              <w:pStyle w:val="0"/>
              <w:jc w:val="center"/>
            </w:pPr>
            <w:r>
              <w:rPr>
                <w:sz w:val="20"/>
              </w:rPr>
              <w:t xml:space="preserve">400</w:t>
            </w:r>
          </w:p>
        </w:tc>
        <w:tc>
          <w:tcPr>
            <w:tcW w:w="2098" w:type="dxa"/>
          </w:tcPr>
          <w:p>
            <w:pPr>
              <w:pStyle w:val="0"/>
            </w:pPr>
            <w:hyperlink w:history="0" r:id="rId42" w:tooltip="Постановление Правительства РФ от 24.12.2021 N 2439 (ред. от 27.05.2024) &quot;Об утверждении государственной программы Российской Федерации &quot;Развитие туризма&quot; {КонсультантПлюс}">
              <w:r>
                <w:rPr>
                  <w:sz w:val="20"/>
                  <w:color w:val="0000ff"/>
                </w:rPr>
                <w:t xml:space="preserve">Постановление</w:t>
              </w:r>
            </w:hyperlink>
            <w:r>
              <w:rPr>
                <w:sz w:val="20"/>
              </w:rPr>
              <w:t xml:space="preserve"> Правительства РФ от 24.12.2021 N 2439 "Об утверждении государственной программы Российской Федерации "Развитие туризма"</w:t>
            </w:r>
          </w:p>
        </w:tc>
        <w:tc>
          <w:tcPr>
            <w:tcW w:w="1587"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r>
          </w:p>
        </w:tc>
        <w:tc>
          <w:tcPr>
            <w:tcW w:w="2098" w:type="dxa"/>
          </w:tcPr>
          <w:p>
            <w:pPr>
              <w:pStyle w:val="0"/>
            </w:pPr>
            <w:r>
              <w:rPr>
                <w:sz w:val="20"/>
              </w:rPr>
              <w:t xml:space="preserve">Число размещенных в коллективных средствах размещения</w:t>
            </w:r>
          </w:p>
        </w:tc>
        <w:tc>
          <w:tcPr>
            <w:tcW w:w="737" w:type="dxa"/>
          </w:tcPr>
          <w:p>
            <w:pPr>
              <w:pStyle w:val="0"/>
            </w:pPr>
            <w:r>
              <w:rPr>
                <w:sz w:val="20"/>
              </w:rPr>
              <w:t xml:space="preserve">Нет</w:t>
            </w:r>
          </w:p>
        </w:tc>
        <w:tc>
          <w:tcPr>
            <w:tcW w:w="1701" w:type="dxa"/>
          </w:tcPr>
          <w:p>
            <w:pPr>
              <w:pStyle w:val="0"/>
            </w:pPr>
            <w:r>
              <w:rPr>
                <w:sz w:val="20"/>
              </w:rPr>
              <w:t xml:space="preserve">ЕМИСС</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 Липецкой области</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3061"/>
        <w:gridCol w:w="2268"/>
      </w:tblGrid>
      <w:tr>
        <w:tc>
          <w:tcPr>
            <w:tcW w:w="567" w:type="dxa"/>
          </w:tcPr>
          <w:p>
            <w:pPr>
              <w:pStyle w:val="0"/>
              <w:jc w:val="center"/>
            </w:pPr>
            <w:r>
              <w:rPr>
                <w:sz w:val="20"/>
              </w:rPr>
              <w:t xml:space="preserve">N п/п</w:t>
            </w:r>
          </w:p>
        </w:tc>
        <w:tc>
          <w:tcPr>
            <w:tcW w:w="3175" w:type="dxa"/>
          </w:tcPr>
          <w:p>
            <w:pPr>
              <w:pStyle w:val="0"/>
              <w:jc w:val="center"/>
            </w:pPr>
            <w:r>
              <w:rPr>
                <w:sz w:val="20"/>
              </w:rPr>
              <w:t xml:space="preserve">Задачи структурного элемента</w:t>
            </w:r>
          </w:p>
        </w:tc>
        <w:tc>
          <w:tcPr>
            <w:tcW w:w="3061"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268" w:type="dxa"/>
          </w:tcPr>
          <w:p>
            <w:pPr>
              <w:pStyle w:val="0"/>
              <w:jc w:val="center"/>
            </w:pPr>
            <w:r>
              <w:rPr>
                <w:sz w:val="20"/>
              </w:rPr>
              <w:t xml:space="preserve">Связь с показателями</w:t>
            </w:r>
          </w:p>
        </w:tc>
      </w:tr>
      <w:tr>
        <w:tc>
          <w:tcPr>
            <w:tcW w:w="567" w:type="dxa"/>
          </w:tcPr>
          <w:p>
            <w:pPr>
              <w:pStyle w:val="0"/>
              <w:jc w:val="center"/>
            </w:pPr>
            <w:r>
              <w:rPr>
                <w:sz w:val="20"/>
              </w:rPr>
              <w:t xml:space="preserve">1</w:t>
            </w:r>
          </w:p>
        </w:tc>
        <w:tc>
          <w:tcPr>
            <w:tcW w:w="3175" w:type="dxa"/>
          </w:tcPr>
          <w:p>
            <w:pPr>
              <w:pStyle w:val="0"/>
              <w:jc w:val="center"/>
            </w:pPr>
            <w:r>
              <w:rPr>
                <w:sz w:val="20"/>
              </w:rPr>
              <w:t xml:space="preserve">2</w:t>
            </w:r>
          </w:p>
        </w:tc>
        <w:tc>
          <w:tcPr>
            <w:tcW w:w="3061" w:type="dxa"/>
          </w:tcPr>
          <w:p>
            <w:pPr>
              <w:pStyle w:val="0"/>
              <w:jc w:val="center"/>
            </w:pPr>
            <w:r>
              <w:rPr>
                <w:sz w:val="20"/>
              </w:rPr>
              <w:t xml:space="preserve">3</w:t>
            </w:r>
          </w:p>
        </w:tc>
        <w:tc>
          <w:tcPr>
            <w:tcW w:w="2268" w:type="dxa"/>
          </w:tcPr>
          <w:p>
            <w:pPr>
              <w:pStyle w:val="0"/>
              <w:jc w:val="center"/>
            </w:pPr>
            <w:r>
              <w:rPr>
                <w:sz w:val="20"/>
              </w:rPr>
              <w:t xml:space="preserve">4</w:t>
            </w:r>
          </w:p>
        </w:tc>
      </w:tr>
      <w:tr>
        <w:tc>
          <w:tcPr>
            <w:tcW w:w="567" w:type="dxa"/>
          </w:tcPr>
          <w:p>
            <w:pPr>
              <w:pStyle w:val="0"/>
              <w:jc w:val="center"/>
            </w:pPr>
            <w:r>
              <w:rPr>
                <w:sz w:val="20"/>
              </w:rPr>
              <w:t xml:space="preserve">1</w:t>
            </w:r>
          </w:p>
        </w:tc>
        <w:tc>
          <w:tcPr>
            <w:gridSpan w:val="3"/>
            <w:tcW w:w="8504" w:type="dxa"/>
          </w:tcPr>
          <w:p>
            <w:pPr>
              <w:pStyle w:val="0"/>
              <w:jc w:val="center"/>
            </w:pPr>
            <w:r>
              <w:rPr>
                <w:sz w:val="20"/>
              </w:rPr>
              <w:t xml:space="preserve">Региональный </w:t>
            </w:r>
            <w:hyperlink w:history="0" w:anchor="P848" w:tooltip="Раздел III. ПАСПОРТ РЕГИОНАЛЬНОГО ПРОЕКТА &quot;ОБЕСПЕЧЕНИЕ">
              <w:r>
                <w:rPr>
                  <w:sz w:val="20"/>
                  <w:color w:val="0000ff"/>
                </w:rPr>
                <w:t xml:space="preserve">проект</w:t>
              </w:r>
            </w:hyperlink>
            <w:r>
              <w:rPr>
                <w:sz w:val="20"/>
              </w:rPr>
              <w:t xml:space="preserve"> "Обеспечение качественно нового уровня развития инфраструктуры культуры ("Культурная среда")"</w:t>
            </w:r>
          </w:p>
          <w:p>
            <w:pPr>
              <w:pStyle w:val="0"/>
              <w:jc w:val="center"/>
            </w:pPr>
            <w:r>
              <w:rPr>
                <w:sz w:val="20"/>
              </w:rPr>
              <w:t xml:space="preserve">(Заместитель Губернатора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культуры и искусства Липецкой области)</w:t>
            </w:r>
          </w:p>
        </w:tc>
        <w:tc>
          <w:tcPr>
            <w:gridSpan w:val="2"/>
            <w:tcW w:w="5329" w:type="dxa"/>
          </w:tcPr>
          <w:p>
            <w:pPr>
              <w:pStyle w:val="0"/>
              <w:jc w:val="center"/>
            </w:pPr>
            <w:r>
              <w:rPr>
                <w:sz w:val="20"/>
              </w:rPr>
              <w:t xml:space="preserve">Срок реализации (2019 - 2026 гг.)</w:t>
            </w:r>
          </w:p>
        </w:tc>
      </w:tr>
      <w:tr>
        <w:tc>
          <w:tcPr>
            <w:tcW w:w="567" w:type="dxa"/>
          </w:tcPr>
          <w:p>
            <w:pPr>
              <w:pStyle w:val="0"/>
              <w:jc w:val="center"/>
            </w:pPr>
            <w:r>
              <w:rPr>
                <w:sz w:val="20"/>
              </w:rPr>
              <w:t xml:space="preserve">1.1</w:t>
            </w:r>
          </w:p>
        </w:tc>
        <w:tc>
          <w:tcPr>
            <w:tcW w:w="3175" w:type="dxa"/>
          </w:tcPr>
          <w:p>
            <w:pPr>
              <w:pStyle w:val="0"/>
            </w:pPr>
            <w:r>
              <w:rPr>
                <w:sz w:val="20"/>
              </w:rPr>
              <w:t xml:space="preserve">Задача 1. 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3061" w:type="dxa"/>
          </w:tcPr>
          <w:p>
            <w:pPr>
              <w:pStyle w:val="0"/>
            </w:pPr>
            <w:r>
              <w:rPr>
                <w:sz w:val="20"/>
              </w:rPr>
              <w:t xml:space="preserve">Гражданам предоставляются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2268" w:type="dxa"/>
          </w:tcPr>
          <w:p>
            <w:pPr>
              <w:pStyle w:val="0"/>
            </w:pPr>
            <w:r>
              <w:rPr>
                <w:sz w:val="20"/>
              </w:rPr>
              <w:t xml:space="preserve">Уровень обеспечения населения учреждениями культурно-досугового типа;</w:t>
            </w:r>
          </w:p>
          <w:p>
            <w:pPr>
              <w:pStyle w:val="0"/>
            </w:pPr>
            <w:r>
              <w:rPr>
                <w:sz w:val="20"/>
              </w:rPr>
              <w:t xml:space="preserve">Число посещений культурных мероприятий</w:t>
            </w:r>
          </w:p>
        </w:tc>
      </w:tr>
      <w:tr>
        <w:tc>
          <w:tcPr>
            <w:tcW w:w="567" w:type="dxa"/>
          </w:tcPr>
          <w:p>
            <w:pPr>
              <w:pStyle w:val="0"/>
              <w:jc w:val="center"/>
            </w:pPr>
            <w:r>
              <w:rPr>
                <w:sz w:val="20"/>
              </w:rPr>
              <w:t xml:space="preserve">2</w:t>
            </w:r>
          </w:p>
        </w:tc>
        <w:tc>
          <w:tcPr>
            <w:gridSpan w:val="3"/>
            <w:tcW w:w="8504" w:type="dxa"/>
          </w:tcPr>
          <w:p>
            <w:pPr>
              <w:pStyle w:val="0"/>
              <w:jc w:val="center"/>
            </w:pPr>
            <w:r>
              <w:rPr>
                <w:sz w:val="20"/>
              </w:rPr>
              <w:t xml:space="preserve">Региональный </w:t>
            </w:r>
            <w:hyperlink w:history="0" w:anchor="P3100" w:tooltip="Раздел IV. ПАСПОРТ РЕГИОНАЛЬНОГО ПРОЕКТА &quot;СОЗДАНИЕ УСЛОВИЙ">
              <w:r>
                <w:rPr>
                  <w:sz w:val="20"/>
                  <w:color w:val="0000ff"/>
                </w:rPr>
                <w:t xml:space="preserve">проект</w:t>
              </w:r>
            </w:hyperlink>
            <w:r>
              <w:rPr>
                <w:sz w:val="20"/>
              </w:rPr>
              <w:t xml:space="preserve"> "Создание условий для реализации творческого потенциала нации ("Творческие люди")"</w:t>
            </w:r>
          </w:p>
          <w:p>
            <w:pPr>
              <w:pStyle w:val="0"/>
              <w:jc w:val="center"/>
            </w:pPr>
            <w:r>
              <w:rPr>
                <w:sz w:val="20"/>
              </w:rPr>
              <w:t xml:space="preserve">(Заместитель Губернатора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культуры и искусства Липецкой области)</w:t>
            </w:r>
          </w:p>
        </w:tc>
        <w:tc>
          <w:tcPr>
            <w:gridSpan w:val="2"/>
            <w:tcW w:w="5329" w:type="dxa"/>
          </w:tcPr>
          <w:p>
            <w:pPr>
              <w:pStyle w:val="0"/>
              <w:jc w:val="center"/>
            </w:pPr>
            <w:r>
              <w:rPr>
                <w:sz w:val="20"/>
              </w:rPr>
              <w:t xml:space="preserve">Срок реализации (2019 - 2026 гг.)</w:t>
            </w:r>
          </w:p>
        </w:tc>
      </w:tr>
      <w:tr>
        <w:tc>
          <w:tcPr>
            <w:tcW w:w="567" w:type="dxa"/>
          </w:tcPr>
          <w:p>
            <w:pPr>
              <w:pStyle w:val="0"/>
              <w:jc w:val="center"/>
            </w:pPr>
            <w:r>
              <w:rPr>
                <w:sz w:val="20"/>
              </w:rPr>
              <w:t xml:space="preserve">2.1</w:t>
            </w:r>
          </w:p>
        </w:tc>
        <w:tc>
          <w:tcPr>
            <w:tcW w:w="3175" w:type="dxa"/>
          </w:tcPr>
          <w:p>
            <w:pPr>
              <w:pStyle w:val="0"/>
            </w:pPr>
            <w:r>
              <w:rPr>
                <w:sz w:val="20"/>
              </w:rPr>
              <w:t xml:space="preserve">Задача 1. 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tcW w:w="3061" w:type="dxa"/>
          </w:tcPr>
          <w:p>
            <w:pPr>
              <w:pStyle w:val="0"/>
            </w:pPr>
            <w:r>
              <w:rPr>
                <w:sz w:val="20"/>
              </w:rPr>
              <w:t xml:space="preserve">Предоставляется поддержка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tcW w:w="2268" w:type="dxa"/>
          </w:tcPr>
          <w:p>
            <w:pPr>
              <w:pStyle w:val="0"/>
            </w:pPr>
            <w:r>
              <w:rPr>
                <w:sz w:val="20"/>
              </w:rPr>
              <w:t xml:space="preserve">Число посещений культурных мероприятий</w:t>
            </w:r>
          </w:p>
        </w:tc>
      </w:tr>
      <w:tr>
        <w:tc>
          <w:tcPr>
            <w:tcW w:w="567" w:type="dxa"/>
          </w:tcPr>
          <w:p>
            <w:pPr>
              <w:pStyle w:val="0"/>
              <w:jc w:val="center"/>
            </w:pPr>
            <w:r>
              <w:rPr>
                <w:sz w:val="20"/>
              </w:rPr>
              <w:t xml:space="preserve">2.2</w:t>
            </w:r>
          </w:p>
        </w:tc>
        <w:tc>
          <w:tcPr>
            <w:tcW w:w="3175" w:type="dxa"/>
          </w:tcPr>
          <w:p>
            <w:pPr>
              <w:pStyle w:val="0"/>
            </w:pPr>
            <w:r>
              <w:rPr>
                <w:sz w:val="20"/>
              </w:rPr>
              <w:t xml:space="preserve">Задача 2. 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3061" w:type="dxa"/>
          </w:tcPr>
          <w:p>
            <w:pPr>
              <w:pStyle w:val="0"/>
            </w:pPr>
            <w:r>
              <w:rPr>
                <w:sz w:val="20"/>
              </w:rPr>
              <w:t xml:space="preserve">Гражданам предоставляются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2268" w:type="dxa"/>
          </w:tcPr>
          <w:p>
            <w:pPr>
              <w:pStyle w:val="0"/>
            </w:pPr>
            <w:r>
              <w:rPr>
                <w:sz w:val="20"/>
              </w:rPr>
              <w:t xml:space="preserve">Число посещений культурных мероприятий</w:t>
            </w:r>
          </w:p>
        </w:tc>
      </w:tr>
      <w:tr>
        <w:tc>
          <w:tcPr>
            <w:tcW w:w="567" w:type="dxa"/>
          </w:tcPr>
          <w:p>
            <w:pPr>
              <w:pStyle w:val="0"/>
              <w:jc w:val="center"/>
            </w:pPr>
            <w:r>
              <w:rPr>
                <w:sz w:val="20"/>
              </w:rPr>
              <w:t xml:space="preserve">2.3</w:t>
            </w:r>
          </w:p>
        </w:tc>
        <w:tc>
          <w:tcPr>
            <w:tcW w:w="3175" w:type="dxa"/>
          </w:tcPr>
          <w:p>
            <w:pPr>
              <w:pStyle w:val="0"/>
            </w:pPr>
            <w:r>
              <w:rPr>
                <w:sz w:val="20"/>
              </w:rPr>
              <w:t xml:space="preserve">Задача 3. 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c>
          <w:tcPr>
            <w:tcW w:w="3061" w:type="dxa"/>
          </w:tcPr>
          <w:p>
            <w:pPr>
              <w:pStyle w:val="0"/>
            </w:pPr>
            <w:r>
              <w:rPr>
                <w:sz w:val="20"/>
              </w:rPr>
              <w:t xml:space="preserve">Граждане обеспечиваются дополнительной поддержкой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c>
          <w:tcPr>
            <w:tcW w:w="2268" w:type="dxa"/>
          </w:tcPr>
          <w:p>
            <w:pPr>
              <w:pStyle w:val="0"/>
            </w:pPr>
            <w:r>
              <w:rPr>
                <w:sz w:val="20"/>
              </w:rPr>
              <w:t xml:space="preserve">Число посещений культурных мероприятий</w:t>
            </w:r>
          </w:p>
        </w:tc>
      </w:tr>
      <w:tr>
        <w:tc>
          <w:tcPr>
            <w:tcW w:w="567" w:type="dxa"/>
          </w:tcPr>
          <w:p>
            <w:pPr>
              <w:pStyle w:val="0"/>
              <w:jc w:val="center"/>
            </w:pPr>
            <w:r>
              <w:rPr>
                <w:sz w:val="20"/>
              </w:rPr>
              <w:t xml:space="preserve">3</w:t>
            </w:r>
          </w:p>
        </w:tc>
        <w:tc>
          <w:tcPr>
            <w:gridSpan w:val="3"/>
            <w:tcW w:w="8504" w:type="dxa"/>
          </w:tcPr>
          <w:p>
            <w:pPr>
              <w:pStyle w:val="0"/>
              <w:jc w:val="center"/>
            </w:pPr>
            <w:r>
              <w:rPr>
                <w:sz w:val="20"/>
              </w:rPr>
              <w:t xml:space="preserve">Региональный </w:t>
            </w:r>
            <w:hyperlink w:history="0" w:anchor="P5030" w:tooltip="Раздел V. ПАСПОРТ РЕГИОНАЛЬНОГО ПРОЕКТА &quot;ЦИФРОВИЗАЦИЯ УСЛУГ">
              <w:r>
                <w:rPr>
                  <w:sz w:val="20"/>
                  <w:color w:val="0000ff"/>
                </w:rPr>
                <w:t xml:space="preserve">проект</w:t>
              </w:r>
            </w:hyperlink>
            <w:r>
              <w:rPr>
                <w:sz w:val="20"/>
              </w:rPr>
              <w:t xml:space="preserve"> "Цифровизация услуг и формирование информационного пространства в сфере культуры ("Цифровая культура")"</w:t>
            </w:r>
          </w:p>
          <w:p>
            <w:pPr>
              <w:pStyle w:val="0"/>
              <w:jc w:val="center"/>
            </w:pPr>
            <w:r>
              <w:rPr>
                <w:sz w:val="20"/>
              </w:rPr>
              <w:t xml:space="preserve">(Заместитель Губернатора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культуры и искусства Липецкой области)</w:t>
            </w:r>
          </w:p>
        </w:tc>
        <w:tc>
          <w:tcPr>
            <w:gridSpan w:val="2"/>
            <w:tcW w:w="5329" w:type="dxa"/>
          </w:tcPr>
          <w:p>
            <w:pPr>
              <w:pStyle w:val="0"/>
              <w:jc w:val="center"/>
            </w:pPr>
            <w:r>
              <w:rPr>
                <w:sz w:val="20"/>
              </w:rPr>
              <w:t xml:space="preserve">Срок реализации (2019 - 2026 гг.)</w:t>
            </w:r>
          </w:p>
        </w:tc>
      </w:tr>
      <w:tr>
        <w:tc>
          <w:tcPr>
            <w:tcW w:w="567" w:type="dxa"/>
          </w:tcPr>
          <w:p>
            <w:pPr>
              <w:pStyle w:val="0"/>
              <w:jc w:val="center"/>
            </w:pPr>
            <w:r>
              <w:rPr>
                <w:sz w:val="20"/>
              </w:rPr>
              <w:t xml:space="preserve">3.1</w:t>
            </w:r>
          </w:p>
        </w:tc>
        <w:tc>
          <w:tcPr>
            <w:tcW w:w="3175" w:type="dxa"/>
          </w:tcPr>
          <w:p>
            <w:pPr>
              <w:pStyle w:val="0"/>
            </w:pPr>
            <w:r>
              <w:rPr>
                <w:sz w:val="20"/>
              </w:rPr>
              <w:t xml:space="preserve">Задача 1. 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3061" w:type="dxa"/>
          </w:tcPr>
          <w:p>
            <w:pPr>
              <w:pStyle w:val="0"/>
            </w:pPr>
            <w:r>
              <w:rPr>
                <w:sz w:val="20"/>
              </w:rPr>
              <w:t xml:space="preserve">Гражданам предоставляются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2268" w:type="dxa"/>
          </w:tcPr>
          <w:p>
            <w:pPr>
              <w:pStyle w:val="0"/>
            </w:pPr>
            <w:r>
              <w:rPr>
                <w:sz w:val="20"/>
              </w:rPr>
            </w:r>
          </w:p>
        </w:tc>
      </w:tr>
      <w:tr>
        <w:tc>
          <w:tcPr>
            <w:tcW w:w="567" w:type="dxa"/>
          </w:tcPr>
          <w:p>
            <w:pPr>
              <w:pStyle w:val="0"/>
              <w:jc w:val="center"/>
            </w:pPr>
            <w:r>
              <w:rPr>
                <w:sz w:val="20"/>
              </w:rPr>
              <w:t xml:space="preserve">4</w:t>
            </w:r>
          </w:p>
        </w:tc>
        <w:tc>
          <w:tcPr>
            <w:gridSpan w:val="3"/>
            <w:tcW w:w="8504" w:type="dxa"/>
          </w:tcPr>
          <w:p>
            <w:pPr>
              <w:pStyle w:val="0"/>
              <w:jc w:val="center"/>
            </w:pPr>
            <w:r>
              <w:rPr>
                <w:sz w:val="20"/>
              </w:rPr>
              <w:t xml:space="preserve">Региональный </w:t>
            </w:r>
            <w:hyperlink w:history="0" w:anchor="P6035" w:tooltip="Раздел VI. ПАСПОРТ РЕГИОНАЛЬНОГО ПРОЕКТА &quot;РАЗВИТИЕ">
              <w:r>
                <w:rPr>
                  <w:sz w:val="20"/>
                  <w:color w:val="0000ff"/>
                </w:rPr>
                <w:t xml:space="preserve">проект</w:t>
              </w:r>
            </w:hyperlink>
            <w:r>
              <w:rPr>
                <w:sz w:val="20"/>
              </w:rPr>
              <w:t xml:space="preserve"> "Развитие туристической инфраструктуры"</w:t>
            </w:r>
          </w:p>
          <w:p>
            <w:pPr>
              <w:pStyle w:val="0"/>
              <w:jc w:val="center"/>
            </w:pPr>
            <w:r>
              <w:rPr>
                <w:sz w:val="20"/>
              </w:rPr>
              <w:t xml:space="preserve">(Заместитель Губернатора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экономического развития Липецкой области)</w:t>
            </w:r>
          </w:p>
        </w:tc>
        <w:tc>
          <w:tcPr>
            <w:gridSpan w:val="2"/>
            <w:tcW w:w="5329" w:type="dxa"/>
          </w:tcPr>
          <w:p>
            <w:pPr>
              <w:pStyle w:val="0"/>
              <w:jc w:val="center"/>
            </w:pPr>
            <w:r>
              <w:rPr>
                <w:sz w:val="20"/>
              </w:rPr>
              <w:t xml:space="preserve">Срок реализации (2021 - 2024 гг.)</w:t>
            </w:r>
          </w:p>
        </w:tc>
      </w:tr>
      <w:tr>
        <w:tc>
          <w:tcPr>
            <w:tcW w:w="567" w:type="dxa"/>
          </w:tcPr>
          <w:p>
            <w:pPr>
              <w:pStyle w:val="0"/>
              <w:jc w:val="center"/>
            </w:pPr>
            <w:r>
              <w:rPr>
                <w:sz w:val="20"/>
              </w:rPr>
              <w:t xml:space="preserve">4.1</w:t>
            </w:r>
          </w:p>
        </w:tc>
        <w:tc>
          <w:tcPr>
            <w:tcW w:w="3175" w:type="dxa"/>
          </w:tcPr>
          <w:p>
            <w:pPr>
              <w:pStyle w:val="0"/>
            </w:pPr>
            <w:r>
              <w:rPr>
                <w:sz w:val="20"/>
              </w:rPr>
              <w:t xml:space="preserve">Задача 1. Обеспечение граждан современной туристической инфраструктурой</w:t>
            </w:r>
          </w:p>
        </w:tc>
        <w:tc>
          <w:tcPr>
            <w:tcW w:w="3061" w:type="dxa"/>
          </w:tcPr>
          <w:p>
            <w:pPr>
              <w:pStyle w:val="0"/>
            </w:pPr>
            <w:r>
              <w:rPr>
                <w:sz w:val="20"/>
              </w:rPr>
              <w:t xml:space="preserve">Граждане обеспечены современной туристической инфраструктурой</w:t>
            </w:r>
          </w:p>
        </w:tc>
        <w:tc>
          <w:tcPr>
            <w:tcW w:w="2268" w:type="dxa"/>
          </w:tcPr>
          <w:p>
            <w:pPr>
              <w:pStyle w:val="0"/>
            </w:pPr>
            <w:r>
              <w:rPr>
                <w:sz w:val="20"/>
              </w:rPr>
              <w:t xml:space="preserve">Число размещенных в коллективных средствах размещения</w:t>
            </w:r>
          </w:p>
        </w:tc>
      </w:tr>
      <w:tr>
        <w:tc>
          <w:tcPr>
            <w:tcW w:w="567" w:type="dxa"/>
          </w:tcPr>
          <w:p>
            <w:pPr>
              <w:pStyle w:val="0"/>
              <w:jc w:val="center"/>
            </w:pPr>
            <w:r>
              <w:rPr>
                <w:sz w:val="20"/>
              </w:rPr>
              <w:t xml:space="preserve">4.2</w:t>
            </w:r>
          </w:p>
        </w:tc>
        <w:tc>
          <w:tcPr>
            <w:tcW w:w="3175" w:type="dxa"/>
          </w:tcPr>
          <w:p>
            <w:pPr>
              <w:pStyle w:val="0"/>
            </w:pPr>
            <w:r>
              <w:rPr>
                <w:sz w:val="20"/>
              </w:rPr>
              <w:t xml:space="preserve">Задача 2. 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c>
          <w:tcPr>
            <w:tcW w:w="3061" w:type="dxa"/>
          </w:tcPr>
          <w:p>
            <w:pPr>
              <w:pStyle w:val="0"/>
            </w:pPr>
            <w:r>
              <w:rPr>
                <w:sz w:val="20"/>
              </w:rPr>
              <w:t xml:space="preserve">Создана и внедрена система поддержки, направленная на развитие внутреннего туризма, обеспечивающая прирост количества туристических поездок, в том числе для детей</w:t>
            </w:r>
          </w:p>
        </w:tc>
        <w:tc>
          <w:tcPr>
            <w:tcW w:w="2268" w:type="dxa"/>
          </w:tcPr>
          <w:p>
            <w:pPr>
              <w:pStyle w:val="0"/>
            </w:pPr>
            <w:r>
              <w:rPr>
                <w:sz w:val="20"/>
              </w:rPr>
              <w:t xml:space="preserve">Число размещенных в коллективных средствах размещения</w:t>
            </w:r>
          </w:p>
        </w:tc>
      </w:tr>
      <w:tr>
        <w:tc>
          <w:tcPr>
            <w:tcW w:w="567" w:type="dxa"/>
          </w:tcPr>
          <w:p>
            <w:pPr>
              <w:pStyle w:val="0"/>
              <w:jc w:val="center"/>
            </w:pPr>
            <w:r>
              <w:rPr>
                <w:sz w:val="20"/>
              </w:rPr>
              <w:t xml:space="preserve">5</w:t>
            </w:r>
          </w:p>
        </w:tc>
        <w:tc>
          <w:tcPr>
            <w:gridSpan w:val="3"/>
            <w:tcW w:w="8504" w:type="dxa"/>
          </w:tcPr>
          <w:p>
            <w:pPr>
              <w:pStyle w:val="0"/>
              <w:jc w:val="center"/>
            </w:pPr>
            <w:hyperlink w:history="0" w:anchor="P6714" w:tooltip="Раздел VII. ПАСПОРТ КОМПЛЕКСА ПРОЦЕССНЫХ МЕРОПРИЯТИЙ">
              <w:r>
                <w:rPr>
                  <w:sz w:val="20"/>
                  <w:color w:val="0000ff"/>
                </w:rPr>
                <w:t xml:space="preserve">Комплекс</w:t>
              </w:r>
            </w:hyperlink>
            <w:r>
              <w:rPr>
                <w:sz w:val="20"/>
              </w:rPr>
              <w:t xml:space="preserve"> процессных мероприятий "Сохранение объектов культурного наследия в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по охране объектов культурного наследия Липецкой области)</w:t>
            </w:r>
          </w:p>
        </w:tc>
        <w:tc>
          <w:tcPr>
            <w:gridSpan w:val="2"/>
            <w:tcW w:w="5329" w:type="dxa"/>
          </w:tcPr>
          <w:p>
            <w:pPr>
              <w:pStyle w:val="0"/>
              <w:jc w:val="center"/>
            </w:pPr>
            <w:r>
              <w:rPr>
                <w:sz w:val="20"/>
              </w:rPr>
              <w:t xml:space="preserve">Срок реализации (2024 - 2030 гг.)</w:t>
            </w:r>
          </w:p>
        </w:tc>
      </w:tr>
      <w:tr>
        <w:tc>
          <w:tcPr>
            <w:tcW w:w="567" w:type="dxa"/>
          </w:tcPr>
          <w:p>
            <w:pPr>
              <w:pStyle w:val="0"/>
              <w:jc w:val="center"/>
            </w:pPr>
            <w:r>
              <w:rPr>
                <w:sz w:val="20"/>
              </w:rPr>
              <w:t xml:space="preserve">5.1</w:t>
            </w:r>
          </w:p>
        </w:tc>
        <w:tc>
          <w:tcPr>
            <w:tcW w:w="3175" w:type="dxa"/>
          </w:tcPr>
          <w:p>
            <w:pPr>
              <w:pStyle w:val="0"/>
            </w:pPr>
            <w:r>
              <w:rPr>
                <w:sz w:val="20"/>
              </w:rPr>
              <w:t xml:space="preserve">Задача 1. Сохранение, рациональное использование и популяризация объектов культурного наследия, расположенных на территории Липецкой области</w:t>
            </w:r>
          </w:p>
        </w:tc>
        <w:tc>
          <w:tcPr>
            <w:tcW w:w="3061" w:type="dxa"/>
          </w:tcPr>
          <w:p>
            <w:pPr>
              <w:pStyle w:val="0"/>
            </w:pPr>
            <w:r>
              <w:rPr>
                <w:sz w:val="20"/>
              </w:rPr>
              <w:t xml:space="preserve">Сохранены, рационально используются и популяризируются объекты культурного наследия, расположенные на территории Липецкой области</w:t>
            </w:r>
          </w:p>
        </w:tc>
        <w:tc>
          <w:tcPr>
            <w:tcW w:w="2268" w:type="dxa"/>
          </w:tcPr>
          <w:p>
            <w:pPr>
              <w:pStyle w:val="0"/>
            </w:pPr>
            <w:r>
              <w:rPr>
                <w:sz w:val="20"/>
              </w:rPr>
              <w:t xml:space="preserve">Уровень обеспечения населения учреждениями культурно-досугового типа</w:t>
            </w:r>
          </w:p>
        </w:tc>
      </w:tr>
      <w:tr>
        <w:tc>
          <w:tcPr>
            <w:tcW w:w="567" w:type="dxa"/>
          </w:tcPr>
          <w:p>
            <w:pPr>
              <w:pStyle w:val="0"/>
              <w:jc w:val="center"/>
            </w:pPr>
            <w:r>
              <w:rPr>
                <w:sz w:val="20"/>
              </w:rPr>
              <w:t xml:space="preserve">5.2</w:t>
            </w:r>
          </w:p>
        </w:tc>
        <w:tc>
          <w:tcPr>
            <w:tcW w:w="3175" w:type="dxa"/>
          </w:tcPr>
          <w:p>
            <w:pPr>
              <w:pStyle w:val="0"/>
            </w:pPr>
            <w:r>
              <w:rPr>
                <w:sz w:val="20"/>
              </w:rPr>
              <w:t xml:space="preserve">Задача 2. Качественное выполнение функций аппарата управления по охране объектов культурного наследия Липецкой области</w:t>
            </w:r>
          </w:p>
        </w:tc>
        <w:tc>
          <w:tcPr>
            <w:tcW w:w="3061" w:type="dxa"/>
          </w:tcPr>
          <w:p>
            <w:pPr>
              <w:pStyle w:val="0"/>
            </w:pPr>
            <w:r>
              <w:rPr>
                <w:sz w:val="20"/>
              </w:rPr>
              <w:t xml:space="preserve">Обеспечение качественного выполнения функций аппарата управления по охране объектов культурного наследия Липецкой области</w:t>
            </w:r>
          </w:p>
        </w:tc>
        <w:tc>
          <w:tcPr>
            <w:tcW w:w="2268" w:type="dxa"/>
          </w:tcPr>
          <w:p>
            <w:pPr>
              <w:pStyle w:val="0"/>
            </w:pPr>
            <w:r>
              <w:rPr>
                <w:sz w:val="20"/>
              </w:rPr>
            </w:r>
          </w:p>
        </w:tc>
      </w:tr>
      <w:tr>
        <w:tc>
          <w:tcPr>
            <w:tcW w:w="567" w:type="dxa"/>
          </w:tcPr>
          <w:p>
            <w:pPr>
              <w:pStyle w:val="0"/>
              <w:jc w:val="center"/>
            </w:pPr>
            <w:r>
              <w:rPr>
                <w:sz w:val="20"/>
              </w:rPr>
              <w:t xml:space="preserve">6</w:t>
            </w:r>
          </w:p>
        </w:tc>
        <w:tc>
          <w:tcPr>
            <w:gridSpan w:val="3"/>
            <w:tcW w:w="8504" w:type="dxa"/>
          </w:tcPr>
          <w:p>
            <w:pPr>
              <w:pStyle w:val="0"/>
              <w:jc w:val="center"/>
            </w:pPr>
            <w:hyperlink w:history="0" w:anchor="P7019" w:tooltip="Раздел VIII. ПАСПОРТ КОМПЛЕКСА ПРОЦЕССНЫХ МЕРОПРИЯТИЙ">
              <w:r>
                <w:rPr>
                  <w:sz w:val="20"/>
                  <w:color w:val="0000ff"/>
                </w:rPr>
                <w:t xml:space="preserve">Комплекс</w:t>
              </w:r>
            </w:hyperlink>
            <w:r>
              <w:rPr>
                <w:sz w:val="20"/>
              </w:rPr>
              <w:t xml:space="preserve"> процессных мероприятий "Развитие культуры в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культуры и искусства Липецкой области)</w:t>
            </w:r>
          </w:p>
        </w:tc>
        <w:tc>
          <w:tcPr>
            <w:gridSpan w:val="2"/>
            <w:tcW w:w="5329" w:type="dxa"/>
          </w:tcPr>
          <w:p>
            <w:pPr>
              <w:pStyle w:val="0"/>
              <w:jc w:val="center"/>
            </w:pPr>
            <w:r>
              <w:rPr>
                <w:sz w:val="20"/>
              </w:rPr>
              <w:t xml:space="preserve">Срок реализации (2024 - 2030 гг.)</w:t>
            </w:r>
          </w:p>
        </w:tc>
      </w:tr>
      <w:tr>
        <w:tc>
          <w:tcPr>
            <w:tcW w:w="567" w:type="dxa"/>
          </w:tcPr>
          <w:p>
            <w:pPr>
              <w:pStyle w:val="0"/>
              <w:jc w:val="center"/>
            </w:pPr>
            <w:r>
              <w:rPr>
                <w:sz w:val="20"/>
              </w:rPr>
              <w:t xml:space="preserve">6.1</w:t>
            </w:r>
          </w:p>
        </w:tc>
        <w:tc>
          <w:tcPr>
            <w:tcW w:w="3175" w:type="dxa"/>
          </w:tcPr>
          <w:p>
            <w:pPr>
              <w:pStyle w:val="0"/>
            </w:pPr>
            <w:r>
              <w:rPr>
                <w:sz w:val="20"/>
              </w:rPr>
              <w:t xml:space="preserve">Задача 1. Повышение значимости детских школ искусств и средних специальных учебных заведений как социального института</w:t>
            </w:r>
          </w:p>
        </w:tc>
        <w:tc>
          <w:tcPr>
            <w:tcW w:w="3061" w:type="dxa"/>
          </w:tcPr>
          <w:p>
            <w:pPr>
              <w:pStyle w:val="0"/>
            </w:pPr>
            <w:r>
              <w:rPr>
                <w:sz w:val="20"/>
              </w:rPr>
              <w:t xml:space="preserve">Созданы условия для удовлетворения творческих интересов, интеллектуальных и эстетических потребностей детей и молодежи, сохранения культурного наследия и развития гуманитарных технологий и художественного творчества в сферах культуры и образования</w:t>
            </w:r>
          </w:p>
        </w:tc>
        <w:tc>
          <w:tcPr>
            <w:tcW w:w="2268" w:type="dxa"/>
          </w:tcPr>
          <w:p>
            <w:pPr>
              <w:pStyle w:val="0"/>
            </w:pPr>
            <w:r>
              <w:rPr>
                <w:sz w:val="20"/>
              </w:rPr>
            </w:r>
          </w:p>
        </w:tc>
      </w:tr>
      <w:tr>
        <w:tc>
          <w:tcPr>
            <w:tcW w:w="567" w:type="dxa"/>
          </w:tcPr>
          <w:p>
            <w:pPr>
              <w:pStyle w:val="0"/>
              <w:jc w:val="center"/>
            </w:pPr>
            <w:r>
              <w:rPr>
                <w:sz w:val="20"/>
              </w:rPr>
              <w:t xml:space="preserve">6.2</w:t>
            </w:r>
          </w:p>
        </w:tc>
        <w:tc>
          <w:tcPr>
            <w:tcW w:w="3175" w:type="dxa"/>
          </w:tcPr>
          <w:p>
            <w:pPr>
              <w:pStyle w:val="0"/>
            </w:pPr>
            <w:r>
              <w:rPr>
                <w:sz w:val="20"/>
              </w:rPr>
              <w:t xml:space="preserve">Задача 2. Достижение общеэстетического развития детей и молодежи, организация содержательного досуга населения</w:t>
            </w:r>
          </w:p>
        </w:tc>
        <w:tc>
          <w:tcPr>
            <w:tcW w:w="3061" w:type="dxa"/>
          </w:tcPr>
          <w:p>
            <w:pPr>
              <w:pStyle w:val="0"/>
            </w:pPr>
            <w:r>
              <w:rPr>
                <w:sz w:val="20"/>
              </w:rPr>
              <w:t xml:space="preserve">Обеспечена поддержка творческих инициатив, способствующих творческому самовыражению и самореализации широких слоев населения, в первую очередь детей и молодежи, созданы условия для сохранения единого культурного пространства области, укрепления межрегионального культурного сотрудничества и обмена за счет проведения фестивалей любительских творческих коллективов, фестивалей детского творчества всех жанров</w:t>
            </w:r>
          </w:p>
        </w:tc>
        <w:tc>
          <w:tcPr>
            <w:tcW w:w="2268" w:type="dxa"/>
          </w:tcPr>
          <w:p>
            <w:pPr>
              <w:pStyle w:val="0"/>
            </w:pPr>
            <w:r>
              <w:rPr>
                <w:sz w:val="20"/>
              </w:rPr>
              <w:t xml:space="preserve">Число посещений культурных мероприятий</w:t>
            </w:r>
          </w:p>
        </w:tc>
      </w:tr>
      <w:tr>
        <w:tc>
          <w:tcPr>
            <w:tcW w:w="567" w:type="dxa"/>
          </w:tcPr>
          <w:p>
            <w:pPr>
              <w:pStyle w:val="0"/>
              <w:jc w:val="center"/>
            </w:pPr>
            <w:r>
              <w:rPr>
                <w:sz w:val="20"/>
              </w:rPr>
              <w:t xml:space="preserve">6.3</w:t>
            </w:r>
          </w:p>
        </w:tc>
        <w:tc>
          <w:tcPr>
            <w:tcW w:w="3175" w:type="dxa"/>
          </w:tcPr>
          <w:p>
            <w:pPr>
              <w:pStyle w:val="0"/>
            </w:pPr>
            <w:r>
              <w:rPr>
                <w:sz w:val="20"/>
              </w:rPr>
              <w:t xml:space="preserve">Задача 3. Поддержка творческого населения области: предоставление поощрительных и социальных выплат в сфере культуры</w:t>
            </w:r>
          </w:p>
        </w:tc>
        <w:tc>
          <w:tcPr>
            <w:tcW w:w="3061" w:type="dxa"/>
          </w:tcPr>
          <w:p>
            <w:pPr>
              <w:pStyle w:val="0"/>
            </w:pPr>
            <w:r>
              <w:rPr>
                <w:sz w:val="20"/>
              </w:rPr>
              <w:t xml:space="preserve">Обеспечено стимулирование творческой деятельности молодых деятелей культуры и искусства, созданы условия для расширения практики привлечения их к работе в учреждениях культуры и искусства, находящихся в ведении управления, за счет вручения стипендий творческим деятелям. Оказана социальная поддержка учащихся и работников культуры</w:t>
            </w:r>
          </w:p>
        </w:tc>
        <w:tc>
          <w:tcPr>
            <w:tcW w:w="2268" w:type="dxa"/>
          </w:tcPr>
          <w:p>
            <w:pPr>
              <w:pStyle w:val="0"/>
            </w:pPr>
            <w:r>
              <w:rPr>
                <w:sz w:val="20"/>
              </w:rPr>
              <w:t xml:space="preserve">Число посещений культурных мероприятий</w:t>
            </w:r>
          </w:p>
        </w:tc>
      </w:tr>
      <w:tr>
        <w:tc>
          <w:tcPr>
            <w:tcW w:w="567" w:type="dxa"/>
          </w:tcPr>
          <w:p>
            <w:pPr>
              <w:pStyle w:val="0"/>
              <w:jc w:val="center"/>
            </w:pPr>
            <w:r>
              <w:rPr>
                <w:sz w:val="20"/>
              </w:rPr>
              <w:t xml:space="preserve">7</w:t>
            </w:r>
          </w:p>
        </w:tc>
        <w:tc>
          <w:tcPr>
            <w:gridSpan w:val="3"/>
            <w:tcW w:w="8504" w:type="dxa"/>
          </w:tcPr>
          <w:p>
            <w:pPr>
              <w:pStyle w:val="0"/>
              <w:jc w:val="center"/>
            </w:pPr>
            <w:hyperlink w:history="0" w:anchor="P7418" w:tooltip="Раздел IX. ПАСПОРТ КОМПЛЕКСА ПРОЦЕССНЫХ МЕРОПРИЯТИЙ">
              <w:r>
                <w:rPr>
                  <w:sz w:val="20"/>
                  <w:color w:val="0000ff"/>
                </w:rPr>
                <w:t xml:space="preserve">Комплекс</w:t>
              </w:r>
            </w:hyperlink>
            <w:r>
              <w:rPr>
                <w:sz w:val="20"/>
              </w:rPr>
              <w:t xml:space="preserve"> процессных мероприятий "Развитие туризма в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экономического развития Липецкой области)</w:t>
            </w:r>
          </w:p>
        </w:tc>
        <w:tc>
          <w:tcPr>
            <w:gridSpan w:val="2"/>
            <w:tcW w:w="5329" w:type="dxa"/>
          </w:tcPr>
          <w:p>
            <w:pPr>
              <w:pStyle w:val="0"/>
              <w:jc w:val="center"/>
            </w:pPr>
            <w:r>
              <w:rPr>
                <w:sz w:val="20"/>
              </w:rPr>
              <w:t xml:space="preserve">Срок реализации (2024 - 2030 гг.)</w:t>
            </w:r>
          </w:p>
        </w:tc>
      </w:tr>
      <w:tr>
        <w:tc>
          <w:tcPr>
            <w:tcW w:w="567" w:type="dxa"/>
          </w:tcPr>
          <w:p>
            <w:pPr>
              <w:pStyle w:val="0"/>
              <w:jc w:val="center"/>
            </w:pPr>
            <w:r>
              <w:rPr>
                <w:sz w:val="20"/>
              </w:rPr>
              <w:t xml:space="preserve">7.1</w:t>
            </w:r>
          </w:p>
        </w:tc>
        <w:tc>
          <w:tcPr>
            <w:tcW w:w="3175" w:type="dxa"/>
          </w:tcPr>
          <w:p>
            <w:pPr>
              <w:pStyle w:val="0"/>
            </w:pPr>
            <w:r>
              <w:rPr>
                <w:sz w:val="20"/>
              </w:rPr>
              <w:t xml:space="preserve">Задача 1. Реализация мер по развитию сферы туризма Липецкой области</w:t>
            </w:r>
          </w:p>
        </w:tc>
        <w:tc>
          <w:tcPr>
            <w:tcW w:w="3061" w:type="dxa"/>
          </w:tcPr>
          <w:p>
            <w:pPr>
              <w:pStyle w:val="0"/>
            </w:pPr>
            <w:r>
              <w:rPr>
                <w:sz w:val="20"/>
              </w:rPr>
              <w:t xml:space="preserve">Реализован комплекс мер, обеспечивающих прирост количества посетивших Липецкую область туристов; осуществление популяризации Липецкой области как туристского направления</w:t>
            </w:r>
          </w:p>
        </w:tc>
        <w:tc>
          <w:tcPr>
            <w:tcW w:w="2268" w:type="dxa"/>
          </w:tcPr>
          <w:p>
            <w:pPr>
              <w:pStyle w:val="0"/>
            </w:pPr>
            <w:r>
              <w:rPr>
                <w:sz w:val="20"/>
              </w:rPr>
              <w:t xml:space="preserve">Число размещенных в коллективных средствах размещения</w:t>
            </w:r>
          </w:p>
        </w:tc>
      </w:tr>
      <w:tr>
        <w:tc>
          <w:tcPr>
            <w:tcW w:w="567" w:type="dxa"/>
          </w:tcPr>
          <w:p>
            <w:pPr>
              <w:pStyle w:val="0"/>
              <w:jc w:val="center"/>
            </w:pPr>
            <w:r>
              <w:rPr>
                <w:sz w:val="20"/>
              </w:rPr>
              <w:t xml:space="preserve">8</w:t>
            </w:r>
          </w:p>
        </w:tc>
        <w:tc>
          <w:tcPr>
            <w:gridSpan w:val="3"/>
            <w:tcW w:w="8504" w:type="dxa"/>
          </w:tcPr>
          <w:p>
            <w:pPr>
              <w:pStyle w:val="0"/>
              <w:jc w:val="center"/>
            </w:pPr>
            <w:hyperlink w:history="0" w:anchor="P7625" w:tooltip="Раздел X. ПАСПОРТ КОМПЛЕКСА ПРОЦЕССНЫХ МЕРОПРИЯТИЙ">
              <w:r>
                <w:rPr>
                  <w:sz w:val="20"/>
                  <w:color w:val="0000ff"/>
                </w:rPr>
                <w:t xml:space="preserve">Комплекс</w:t>
              </w:r>
            </w:hyperlink>
            <w:r>
              <w:rPr>
                <w:sz w:val="20"/>
              </w:rPr>
              <w:t xml:space="preserve"> процессных мероприятий "Обеспечение деятельности органов записи актов гражданского состояния, органов в сфере архивного дела и подведомственных учреждений"</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ЗАГС и архивов Липецкой области)</w:t>
            </w:r>
          </w:p>
        </w:tc>
        <w:tc>
          <w:tcPr>
            <w:gridSpan w:val="2"/>
            <w:tcW w:w="5329" w:type="dxa"/>
          </w:tcPr>
          <w:p>
            <w:pPr>
              <w:pStyle w:val="0"/>
              <w:jc w:val="center"/>
            </w:pPr>
            <w:r>
              <w:rPr>
                <w:sz w:val="20"/>
              </w:rPr>
              <w:t xml:space="preserve">Срок реализации (2024 - 2030 гг.)</w:t>
            </w:r>
          </w:p>
        </w:tc>
      </w:tr>
      <w:tr>
        <w:tc>
          <w:tcPr>
            <w:tcW w:w="567" w:type="dxa"/>
          </w:tcPr>
          <w:p>
            <w:pPr>
              <w:pStyle w:val="0"/>
              <w:jc w:val="center"/>
            </w:pPr>
            <w:r>
              <w:rPr>
                <w:sz w:val="20"/>
              </w:rPr>
              <w:t xml:space="preserve">8.1</w:t>
            </w:r>
          </w:p>
        </w:tc>
        <w:tc>
          <w:tcPr>
            <w:tcW w:w="3175" w:type="dxa"/>
          </w:tcPr>
          <w:p>
            <w:pPr>
              <w:pStyle w:val="0"/>
            </w:pPr>
            <w:r>
              <w:rPr>
                <w:sz w:val="20"/>
              </w:rPr>
              <w:t xml:space="preserve">Задача 1. Обеспечено хранение, комплектование, учет и использование документов Архивного фонда Российской Федерации и других архивных документов в интересах граждан, общества и государства</w:t>
            </w:r>
          </w:p>
        </w:tc>
        <w:tc>
          <w:tcPr>
            <w:tcW w:w="3061" w:type="dxa"/>
          </w:tcPr>
          <w:p>
            <w:pPr>
              <w:pStyle w:val="0"/>
            </w:pPr>
            <w:r>
              <w:rPr>
                <w:sz w:val="20"/>
              </w:rPr>
              <w:t xml:space="preserve">Обеспечено хранение, комплектование, учет и использование документов Архивного фонда Российской Федерации и других архивных документов в интересах граждан, общества и государства</w:t>
            </w:r>
          </w:p>
        </w:tc>
        <w:tc>
          <w:tcPr>
            <w:tcW w:w="2268" w:type="dxa"/>
          </w:tcPr>
          <w:p>
            <w:pPr>
              <w:pStyle w:val="0"/>
            </w:pPr>
            <w:r>
              <w:rPr>
                <w:sz w:val="20"/>
              </w:rPr>
            </w:r>
          </w:p>
        </w:tc>
      </w:tr>
      <w:tr>
        <w:tc>
          <w:tcPr>
            <w:tcW w:w="567" w:type="dxa"/>
          </w:tcPr>
          <w:p>
            <w:pPr>
              <w:pStyle w:val="0"/>
              <w:jc w:val="center"/>
            </w:pPr>
            <w:r>
              <w:rPr>
                <w:sz w:val="20"/>
              </w:rPr>
              <w:t xml:space="preserve">8.2</w:t>
            </w:r>
          </w:p>
        </w:tc>
        <w:tc>
          <w:tcPr>
            <w:tcW w:w="3175" w:type="dxa"/>
          </w:tcPr>
          <w:p>
            <w:pPr>
              <w:pStyle w:val="0"/>
            </w:pPr>
            <w:r>
              <w:rPr>
                <w:sz w:val="20"/>
              </w:rPr>
              <w:t xml:space="preserve">Задача 2. Осуществлены надлежащего качества государственные услуги по регистрации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проставление апостиля); созданы надлежащие условия хранения книг государственной регистрации актов гражданского состояния (актовых книг) и их учет</w:t>
            </w:r>
          </w:p>
        </w:tc>
        <w:tc>
          <w:tcPr>
            <w:tcW w:w="3061" w:type="dxa"/>
          </w:tcPr>
          <w:p>
            <w:pPr>
              <w:pStyle w:val="0"/>
            </w:pPr>
            <w:r>
              <w:rPr>
                <w:sz w:val="20"/>
              </w:rPr>
              <w:t xml:space="preserve">Осуществлены надлежащего качества государственные услуги по регистрации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проставление апостиля); созданы надлежащие условия хранения книг государственной регистрации актов гражданского состояния (актовых книг) и их учет</w:t>
            </w:r>
          </w:p>
        </w:tc>
        <w:tc>
          <w:tcPr>
            <w:tcW w:w="2268" w:type="dxa"/>
          </w:tcPr>
          <w:p>
            <w:pPr>
              <w:pStyle w:val="0"/>
            </w:pPr>
            <w:r>
              <w:rPr>
                <w:sz w:val="20"/>
              </w:rPr>
            </w:r>
          </w:p>
        </w:tc>
      </w:tr>
      <w:tr>
        <w:tc>
          <w:tcPr>
            <w:tcW w:w="567" w:type="dxa"/>
          </w:tcPr>
          <w:p>
            <w:pPr>
              <w:pStyle w:val="0"/>
              <w:jc w:val="center"/>
            </w:pPr>
            <w:r>
              <w:rPr>
                <w:sz w:val="20"/>
              </w:rPr>
              <w:t xml:space="preserve">9</w:t>
            </w:r>
          </w:p>
        </w:tc>
        <w:tc>
          <w:tcPr>
            <w:gridSpan w:val="3"/>
            <w:tcW w:w="8504" w:type="dxa"/>
          </w:tcPr>
          <w:p>
            <w:pPr>
              <w:pStyle w:val="0"/>
              <w:jc w:val="center"/>
            </w:pPr>
            <w:hyperlink w:history="0" w:anchor="P7975" w:tooltip="Раздел XI. ПАСПОРТ КОМПЛЕКСА ПРОЦЕССНЫХ МЕРОПРИЯТИЙ">
              <w:r>
                <w:rPr>
                  <w:sz w:val="20"/>
                  <w:color w:val="0000ff"/>
                </w:rPr>
                <w:t xml:space="preserve">Комплекс</w:t>
              </w:r>
            </w:hyperlink>
            <w:r>
              <w:rPr>
                <w:sz w:val="20"/>
              </w:rPr>
              <w:t xml:space="preserve"> процессных мероприятий "Обеспечение деятельности управления культуры и искусства Липецкой области"</w:t>
            </w:r>
          </w:p>
        </w:tc>
      </w:tr>
      <w:tr>
        <w:tc>
          <w:tcPr>
            <w:tcW w:w="567" w:type="dxa"/>
          </w:tcPr>
          <w:p>
            <w:pPr>
              <w:pStyle w:val="0"/>
            </w:pPr>
            <w:r>
              <w:rPr>
                <w:sz w:val="20"/>
              </w:rPr>
            </w:r>
          </w:p>
        </w:tc>
        <w:tc>
          <w:tcPr>
            <w:tcW w:w="3175" w:type="dxa"/>
          </w:tcPr>
          <w:p>
            <w:pPr>
              <w:pStyle w:val="0"/>
              <w:jc w:val="center"/>
            </w:pPr>
            <w:r>
              <w:rPr>
                <w:sz w:val="20"/>
              </w:rPr>
              <w:t xml:space="preserve">Ответственный за реализацию (Управление культуры и искусства Липецкой области)</w:t>
            </w:r>
          </w:p>
        </w:tc>
        <w:tc>
          <w:tcPr>
            <w:gridSpan w:val="2"/>
            <w:tcW w:w="5329" w:type="dxa"/>
          </w:tcPr>
          <w:p>
            <w:pPr>
              <w:pStyle w:val="0"/>
              <w:jc w:val="center"/>
            </w:pPr>
            <w:r>
              <w:rPr>
                <w:sz w:val="20"/>
              </w:rPr>
              <w:t xml:space="preserve">Срок реализации (2024 - 2030 гг.)</w:t>
            </w:r>
          </w:p>
        </w:tc>
      </w:tr>
      <w:tr>
        <w:tc>
          <w:tcPr>
            <w:tcW w:w="567" w:type="dxa"/>
          </w:tcPr>
          <w:p>
            <w:pPr>
              <w:pStyle w:val="0"/>
              <w:jc w:val="center"/>
            </w:pPr>
            <w:r>
              <w:rPr>
                <w:sz w:val="20"/>
              </w:rPr>
              <w:t xml:space="preserve">9.1</w:t>
            </w:r>
          </w:p>
        </w:tc>
        <w:tc>
          <w:tcPr>
            <w:tcW w:w="3175" w:type="dxa"/>
          </w:tcPr>
          <w:p>
            <w:pPr>
              <w:pStyle w:val="0"/>
            </w:pPr>
            <w:r>
              <w:rPr>
                <w:sz w:val="20"/>
              </w:rPr>
              <w:t xml:space="preserve">Задача 1. Качественное выполнение функций аппарата управления культуры и искусства Липецкой области</w:t>
            </w:r>
          </w:p>
        </w:tc>
        <w:tc>
          <w:tcPr>
            <w:tcW w:w="3061" w:type="dxa"/>
          </w:tcPr>
          <w:p>
            <w:pPr>
              <w:pStyle w:val="0"/>
            </w:pPr>
            <w:r>
              <w:rPr>
                <w:sz w:val="20"/>
              </w:rPr>
              <w:t xml:space="preserve">Обеспечение качественного выполнения функций аппарата управления культуры и искусства Липецкой области</w:t>
            </w:r>
          </w:p>
        </w:tc>
        <w:tc>
          <w:tcPr>
            <w:tcW w:w="2268" w:type="dxa"/>
          </w:tcPr>
          <w:p>
            <w:pPr>
              <w:pStyle w:val="0"/>
            </w:pPr>
            <w:r>
              <w:rPr>
                <w:sz w:val="20"/>
              </w:rPr>
              <w:t xml:space="preserve">Число посещений культурных мероприятий</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Липецкой области</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43"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041"/>
        <w:gridCol w:w="2041"/>
        <w:gridCol w:w="1984"/>
        <w:gridCol w:w="1984"/>
        <w:gridCol w:w="1984"/>
        <w:gridCol w:w="1984"/>
        <w:gridCol w:w="1984"/>
        <w:gridCol w:w="2154"/>
      </w:tblGrid>
      <w:tr>
        <w:tc>
          <w:tcPr>
            <w:tcW w:w="2551"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16156"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tcW w:w="2041" w:type="dxa"/>
          </w:tcPr>
          <w:p>
            <w:pPr>
              <w:pStyle w:val="0"/>
              <w:jc w:val="center"/>
            </w:pPr>
            <w:r>
              <w:rPr>
                <w:sz w:val="20"/>
              </w:rPr>
              <w:t xml:space="preserve">2024</w:t>
            </w:r>
          </w:p>
        </w:tc>
        <w:tc>
          <w:tcPr>
            <w:tcW w:w="2041" w:type="dxa"/>
          </w:tcPr>
          <w:p>
            <w:pPr>
              <w:pStyle w:val="0"/>
              <w:jc w:val="center"/>
            </w:pPr>
            <w:r>
              <w:rPr>
                <w:sz w:val="20"/>
              </w:rPr>
              <w:t xml:space="preserve">2025</w:t>
            </w:r>
          </w:p>
        </w:tc>
        <w:tc>
          <w:tcPr>
            <w:tcW w:w="1984" w:type="dxa"/>
          </w:tcPr>
          <w:p>
            <w:pPr>
              <w:pStyle w:val="0"/>
              <w:jc w:val="center"/>
            </w:pPr>
            <w:r>
              <w:rPr>
                <w:sz w:val="20"/>
              </w:rPr>
              <w:t xml:space="preserve">2026</w:t>
            </w:r>
          </w:p>
        </w:tc>
        <w:tc>
          <w:tcPr>
            <w:tcW w:w="1984" w:type="dxa"/>
          </w:tcPr>
          <w:p>
            <w:pPr>
              <w:pStyle w:val="0"/>
              <w:jc w:val="center"/>
            </w:pPr>
            <w:r>
              <w:rPr>
                <w:sz w:val="20"/>
              </w:rPr>
              <w:t xml:space="preserve">2027</w:t>
            </w:r>
          </w:p>
        </w:tc>
        <w:tc>
          <w:tcPr>
            <w:tcW w:w="1984" w:type="dxa"/>
          </w:tcPr>
          <w:p>
            <w:pPr>
              <w:pStyle w:val="0"/>
              <w:jc w:val="center"/>
            </w:pPr>
            <w:r>
              <w:rPr>
                <w:sz w:val="20"/>
              </w:rPr>
              <w:t xml:space="preserve">2028</w:t>
            </w:r>
          </w:p>
        </w:tc>
        <w:tc>
          <w:tcPr>
            <w:tcW w:w="1984" w:type="dxa"/>
          </w:tcPr>
          <w:p>
            <w:pPr>
              <w:pStyle w:val="0"/>
              <w:jc w:val="center"/>
            </w:pPr>
            <w:r>
              <w:rPr>
                <w:sz w:val="20"/>
              </w:rPr>
              <w:t xml:space="preserve">2029</w:t>
            </w:r>
          </w:p>
        </w:tc>
        <w:tc>
          <w:tcPr>
            <w:tcW w:w="1984" w:type="dxa"/>
          </w:tcPr>
          <w:p>
            <w:pPr>
              <w:pStyle w:val="0"/>
              <w:jc w:val="center"/>
            </w:pPr>
            <w:r>
              <w:rPr>
                <w:sz w:val="20"/>
              </w:rPr>
              <w:t xml:space="preserve">2030</w:t>
            </w:r>
          </w:p>
        </w:tc>
        <w:tc>
          <w:tcPr>
            <w:tcW w:w="2154" w:type="dxa"/>
          </w:tcPr>
          <w:p>
            <w:pPr>
              <w:pStyle w:val="0"/>
              <w:jc w:val="center"/>
            </w:pPr>
            <w:r>
              <w:rPr>
                <w:sz w:val="20"/>
              </w:rPr>
              <w:t xml:space="preserve">Всего</w:t>
            </w:r>
          </w:p>
        </w:tc>
      </w:tr>
      <w:tr>
        <w:tc>
          <w:tcPr>
            <w:tcW w:w="2551" w:type="dxa"/>
          </w:tcPr>
          <w:p>
            <w:pPr>
              <w:pStyle w:val="0"/>
              <w:jc w:val="center"/>
            </w:pPr>
            <w:r>
              <w:rPr>
                <w:sz w:val="20"/>
              </w:rPr>
              <w:t xml:space="preserve">1</w:t>
            </w:r>
          </w:p>
        </w:tc>
        <w:tc>
          <w:tcPr>
            <w:tcW w:w="2041" w:type="dxa"/>
          </w:tcPr>
          <w:p>
            <w:pPr>
              <w:pStyle w:val="0"/>
              <w:jc w:val="center"/>
            </w:pPr>
            <w:r>
              <w:rPr>
                <w:sz w:val="20"/>
              </w:rPr>
              <w:t xml:space="preserve">2</w:t>
            </w:r>
          </w:p>
        </w:tc>
        <w:tc>
          <w:tcPr>
            <w:tcW w:w="2041" w:type="dxa"/>
          </w:tcPr>
          <w:p>
            <w:pPr>
              <w:pStyle w:val="0"/>
              <w:jc w:val="center"/>
            </w:pPr>
            <w:r>
              <w:rPr>
                <w:sz w:val="20"/>
              </w:rPr>
              <w:t xml:space="preserve">3</w:t>
            </w:r>
          </w:p>
        </w:tc>
        <w:tc>
          <w:tcPr>
            <w:tcW w:w="1984" w:type="dxa"/>
          </w:tcPr>
          <w:p>
            <w:pPr>
              <w:pStyle w:val="0"/>
              <w:jc w:val="center"/>
            </w:pPr>
            <w:r>
              <w:rPr>
                <w:sz w:val="20"/>
              </w:rPr>
              <w:t xml:space="preserve">4</w:t>
            </w:r>
          </w:p>
        </w:tc>
        <w:tc>
          <w:tcPr>
            <w:tcW w:w="1984" w:type="dxa"/>
          </w:tcPr>
          <w:p>
            <w:pPr>
              <w:pStyle w:val="0"/>
              <w:jc w:val="center"/>
            </w:pPr>
            <w:r>
              <w:rPr>
                <w:sz w:val="20"/>
              </w:rPr>
              <w:t xml:space="preserve">5</w:t>
            </w:r>
          </w:p>
        </w:tc>
        <w:tc>
          <w:tcPr>
            <w:tcW w:w="1984" w:type="dxa"/>
          </w:tcPr>
          <w:p>
            <w:pPr>
              <w:pStyle w:val="0"/>
              <w:jc w:val="center"/>
            </w:pPr>
            <w:r>
              <w:rPr>
                <w:sz w:val="20"/>
              </w:rPr>
              <w:t xml:space="preserve">6</w:t>
            </w:r>
          </w:p>
        </w:tc>
        <w:tc>
          <w:tcPr>
            <w:tcW w:w="1984" w:type="dxa"/>
          </w:tcPr>
          <w:p>
            <w:pPr>
              <w:pStyle w:val="0"/>
              <w:jc w:val="center"/>
            </w:pPr>
            <w:r>
              <w:rPr>
                <w:sz w:val="20"/>
              </w:rPr>
              <w:t xml:space="preserve">7</w:t>
            </w:r>
          </w:p>
        </w:tc>
        <w:tc>
          <w:tcPr>
            <w:tcW w:w="1984" w:type="dxa"/>
          </w:tcPr>
          <w:p>
            <w:pPr>
              <w:pStyle w:val="0"/>
              <w:jc w:val="center"/>
            </w:pPr>
            <w:r>
              <w:rPr>
                <w:sz w:val="20"/>
              </w:rPr>
              <w:t xml:space="preserve">8</w:t>
            </w:r>
          </w:p>
        </w:tc>
        <w:tc>
          <w:tcPr>
            <w:tcW w:w="2154" w:type="dxa"/>
          </w:tcPr>
          <w:p>
            <w:pPr>
              <w:pStyle w:val="0"/>
              <w:jc w:val="center"/>
            </w:pPr>
            <w:r>
              <w:rPr>
                <w:sz w:val="20"/>
              </w:rPr>
              <w:t xml:space="preserve">9</w:t>
            </w:r>
          </w:p>
        </w:tc>
      </w:tr>
      <w:tr>
        <w:tc>
          <w:tcPr>
            <w:tcW w:w="2551" w:type="dxa"/>
          </w:tcPr>
          <w:p>
            <w:pPr>
              <w:pStyle w:val="0"/>
            </w:pPr>
            <w:r>
              <w:rPr>
                <w:sz w:val="20"/>
              </w:rPr>
              <w:t xml:space="preserve">Государственная программа (всего), в том числе:</w:t>
            </w:r>
          </w:p>
        </w:tc>
        <w:tc>
          <w:tcPr>
            <w:tcW w:w="2041" w:type="dxa"/>
          </w:tcPr>
          <w:p>
            <w:pPr>
              <w:pStyle w:val="0"/>
              <w:jc w:val="center"/>
            </w:pPr>
            <w:r>
              <w:rPr>
                <w:sz w:val="20"/>
              </w:rPr>
              <w:t xml:space="preserve">2 602 687 411,47</w:t>
            </w:r>
          </w:p>
        </w:tc>
        <w:tc>
          <w:tcPr>
            <w:tcW w:w="2041" w:type="dxa"/>
          </w:tcPr>
          <w:p>
            <w:pPr>
              <w:pStyle w:val="0"/>
              <w:jc w:val="center"/>
            </w:pPr>
            <w:r>
              <w:rPr>
                <w:sz w:val="20"/>
              </w:rPr>
              <w:t xml:space="preserve">1 615 155 060,03</w:t>
            </w:r>
          </w:p>
        </w:tc>
        <w:tc>
          <w:tcPr>
            <w:tcW w:w="1984" w:type="dxa"/>
          </w:tcPr>
          <w:p>
            <w:pPr>
              <w:pStyle w:val="0"/>
              <w:jc w:val="center"/>
            </w:pPr>
            <w:r>
              <w:rPr>
                <w:sz w:val="20"/>
              </w:rPr>
              <w:t xml:space="preserve">1 866 408 900,12</w:t>
            </w:r>
          </w:p>
        </w:tc>
        <w:tc>
          <w:tcPr>
            <w:tcW w:w="1984" w:type="dxa"/>
          </w:tcPr>
          <w:p>
            <w:pPr>
              <w:pStyle w:val="0"/>
              <w:jc w:val="center"/>
            </w:pPr>
            <w:r>
              <w:rPr>
                <w:sz w:val="20"/>
              </w:rPr>
              <w:t xml:space="preserve">1 572 647 277,00</w:t>
            </w:r>
          </w:p>
        </w:tc>
        <w:tc>
          <w:tcPr>
            <w:tcW w:w="1984" w:type="dxa"/>
          </w:tcPr>
          <w:p>
            <w:pPr>
              <w:pStyle w:val="0"/>
              <w:jc w:val="center"/>
            </w:pPr>
            <w:r>
              <w:rPr>
                <w:sz w:val="20"/>
              </w:rPr>
              <w:t xml:space="preserve">1 572 647 277,00</w:t>
            </w:r>
          </w:p>
        </w:tc>
        <w:tc>
          <w:tcPr>
            <w:tcW w:w="1984" w:type="dxa"/>
          </w:tcPr>
          <w:p>
            <w:pPr>
              <w:pStyle w:val="0"/>
              <w:jc w:val="center"/>
            </w:pPr>
            <w:r>
              <w:rPr>
                <w:sz w:val="20"/>
              </w:rPr>
              <w:t xml:space="preserve">1 572 647 277,00</w:t>
            </w:r>
          </w:p>
        </w:tc>
        <w:tc>
          <w:tcPr>
            <w:tcW w:w="1984" w:type="dxa"/>
          </w:tcPr>
          <w:p>
            <w:pPr>
              <w:pStyle w:val="0"/>
              <w:jc w:val="center"/>
            </w:pPr>
            <w:r>
              <w:rPr>
                <w:sz w:val="20"/>
              </w:rPr>
              <w:t xml:space="preserve">1 572 647 277,00</w:t>
            </w:r>
          </w:p>
        </w:tc>
        <w:tc>
          <w:tcPr>
            <w:tcW w:w="2154" w:type="dxa"/>
          </w:tcPr>
          <w:p>
            <w:pPr>
              <w:pStyle w:val="0"/>
              <w:jc w:val="center"/>
            </w:pPr>
            <w:r>
              <w:rPr>
                <w:sz w:val="20"/>
              </w:rPr>
              <w:t xml:space="preserve">12 374 840 479,62</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2 600 418 082,41</w:t>
            </w:r>
          </w:p>
        </w:tc>
        <w:tc>
          <w:tcPr>
            <w:tcW w:w="2041" w:type="dxa"/>
          </w:tcPr>
          <w:p>
            <w:pPr>
              <w:pStyle w:val="0"/>
              <w:jc w:val="center"/>
            </w:pPr>
            <w:r>
              <w:rPr>
                <w:sz w:val="20"/>
              </w:rPr>
              <w:t xml:space="preserve">1 614 631 014,33</w:t>
            </w:r>
          </w:p>
        </w:tc>
        <w:tc>
          <w:tcPr>
            <w:tcW w:w="1984" w:type="dxa"/>
          </w:tcPr>
          <w:p>
            <w:pPr>
              <w:pStyle w:val="0"/>
              <w:jc w:val="center"/>
            </w:pPr>
            <w:r>
              <w:rPr>
                <w:sz w:val="20"/>
              </w:rPr>
              <w:t xml:space="preserve">1 865 923 786,09</w:t>
            </w:r>
          </w:p>
        </w:tc>
        <w:tc>
          <w:tcPr>
            <w:tcW w:w="1984" w:type="dxa"/>
          </w:tcPr>
          <w:p>
            <w:pPr>
              <w:pStyle w:val="0"/>
              <w:jc w:val="center"/>
            </w:pPr>
            <w:r>
              <w:rPr>
                <w:sz w:val="20"/>
              </w:rPr>
              <w:t xml:space="preserve">1 572 647 277,00</w:t>
            </w:r>
          </w:p>
        </w:tc>
        <w:tc>
          <w:tcPr>
            <w:tcW w:w="1984" w:type="dxa"/>
          </w:tcPr>
          <w:p>
            <w:pPr>
              <w:pStyle w:val="0"/>
              <w:jc w:val="center"/>
            </w:pPr>
            <w:r>
              <w:rPr>
                <w:sz w:val="20"/>
              </w:rPr>
              <w:t xml:space="preserve">1 572 647 277,00</w:t>
            </w:r>
          </w:p>
        </w:tc>
        <w:tc>
          <w:tcPr>
            <w:tcW w:w="1984" w:type="dxa"/>
          </w:tcPr>
          <w:p>
            <w:pPr>
              <w:pStyle w:val="0"/>
              <w:jc w:val="center"/>
            </w:pPr>
            <w:r>
              <w:rPr>
                <w:sz w:val="20"/>
              </w:rPr>
              <w:t xml:space="preserve">1 572 647 277,00</w:t>
            </w:r>
          </w:p>
        </w:tc>
        <w:tc>
          <w:tcPr>
            <w:tcW w:w="1984" w:type="dxa"/>
          </w:tcPr>
          <w:p>
            <w:pPr>
              <w:pStyle w:val="0"/>
              <w:jc w:val="center"/>
            </w:pPr>
            <w:r>
              <w:rPr>
                <w:sz w:val="20"/>
              </w:rPr>
              <w:t xml:space="preserve">1 572 647 277,00</w:t>
            </w:r>
          </w:p>
        </w:tc>
        <w:tc>
          <w:tcPr>
            <w:tcW w:w="2154" w:type="dxa"/>
          </w:tcPr>
          <w:p>
            <w:pPr>
              <w:pStyle w:val="0"/>
              <w:jc w:val="center"/>
            </w:pPr>
            <w:r>
              <w:rPr>
                <w:sz w:val="20"/>
              </w:rPr>
              <w:t xml:space="preserve">12 371 561 990,83</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789 175 000,00</w:t>
            </w:r>
          </w:p>
        </w:tc>
        <w:tc>
          <w:tcPr>
            <w:tcW w:w="2041" w:type="dxa"/>
          </w:tcPr>
          <w:p>
            <w:pPr>
              <w:pStyle w:val="0"/>
              <w:jc w:val="center"/>
            </w:pPr>
            <w:r>
              <w:rPr>
                <w:sz w:val="20"/>
              </w:rPr>
              <w:t xml:space="preserve">67 089 425,00</w:t>
            </w:r>
          </w:p>
        </w:tc>
        <w:tc>
          <w:tcPr>
            <w:tcW w:w="1984" w:type="dxa"/>
          </w:tcPr>
          <w:p>
            <w:pPr>
              <w:pStyle w:val="0"/>
              <w:jc w:val="center"/>
            </w:pPr>
            <w:r>
              <w:rPr>
                <w:sz w:val="20"/>
              </w:rPr>
              <w:t xml:space="preserve">235 737 078,79</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2154" w:type="dxa"/>
          </w:tcPr>
          <w:p>
            <w:pPr>
              <w:pStyle w:val="0"/>
              <w:jc w:val="center"/>
            </w:pPr>
            <w:r>
              <w:rPr>
                <w:sz w:val="20"/>
              </w:rPr>
              <w:t xml:space="preserve">1 319 172 703,79</w:t>
            </w:r>
          </w:p>
        </w:tc>
      </w:tr>
      <w:tr>
        <w:tc>
          <w:tcPr>
            <w:tcW w:w="2551" w:type="dxa"/>
          </w:tcPr>
          <w:p>
            <w:pPr>
              <w:pStyle w:val="0"/>
            </w:pPr>
            <w:r>
              <w:rPr>
                <w:sz w:val="20"/>
              </w:rPr>
              <w:t xml:space="preserve">Консолидированные бюджеты муниципальных образований</w:t>
            </w:r>
          </w:p>
        </w:tc>
        <w:tc>
          <w:tcPr>
            <w:tcW w:w="2041" w:type="dxa"/>
          </w:tcPr>
          <w:p>
            <w:pPr>
              <w:pStyle w:val="0"/>
              <w:jc w:val="center"/>
            </w:pPr>
            <w:r>
              <w:rPr>
                <w:sz w:val="20"/>
              </w:rPr>
              <w:t xml:space="preserve">2 269 329,06</w:t>
            </w:r>
          </w:p>
        </w:tc>
        <w:tc>
          <w:tcPr>
            <w:tcW w:w="2041" w:type="dxa"/>
          </w:tcPr>
          <w:p>
            <w:pPr>
              <w:pStyle w:val="0"/>
              <w:jc w:val="center"/>
            </w:pPr>
            <w:r>
              <w:rPr>
                <w:sz w:val="20"/>
              </w:rPr>
              <w:t xml:space="preserve">524 045,70</w:t>
            </w:r>
          </w:p>
        </w:tc>
        <w:tc>
          <w:tcPr>
            <w:tcW w:w="1984" w:type="dxa"/>
          </w:tcPr>
          <w:p>
            <w:pPr>
              <w:pStyle w:val="0"/>
              <w:jc w:val="center"/>
            </w:pPr>
            <w:r>
              <w:rPr>
                <w:sz w:val="20"/>
              </w:rPr>
              <w:t xml:space="preserve">485 114,03</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3 278 488,79</w:t>
            </w:r>
          </w:p>
        </w:tc>
      </w:tr>
      <w:tr>
        <w:tc>
          <w:tcPr>
            <w:tcW w:w="2551" w:type="dxa"/>
          </w:tcPr>
          <w:p>
            <w:pPr>
              <w:pStyle w:val="0"/>
            </w:pPr>
            <w:r>
              <w:rPr>
                <w:sz w:val="20"/>
              </w:rPr>
              <w:t xml:space="preserve">Региональный </w:t>
            </w:r>
            <w:hyperlink w:history="0" w:anchor="P848" w:tooltip="Раздел III. ПАСПОРТ РЕГИОНАЛЬНОГО ПРОЕКТА &quot;ОБЕСПЕЧЕНИЕ">
              <w:r>
                <w:rPr>
                  <w:sz w:val="20"/>
                  <w:color w:val="0000ff"/>
                </w:rPr>
                <w:t xml:space="preserve">проект</w:t>
              </w:r>
            </w:hyperlink>
            <w:r>
              <w:rPr>
                <w:sz w:val="20"/>
              </w:rPr>
              <w:t xml:space="preserve"> "Обеспечение качественно нового уровня развития инфраструктуры культуры ("Культурная среда")", в том числе</w:t>
            </w:r>
          </w:p>
        </w:tc>
        <w:tc>
          <w:tcPr>
            <w:tcW w:w="2041" w:type="dxa"/>
          </w:tcPr>
          <w:p>
            <w:pPr>
              <w:pStyle w:val="0"/>
              <w:jc w:val="center"/>
            </w:pPr>
            <w:r>
              <w:rPr>
                <w:sz w:val="20"/>
              </w:rPr>
              <w:t xml:space="preserve">530 648 401,55</w:t>
            </w:r>
          </w:p>
        </w:tc>
        <w:tc>
          <w:tcPr>
            <w:tcW w:w="2041" w:type="dxa"/>
          </w:tcPr>
          <w:p>
            <w:pPr>
              <w:pStyle w:val="0"/>
            </w:pPr>
            <w:r>
              <w:rPr>
                <w:sz w:val="20"/>
              </w:rPr>
            </w:r>
          </w:p>
        </w:tc>
        <w:tc>
          <w:tcPr>
            <w:tcW w:w="1984" w:type="dxa"/>
          </w:tcPr>
          <w:p>
            <w:pPr>
              <w:pStyle w:val="0"/>
              <w:jc w:val="center"/>
            </w:pPr>
            <w:r>
              <w:rPr>
                <w:sz w:val="20"/>
              </w:rPr>
              <w:t xml:space="preserve">253 030 303,03</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783 678 704,58</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529 137 987,60</w:t>
            </w:r>
          </w:p>
        </w:tc>
        <w:tc>
          <w:tcPr>
            <w:tcW w:w="2041" w:type="dxa"/>
          </w:tcPr>
          <w:p>
            <w:pPr>
              <w:pStyle w:val="0"/>
            </w:pPr>
            <w:r>
              <w:rPr>
                <w:sz w:val="20"/>
              </w:rPr>
            </w:r>
          </w:p>
        </w:tc>
        <w:tc>
          <w:tcPr>
            <w:tcW w:w="1984" w:type="dxa"/>
          </w:tcPr>
          <w:p>
            <w:pPr>
              <w:pStyle w:val="0"/>
              <w:jc w:val="center"/>
            </w:pPr>
            <w:r>
              <w:rPr>
                <w:sz w:val="20"/>
              </w:rPr>
              <w:t xml:space="preserve">253 030 303,03</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782 168 290,63</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462 859 200,00</w:t>
            </w:r>
          </w:p>
        </w:tc>
        <w:tc>
          <w:tcPr>
            <w:tcW w:w="2041" w:type="dxa"/>
          </w:tcPr>
          <w:p>
            <w:pPr>
              <w:pStyle w:val="0"/>
            </w:pPr>
            <w:r>
              <w:rPr>
                <w:sz w:val="20"/>
              </w:rPr>
            </w:r>
          </w:p>
        </w:tc>
        <w:tc>
          <w:tcPr>
            <w:tcW w:w="1984" w:type="dxa"/>
          </w:tcPr>
          <w:p>
            <w:pPr>
              <w:pStyle w:val="0"/>
              <w:jc w:val="center"/>
            </w:pPr>
            <w:r>
              <w:rPr>
                <w:sz w:val="20"/>
              </w:rPr>
              <w:t xml:space="preserve">167 000 000,00</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629 859 200,00</w:t>
            </w:r>
          </w:p>
        </w:tc>
      </w:tr>
      <w:tr>
        <w:tc>
          <w:tcPr>
            <w:tcW w:w="2551" w:type="dxa"/>
          </w:tcPr>
          <w:p>
            <w:pPr>
              <w:pStyle w:val="0"/>
            </w:pPr>
            <w:r>
              <w:rPr>
                <w:sz w:val="20"/>
              </w:rPr>
              <w:t xml:space="preserve">Консолидированные бюджеты муниципальных образований</w:t>
            </w:r>
          </w:p>
        </w:tc>
        <w:tc>
          <w:tcPr>
            <w:tcW w:w="2041" w:type="dxa"/>
          </w:tcPr>
          <w:p>
            <w:pPr>
              <w:pStyle w:val="0"/>
              <w:jc w:val="center"/>
            </w:pPr>
            <w:r>
              <w:rPr>
                <w:sz w:val="20"/>
              </w:rPr>
              <w:t xml:space="preserve">1 510 413,95</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1 510 413,95</w:t>
            </w:r>
          </w:p>
        </w:tc>
      </w:tr>
      <w:tr>
        <w:tc>
          <w:tcPr>
            <w:tcW w:w="2551" w:type="dxa"/>
          </w:tcPr>
          <w:p>
            <w:pPr>
              <w:pStyle w:val="0"/>
            </w:pPr>
            <w:r>
              <w:rPr>
                <w:sz w:val="20"/>
              </w:rPr>
              <w:t xml:space="preserve">Региональный </w:t>
            </w:r>
            <w:hyperlink w:history="0" w:anchor="P3100" w:tooltip="Раздел IV. ПАСПОРТ РЕГИОНАЛЬНОГО ПРОЕКТА &quot;СОЗДАНИЕ УСЛОВИЙ">
              <w:r>
                <w:rPr>
                  <w:sz w:val="20"/>
                  <w:color w:val="0000ff"/>
                </w:rPr>
                <w:t xml:space="preserve">проект</w:t>
              </w:r>
            </w:hyperlink>
            <w:r>
              <w:rPr>
                <w:sz w:val="20"/>
              </w:rPr>
              <w:t xml:space="preserve"> "Создание условий для реализации творческого потенциала нации ("Творческие люди")", в том числе</w:t>
            </w:r>
          </w:p>
        </w:tc>
        <w:tc>
          <w:tcPr>
            <w:tcW w:w="2041" w:type="dxa"/>
          </w:tcPr>
          <w:p>
            <w:pPr>
              <w:pStyle w:val="0"/>
              <w:jc w:val="center"/>
            </w:pPr>
            <w:r>
              <w:rPr>
                <w:sz w:val="20"/>
              </w:rPr>
              <w:t xml:space="preserve">15 939 736,84</w:t>
            </w:r>
          </w:p>
        </w:tc>
        <w:tc>
          <w:tcPr>
            <w:tcW w:w="2041" w:type="dxa"/>
          </w:tcPr>
          <w:p>
            <w:pPr>
              <w:pStyle w:val="0"/>
              <w:jc w:val="center"/>
            </w:pPr>
            <w:r>
              <w:rPr>
                <w:sz w:val="20"/>
              </w:rPr>
              <w:t xml:space="preserve">13 725 000,00</w:t>
            </w:r>
          </w:p>
        </w:tc>
        <w:tc>
          <w:tcPr>
            <w:tcW w:w="1984" w:type="dxa"/>
          </w:tcPr>
          <w:p>
            <w:pPr>
              <w:pStyle w:val="0"/>
              <w:jc w:val="center"/>
            </w:pPr>
            <w:r>
              <w:rPr>
                <w:sz w:val="20"/>
              </w:rPr>
              <w:t xml:space="preserve">13 725 000,00</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43 389 736,84</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15 939 736,84</w:t>
            </w:r>
          </w:p>
        </w:tc>
        <w:tc>
          <w:tcPr>
            <w:tcW w:w="2041" w:type="dxa"/>
          </w:tcPr>
          <w:p>
            <w:pPr>
              <w:pStyle w:val="0"/>
              <w:jc w:val="center"/>
            </w:pPr>
            <w:r>
              <w:rPr>
                <w:sz w:val="20"/>
              </w:rPr>
              <w:t xml:space="preserve">13 725 000,00</w:t>
            </w:r>
          </w:p>
        </w:tc>
        <w:tc>
          <w:tcPr>
            <w:tcW w:w="1984" w:type="dxa"/>
          </w:tcPr>
          <w:p>
            <w:pPr>
              <w:pStyle w:val="0"/>
              <w:jc w:val="center"/>
            </w:pPr>
            <w:r>
              <w:rPr>
                <w:sz w:val="20"/>
              </w:rPr>
              <w:t xml:space="preserve">13 725 000,00</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43 389 736,84</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1 800 000,00</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1 800 000,00</w:t>
            </w:r>
          </w:p>
        </w:tc>
      </w:tr>
      <w:tr>
        <w:tc>
          <w:tcPr>
            <w:tcW w:w="2551" w:type="dxa"/>
          </w:tcPr>
          <w:p>
            <w:pPr>
              <w:pStyle w:val="0"/>
            </w:pPr>
            <w:r>
              <w:rPr>
                <w:sz w:val="20"/>
              </w:rPr>
              <w:t xml:space="preserve">Региональный </w:t>
            </w:r>
            <w:hyperlink w:history="0" w:anchor="P5030" w:tooltip="Раздел V. ПАСПОРТ РЕГИОНАЛЬНОГО ПРОЕКТА &quot;ЦИФРОВИЗАЦИЯ УСЛУГ">
              <w:r>
                <w:rPr>
                  <w:sz w:val="20"/>
                  <w:color w:val="0000ff"/>
                </w:rPr>
                <w:t xml:space="preserve">проект</w:t>
              </w:r>
            </w:hyperlink>
            <w:r>
              <w:rPr>
                <w:sz w:val="20"/>
              </w:rPr>
              <w:t xml:space="preserve"> "Цифровизация услуг и формирование информационного пространства в сфере культуры ("Цифровая культура")", в том числе</w:t>
            </w:r>
          </w:p>
        </w:tc>
        <w:tc>
          <w:tcPr>
            <w:tcW w:w="2041" w:type="dxa"/>
          </w:tcPr>
          <w:p>
            <w:pPr>
              <w:pStyle w:val="0"/>
              <w:jc w:val="center"/>
            </w:pPr>
            <w:r>
              <w:rPr>
                <w:sz w:val="20"/>
              </w:rPr>
              <w:t xml:space="preserve">3 258 160,56</w:t>
            </w:r>
          </w:p>
        </w:tc>
        <w:tc>
          <w:tcPr>
            <w:tcW w:w="2041" w:type="dxa"/>
          </w:tcPr>
          <w:p>
            <w:pPr>
              <w:pStyle w:val="0"/>
              <w:jc w:val="center"/>
            </w:pPr>
            <w:r>
              <w:rPr>
                <w:sz w:val="20"/>
              </w:rPr>
              <w:t xml:space="preserve">600 000,00</w:t>
            </w:r>
          </w:p>
        </w:tc>
        <w:tc>
          <w:tcPr>
            <w:tcW w:w="1984" w:type="dxa"/>
          </w:tcPr>
          <w:p>
            <w:pPr>
              <w:pStyle w:val="0"/>
              <w:jc w:val="center"/>
            </w:pPr>
            <w:r>
              <w:rPr>
                <w:sz w:val="20"/>
              </w:rPr>
              <w:t xml:space="preserve">600 000,00</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4 458 160,56</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3 231 578,95</w:t>
            </w:r>
          </w:p>
        </w:tc>
        <w:tc>
          <w:tcPr>
            <w:tcW w:w="2041" w:type="dxa"/>
          </w:tcPr>
          <w:p>
            <w:pPr>
              <w:pStyle w:val="0"/>
              <w:jc w:val="center"/>
            </w:pPr>
            <w:r>
              <w:rPr>
                <w:sz w:val="20"/>
              </w:rPr>
              <w:t xml:space="preserve">600 000,00</w:t>
            </w:r>
          </w:p>
        </w:tc>
        <w:tc>
          <w:tcPr>
            <w:tcW w:w="1984" w:type="dxa"/>
          </w:tcPr>
          <w:p>
            <w:pPr>
              <w:pStyle w:val="0"/>
              <w:jc w:val="center"/>
            </w:pPr>
            <w:r>
              <w:rPr>
                <w:sz w:val="20"/>
              </w:rPr>
              <w:t xml:space="preserve">600 000,00</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4 431 578,95</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2 500 000,00</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2 500 000,00</w:t>
            </w:r>
          </w:p>
        </w:tc>
      </w:tr>
      <w:tr>
        <w:tc>
          <w:tcPr>
            <w:tcW w:w="2551" w:type="dxa"/>
          </w:tcPr>
          <w:p>
            <w:pPr>
              <w:pStyle w:val="0"/>
            </w:pPr>
            <w:r>
              <w:rPr>
                <w:sz w:val="20"/>
              </w:rPr>
              <w:t xml:space="preserve">Консолидированные бюджеты муниципальных образований</w:t>
            </w:r>
          </w:p>
        </w:tc>
        <w:tc>
          <w:tcPr>
            <w:tcW w:w="2041" w:type="dxa"/>
          </w:tcPr>
          <w:p>
            <w:pPr>
              <w:pStyle w:val="0"/>
              <w:jc w:val="center"/>
            </w:pPr>
            <w:r>
              <w:rPr>
                <w:sz w:val="20"/>
              </w:rPr>
              <w:t xml:space="preserve">26 581,61</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26 581,61</w:t>
            </w:r>
          </w:p>
        </w:tc>
      </w:tr>
      <w:tr>
        <w:tc>
          <w:tcPr>
            <w:tcW w:w="2551" w:type="dxa"/>
          </w:tcPr>
          <w:p>
            <w:pPr>
              <w:pStyle w:val="0"/>
            </w:pPr>
            <w:r>
              <w:rPr>
                <w:sz w:val="20"/>
              </w:rPr>
              <w:t xml:space="preserve">Региональный </w:t>
            </w:r>
            <w:hyperlink w:history="0" w:anchor="P6035" w:tooltip="Раздел VI. ПАСПОРТ РЕГИОНАЛЬНОГО ПРОЕКТА &quot;РАЗВИТИЕ">
              <w:r>
                <w:rPr>
                  <w:sz w:val="20"/>
                  <w:color w:val="0000ff"/>
                </w:rPr>
                <w:t xml:space="preserve">проект</w:t>
              </w:r>
            </w:hyperlink>
            <w:r>
              <w:rPr>
                <w:sz w:val="20"/>
              </w:rPr>
              <w:t xml:space="preserve"> "Развитие туристической инфраструктуры", в том числе</w:t>
            </w:r>
          </w:p>
        </w:tc>
        <w:tc>
          <w:tcPr>
            <w:tcW w:w="2041" w:type="dxa"/>
          </w:tcPr>
          <w:p>
            <w:pPr>
              <w:pStyle w:val="0"/>
              <w:jc w:val="center"/>
            </w:pPr>
            <w:r>
              <w:rPr>
                <w:sz w:val="20"/>
              </w:rPr>
              <w:t xml:space="preserve">268 736 736,85</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268 736 736,85</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268 736 736,85</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268 736 736,85</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255 299 900,00</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255 299 900,00</w:t>
            </w:r>
          </w:p>
        </w:tc>
      </w:tr>
      <w:tr>
        <w:tc>
          <w:tcPr>
            <w:tcW w:w="2551" w:type="dxa"/>
          </w:tcPr>
          <w:p>
            <w:pPr>
              <w:pStyle w:val="0"/>
            </w:pPr>
            <w:hyperlink w:history="0" w:anchor="P6714" w:tooltip="Раздел VII. ПАСПОРТ КОМПЛЕКСА ПРОЦЕССНЫХ МЕРОПРИЯТИЙ">
              <w:r>
                <w:rPr>
                  <w:sz w:val="20"/>
                  <w:color w:val="0000ff"/>
                </w:rPr>
                <w:t xml:space="preserve">Комплекс</w:t>
              </w:r>
            </w:hyperlink>
            <w:r>
              <w:rPr>
                <w:sz w:val="20"/>
              </w:rPr>
              <w:t xml:space="preserve"> процессных мероприятий "Сохранение объектов культурного наследия в Липецкой области", в том числе</w:t>
            </w:r>
          </w:p>
        </w:tc>
        <w:tc>
          <w:tcPr>
            <w:tcW w:w="2041" w:type="dxa"/>
          </w:tcPr>
          <w:p>
            <w:pPr>
              <w:pStyle w:val="0"/>
              <w:jc w:val="center"/>
            </w:pPr>
            <w:r>
              <w:rPr>
                <w:sz w:val="20"/>
              </w:rPr>
              <w:t xml:space="preserve">40 897 525,00</w:t>
            </w:r>
          </w:p>
        </w:tc>
        <w:tc>
          <w:tcPr>
            <w:tcW w:w="2041" w:type="dxa"/>
          </w:tcPr>
          <w:p>
            <w:pPr>
              <w:pStyle w:val="0"/>
              <w:jc w:val="center"/>
            </w:pPr>
            <w:r>
              <w:rPr>
                <w:sz w:val="20"/>
              </w:rPr>
              <w:t xml:space="preserve">40 958 625,00</w:t>
            </w:r>
          </w:p>
        </w:tc>
        <w:tc>
          <w:tcPr>
            <w:tcW w:w="1984" w:type="dxa"/>
          </w:tcPr>
          <w:p>
            <w:pPr>
              <w:pStyle w:val="0"/>
              <w:jc w:val="center"/>
            </w:pPr>
            <w:r>
              <w:rPr>
                <w:sz w:val="20"/>
              </w:rPr>
              <w:t xml:space="preserve">41 017 225,00</w:t>
            </w:r>
          </w:p>
        </w:tc>
        <w:tc>
          <w:tcPr>
            <w:tcW w:w="1984" w:type="dxa"/>
          </w:tcPr>
          <w:p>
            <w:pPr>
              <w:pStyle w:val="0"/>
              <w:jc w:val="center"/>
            </w:pPr>
            <w:r>
              <w:rPr>
                <w:sz w:val="20"/>
              </w:rPr>
              <w:t xml:space="preserve">39 346 625,00</w:t>
            </w:r>
          </w:p>
        </w:tc>
        <w:tc>
          <w:tcPr>
            <w:tcW w:w="1984" w:type="dxa"/>
          </w:tcPr>
          <w:p>
            <w:pPr>
              <w:pStyle w:val="0"/>
              <w:jc w:val="center"/>
            </w:pPr>
            <w:r>
              <w:rPr>
                <w:sz w:val="20"/>
              </w:rPr>
              <w:t xml:space="preserve">39 346 625,00</w:t>
            </w:r>
          </w:p>
        </w:tc>
        <w:tc>
          <w:tcPr>
            <w:tcW w:w="1984" w:type="dxa"/>
          </w:tcPr>
          <w:p>
            <w:pPr>
              <w:pStyle w:val="0"/>
              <w:jc w:val="center"/>
            </w:pPr>
            <w:r>
              <w:rPr>
                <w:sz w:val="20"/>
              </w:rPr>
              <w:t xml:space="preserve">39 346 625,00</w:t>
            </w:r>
          </w:p>
        </w:tc>
        <w:tc>
          <w:tcPr>
            <w:tcW w:w="1984" w:type="dxa"/>
          </w:tcPr>
          <w:p>
            <w:pPr>
              <w:pStyle w:val="0"/>
              <w:jc w:val="center"/>
            </w:pPr>
            <w:r>
              <w:rPr>
                <w:sz w:val="20"/>
              </w:rPr>
              <w:t xml:space="preserve">39 346 625,00</w:t>
            </w:r>
          </w:p>
        </w:tc>
        <w:tc>
          <w:tcPr>
            <w:tcW w:w="2154" w:type="dxa"/>
          </w:tcPr>
          <w:p>
            <w:pPr>
              <w:pStyle w:val="0"/>
              <w:jc w:val="center"/>
            </w:pPr>
            <w:r>
              <w:rPr>
                <w:sz w:val="20"/>
              </w:rPr>
              <w:t xml:space="preserve">280 259 875,00</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40 897 525,00</w:t>
            </w:r>
          </w:p>
        </w:tc>
        <w:tc>
          <w:tcPr>
            <w:tcW w:w="2041" w:type="dxa"/>
          </w:tcPr>
          <w:p>
            <w:pPr>
              <w:pStyle w:val="0"/>
              <w:jc w:val="center"/>
            </w:pPr>
            <w:r>
              <w:rPr>
                <w:sz w:val="20"/>
              </w:rPr>
              <w:t xml:space="preserve">40 958 625,00</w:t>
            </w:r>
          </w:p>
        </w:tc>
        <w:tc>
          <w:tcPr>
            <w:tcW w:w="1984" w:type="dxa"/>
          </w:tcPr>
          <w:p>
            <w:pPr>
              <w:pStyle w:val="0"/>
              <w:jc w:val="center"/>
            </w:pPr>
            <w:r>
              <w:rPr>
                <w:sz w:val="20"/>
              </w:rPr>
              <w:t xml:space="preserve">41 017 225,00</w:t>
            </w:r>
          </w:p>
        </w:tc>
        <w:tc>
          <w:tcPr>
            <w:tcW w:w="1984" w:type="dxa"/>
          </w:tcPr>
          <w:p>
            <w:pPr>
              <w:pStyle w:val="0"/>
              <w:jc w:val="center"/>
            </w:pPr>
            <w:r>
              <w:rPr>
                <w:sz w:val="20"/>
              </w:rPr>
              <w:t xml:space="preserve">39 346 625,00</w:t>
            </w:r>
          </w:p>
        </w:tc>
        <w:tc>
          <w:tcPr>
            <w:tcW w:w="1984" w:type="dxa"/>
          </w:tcPr>
          <w:p>
            <w:pPr>
              <w:pStyle w:val="0"/>
              <w:jc w:val="center"/>
            </w:pPr>
            <w:r>
              <w:rPr>
                <w:sz w:val="20"/>
              </w:rPr>
              <w:t xml:space="preserve">39 346 625,00</w:t>
            </w:r>
          </w:p>
        </w:tc>
        <w:tc>
          <w:tcPr>
            <w:tcW w:w="1984" w:type="dxa"/>
          </w:tcPr>
          <w:p>
            <w:pPr>
              <w:pStyle w:val="0"/>
              <w:jc w:val="center"/>
            </w:pPr>
            <w:r>
              <w:rPr>
                <w:sz w:val="20"/>
              </w:rPr>
              <w:t xml:space="preserve">39 346 625,00</w:t>
            </w:r>
          </w:p>
        </w:tc>
        <w:tc>
          <w:tcPr>
            <w:tcW w:w="1984" w:type="dxa"/>
          </w:tcPr>
          <w:p>
            <w:pPr>
              <w:pStyle w:val="0"/>
              <w:jc w:val="center"/>
            </w:pPr>
            <w:r>
              <w:rPr>
                <w:sz w:val="20"/>
              </w:rPr>
              <w:t xml:space="preserve">39 346 625,00</w:t>
            </w:r>
          </w:p>
        </w:tc>
        <w:tc>
          <w:tcPr>
            <w:tcW w:w="2154" w:type="dxa"/>
          </w:tcPr>
          <w:p>
            <w:pPr>
              <w:pStyle w:val="0"/>
              <w:jc w:val="center"/>
            </w:pPr>
            <w:r>
              <w:rPr>
                <w:sz w:val="20"/>
              </w:rPr>
              <w:t xml:space="preserve">280 259 875,00</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1 550 900,00</w:t>
            </w:r>
          </w:p>
        </w:tc>
        <w:tc>
          <w:tcPr>
            <w:tcW w:w="2041" w:type="dxa"/>
          </w:tcPr>
          <w:p>
            <w:pPr>
              <w:pStyle w:val="0"/>
              <w:jc w:val="center"/>
            </w:pPr>
            <w:r>
              <w:rPr>
                <w:sz w:val="20"/>
              </w:rPr>
              <w:t xml:space="preserve">1 612 000,00</w:t>
            </w:r>
          </w:p>
        </w:tc>
        <w:tc>
          <w:tcPr>
            <w:tcW w:w="1984" w:type="dxa"/>
          </w:tcPr>
          <w:p>
            <w:pPr>
              <w:pStyle w:val="0"/>
              <w:jc w:val="center"/>
            </w:pPr>
            <w:r>
              <w:rPr>
                <w:sz w:val="20"/>
              </w:rPr>
              <w:t xml:space="preserve">1 670 600,00</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4 833 500,00</w:t>
            </w:r>
          </w:p>
        </w:tc>
      </w:tr>
      <w:tr>
        <w:tc>
          <w:tcPr>
            <w:tcW w:w="2551" w:type="dxa"/>
          </w:tcPr>
          <w:p>
            <w:pPr>
              <w:pStyle w:val="0"/>
            </w:pPr>
            <w:hyperlink w:history="0" w:anchor="P7019" w:tooltip="Раздел VIII. ПАСПОРТ КОМПЛЕКСА ПРОЦЕССНЫХ МЕРОПРИЯТИЙ">
              <w:r>
                <w:rPr>
                  <w:sz w:val="20"/>
                  <w:color w:val="0000ff"/>
                </w:rPr>
                <w:t xml:space="preserve">Комплекс</w:t>
              </w:r>
            </w:hyperlink>
            <w:r>
              <w:rPr>
                <w:sz w:val="20"/>
              </w:rPr>
              <w:t xml:space="preserve"> процессных мероприятий "Развитие культуры в Липецкой области", в том числе</w:t>
            </w:r>
          </w:p>
        </w:tc>
        <w:tc>
          <w:tcPr>
            <w:tcW w:w="2041" w:type="dxa"/>
          </w:tcPr>
          <w:p>
            <w:pPr>
              <w:pStyle w:val="0"/>
              <w:jc w:val="center"/>
            </w:pPr>
            <w:r>
              <w:rPr>
                <w:sz w:val="20"/>
              </w:rPr>
              <w:t xml:space="preserve">1 427 592 184,52</w:t>
            </w:r>
          </w:p>
        </w:tc>
        <w:tc>
          <w:tcPr>
            <w:tcW w:w="2041" w:type="dxa"/>
          </w:tcPr>
          <w:p>
            <w:pPr>
              <w:pStyle w:val="0"/>
              <w:jc w:val="center"/>
            </w:pPr>
            <w:r>
              <w:rPr>
                <w:sz w:val="20"/>
              </w:rPr>
              <w:t xml:space="preserve">1 286 699 816,03</w:t>
            </w:r>
          </w:p>
        </w:tc>
        <w:tc>
          <w:tcPr>
            <w:tcW w:w="1984" w:type="dxa"/>
          </w:tcPr>
          <w:p>
            <w:pPr>
              <w:pStyle w:val="0"/>
              <w:jc w:val="center"/>
            </w:pPr>
            <w:r>
              <w:rPr>
                <w:sz w:val="20"/>
              </w:rPr>
              <w:t xml:space="preserve">1 282 918 653,09</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2154" w:type="dxa"/>
          </w:tcPr>
          <w:p>
            <w:pPr>
              <w:pStyle w:val="0"/>
              <w:jc w:val="center"/>
            </w:pPr>
            <w:r>
              <w:rPr>
                <w:sz w:val="20"/>
              </w:rPr>
              <w:t xml:space="preserve">9 029 942 385,64</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1 426 859 851,02</w:t>
            </w:r>
          </w:p>
        </w:tc>
        <w:tc>
          <w:tcPr>
            <w:tcW w:w="2041" w:type="dxa"/>
          </w:tcPr>
          <w:p>
            <w:pPr>
              <w:pStyle w:val="0"/>
              <w:jc w:val="center"/>
            </w:pPr>
            <w:r>
              <w:rPr>
                <w:sz w:val="20"/>
              </w:rPr>
              <w:t xml:space="preserve">1 286 175 770,33</w:t>
            </w:r>
          </w:p>
        </w:tc>
        <w:tc>
          <w:tcPr>
            <w:tcW w:w="1984" w:type="dxa"/>
          </w:tcPr>
          <w:p>
            <w:pPr>
              <w:pStyle w:val="0"/>
              <w:jc w:val="center"/>
            </w:pPr>
            <w:r>
              <w:rPr>
                <w:sz w:val="20"/>
              </w:rPr>
              <w:t xml:space="preserve">1 282 433 539,06</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2154" w:type="dxa"/>
          </w:tcPr>
          <w:p>
            <w:pPr>
              <w:pStyle w:val="0"/>
              <w:jc w:val="center"/>
            </w:pPr>
            <w:r>
              <w:rPr>
                <w:sz w:val="20"/>
              </w:rPr>
              <w:t xml:space="preserve">9 028 200 892,41</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12 819 300,00</w:t>
            </w:r>
          </w:p>
        </w:tc>
        <w:tc>
          <w:tcPr>
            <w:tcW w:w="2041" w:type="dxa"/>
          </w:tcPr>
          <w:p>
            <w:pPr>
              <w:pStyle w:val="0"/>
              <w:jc w:val="center"/>
            </w:pPr>
            <w:r>
              <w:rPr>
                <w:sz w:val="20"/>
              </w:rPr>
              <w:t xml:space="preserve">10 630 725,00</w:t>
            </w:r>
          </w:p>
        </w:tc>
        <w:tc>
          <w:tcPr>
            <w:tcW w:w="1984" w:type="dxa"/>
          </w:tcPr>
          <w:p>
            <w:pPr>
              <w:pStyle w:val="0"/>
              <w:jc w:val="center"/>
            </w:pPr>
            <w:r>
              <w:rPr>
                <w:sz w:val="20"/>
              </w:rPr>
              <w:t xml:space="preserve">10 273 678,79</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33 723 703,79</w:t>
            </w:r>
          </w:p>
        </w:tc>
      </w:tr>
      <w:tr>
        <w:tc>
          <w:tcPr>
            <w:tcW w:w="2551" w:type="dxa"/>
          </w:tcPr>
          <w:p>
            <w:pPr>
              <w:pStyle w:val="0"/>
            </w:pPr>
            <w:r>
              <w:rPr>
                <w:sz w:val="20"/>
              </w:rPr>
              <w:t xml:space="preserve">Консолидированные бюджеты муниципальных образований</w:t>
            </w:r>
          </w:p>
        </w:tc>
        <w:tc>
          <w:tcPr>
            <w:tcW w:w="2041" w:type="dxa"/>
          </w:tcPr>
          <w:p>
            <w:pPr>
              <w:pStyle w:val="0"/>
              <w:jc w:val="center"/>
            </w:pPr>
            <w:r>
              <w:rPr>
                <w:sz w:val="20"/>
              </w:rPr>
              <w:t xml:space="preserve">732 333,50</w:t>
            </w:r>
          </w:p>
        </w:tc>
        <w:tc>
          <w:tcPr>
            <w:tcW w:w="2041" w:type="dxa"/>
          </w:tcPr>
          <w:p>
            <w:pPr>
              <w:pStyle w:val="0"/>
              <w:jc w:val="center"/>
            </w:pPr>
            <w:r>
              <w:rPr>
                <w:sz w:val="20"/>
              </w:rPr>
              <w:t xml:space="preserve">524 045,70</w:t>
            </w:r>
          </w:p>
        </w:tc>
        <w:tc>
          <w:tcPr>
            <w:tcW w:w="1984" w:type="dxa"/>
          </w:tcPr>
          <w:p>
            <w:pPr>
              <w:pStyle w:val="0"/>
              <w:jc w:val="center"/>
            </w:pPr>
            <w:r>
              <w:rPr>
                <w:sz w:val="20"/>
              </w:rPr>
              <w:t xml:space="preserve">485 114,03</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154" w:type="dxa"/>
          </w:tcPr>
          <w:p>
            <w:pPr>
              <w:pStyle w:val="0"/>
              <w:jc w:val="center"/>
            </w:pPr>
            <w:r>
              <w:rPr>
                <w:sz w:val="20"/>
              </w:rPr>
              <w:t xml:space="preserve">1 741 493,23</w:t>
            </w:r>
          </w:p>
        </w:tc>
      </w:tr>
      <w:tr>
        <w:tc>
          <w:tcPr>
            <w:tcW w:w="2551" w:type="dxa"/>
          </w:tcPr>
          <w:p>
            <w:pPr>
              <w:pStyle w:val="0"/>
            </w:pPr>
            <w:hyperlink w:history="0" w:anchor="P7418" w:tooltip="Раздел IX. ПАСПОРТ КОМПЛЕКСА ПРОЦЕССНЫХ МЕРОПРИЯТИЙ">
              <w:r>
                <w:rPr>
                  <w:sz w:val="20"/>
                  <w:color w:val="0000ff"/>
                </w:rPr>
                <w:t xml:space="preserve">Комплекс</w:t>
              </w:r>
            </w:hyperlink>
            <w:r>
              <w:rPr>
                <w:sz w:val="20"/>
              </w:rPr>
              <w:t xml:space="preserve"> процессных мероприятий "Развитие туризма в Липецкой области", в том числе</w:t>
            </w:r>
          </w:p>
        </w:tc>
        <w:tc>
          <w:tcPr>
            <w:tcW w:w="2041" w:type="dxa"/>
          </w:tcPr>
          <w:p>
            <w:pPr>
              <w:pStyle w:val="0"/>
              <w:jc w:val="center"/>
            </w:pPr>
            <w:r>
              <w:rPr>
                <w:sz w:val="20"/>
              </w:rPr>
              <w:t xml:space="preserve">500 000,00</w:t>
            </w:r>
          </w:p>
        </w:tc>
        <w:tc>
          <w:tcPr>
            <w:tcW w:w="2041"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2154" w:type="dxa"/>
          </w:tcPr>
          <w:p>
            <w:pPr>
              <w:pStyle w:val="0"/>
              <w:jc w:val="center"/>
            </w:pPr>
            <w:r>
              <w:rPr>
                <w:sz w:val="20"/>
              </w:rPr>
              <w:t xml:space="preserve">3 500 000,00</w:t>
            </w:r>
          </w:p>
        </w:tc>
      </w:tr>
      <w:tr>
        <w:tc>
          <w:tcPr>
            <w:tcW w:w="2551" w:type="dxa"/>
          </w:tcPr>
          <w:p>
            <w:pPr>
              <w:pStyle w:val="0"/>
            </w:pPr>
            <w:r>
              <w:rPr>
                <w:sz w:val="20"/>
              </w:rPr>
              <w:t xml:space="preserve">Региональный бюджет (всего)</w:t>
            </w:r>
          </w:p>
        </w:tc>
        <w:tc>
          <w:tcPr>
            <w:tcW w:w="2041" w:type="dxa"/>
          </w:tcPr>
          <w:p>
            <w:pPr>
              <w:pStyle w:val="0"/>
              <w:jc w:val="center"/>
            </w:pPr>
            <w:r>
              <w:rPr>
                <w:sz w:val="20"/>
              </w:rPr>
              <w:t xml:space="preserve">500 000,00</w:t>
            </w:r>
          </w:p>
        </w:tc>
        <w:tc>
          <w:tcPr>
            <w:tcW w:w="2041"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1984" w:type="dxa"/>
          </w:tcPr>
          <w:p>
            <w:pPr>
              <w:pStyle w:val="0"/>
              <w:jc w:val="center"/>
            </w:pPr>
            <w:r>
              <w:rPr>
                <w:sz w:val="20"/>
              </w:rPr>
              <w:t xml:space="preserve">500 000,00</w:t>
            </w:r>
          </w:p>
        </w:tc>
        <w:tc>
          <w:tcPr>
            <w:tcW w:w="2154" w:type="dxa"/>
          </w:tcPr>
          <w:p>
            <w:pPr>
              <w:pStyle w:val="0"/>
              <w:jc w:val="center"/>
            </w:pPr>
            <w:r>
              <w:rPr>
                <w:sz w:val="20"/>
              </w:rPr>
              <w:t xml:space="preserve">3 500 000,00</w:t>
            </w:r>
          </w:p>
        </w:tc>
      </w:tr>
      <w:tr>
        <w:tc>
          <w:tcPr>
            <w:tcW w:w="2551" w:type="dxa"/>
          </w:tcPr>
          <w:p>
            <w:pPr>
              <w:pStyle w:val="0"/>
            </w:pPr>
            <w:hyperlink w:history="0" w:anchor="P7625" w:tooltip="Раздел X. ПАСПОРТ КОМПЛЕКСА ПРОЦЕССНЫХ МЕРОПРИЯТИЙ">
              <w:r>
                <w:rPr>
                  <w:sz w:val="20"/>
                  <w:color w:val="0000ff"/>
                </w:rPr>
                <w:t xml:space="preserve">Комплекс</w:t>
              </w:r>
            </w:hyperlink>
            <w:r>
              <w:rPr>
                <w:sz w:val="20"/>
              </w:rPr>
              <w:t xml:space="preserve"> процессных мероприятий "Обеспечение деятельности органов записи актов гражданского состояния, органов в сфере архивного дела и подведомственных учреждений", в том числе</w:t>
            </w:r>
          </w:p>
        </w:tc>
        <w:tc>
          <w:tcPr>
            <w:tcW w:w="2041" w:type="dxa"/>
          </w:tcPr>
          <w:p>
            <w:pPr>
              <w:pStyle w:val="0"/>
              <w:jc w:val="center"/>
            </w:pPr>
            <w:r>
              <w:rPr>
                <w:sz w:val="20"/>
              </w:rPr>
              <w:t xml:space="preserve">291 773 626,75</w:t>
            </w:r>
          </w:p>
        </w:tc>
        <w:tc>
          <w:tcPr>
            <w:tcW w:w="2041" w:type="dxa"/>
          </w:tcPr>
          <w:p>
            <w:pPr>
              <w:pStyle w:val="0"/>
              <w:jc w:val="center"/>
            </w:pPr>
            <w:r>
              <w:rPr>
                <w:sz w:val="20"/>
              </w:rPr>
              <w:t xml:space="preserve">249 508 500,00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2154" w:type="dxa"/>
          </w:tcPr>
          <w:p>
            <w:pPr>
              <w:pStyle w:val="0"/>
              <w:jc w:val="center"/>
            </w:pPr>
            <w:r>
              <w:rPr>
                <w:sz w:val="20"/>
              </w:rPr>
              <w:t xml:space="preserve">1 798 555 126,75</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291 773 626,75</w:t>
            </w:r>
          </w:p>
        </w:tc>
        <w:tc>
          <w:tcPr>
            <w:tcW w:w="2041" w:type="dxa"/>
          </w:tcPr>
          <w:p>
            <w:pPr>
              <w:pStyle w:val="0"/>
              <w:jc w:val="center"/>
            </w:pPr>
            <w:r>
              <w:rPr>
                <w:sz w:val="20"/>
              </w:rPr>
              <w:t xml:space="preserve">249 508 500,00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1984" w:type="dxa"/>
          </w:tcPr>
          <w:p>
            <w:pPr>
              <w:pStyle w:val="0"/>
              <w:jc w:val="center"/>
            </w:pPr>
            <w:r>
              <w:rPr>
                <w:sz w:val="20"/>
              </w:rPr>
              <w:t xml:space="preserve">251 454 600,00</w:t>
            </w:r>
          </w:p>
        </w:tc>
        <w:tc>
          <w:tcPr>
            <w:tcW w:w="2154" w:type="dxa"/>
          </w:tcPr>
          <w:p>
            <w:pPr>
              <w:pStyle w:val="0"/>
              <w:jc w:val="center"/>
            </w:pPr>
            <w:r>
              <w:rPr>
                <w:sz w:val="20"/>
              </w:rPr>
              <w:t xml:space="preserve">1 798 555 126,75</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52 345 700,00</w:t>
            </w:r>
          </w:p>
        </w:tc>
        <w:tc>
          <w:tcPr>
            <w:tcW w:w="2041" w:type="dxa"/>
          </w:tcPr>
          <w:p>
            <w:pPr>
              <w:pStyle w:val="0"/>
              <w:jc w:val="center"/>
            </w:pPr>
            <w:r>
              <w:rPr>
                <w:sz w:val="20"/>
              </w:rPr>
              <w:t xml:space="preserve">54 846 700,00</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1984" w:type="dxa"/>
          </w:tcPr>
          <w:p>
            <w:pPr>
              <w:pStyle w:val="0"/>
              <w:jc w:val="center"/>
            </w:pPr>
            <w:r>
              <w:rPr>
                <w:sz w:val="20"/>
              </w:rPr>
              <w:t xml:space="preserve">56 792 800,00</w:t>
            </w:r>
          </w:p>
        </w:tc>
        <w:tc>
          <w:tcPr>
            <w:tcW w:w="2154" w:type="dxa"/>
          </w:tcPr>
          <w:p>
            <w:pPr>
              <w:pStyle w:val="0"/>
              <w:jc w:val="center"/>
            </w:pPr>
            <w:r>
              <w:rPr>
                <w:sz w:val="20"/>
              </w:rPr>
              <w:t xml:space="preserve">391 156 400,00</w:t>
            </w:r>
          </w:p>
        </w:tc>
      </w:tr>
      <w:tr>
        <w:tc>
          <w:tcPr>
            <w:tcW w:w="2551" w:type="dxa"/>
          </w:tcPr>
          <w:p>
            <w:pPr>
              <w:pStyle w:val="0"/>
            </w:pPr>
            <w:hyperlink w:history="0" w:anchor="P7975" w:tooltip="Раздел XI. ПАСПОРТ КОМПЛЕКСА ПРОЦЕССНЫХ МЕРОПРИЯТИЙ">
              <w:r>
                <w:rPr>
                  <w:sz w:val="20"/>
                  <w:color w:val="0000ff"/>
                </w:rPr>
                <w:t xml:space="preserve">Комплекс</w:t>
              </w:r>
            </w:hyperlink>
            <w:r>
              <w:rPr>
                <w:sz w:val="20"/>
              </w:rPr>
              <w:t xml:space="preserve"> процессных мероприятий "Обеспечение деятельности управления культуры и искусства Липецкой области", в том числе</w:t>
            </w:r>
          </w:p>
        </w:tc>
        <w:tc>
          <w:tcPr>
            <w:tcW w:w="2041" w:type="dxa"/>
          </w:tcPr>
          <w:p>
            <w:pPr>
              <w:pStyle w:val="0"/>
              <w:jc w:val="center"/>
            </w:pPr>
            <w:r>
              <w:rPr>
                <w:sz w:val="20"/>
              </w:rPr>
              <w:t xml:space="preserve">23 341 039,40</w:t>
            </w:r>
          </w:p>
        </w:tc>
        <w:tc>
          <w:tcPr>
            <w:tcW w:w="2041"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2154" w:type="dxa"/>
          </w:tcPr>
          <w:p>
            <w:pPr>
              <w:pStyle w:val="0"/>
              <w:jc w:val="center"/>
            </w:pPr>
            <w:r>
              <w:rPr>
                <w:sz w:val="20"/>
              </w:rPr>
              <w:t xml:space="preserve">162 319 753,40</w:t>
            </w:r>
          </w:p>
        </w:tc>
      </w:tr>
      <w:tr>
        <w:tc>
          <w:tcPr>
            <w:tcW w:w="2551" w:type="dxa"/>
          </w:tcPr>
          <w:p>
            <w:pPr>
              <w:pStyle w:val="0"/>
            </w:pPr>
            <w:r>
              <w:rPr>
                <w:sz w:val="20"/>
              </w:rPr>
              <w:t xml:space="preserve">Региональный бюджет (всего)</w:t>
            </w:r>
          </w:p>
        </w:tc>
        <w:tc>
          <w:tcPr>
            <w:tcW w:w="2041" w:type="dxa"/>
          </w:tcPr>
          <w:p>
            <w:pPr>
              <w:pStyle w:val="0"/>
              <w:jc w:val="center"/>
            </w:pPr>
            <w:r>
              <w:rPr>
                <w:sz w:val="20"/>
              </w:rPr>
              <w:t xml:space="preserve">23 341 039,40</w:t>
            </w:r>
          </w:p>
        </w:tc>
        <w:tc>
          <w:tcPr>
            <w:tcW w:w="2041"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1984" w:type="dxa"/>
          </w:tcPr>
          <w:p>
            <w:pPr>
              <w:pStyle w:val="0"/>
              <w:jc w:val="center"/>
            </w:pPr>
            <w:r>
              <w:rPr>
                <w:sz w:val="20"/>
              </w:rPr>
              <w:t xml:space="preserve">23 163 119,00</w:t>
            </w:r>
          </w:p>
        </w:tc>
        <w:tc>
          <w:tcPr>
            <w:tcW w:w="2154" w:type="dxa"/>
          </w:tcPr>
          <w:p>
            <w:pPr>
              <w:pStyle w:val="0"/>
              <w:jc w:val="center"/>
            </w:pPr>
            <w:r>
              <w:rPr>
                <w:sz w:val="20"/>
              </w:rPr>
              <w:t xml:space="preserve">162 319 753,40</w:t>
            </w:r>
          </w:p>
        </w:tc>
      </w:tr>
    </w:tbl>
    <w:p>
      <w:pPr>
        <w:pStyle w:val="0"/>
        <w:jc w:val="both"/>
      </w:pPr>
      <w:r>
        <w:rPr>
          <w:sz w:val="20"/>
        </w:rPr>
      </w:r>
    </w:p>
    <w:p>
      <w:pPr>
        <w:pStyle w:val="2"/>
        <w:outlineLvl w:val="2"/>
        <w:jc w:val="center"/>
      </w:pPr>
      <w:r>
        <w:rPr>
          <w:sz w:val="20"/>
        </w:rPr>
        <w:t xml:space="preserve">5. Методики расчетов показателей государственной программы</w:t>
      </w:r>
    </w:p>
    <w:p>
      <w:pPr>
        <w:pStyle w:val="2"/>
        <w:jc w:val="center"/>
      </w:pPr>
      <w:r>
        <w:rPr>
          <w:sz w:val="20"/>
        </w:rPr>
        <w:t xml:space="preserve">Липецкой области, значения которых не утверждены методиками</w:t>
      </w:r>
    </w:p>
    <w:p>
      <w:pPr>
        <w:pStyle w:val="2"/>
        <w:jc w:val="center"/>
      </w:pPr>
      <w:r>
        <w:rPr>
          <w:sz w:val="20"/>
        </w:rPr>
        <w:t xml:space="preserve">международных организаций, а также не определяются на основе</w:t>
      </w:r>
    </w:p>
    <w:p>
      <w:pPr>
        <w:pStyle w:val="2"/>
        <w:jc w:val="center"/>
      </w:pPr>
      <w:r>
        <w:rPr>
          <w:sz w:val="20"/>
        </w:rPr>
        <w:t xml:space="preserve">данных государственного (федерального) статистического</w:t>
      </w:r>
    </w:p>
    <w:p>
      <w:pPr>
        <w:pStyle w:val="2"/>
        <w:jc w:val="center"/>
      </w:pPr>
      <w:r>
        <w:rPr>
          <w:sz w:val="20"/>
        </w:rPr>
        <w:t xml:space="preserve">наблюдения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361"/>
        <w:gridCol w:w="2948"/>
        <w:gridCol w:w="1928"/>
        <w:gridCol w:w="1587"/>
      </w:tblGrid>
      <w:tr>
        <w:tc>
          <w:tcPr>
            <w:tcW w:w="567" w:type="dxa"/>
          </w:tcPr>
          <w:p>
            <w:pPr>
              <w:pStyle w:val="0"/>
              <w:jc w:val="center"/>
            </w:pPr>
            <w:r>
              <w:rPr>
                <w:sz w:val="20"/>
              </w:rPr>
              <w:t xml:space="preserve">N п/п</w:t>
            </w:r>
          </w:p>
        </w:tc>
        <w:tc>
          <w:tcPr>
            <w:tcW w:w="1928" w:type="dxa"/>
          </w:tcPr>
          <w:p>
            <w:pPr>
              <w:pStyle w:val="0"/>
              <w:jc w:val="center"/>
            </w:pPr>
            <w:r>
              <w:rPr>
                <w:sz w:val="20"/>
              </w:rPr>
              <w:t xml:space="preserve">Наименование показателя</w:t>
            </w:r>
          </w:p>
        </w:tc>
        <w:tc>
          <w:tcPr>
            <w:tcW w:w="1361" w:type="dxa"/>
          </w:tcPr>
          <w:p>
            <w:pPr>
              <w:pStyle w:val="0"/>
              <w:jc w:val="center"/>
            </w:pPr>
            <w:r>
              <w:rPr>
                <w:sz w:val="20"/>
              </w:rPr>
              <w:t xml:space="preserve">Единица измерения</w:t>
            </w:r>
          </w:p>
        </w:tc>
        <w:tc>
          <w:tcPr>
            <w:tcW w:w="2948" w:type="dxa"/>
          </w:tcPr>
          <w:p>
            <w:pPr>
              <w:pStyle w:val="0"/>
              <w:jc w:val="center"/>
            </w:pPr>
            <w:r>
              <w:rPr>
                <w:sz w:val="20"/>
              </w:rPr>
              <w:t xml:space="preserve">Методика расчета</w:t>
            </w:r>
          </w:p>
        </w:tc>
        <w:tc>
          <w:tcPr>
            <w:tcW w:w="1928" w:type="dxa"/>
          </w:tcPr>
          <w:p>
            <w:pPr>
              <w:pStyle w:val="0"/>
              <w:jc w:val="center"/>
            </w:pPr>
            <w:r>
              <w:rPr>
                <w:sz w:val="20"/>
              </w:rPr>
              <w:t xml:space="preserve">Источник определения значения</w:t>
            </w:r>
          </w:p>
        </w:tc>
        <w:tc>
          <w:tcPr>
            <w:tcW w:w="1587" w:type="dxa"/>
          </w:tcPr>
          <w:p>
            <w:pPr>
              <w:pStyle w:val="0"/>
              <w:jc w:val="center"/>
            </w:pPr>
            <w:r>
              <w:rPr>
                <w:sz w:val="20"/>
              </w:rPr>
              <w:t xml:space="preserve">Срок представления годовой отчетной информации</w:t>
            </w: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1361" w:type="dxa"/>
          </w:tcPr>
          <w:p>
            <w:pPr>
              <w:pStyle w:val="0"/>
              <w:jc w:val="center"/>
            </w:pPr>
            <w:r>
              <w:rPr>
                <w:sz w:val="20"/>
              </w:rPr>
              <w:t xml:space="preserve">3</w:t>
            </w:r>
          </w:p>
        </w:tc>
        <w:tc>
          <w:tcPr>
            <w:tcW w:w="2948" w:type="dxa"/>
          </w:tcPr>
          <w:p>
            <w:pPr>
              <w:pStyle w:val="0"/>
              <w:jc w:val="center"/>
            </w:pPr>
            <w:r>
              <w:rPr>
                <w:sz w:val="20"/>
              </w:rPr>
              <w:t xml:space="preserve">4</w:t>
            </w:r>
          </w:p>
        </w:tc>
        <w:tc>
          <w:tcPr>
            <w:tcW w:w="1928" w:type="dxa"/>
          </w:tcPr>
          <w:p>
            <w:pPr>
              <w:pStyle w:val="0"/>
              <w:jc w:val="center"/>
            </w:pPr>
            <w:r>
              <w:rPr>
                <w:sz w:val="20"/>
              </w:rPr>
              <w:t xml:space="preserve">5</w:t>
            </w:r>
          </w:p>
        </w:tc>
        <w:tc>
          <w:tcPr>
            <w:tcW w:w="1587" w:type="dxa"/>
          </w:tcPr>
          <w:p>
            <w:pPr>
              <w:pStyle w:val="0"/>
              <w:jc w:val="center"/>
            </w:pPr>
            <w:r>
              <w:rPr>
                <w:sz w:val="20"/>
              </w:rPr>
              <w:t xml:space="preserve">6</w:t>
            </w:r>
          </w:p>
        </w:tc>
      </w:tr>
      <w:tr>
        <w:tc>
          <w:tcPr>
            <w:tcW w:w="567" w:type="dxa"/>
          </w:tcPr>
          <w:p>
            <w:pPr>
              <w:pStyle w:val="0"/>
              <w:jc w:val="center"/>
            </w:pPr>
            <w:r>
              <w:rPr>
                <w:sz w:val="20"/>
              </w:rPr>
              <w:t xml:space="preserve">1</w:t>
            </w:r>
          </w:p>
        </w:tc>
        <w:tc>
          <w:tcPr>
            <w:tcW w:w="1928" w:type="dxa"/>
          </w:tcPr>
          <w:p>
            <w:pPr>
              <w:pStyle w:val="0"/>
            </w:pPr>
            <w:r>
              <w:rPr>
                <w:sz w:val="20"/>
              </w:rPr>
              <w:t xml:space="preserve">Показатель 1 Цели 2</w:t>
            </w:r>
          </w:p>
          <w:p>
            <w:pPr>
              <w:pStyle w:val="0"/>
            </w:pPr>
            <w:r>
              <w:rPr>
                <w:sz w:val="20"/>
              </w:rPr>
              <w:t xml:space="preserve">"Уровень обеспечения населения учреждениями культурно-досугового типа"</w:t>
            </w:r>
          </w:p>
        </w:tc>
        <w:tc>
          <w:tcPr>
            <w:tcW w:w="1361" w:type="dxa"/>
          </w:tcPr>
          <w:p>
            <w:pPr>
              <w:pStyle w:val="0"/>
            </w:pPr>
            <w:r>
              <w:rPr>
                <w:sz w:val="20"/>
              </w:rPr>
              <w:t xml:space="preserve">Ед. на 1000 населения</w:t>
            </w:r>
          </w:p>
        </w:tc>
        <w:tc>
          <w:tcPr>
            <w:tcW w:w="2948" w:type="dxa"/>
          </w:tcPr>
          <w:p>
            <w:pPr>
              <w:pStyle w:val="0"/>
            </w:pPr>
            <w:r>
              <w:rPr>
                <w:sz w:val="20"/>
              </w:rPr>
              <w:t xml:space="preserve">Чучр = Чобщ / Чнас x 1000, где</w:t>
            </w:r>
          </w:p>
          <w:p>
            <w:pPr>
              <w:pStyle w:val="0"/>
            </w:pPr>
            <w:r>
              <w:rPr>
                <w:sz w:val="20"/>
              </w:rPr>
            </w:r>
          </w:p>
          <w:p>
            <w:pPr>
              <w:pStyle w:val="0"/>
            </w:pPr>
            <w:r>
              <w:rPr>
                <w:sz w:val="20"/>
              </w:rPr>
              <w:t xml:space="preserve">Чучр - число учреждений на 1000 человек населения;</w:t>
            </w:r>
          </w:p>
          <w:p>
            <w:pPr>
              <w:pStyle w:val="0"/>
            </w:pPr>
            <w:r>
              <w:rPr>
                <w:sz w:val="20"/>
              </w:rPr>
              <w:t xml:space="preserve">Чобщ - общее количество учреждений культурного-досугового типа в области в соответствии с данными федерального статистического наблюдения по форме 7-НК "Сведения об учреждении культурно-досугового типа";</w:t>
            </w:r>
          </w:p>
          <w:p>
            <w:pPr>
              <w:pStyle w:val="0"/>
            </w:pPr>
            <w:r>
              <w:rPr>
                <w:sz w:val="20"/>
              </w:rPr>
              <w:t xml:space="preserve">Чнас - численность населения по данным Федеральной службы государственной статистики на 1 января, следующего за отчетным годом</w:t>
            </w:r>
          </w:p>
        </w:tc>
        <w:tc>
          <w:tcPr>
            <w:tcW w:w="1928" w:type="dxa"/>
          </w:tcPr>
          <w:p>
            <w:pPr>
              <w:pStyle w:val="0"/>
            </w:pPr>
            <w:r>
              <w:rPr>
                <w:sz w:val="20"/>
              </w:rPr>
              <w:t xml:space="preserve">Ведомственная отчетность</w:t>
            </w:r>
          </w:p>
        </w:tc>
        <w:tc>
          <w:tcPr>
            <w:tcW w:w="1587" w:type="dxa"/>
          </w:tcPr>
          <w:p>
            <w:pPr>
              <w:pStyle w:val="0"/>
            </w:pPr>
            <w:r>
              <w:rPr>
                <w:sz w:val="20"/>
              </w:rPr>
              <w:t xml:space="preserve">до 10 февраля года, следующего за отчетным</w:t>
            </w:r>
          </w:p>
        </w:tc>
      </w:tr>
      <w:tr>
        <w:tc>
          <w:tcPr>
            <w:tcW w:w="567" w:type="dxa"/>
          </w:tcPr>
          <w:p>
            <w:pPr>
              <w:pStyle w:val="0"/>
              <w:jc w:val="center"/>
            </w:pPr>
            <w:r>
              <w:rPr>
                <w:sz w:val="20"/>
              </w:rPr>
              <w:t xml:space="preserve">2</w:t>
            </w:r>
          </w:p>
        </w:tc>
        <w:tc>
          <w:tcPr>
            <w:tcW w:w="1928" w:type="dxa"/>
          </w:tcPr>
          <w:p>
            <w:pPr>
              <w:pStyle w:val="0"/>
            </w:pPr>
            <w:r>
              <w:rPr>
                <w:sz w:val="20"/>
              </w:rPr>
              <w:t xml:space="preserve">Показатель 1 Цели 3</w:t>
            </w:r>
          </w:p>
          <w:p>
            <w:pPr>
              <w:pStyle w:val="0"/>
            </w:pPr>
            <w:r>
              <w:rPr>
                <w:sz w:val="20"/>
              </w:rPr>
              <w:t xml:space="preserve">"Число обращений к цифровым ресурсам в сфере культуры"</w:t>
            </w:r>
          </w:p>
        </w:tc>
        <w:tc>
          <w:tcPr>
            <w:tcW w:w="1361" w:type="dxa"/>
          </w:tcPr>
          <w:p>
            <w:pPr>
              <w:pStyle w:val="0"/>
            </w:pPr>
            <w:r>
              <w:rPr>
                <w:sz w:val="20"/>
              </w:rPr>
              <w:t xml:space="preserve">Млн. ед.</w:t>
            </w:r>
          </w:p>
        </w:tc>
        <w:tc>
          <w:tcPr>
            <w:tcW w:w="2948" w:type="dxa"/>
          </w:tcPr>
          <w:p>
            <w:pPr>
              <w:pStyle w:val="0"/>
            </w:pPr>
            <w:r>
              <w:rPr>
                <w:sz w:val="20"/>
              </w:rPr>
              <w:t xml:space="preserve">Количество обращений к информационным ресурсам культуры в сети Интернет, включенных в перечень базовых информационных ресурсов о культуре, за один календарный год</w:t>
            </w:r>
          </w:p>
        </w:tc>
        <w:tc>
          <w:tcPr>
            <w:tcW w:w="1928" w:type="dxa"/>
          </w:tcPr>
          <w:p>
            <w:pPr>
              <w:pStyle w:val="0"/>
            </w:pPr>
            <w:r>
              <w:rPr>
                <w:sz w:val="20"/>
              </w:rPr>
              <w:t xml:space="preserve">Ведомственная отчетность</w:t>
            </w:r>
          </w:p>
        </w:tc>
        <w:tc>
          <w:tcPr>
            <w:tcW w:w="1587" w:type="dxa"/>
          </w:tcPr>
          <w:p>
            <w:pPr>
              <w:pStyle w:val="0"/>
            </w:pPr>
            <w:r>
              <w:rPr>
                <w:sz w:val="20"/>
              </w:rPr>
              <w:t xml:space="preserve">до 10 февраля года, следующего за отчетным</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848" w:name="P848"/>
    <w:bookmarkEnd w:id="848"/>
    <w:p>
      <w:pPr>
        <w:pStyle w:val="2"/>
        <w:outlineLvl w:val="1"/>
        <w:jc w:val="center"/>
      </w:pPr>
      <w:r>
        <w:rPr>
          <w:sz w:val="20"/>
        </w:rPr>
        <w:t xml:space="preserve">Раздел III. ПАСПОРТ РЕГИОНАЛЬНОГО ПРОЕКТА "ОБЕСПЕЧЕНИЕ</w:t>
      </w:r>
    </w:p>
    <w:p>
      <w:pPr>
        <w:pStyle w:val="2"/>
        <w:jc w:val="center"/>
      </w:pPr>
      <w:r>
        <w:rPr>
          <w:sz w:val="20"/>
        </w:rPr>
        <w:t xml:space="preserve">КАЧЕСТВЕННО НОВОГО УРОВНЯ РАЗВИТИЯ ИНФРАСТРУКТУРЫ КУЛЬТУРЫ</w:t>
      </w:r>
    </w:p>
    <w:p>
      <w:pPr>
        <w:pStyle w:val="2"/>
        <w:jc w:val="center"/>
      </w:pPr>
      <w:r>
        <w:rPr>
          <w:sz w:val="20"/>
        </w:rPr>
        <w:t xml:space="preserve">("КУЛЬТУРНАЯ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2154"/>
        <w:gridCol w:w="1587"/>
        <w:gridCol w:w="1361"/>
        <w:gridCol w:w="1361"/>
      </w:tblGrid>
      <w:tr>
        <w:tc>
          <w:tcPr>
            <w:tcW w:w="2608" w:type="dxa"/>
          </w:tcPr>
          <w:p>
            <w:pPr>
              <w:pStyle w:val="0"/>
            </w:pPr>
            <w:r>
              <w:rPr>
                <w:sz w:val="20"/>
              </w:rPr>
              <w:t xml:space="preserve">Наименование национального проекта</w:t>
            </w:r>
          </w:p>
        </w:tc>
        <w:tc>
          <w:tcPr>
            <w:gridSpan w:val="4"/>
            <w:tcW w:w="6463" w:type="dxa"/>
          </w:tcPr>
          <w:p>
            <w:pPr>
              <w:pStyle w:val="0"/>
            </w:pPr>
            <w:r>
              <w:rPr>
                <w:sz w:val="20"/>
              </w:rPr>
              <w:t xml:space="preserve">Культура</w:t>
            </w:r>
          </w:p>
        </w:tc>
      </w:tr>
      <w:tr>
        <w:tc>
          <w:tcPr>
            <w:tcW w:w="2608" w:type="dxa"/>
          </w:tcPr>
          <w:p>
            <w:pPr>
              <w:pStyle w:val="0"/>
            </w:pPr>
            <w:r>
              <w:rPr>
                <w:sz w:val="20"/>
              </w:rPr>
              <w:t xml:space="preserve">Краткое наименование регионального проекта</w:t>
            </w:r>
          </w:p>
        </w:tc>
        <w:tc>
          <w:tcPr>
            <w:tcW w:w="2154" w:type="dxa"/>
          </w:tcPr>
          <w:p>
            <w:pPr>
              <w:pStyle w:val="0"/>
            </w:pPr>
            <w:r>
              <w:rPr>
                <w:sz w:val="20"/>
              </w:rPr>
              <w:t xml:space="preserve">Культурная среда</w:t>
            </w:r>
          </w:p>
        </w:tc>
        <w:tc>
          <w:tcPr>
            <w:tcW w:w="1587" w:type="dxa"/>
          </w:tcPr>
          <w:p>
            <w:pPr>
              <w:pStyle w:val="0"/>
            </w:pPr>
            <w:r>
              <w:rPr>
                <w:sz w:val="20"/>
              </w:rPr>
              <w:t xml:space="preserve">Срок реализации проекта</w:t>
            </w:r>
          </w:p>
        </w:tc>
        <w:tc>
          <w:tcPr>
            <w:tcW w:w="1361" w:type="dxa"/>
          </w:tcPr>
          <w:p>
            <w:pPr>
              <w:pStyle w:val="0"/>
            </w:pPr>
            <w:r>
              <w:rPr>
                <w:sz w:val="20"/>
              </w:rPr>
              <w:t xml:space="preserve">01.01.2019</w:t>
            </w:r>
          </w:p>
        </w:tc>
        <w:tc>
          <w:tcPr>
            <w:tcW w:w="1361" w:type="dxa"/>
          </w:tcPr>
          <w:p>
            <w:pPr>
              <w:pStyle w:val="0"/>
            </w:pPr>
            <w:r>
              <w:rPr>
                <w:sz w:val="20"/>
              </w:rPr>
              <w:t xml:space="preserve">31.12.2026</w:t>
            </w:r>
          </w:p>
        </w:tc>
      </w:tr>
      <w:tr>
        <w:tc>
          <w:tcPr>
            <w:tcW w:w="2608" w:type="dxa"/>
          </w:tcPr>
          <w:p>
            <w:pPr>
              <w:pStyle w:val="0"/>
            </w:pPr>
            <w:r>
              <w:rPr>
                <w:sz w:val="20"/>
              </w:rPr>
              <w:t xml:space="preserve">Куратор регионального проекта</w:t>
            </w:r>
          </w:p>
        </w:tc>
        <w:tc>
          <w:tcPr>
            <w:tcW w:w="2154" w:type="dxa"/>
          </w:tcPr>
          <w:p>
            <w:pPr>
              <w:pStyle w:val="0"/>
            </w:pPr>
            <w:r>
              <w:rPr>
                <w:sz w:val="20"/>
              </w:rPr>
              <w:t xml:space="preserve">Котлярова Юлия Вадимовна</w:t>
            </w:r>
          </w:p>
        </w:tc>
        <w:tc>
          <w:tcPr>
            <w:gridSpan w:val="3"/>
            <w:tcW w:w="4309" w:type="dxa"/>
          </w:tcPr>
          <w:p>
            <w:pPr>
              <w:pStyle w:val="0"/>
            </w:pPr>
            <w:r>
              <w:rPr>
                <w:sz w:val="20"/>
              </w:rPr>
              <w:t xml:space="preserve">Заместитель Губернатора Липецкой области</w:t>
            </w:r>
          </w:p>
        </w:tc>
      </w:tr>
      <w:tr>
        <w:tc>
          <w:tcPr>
            <w:tcW w:w="2608" w:type="dxa"/>
          </w:tcPr>
          <w:p>
            <w:pPr>
              <w:pStyle w:val="0"/>
            </w:pPr>
            <w:r>
              <w:rPr>
                <w:sz w:val="20"/>
              </w:rPr>
              <w:t xml:space="preserve">Руководитель регионального проекта</w:t>
            </w:r>
          </w:p>
        </w:tc>
        <w:tc>
          <w:tcPr>
            <w:tcW w:w="2154" w:type="dxa"/>
          </w:tcPr>
          <w:p>
            <w:pPr>
              <w:pStyle w:val="0"/>
            </w:pPr>
            <w:r>
              <w:rPr>
                <w:sz w:val="20"/>
              </w:rPr>
              <w:t xml:space="preserve">Кремнева Ирина Александровна</w:t>
            </w:r>
          </w:p>
        </w:tc>
        <w:tc>
          <w:tcPr>
            <w:gridSpan w:val="3"/>
            <w:tcW w:w="4309" w:type="dxa"/>
          </w:tcPr>
          <w:p>
            <w:pPr>
              <w:pStyle w:val="0"/>
            </w:pPr>
            <w:r>
              <w:rPr>
                <w:sz w:val="20"/>
              </w:rPr>
              <w:t xml:space="preserve">Начальник управления культуры и искусства Липецкой области</w:t>
            </w:r>
          </w:p>
        </w:tc>
      </w:tr>
      <w:tr>
        <w:tc>
          <w:tcPr>
            <w:tcW w:w="2608" w:type="dxa"/>
          </w:tcPr>
          <w:p>
            <w:pPr>
              <w:pStyle w:val="0"/>
            </w:pPr>
            <w:r>
              <w:rPr>
                <w:sz w:val="20"/>
              </w:rPr>
              <w:t xml:space="preserve">Администратор регионального проекта</w:t>
            </w:r>
          </w:p>
        </w:tc>
        <w:tc>
          <w:tcPr>
            <w:tcW w:w="2154" w:type="dxa"/>
          </w:tcPr>
          <w:p>
            <w:pPr>
              <w:pStyle w:val="0"/>
            </w:pPr>
            <w:r>
              <w:rPr>
                <w:sz w:val="20"/>
              </w:rPr>
              <w:t xml:space="preserve">Прокофьев Сергей Иванович</w:t>
            </w:r>
          </w:p>
        </w:tc>
        <w:tc>
          <w:tcPr>
            <w:gridSpan w:val="3"/>
            <w:tcW w:w="4309" w:type="dxa"/>
          </w:tcPr>
          <w:p>
            <w:pPr>
              <w:pStyle w:val="0"/>
            </w:pPr>
            <w:r>
              <w:rPr>
                <w:sz w:val="20"/>
              </w:rPr>
              <w:t xml:space="preserve">Начальник отдела народного творчества и организационно-кадровой работы управления культуры и искусства Липецкой области</w:t>
            </w:r>
          </w:p>
        </w:tc>
      </w:tr>
      <w:tr>
        <w:tc>
          <w:tcPr>
            <w:tcW w:w="2608" w:type="dxa"/>
          </w:tcPr>
          <w:p>
            <w:pPr>
              <w:pStyle w:val="0"/>
            </w:pPr>
            <w:r>
              <w:rPr>
                <w:sz w:val="20"/>
              </w:rPr>
              <w:t xml:space="preserve">Целевые группы регионального проекта</w:t>
            </w:r>
          </w:p>
        </w:tc>
        <w:tc>
          <w:tcPr>
            <w:gridSpan w:val="4"/>
            <w:tcW w:w="6463" w:type="dxa"/>
          </w:tcPr>
          <w:p>
            <w:pPr>
              <w:pStyle w:val="0"/>
            </w:pPr>
            <w:r>
              <w:rPr>
                <w:sz w:val="20"/>
              </w:rPr>
            </w:r>
          </w:p>
        </w:tc>
      </w:tr>
      <w:tr>
        <w:tc>
          <w:tcPr>
            <w:tcW w:w="2608" w:type="dxa"/>
          </w:tcPr>
          <w:p>
            <w:pPr>
              <w:pStyle w:val="0"/>
            </w:pPr>
            <w:r>
              <w:rPr>
                <w:sz w:val="20"/>
              </w:rPr>
              <w:t xml:space="preserve">Связь с государственной программой Липецкой области</w:t>
            </w:r>
          </w:p>
        </w:tc>
        <w:tc>
          <w:tcPr>
            <w:tcW w:w="2154" w:type="dxa"/>
          </w:tcPr>
          <w:p>
            <w:pPr>
              <w:pStyle w:val="0"/>
            </w:pPr>
            <w:r>
              <w:rPr>
                <w:sz w:val="20"/>
              </w:rPr>
              <w:t xml:space="preserve">Государственная программа</w:t>
            </w:r>
          </w:p>
        </w:tc>
        <w:tc>
          <w:tcPr>
            <w:gridSpan w:val="3"/>
            <w:tcW w:w="4309" w:type="dxa"/>
          </w:tcPr>
          <w:p>
            <w:pPr>
              <w:pStyle w:val="0"/>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Влияние на достижение показателей государственной</w:t>
      </w:r>
    </w:p>
    <w:p>
      <w:pPr>
        <w:pStyle w:val="2"/>
        <w:jc w:val="center"/>
      </w:pPr>
      <w:r>
        <w:rPr>
          <w:sz w:val="20"/>
        </w:rPr>
        <w:t xml:space="preserve">программы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Показатели государственной программы, на достижение которых влияет региональный проект</w:t>
            </w:r>
          </w:p>
        </w:tc>
      </w:tr>
      <w:tr>
        <w:tc>
          <w:tcPr>
            <w:tcW w:w="624" w:type="dxa"/>
          </w:tcPr>
          <w:p>
            <w:pPr>
              <w:pStyle w:val="0"/>
              <w:jc w:val="center"/>
            </w:pPr>
            <w:r>
              <w:rPr>
                <w:sz w:val="20"/>
              </w:rPr>
              <w:t xml:space="preserve">1</w:t>
            </w:r>
          </w:p>
        </w:tc>
        <w:tc>
          <w:tcPr>
            <w:tcW w:w="8447" w:type="dxa"/>
          </w:tcPr>
          <w:p>
            <w:pPr>
              <w:pStyle w:val="0"/>
            </w:pPr>
            <w:r>
              <w:rPr>
                <w:sz w:val="20"/>
              </w:rPr>
              <w:t xml:space="preserve">Число посещений культурных мероприятий</w:t>
            </w:r>
          </w:p>
        </w:tc>
      </w:tr>
      <w:tr>
        <w:tc>
          <w:tcPr>
            <w:tcW w:w="624" w:type="dxa"/>
          </w:tcPr>
          <w:p>
            <w:pPr>
              <w:pStyle w:val="0"/>
              <w:jc w:val="center"/>
            </w:pPr>
            <w:r>
              <w:rPr>
                <w:sz w:val="20"/>
              </w:rPr>
              <w:t xml:space="preserve">1.1.</w:t>
            </w:r>
          </w:p>
        </w:tc>
        <w:tc>
          <w:tcPr>
            <w:tcW w:w="8447" w:type="dxa"/>
          </w:tcPr>
          <w:p>
            <w:pPr>
              <w:pStyle w:val="0"/>
            </w:pPr>
            <w:r>
              <w:rPr>
                <w:sz w:val="20"/>
              </w:rPr>
              <w:t xml:space="preserve">увеличение числа посещений культурных мероприятий в три раза по сравнению с показателем 2019 года</w:t>
            </w:r>
          </w:p>
        </w:tc>
      </w:tr>
      <w:tr>
        <w:tc>
          <w:tcPr>
            <w:tcW w:w="624" w:type="dxa"/>
          </w:tcPr>
          <w:p>
            <w:pPr>
              <w:pStyle w:val="0"/>
              <w:jc w:val="center"/>
            </w:pPr>
            <w:r>
              <w:rPr>
                <w:sz w:val="20"/>
              </w:rPr>
              <w:t xml:space="preserve">2</w:t>
            </w:r>
          </w:p>
        </w:tc>
        <w:tc>
          <w:tcPr>
            <w:tcW w:w="8447" w:type="dxa"/>
          </w:tcPr>
          <w:p>
            <w:pPr>
              <w:pStyle w:val="0"/>
            </w:pPr>
            <w:r>
              <w:rPr>
                <w:sz w:val="20"/>
              </w:rPr>
              <w:t xml:space="preserve">Уровень обеспечения населения учреждениями культурно-досугового типа</w:t>
            </w:r>
          </w:p>
        </w:tc>
      </w:tr>
      <w:tr>
        <w:tc>
          <w:tcPr>
            <w:tcW w:w="624" w:type="dxa"/>
          </w:tcPr>
          <w:p>
            <w:pPr>
              <w:pStyle w:val="0"/>
              <w:jc w:val="center"/>
            </w:pPr>
            <w:r>
              <w:rPr>
                <w:sz w:val="20"/>
              </w:rPr>
              <w:t xml:space="preserve">2.1.</w:t>
            </w:r>
          </w:p>
        </w:tc>
        <w:tc>
          <w:tcPr>
            <w:tcW w:w="8447"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pPr>
        <w:pStyle w:val="0"/>
        <w:jc w:val="both"/>
      </w:pPr>
      <w:r>
        <w:rPr>
          <w:sz w:val="20"/>
        </w:rPr>
      </w:r>
    </w:p>
    <w:p>
      <w:pPr>
        <w:pStyle w:val="2"/>
        <w:outlineLvl w:val="2"/>
        <w:jc w:val="center"/>
      </w:pPr>
      <w:r>
        <w:rPr>
          <w:sz w:val="20"/>
        </w:rPr>
        <w:t xml:space="preserve">3. Показатели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794"/>
        <w:gridCol w:w="1417"/>
        <w:gridCol w:w="1134"/>
        <w:gridCol w:w="737"/>
        <w:gridCol w:w="1077"/>
        <w:gridCol w:w="1077"/>
        <w:gridCol w:w="1077"/>
        <w:gridCol w:w="1077"/>
        <w:gridCol w:w="1134"/>
        <w:gridCol w:w="1247"/>
        <w:gridCol w:w="1247"/>
        <w:gridCol w:w="1191"/>
        <w:gridCol w:w="2041"/>
        <w:gridCol w:w="1474"/>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Показатели национального и регионального проекта</w:t>
            </w:r>
          </w:p>
        </w:tc>
        <w:tc>
          <w:tcPr>
            <w:tcW w:w="794" w:type="dxa"/>
            <w:vMerge w:val="restart"/>
          </w:tcPr>
          <w:p>
            <w:pPr>
              <w:pStyle w:val="0"/>
              <w:jc w:val="center"/>
            </w:pPr>
            <w:r>
              <w:rPr>
                <w:sz w:val="20"/>
              </w:rPr>
              <w:t xml:space="preserve">Уровень показателя</w:t>
            </w:r>
          </w:p>
        </w:tc>
        <w:tc>
          <w:tcPr>
            <w:tcW w:w="141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71" w:type="dxa"/>
          </w:tcPr>
          <w:p>
            <w:pPr>
              <w:pStyle w:val="0"/>
              <w:jc w:val="center"/>
            </w:pPr>
            <w:r>
              <w:rPr>
                <w:sz w:val="20"/>
              </w:rPr>
              <w:t xml:space="preserve">Базовое значение</w:t>
            </w:r>
          </w:p>
        </w:tc>
        <w:tc>
          <w:tcPr>
            <w:gridSpan w:val="8"/>
            <w:tcW w:w="9127" w:type="dxa"/>
          </w:tcPr>
          <w:p>
            <w:pPr>
              <w:pStyle w:val="0"/>
              <w:jc w:val="center"/>
            </w:pPr>
            <w:r>
              <w:rPr>
                <w:sz w:val="20"/>
              </w:rPr>
              <w:t xml:space="preserve">Период, год</w:t>
            </w:r>
          </w:p>
        </w:tc>
        <w:tc>
          <w:tcPr>
            <w:tcW w:w="2041" w:type="dxa"/>
          </w:tcPr>
          <w:p>
            <w:pPr>
              <w:pStyle w:val="0"/>
              <w:jc w:val="center"/>
            </w:pPr>
            <w:r>
              <w:rPr>
                <w:sz w:val="20"/>
              </w:rPr>
              <w:t xml:space="preserve">Признак реализации на местном уровне</w:t>
            </w:r>
          </w:p>
        </w:tc>
        <w:tc>
          <w:tcPr>
            <w:tcW w:w="1474" w:type="dxa"/>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1077" w:type="dxa"/>
          </w:tcPr>
          <w:p>
            <w:pPr>
              <w:pStyle w:val="0"/>
              <w:jc w:val="center"/>
            </w:pPr>
            <w:r>
              <w:rPr>
                <w:sz w:val="20"/>
              </w:rPr>
              <w:t xml:space="preserve">2021</w:t>
            </w:r>
          </w:p>
        </w:tc>
        <w:tc>
          <w:tcPr>
            <w:tcW w:w="1077" w:type="dxa"/>
          </w:tcPr>
          <w:p>
            <w:pPr>
              <w:pStyle w:val="0"/>
              <w:jc w:val="center"/>
            </w:pPr>
            <w:r>
              <w:rPr>
                <w:sz w:val="20"/>
              </w:rPr>
              <w:t xml:space="preserve">2022</w:t>
            </w:r>
          </w:p>
        </w:tc>
        <w:tc>
          <w:tcPr>
            <w:tcW w:w="1134" w:type="dxa"/>
          </w:tcPr>
          <w:p>
            <w:pPr>
              <w:pStyle w:val="0"/>
              <w:jc w:val="center"/>
            </w:pPr>
            <w:r>
              <w:rPr>
                <w:sz w:val="20"/>
              </w:rPr>
              <w:t xml:space="preserve">2023</w:t>
            </w: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c>
          <w:tcPr>
            <w:tcW w:w="1191" w:type="dxa"/>
          </w:tcPr>
          <w:p>
            <w:pPr>
              <w:pStyle w:val="0"/>
              <w:jc w:val="center"/>
            </w:pPr>
            <w:r>
              <w:rPr>
                <w:sz w:val="20"/>
              </w:rPr>
              <w:t xml:space="preserve">2026</w:t>
            </w:r>
          </w:p>
        </w:tc>
        <w:tc>
          <w:tcPr>
            <w:tcW w:w="2041" w:type="dxa"/>
          </w:tcPr>
          <w:p>
            <w:pPr>
              <w:pStyle w:val="0"/>
            </w:pPr>
            <w:r>
              <w:rPr>
                <w:sz w:val="20"/>
              </w:rPr>
            </w:r>
          </w:p>
        </w:tc>
        <w:tc>
          <w:tcPr>
            <w:tcW w:w="1474" w:type="dxa"/>
          </w:tcPr>
          <w:p>
            <w:pPr>
              <w:pStyle w:val="0"/>
            </w:pPr>
            <w:r>
              <w:rPr>
                <w:sz w:val="20"/>
              </w:rPr>
            </w:r>
          </w:p>
        </w:tc>
      </w:tr>
      <w:tr>
        <w:tc>
          <w:tcPr>
            <w:tcW w:w="567" w:type="dxa"/>
          </w:tcPr>
          <w:p>
            <w:pPr>
              <w:pStyle w:val="0"/>
              <w:jc w:val="center"/>
            </w:pPr>
            <w:r>
              <w:rPr>
                <w:sz w:val="20"/>
              </w:rPr>
              <w:t xml:space="preserve">1</w:t>
            </w:r>
          </w:p>
        </w:tc>
        <w:tc>
          <w:tcPr>
            <w:gridSpan w:val="15"/>
            <w:tcW w:w="19445"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1.1</w:t>
            </w:r>
          </w:p>
        </w:tc>
        <w:tc>
          <w:tcPr>
            <w:tcW w:w="2721"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794" w:type="dxa"/>
          </w:tcPr>
          <w:p>
            <w:pPr>
              <w:pStyle w:val="0"/>
            </w:pPr>
            <w:r>
              <w:rPr>
                <w:sz w:val="20"/>
              </w:rPr>
              <w:t xml:space="preserve">ФП</w:t>
            </w:r>
          </w:p>
        </w:tc>
        <w:tc>
          <w:tcPr>
            <w:tcW w:w="1417" w:type="dxa"/>
          </w:tcPr>
          <w:p>
            <w:pPr>
              <w:pStyle w:val="0"/>
            </w:pPr>
            <w:r>
              <w:rPr>
                <w:sz w:val="20"/>
              </w:rPr>
              <w:t xml:space="preserve">Ед.</w:t>
            </w:r>
          </w:p>
        </w:tc>
        <w:tc>
          <w:tcPr>
            <w:tcW w:w="1134" w:type="dxa"/>
          </w:tcPr>
          <w:p>
            <w:pPr>
              <w:pStyle w:val="0"/>
              <w:jc w:val="center"/>
            </w:pPr>
            <w:r>
              <w:rPr>
                <w:sz w:val="20"/>
              </w:rPr>
              <w:t xml:space="preserve">6</w:t>
            </w:r>
          </w:p>
        </w:tc>
        <w:tc>
          <w:tcPr>
            <w:tcW w:w="737" w:type="dxa"/>
          </w:tcPr>
          <w:p>
            <w:pPr>
              <w:pStyle w:val="0"/>
            </w:pPr>
            <w:r>
              <w:rPr>
                <w:sz w:val="20"/>
              </w:rPr>
              <w:t xml:space="preserve">2020</w:t>
            </w:r>
          </w:p>
        </w:tc>
        <w:tc>
          <w:tcPr>
            <w:tcW w:w="1077" w:type="dxa"/>
          </w:tcPr>
          <w:p>
            <w:pPr>
              <w:pStyle w:val="0"/>
              <w:jc w:val="center"/>
            </w:pPr>
            <w:r>
              <w:rPr>
                <w:sz w:val="20"/>
              </w:rPr>
              <w:t xml:space="preserve">57</w:t>
            </w:r>
          </w:p>
        </w:tc>
        <w:tc>
          <w:tcPr>
            <w:tcW w:w="1077" w:type="dxa"/>
          </w:tcPr>
          <w:p>
            <w:pPr>
              <w:pStyle w:val="0"/>
              <w:jc w:val="center"/>
            </w:pPr>
            <w:r>
              <w:rPr>
                <w:sz w:val="20"/>
              </w:rPr>
              <w:t xml:space="preserve">59</w:t>
            </w:r>
          </w:p>
        </w:tc>
        <w:tc>
          <w:tcPr>
            <w:tcW w:w="1077" w:type="dxa"/>
          </w:tcPr>
          <w:p>
            <w:pPr>
              <w:pStyle w:val="0"/>
              <w:jc w:val="center"/>
            </w:pPr>
            <w:r>
              <w:rPr>
                <w:sz w:val="20"/>
              </w:rPr>
              <w:t xml:space="preserve">11</w:t>
            </w:r>
          </w:p>
        </w:tc>
        <w:tc>
          <w:tcPr>
            <w:tcW w:w="1077" w:type="dxa"/>
          </w:tcPr>
          <w:p>
            <w:pPr>
              <w:pStyle w:val="0"/>
              <w:jc w:val="center"/>
            </w:pPr>
            <w:r>
              <w:rPr>
                <w:sz w:val="20"/>
              </w:rPr>
              <w:t xml:space="preserve">23</w:t>
            </w:r>
          </w:p>
        </w:tc>
        <w:tc>
          <w:tcPr>
            <w:tcW w:w="1134" w:type="dxa"/>
          </w:tcPr>
          <w:p>
            <w:pPr>
              <w:pStyle w:val="0"/>
              <w:jc w:val="center"/>
            </w:pPr>
            <w:r>
              <w:rPr>
                <w:sz w:val="20"/>
              </w:rPr>
              <w:t xml:space="preserve">31</w:t>
            </w:r>
          </w:p>
        </w:tc>
        <w:tc>
          <w:tcPr>
            <w:tcW w:w="1247" w:type="dxa"/>
          </w:tcPr>
          <w:p>
            <w:pPr>
              <w:pStyle w:val="0"/>
              <w:jc w:val="center"/>
            </w:pPr>
            <w:r>
              <w:rPr>
                <w:sz w:val="20"/>
              </w:rPr>
              <w:t xml:space="preserve">36</w:t>
            </w:r>
          </w:p>
        </w:tc>
        <w:tc>
          <w:tcPr>
            <w:tcW w:w="1247" w:type="dxa"/>
          </w:tcPr>
          <w:p>
            <w:pPr>
              <w:pStyle w:val="0"/>
              <w:jc w:val="center"/>
            </w:pPr>
            <w:r>
              <w:rPr>
                <w:sz w:val="20"/>
              </w:rPr>
              <w:t xml:space="preserve">36</w:t>
            </w:r>
          </w:p>
        </w:tc>
        <w:tc>
          <w:tcPr>
            <w:tcW w:w="1191" w:type="dxa"/>
          </w:tcPr>
          <w:p>
            <w:pPr>
              <w:pStyle w:val="0"/>
              <w:jc w:val="center"/>
            </w:pPr>
            <w:r>
              <w:rPr>
                <w:sz w:val="20"/>
              </w:rPr>
              <w:t xml:space="preserve">37</w:t>
            </w:r>
          </w:p>
        </w:tc>
        <w:tc>
          <w:tcPr>
            <w:tcW w:w="2041" w:type="dxa"/>
          </w:tcPr>
          <w:p>
            <w:pPr>
              <w:pStyle w:val="0"/>
            </w:pPr>
            <w:r>
              <w:rPr>
                <w:sz w:val="20"/>
              </w:rPr>
              <w:t xml:space="preserve">Декомпозирован</w:t>
            </w:r>
          </w:p>
        </w:tc>
        <w:tc>
          <w:tcPr>
            <w:tcW w:w="1474" w:type="dxa"/>
          </w:tcPr>
          <w:p>
            <w:pPr>
              <w:pStyle w:val="0"/>
            </w:pPr>
            <w:r>
              <w:rPr>
                <w:sz w:val="20"/>
              </w:rPr>
              <w:t xml:space="preserve">отсутствует</w:t>
            </w:r>
          </w:p>
        </w:tc>
      </w:tr>
      <w:tr>
        <w:tc>
          <w:tcPr>
            <w:tcW w:w="567" w:type="dxa"/>
          </w:tcPr>
          <w:p>
            <w:pPr>
              <w:pStyle w:val="0"/>
              <w:jc w:val="center"/>
            </w:pPr>
            <w:r>
              <w:rPr>
                <w:sz w:val="20"/>
              </w:rPr>
              <w:t xml:space="preserve">1.2</w:t>
            </w:r>
          </w:p>
        </w:tc>
        <w:tc>
          <w:tcPr>
            <w:tcW w:w="2721" w:type="dxa"/>
          </w:tcPr>
          <w:p>
            <w:pPr>
              <w:pStyle w:val="0"/>
            </w:pPr>
            <w:r>
              <w:rPr>
                <w:sz w:val="20"/>
              </w:rPr>
              <w:t xml:space="preserve">Количество организаций культуры, получивших современное оборудование</w:t>
            </w:r>
          </w:p>
        </w:tc>
        <w:tc>
          <w:tcPr>
            <w:tcW w:w="794" w:type="dxa"/>
          </w:tcPr>
          <w:p>
            <w:pPr>
              <w:pStyle w:val="0"/>
            </w:pPr>
            <w:r>
              <w:rPr>
                <w:sz w:val="20"/>
              </w:rPr>
              <w:t xml:space="preserve">ФП</w:t>
            </w:r>
          </w:p>
        </w:tc>
        <w:tc>
          <w:tcPr>
            <w:tcW w:w="1417" w:type="dxa"/>
          </w:tcPr>
          <w:p>
            <w:pPr>
              <w:pStyle w:val="0"/>
            </w:pPr>
            <w:r>
              <w:rPr>
                <w:sz w:val="20"/>
              </w:rPr>
              <w:t xml:space="preserve">Ед.</w:t>
            </w:r>
          </w:p>
        </w:tc>
        <w:tc>
          <w:tcPr>
            <w:tcW w:w="1134" w:type="dxa"/>
          </w:tcPr>
          <w:p>
            <w:pPr>
              <w:pStyle w:val="0"/>
              <w:jc w:val="center"/>
            </w:pPr>
            <w:r>
              <w:rPr>
                <w:sz w:val="20"/>
              </w:rPr>
              <w:t xml:space="preserve">9</w:t>
            </w:r>
          </w:p>
        </w:tc>
        <w:tc>
          <w:tcPr>
            <w:tcW w:w="737" w:type="dxa"/>
          </w:tcPr>
          <w:p>
            <w:pPr>
              <w:pStyle w:val="0"/>
            </w:pPr>
            <w:r>
              <w:rPr>
                <w:sz w:val="20"/>
              </w:rPr>
              <w:t xml:space="preserve">2020</w:t>
            </w:r>
          </w:p>
        </w:tc>
        <w:tc>
          <w:tcPr>
            <w:tcW w:w="1077" w:type="dxa"/>
          </w:tcPr>
          <w:p>
            <w:pPr>
              <w:pStyle w:val="0"/>
              <w:jc w:val="center"/>
            </w:pPr>
            <w:r>
              <w:rPr>
                <w:sz w:val="20"/>
              </w:rPr>
              <w:t xml:space="preserve">46</w:t>
            </w:r>
          </w:p>
        </w:tc>
        <w:tc>
          <w:tcPr>
            <w:tcW w:w="1077" w:type="dxa"/>
          </w:tcPr>
          <w:p>
            <w:pPr>
              <w:pStyle w:val="0"/>
              <w:jc w:val="center"/>
            </w:pPr>
            <w:r>
              <w:rPr>
                <w:sz w:val="20"/>
              </w:rPr>
              <w:t xml:space="preserve">50</w:t>
            </w:r>
          </w:p>
        </w:tc>
        <w:tc>
          <w:tcPr>
            <w:tcW w:w="1077" w:type="dxa"/>
          </w:tcPr>
          <w:p>
            <w:pPr>
              <w:pStyle w:val="0"/>
              <w:jc w:val="center"/>
            </w:pPr>
            <w:r>
              <w:rPr>
                <w:sz w:val="20"/>
              </w:rPr>
              <w:t xml:space="preserve">27</w:t>
            </w:r>
          </w:p>
        </w:tc>
        <w:tc>
          <w:tcPr>
            <w:tcW w:w="1077" w:type="dxa"/>
          </w:tcPr>
          <w:p>
            <w:pPr>
              <w:pStyle w:val="0"/>
              <w:jc w:val="center"/>
            </w:pPr>
            <w:r>
              <w:rPr>
                <w:sz w:val="20"/>
              </w:rPr>
              <w:t xml:space="preserve">31</w:t>
            </w:r>
          </w:p>
        </w:tc>
        <w:tc>
          <w:tcPr>
            <w:tcW w:w="1134" w:type="dxa"/>
          </w:tcPr>
          <w:p>
            <w:pPr>
              <w:pStyle w:val="0"/>
              <w:jc w:val="center"/>
            </w:pPr>
            <w:r>
              <w:rPr>
                <w:sz w:val="20"/>
              </w:rPr>
              <w:t xml:space="preserve">42</w:t>
            </w:r>
          </w:p>
        </w:tc>
        <w:tc>
          <w:tcPr>
            <w:tcW w:w="1247" w:type="dxa"/>
          </w:tcPr>
          <w:p>
            <w:pPr>
              <w:pStyle w:val="0"/>
              <w:jc w:val="center"/>
            </w:pPr>
            <w:r>
              <w:rPr>
                <w:sz w:val="20"/>
              </w:rPr>
              <w:t xml:space="preserve">45</w:t>
            </w:r>
          </w:p>
        </w:tc>
        <w:tc>
          <w:tcPr>
            <w:tcW w:w="1247" w:type="dxa"/>
          </w:tcPr>
          <w:p>
            <w:pPr>
              <w:pStyle w:val="0"/>
              <w:jc w:val="center"/>
            </w:pPr>
            <w:r>
              <w:rPr>
                <w:sz w:val="20"/>
              </w:rPr>
              <w:t xml:space="preserve">45</w:t>
            </w:r>
          </w:p>
        </w:tc>
        <w:tc>
          <w:tcPr>
            <w:tcW w:w="1191" w:type="dxa"/>
          </w:tcPr>
          <w:p>
            <w:pPr>
              <w:pStyle w:val="0"/>
              <w:jc w:val="center"/>
            </w:pPr>
            <w:r>
              <w:rPr>
                <w:sz w:val="20"/>
              </w:rPr>
              <w:t xml:space="preserve">45</w:t>
            </w:r>
          </w:p>
        </w:tc>
        <w:tc>
          <w:tcPr>
            <w:tcW w:w="2041" w:type="dxa"/>
          </w:tcPr>
          <w:p>
            <w:pPr>
              <w:pStyle w:val="0"/>
            </w:pPr>
            <w:r>
              <w:rPr>
                <w:sz w:val="20"/>
              </w:rPr>
              <w:t xml:space="preserve">Декомпозирован</w:t>
            </w:r>
          </w:p>
        </w:tc>
        <w:tc>
          <w:tcPr>
            <w:tcW w:w="1474" w:type="dxa"/>
          </w:tcPr>
          <w:p>
            <w:pPr>
              <w:pStyle w:val="0"/>
            </w:pPr>
            <w:r>
              <w:rPr>
                <w:sz w:val="20"/>
              </w:rPr>
              <w:t xml:space="preserve">отсутствует</w:t>
            </w:r>
          </w:p>
        </w:tc>
      </w:tr>
      <w:tr>
        <w:tc>
          <w:tcPr>
            <w:tcW w:w="567" w:type="dxa"/>
          </w:tcPr>
          <w:p>
            <w:pPr>
              <w:pStyle w:val="0"/>
              <w:jc w:val="center"/>
            </w:pPr>
            <w:r>
              <w:rPr>
                <w:sz w:val="20"/>
              </w:rPr>
              <w:t xml:space="preserve">1.3</w:t>
            </w:r>
          </w:p>
        </w:tc>
        <w:tc>
          <w:tcPr>
            <w:tcW w:w="2721" w:type="dxa"/>
          </w:tcPr>
          <w:p>
            <w:pPr>
              <w:pStyle w:val="0"/>
            </w:pPr>
            <w:r>
              <w:rPr>
                <w:sz w:val="20"/>
              </w:rPr>
              <w:t xml:space="preserve">Увеличение количества посещений организаций культуры</w:t>
            </w:r>
          </w:p>
        </w:tc>
        <w:tc>
          <w:tcPr>
            <w:tcW w:w="794" w:type="dxa"/>
          </w:tcPr>
          <w:p>
            <w:pPr>
              <w:pStyle w:val="0"/>
            </w:pPr>
            <w:r>
              <w:rPr>
                <w:sz w:val="20"/>
              </w:rPr>
              <w:t xml:space="preserve">РП</w:t>
            </w:r>
          </w:p>
        </w:tc>
        <w:tc>
          <w:tcPr>
            <w:tcW w:w="1417" w:type="dxa"/>
          </w:tcPr>
          <w:p>
            <w:pPr>
              <w:pStyle w:val="0"/>
            </w:pPr>
            <w:r>
              <w:rPr>
                <w:sz w:val="20"/>
              </w:rPr>
              <w:t xml:space="preserve">Тысяч посещений</w:t>
            </w:r>
          </w:p>
        </w:tc>
        <w:tc>
          <w:tcPr>
            <w:tcW w:w="1134" w:type="dxa"/>
          </w:tcPr>
          <w:p>
            <w:pPr>
              <w:pStyle w:val="0"/>
              <w:jc w:val="center"/>
            </w:pPr>
            <w:r>
              <w:rPr>
                <w:sz w:val="20"/>
              </w:rPr>
              <w:t xml:space="preserve">8 958,31</w:t>
            </w:r>
          </w:p>
        </w:tc>
        <w:tc>
          <w:tcPr>
            <w:tcW w:w="737" w:type="dxa"/>
          </w:tcPr>
          <w:p>
            <w:pPr>
              <w:pStyle w:val="0"/>
            </w:pPr>
            <w:r>
              <w:rPr>
                <w:sz w:val="20"/>
              </w:rPr>
              <w:t xml:space="preserve">2018</w:t>
            </w:r>
          </w:p>
        </w:tc>
        <w:tc>
          <w:tcPr>
            <w:tcW w:w="1077" w:type="dxa"/>
          </w:tcPr>
          <w:p>
            <w:pPr>
              <w:pStyle w:val="0"/>
              <w:jc w:val="center"/>
            </w:pPr>
            <w:r>
              <w:rPr>
                <w:sz w:val="20"/>
              </w:rPr>
              <w:t xml:space="preserve">9 047,89</w:t>
            </w:r>
          </w:p>
        </w:tc>
        <w:tc>
          <w:tcPr>
            <w:tcW w:w="1077" w:type="dxa"/>
          </w:tcPr>
          <w:p>
            <w:pPr>
              <w:pStyle w:val="0"/>
              <w:jc w:val="center"/>
            </w:pPr>
            <w:r>
              <w:rPr>
                <w:sz w:val="20"/>
              </w:rPr>
              <w:t xml:space="preserve">9 227,06</w:t>
            </w:r>
          </w:p>
        </w:tc>
        <w:tc>
          <w:tcPr>
            <w:tcW w:w="1077" w:type="dxa"/>
          </w:tcPr>
          <w:p>
            <w:pPr>
              <w:pStyle w:val="0"/>
              <w:jc w:val="center"/>
            </w:pPr>
            <w:r>
              <w:rPr>
                <w:sz w:val="20"/>
              </w:rPr>
              <w:t xml:space="preserve">9 406,23</w:t>
            </w:r>
          </w:p>
        </w:tc>
        <w:tc>
          <w:tcPr>
            <w:tcW w:w="1077" w:type="dxa"/>
          </w:tcPr>
          <w:p>
            <w:pPr>
              <w:pStyle w:val="0"/>
              <w:jc w:val="center"/>
            </w:pPr>
            <w:r>
              <w:rPr>
                <w:sz w:val="20"/>
              </w:rPr>
              <w:t xml:space="preserve">9 585,39</w:t>
            </w:r>
          </w:p>
        </w:tc>
        <w:tc>
          <w:tcPr>
            <w:tcW w:w="1134" w:type="dxa"/>
          </w:tcPr>
          <w:p>
            <w:pPr>
              <w:pStyle w:val="0"/>
              <w:jc w:val="center"/>
            </w:pPr>
            <w:r>
              <w:rPr>
                <w:sz w:val="20"/>
              </w:rPr>
              <w:t xml:space="preserve">9 854,14</w:t>
            </w:r>
          </w:p>
        </w:tc>
        <w:tc>
          <w:tcPr>
            <w:tcW w:w="1247" w:type="dxa"/>
          </w:tcPr>
          <w:p>
            <w:pPr>
              <w:pStyle w:val="0"/>
              <w:jc w:val="center"/>
            </w:pPr>
            <w:r>
              <w:rPr>
                <w:sz w:val="20"/>
              </w:rPr>
              <w:t xml:space="preserve">10 302,06</w:t>
            </w:r>
          </w:p>
        </w:tc>
        <w:tc>
          <w:tcPr>
            <w:tcW w:w="1247" w:type="dxa"/>
          </w:tcPr>
          <w:p>
            <w:pPr>
              <w:pStyle w:val="0"/>
              <w:jc w:val="center"/>
            </w:pPr>
            <w:r>
              <w:rPr>
                <w:sz w:val="20"/>
              </w:rPr>
              <w:t xml:space="preserve">10 817,16</w:t>
            </w:r>
          </w:p>
        </w:tc>
        <w:tc>
          <w:tcPr>
            <w:tcW w:w="1191" w:type="dxa"/>
          </w:tcPr>
          <w:p>
            <w:pPr>
              <w:pStyle w:val="0"/>
              <w:jc w:val="center"/>
            </w:pPr>
            <w:r>
              <w:rPr>
                <w:sz w:val="20"/>
              </w:rPr>
              <w:t xml:space="preserve">11 358,02</w:t>
            </w:r>
          </w:p>
        </w:tc>
        <w:tc>
          <w:tcPr>
            <w:tcW w:w="2041" w:type="dxa"/>
          </w:tcPr>
          <w:p>
            <w:pPr>
              <w:pStyle w:val="0"/>
            </w:pPr>
            <w:r>
              <w:rPr>
                <w:sz w:val="20"/>
              </w:rPr>
              <w:t xml:space="preserve">Декомпозирован</w:t>
            </w:r>
          </w:p>
        </w:tc>
        <w:tc>
          <w:tcPr>
            <w:tcW w:w="1474" w:type="dxa"/>
          </w:tcPr>
          <w:p>
            <w:pPr>
              <w:pStyle w:val="0"/>
            </w:pPr>
            <w:r>
              <w:rPr>
                <w:sz w:val="20"/>
              </w:rPr>
              <w:t xml:space="preserve">отсутствует</w:t>
            </w:r>
          </w:p>
        </w:tc>
      </w:tr>
    </w:tbl>
    <w:p>
      <w:pPr>
        <w:pStyle w:val="0"/>
        <w:jc w:val="both"/>
      </w:pPr>
      <w:r>
        <w:rPr>
          <w:sz w:val="20"/>
        </w:rPr>
      </w:r>
    </w:p>
    <w:p>
      <w:pPr>
        <w:pStyle w:val="2"/>
        <w:outlineLvl w:val="2"/>
        <w:jc w:val="center"/>
      </w:pPr>
      <w:r>
        <w:rPr>
          <w:sz w:val="20"/>
        </w:rPr>
        <w:t xml:space="preserve">4. Помесячный план достижения показателей регионального</w:t>
      </w:r>
    </w:p>
    <w:p>
      <w:pPr>
        <w:pStyle w:val="2"/>
        <w:jc w:val="center"/>
      </w:pPr>
      <w:r>
        <w:rPr>
          <w:sz w:val="20"/>
        </w:rPr>
        <w:t xml:space="preserve">проекта в 2024 году</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737"/>
        <w:gridCol w:w="1417"/>
        <w:gridCol w:w="1077"/>
        <w:gridCol w:w="1134"/>
        <w:gridCol w:w="1077"/>
        <w:gridCol w:w="1247"/>
        <w:gridCol w:w="1247"/>
        <w:gridCol w:w="1077"/>
        <w:gridCol w:w="1247"/>
        <w:gridCol w:w="1190"/>
        <w:gridCol w:w="1247"/>
        <w:gridCol w:w="1247"/>
        <w:gridCol w:w="1247"/>
        <w:gridCol w:w="1191"/>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Показатели национального и регионального проекта</w:t>
            </w:r>
          </w:p>
        </w:tc>
        <w:tc>
          <w:tcPr>
            <w:tcW w:w="737" w:type="dxa"/>
            <w:vMerge w:val="restart"/>
          </w:tcPr>
          <w:p>
            <w:pPr>
              <w:pStyle w:val="0"/>
              <w:jc w:val="center"/>
            </w:pPr>
            <w:r>
              <w:rPr>
                <w:sz w:val="20"/>
              </w:rPr>
              <w:t xml:space="preserve">Уровень показателя</w:t>
            </w:r>
          </w:p>
        </w:tc>
        <w:tc>
          <w:tcPr>
            <w:tcW w:w="141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3037" w:type="dxa"/>
          </w:tcPr>
          <w:p>
            <w:pPr>
              <w:pStyle w:val="0"/>
              <w:jc w:val="center"/>
            </w:pPr>
            <w:r>
              <w:rPr>
                <w:sz w:val="20"/>
              </w:rPr>
              <w:t xml:space="preserve">Плановые значения по месяцам (на конец месяца)</w:t>
            </w:r>
          </w:p>
        </w:tc>
        <w:tc>
          <w:tcPr>
            <w:tcW w:w="1191" w:type="dxa"/>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янв.</w:t>
            </w:r>
          </w:p>
        </w:tc>
        <w:tc>
          <w:tcPr>
            <w:tcW w:w="1134" w:type="dxa"/>
          </w:tcPr>
          <w:p>
            <w:pPr>
              <w:pStyle w:val="0"/>
              <w:jc w:val="center"/>
            </w:pPr>
            <w:r>
              <w:rPr>
                <w:sz w:val="20"/>
              </w:rPr>
              <w:t xml:space="preserve">фев.</w:t>
            </w:r>
          </w:p>
        </w:tc>
        <w:tc>
          <w:tcPr>
            <w:tcW w:w="1077" w:type="dxa"/>
          </w:tcPr>
          <w:p>
            <w:pPr>
              <w:pStyle w:val="0"/>
              <w:jc w:val="center"/>
            </w:pPr>
            <w:r>
              <w:rPr>
                <w:sz w:val="20"/>
              </w:rPr>
              <w:t xml:space="preserve">март</w:t>
            </w:r>
          </w:p>
        </w:tc>
        <w:tc>
          <w:tcPr>
            <w:tcW w:w="1247" w:type="dxa"/>
          </w:tcPr>
          <w:p>
            <w:pPr>
              <w:pStyle w:val="0"/>
              <w:jc w:val="center"/>
            </w:pPr>
            <w:r>
              <w:rPr>
                <w:sz w:val="20"/>
              </w:rPr>
              <w:t xml:space="preserve">апр.</w:t>
            </w:r>
          </w:p>
        </w:tc>
        <w:tc>
          <w:tcPr>
            <w:tcW w:w="1247" w:type="dxa"/>
          </w:tcPr>
          <w:p>
            <w:pPr>
              <w:pStyle w:val="0"/>
              <w:jc w:val="center"/>
            </w:pPr>
            <w:r>
              <w:rPr>
                <w:sz w:val="20"/>
              </w:rPr>
              <w:t xml:space="preserve">май</w:t>
            </w:r>
          </w:p>
        </w:tc>
        <w:tc>
          <w:tcPr>
            <w:tcW w:w="1077" w:type="dxa"/>
          </w:tcPr>
          <w:p>
            <w:pPr>
              <w:pStyle w:val="0"/>
              <w:jc w:val="center"/>
            </w:pPr>
            <w:r>
              <w:rPr>
                <w:sz w:val="20"/>
              </w:rPr>
              <w:t xml:space="preserve">июнь</w:t>
            </w:r>
          </w:p>
        </w:tc>
        <w:tc>
          <w:tcPr>
            <w:tcW w:w="1247" w:type="dxa"/>
          </w:tcPr>
          <w:p>
            <w:pPr>
              <w:pStyle w:val="0"/>
              <w:jc w:val="center"/>
            </w:pPr>
            <w:r>
              <w:rPr>
                <w:sz w:val="20"/>
              </w:rPr>
              <w:t xml:space="preserve">июль</w:t>
            </w:r>
          </w:p>
        </w:tc>
        <w:tc>
          <w:tcPr>
            <w:tcW w:w="1190" w:type="dxa"/>
          </w:tcPr>
          <w:p>
            <w:pPr>
              <w:pStyle w:val="0"/>
              <w:jc w:val="center"/>
            </w:pPr>
            <w:r>
              <w:rPr>
                <w:sz w:val="20"/>
              </w:rPr>
              <w:t xml:space="preserve">авг.</w:t>
            </w:r>
          </w:p>
        </w:tc>
        <w:tc>
          <w:tcPr>
            <w:tcW w:w="1247" w:type="dxa"/>
          </w:tcPr>
          <w:p>
            <w:pPr>
              <w:pStyle w:val="0"/>
              <w:jc w:val="center"/>
            </w:pPr>
            <w:r>
              <w:rPr>
                <w:sz w:val="20"/>
              </w:rPr>
              <w:t xml:space="preserve">сент.</w:t>
            </w:r>
          </w:p>
        </w:tc>
        <w:tc>
          <w:tcPr>
            <w:tcW w:w="1247" w:type="dxa"/>
          </w:tcPr>
          <w:p>
            <w:pPr>
              <w:pStyle w:val="0"/>
              <w:jc w:val="center"/>
            </w:pPr>
            <w:r>
              <w:rPr>
                <w:sz w:val="20"/>
              </w:rPr>
              <w:t xml:space="preserve">окт.</w:t>
            </w:r>
          </w:p>
        </w:tc>
        <w:tc>
          <w:tcPr>
            <w:tcW w:w="1247" w:type="dxa"/>
          </w:tcPr>
          <w:p>
            <w:pPr>
              <w:pStyle w:val="0"/>
              <w:jc w:val="center"/>
            </w:pPr>
            <w:r>
              <w:rPr>
                <w:sz w:val="20"/>
              </w:rPr>
              <w:t xml:space="preserve">нояб.</w:t>
            </w:r>
          </w:p>
        </w:tc>
        <w:tc>
          <w:tcPr>
            <w:tcW w:w="1191" w:type="dxa"/>
          </w:tcPr>
          <w:p>
            <w:pPr>
              <w:pStyle w:val="0"/>
            </w:pPr>
            <w:r>
              <w:rPr>
                <w:sz w:val="20"/>
              </w:rPr>
            </w:r>
          </w:p>
        </w:tc>
      </w:tr>
      <w:tr>
        <w:tc>
          <w:tcPr>
            <w:tcW w:w="567" w:type="dxa"/>
          </w:tcPr>
          <w:p>
            <w:pPr>
              <w:pStyle w:val="0"/>
              <w:jc w:val="center"/>
            </w:pPr>
            <w:r>
              <w:rPr>
                <w:sz w:val="20"/>
              </w:rPr>
              <w:t xml:space="preserve">1</w:t>
            </w:r>
          </w:p>
        </w:tc>
        <w:tc>
          <w:tcPr>
            <w:gridSpan w:val="15"/>
            <w:tcW w:w="19103"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1.1</w:t>
            </w:r>
          </w:p>
        </w:tc>
        <w:tc>
          <w:tcPr>
            <w:tcW w:w="2721"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737" w:type="dxa"/>
          </w:tcPr>
          <w:p>
            <w:pPr>
              <w:pStyle w:val="0"/>
            </w:pPr>
            <w:r>
              <w:rPr>
                <w:sz w:val="20"/>
              </w:rPr>
              <w:t xml:space="preserve">ФП</w:t>
            </w:r>
          </w:p>
        </w:tc>
        <w:tc>
          <w:tcPr>
            <w:tcW w:w="1417" w:type="dxa"/>
          </w:tcPr>
          <w:p>
            <w:pPr>
              <w:pStyle w:val="0"/>
            </w:pPr>
            <w:r>
              <w:rPr>
                <w:sz w:val="20"/>
              </w:rPr>
              <w:t xml:space="preserve">Ед.</w:t>
            </w:r>
          </w:p>
        </w:tc>
        <w:tc>
          <w:tcPr>
            <w:tcW w:w="1077" w:type="dxa"/>
          </w:tcPr>
          <w:p>
            <w:pPr>
              <w:pStyle w:val="0"/>
              <w:jc w:val="center"/>
            </w:pPr>
            <w:r>
              <w:rPr>
                <w:sz w:val="20"/>
              </w:rPr>
              <w:t xml:space="preserve">31</w:t>
            </w:r>
          </w:p>
        </w:tc>
        <w:tc>
          <w:tcPr>
            <w:tcW w:w="1134" w:type="dxa"/>
          </w:tcPr>
          <w:p>
            <w:pPr>
              <w:pStyle w:val="0"/>
              <w:jc w:val="center"/>
            </w:pPr>
            <w:r>
              <w:rPr>
                <w:sz w:val="20"/>
              </w:rPr>
              <w:t xml:space="preserve">31</w:t>
            </w:r>
          </w:p>
        </w:tc>
        <w:tc>
          <w:tcPr>
            <w:tcW w:w="1077" w:type="dxa"/>
          </w:tcPr>
          <w:p>
            <w:pPr>
              <w:pStyle w:val="0"/>
              <w:jc w:val="center"/>
            </w:pPr>
            <w:r>
              <w:rPr>
                <w:sz w:val="20"/>
              </w:rPr>
              <w:t xml:space="preserve">31</w:t>
            </w:r>
          </w:p>
        </w:tc>
        <w:tc>
          <w:tcPr>
            <w:tcW w:w="1247" w:type="dxa"/>
          </w:tcPr>
          <w:p>
            <w:pPr>
              <w:pStyle w:val="0"/>
              <w:jc w:val="center"/>
            </w:pPr>
            <w:r>
              <w:rPr>
                <w:sz w:val="20"/>
              </w:rPr>
              <w:t xml:space="preserve">32</w:t>
            </w:r>
          </w:p>
        </w:tc>
        <w:tc>
          <w:tcPr>
            <w:tcW w:w="1247" w:type="dxa"/>
          </w:tcPr>
          <w:p>
            <w:pPr>
              <w:pStyle w:val="0"/>
              <w:jc w:val="center"/>
            </w:pPr>
            <w:r>
              <w:rPr>
                <w:sz w:val="20"/>
              </w:rPr>
              <w:t xml:space="preserve">33</w:t>
            </w:r>
          </w:p>
        </w:tc>
        <w:tc>
          <w:tcPr>
            <w:tcW w:w="1077" w:type="dxa"/>
          </w:tcPr>
          <w:p>
            <w:pPr>
              <w:pStyle w:val="0"/>
              <w:jc w:val="center"/>
            </w:pPr>
            <w:r>
              <w:rPr>
                <w:sz w:val="20"/>
              </w:rPr>
              <w:t xml:space="preserve">34</w:t>
            </w:r>
          </w:p>
        </w:tc>
        <w:tc>
          <w:tcPr>
            <w:tcW w:w="1247" w:type="dxa"/>
          </w:tcPr>
          <w:p>
            <w:pPr>
              <w:pStyle w:val="0"/>
              <w:jc w:val="center"/>
            </w:pPr>
            <w:r>
              <w:rPr>
                <w:sz w:val="20"/>
              </w:rPr>
              <w:t xml:space="preserve">34</w:t>
            </w:r>
          </w:p>
        </w:tc>
        <w:tc>
          <w:tcPr>
            <w:tcW w:w="1190" w:type="dxa"/>
          </w:tcPr>
          <w:p>
            <w:pPr>
              <w:pStyle w:val="0"/>
              <w:jc w:val="center"/>
            </w:pPr>
            <w:r>
              <w:rPr>
                <w:sz w:val="20"/>
              </w:rPr>
              <w:t xml:space="preserve">34</w:t>
            </w:r>
          </w:p>
        </w:tc>
        <w:tc>
          <w:tcPr>
            <w:tcW w:w="1247" w:type="dxa"/>
          </w:tcPr>
          <w:p>
            <w:pPr>
              <w:pStyle w:val="0"/>
              <w:jc w:val="center"/>
            </w:pPr>
            <w:r>
              <w:rPr>
                <w:sz w:val="20"/>
              </w:rPr>
              <w:t xml:space="preserve">34</w:t>
            </w:r>
          </w:p>
        </w:tc>
        <w:tc>
          <w:tcPr>
            <w:tcW w:w="1247" w:type="dxa"/>
          </w:tcPr>
          <w:p>
            <w:pPr>
              <w:pStyle w:val="0"/>
              <w:jc w:val="center"/>
            </w:pPr>
            <w:r>
              <w:rPr>
                <w:sz w:val="20"/>
              </w:rPr>
              <w:t xml:space="preserve">34</w:t>
            </w:r>
          </w:p>
        </w:tc>
        <w:tc>
          <w:tcPr>
            <w:tcW w:w="1247" w:type="dxa"/>
          </w:tcPr>
          <w:p>
            <w:pPr>
              <w:pStyle w:val="0"/>
              <w:jc w:val="center"/>
            </w:pPr>
            <w:r>
              <w:rPr>
                <w:sz w:val="20"/>
              </w:rPr>
              <w:t xml:space="preserve">34</w:t>
            </w:r>
          </w:p>
        </w:tc>
        <w:tc>
          <w:tcPr>
            <w:tcW w:w="1191" w:type="dxa"/>
          </w:tcPr>
          <w:p>
            <w:pPr>
              <w:pStyle w:val="0"/>
              <w:jc w:val="center"/>
            </w:pPr>
            <w:r>
              <w:rPr>
                <w:sz w:val="20"/>
              </w:rPr>
              <w:t xml:space="preserve">36</w:t>
            </w:r>
          </w:p>
        </w:tc>
      </w:tr>
      <w:tr>
        <w:tc>
          <w:tcPr>
            <w:tcW w:w="567" w:type="dxa"/>
          </w:tcPr>
          <w:p>
            <w:pPr>
              <w:pStyle w:val="0"/>
              <w:jc w:val="center"/>
            </w:pPr>
            <w:r>
              <w:rPr>
                <w:sz w:val="20"/>
              </w:rPr>
              <w:t xml:space="preserve">1.2</w:t>
            </w:r>
          </w:p>
        </w:tc>
        <w:tc>
          <w:tcPr>
            <w:tcW w:w="2721" w:type="dxa"/>
          </w:tcPr>
          <w:p>
            <w:pPr>
              <w:pStyle w:val="0"/>
            </w:pPr>
            <w:r>
              <w:rPr>
                <w:sz w:val="20"/>
              </w:rPr>
              <w:t xml:space="preserve">Количество организаций культуры, получивших современное оборудование</w:t>
            </w:r>
          </w:p>
        </w:tc>
        <w:tc>
          <w:tcPr>
            <w:tcW w:w="737" w:type="dxa"/>
          </w:tcPr>
          <w:p>
            <w:pPr>
              <w:pStyle w:val="0"/>
            </w:pPr>
            <w:r>
              <w:rPr>
                <w:sz w:val="20"/>
              </w:rPr>
              <w:t xml:space="preserve">ФП</w:t>
            </w:r>
          </w:p>
        </w:tc>
        <w:tc>
          <w:tcPr>
            <w:tcW w:w="1417" w:type="dxa"/>
          </w:tcPr>
          <w:p>
            <w:pPr>
              <w:pStyle w:val="0"/>
            </w:pPr>
            <w:r>
              <w:rPr>
                <w:sz w:val="20"/>
              </w:rPr>
              <w:t xml:space="preserve">Ед.</w:t>
            </w:r>
          </w:p>
        </w:tc>
        <w:tc>
          <w:tcPr>
            <w:tcW w:w="1077" w:type="dxa"/>
          </w:tcPr>
          <w:p>
            <w:pPr>
              <w:pStyle w:val="0"/>
              <w:jc w:val="center"/>
            </w:pPr>
            <w:r>
              <w:rPr>
                <w:sz w:val="20"/>
              </w:rPr>
              <w:t xml:space="preserve">42</w:t>
            </w:r>
          </w:p>
        </w:tc>
        <w:tc>
          <w:tcPr>
            <w:tcW w:w="1134" w:type="dxa"/>
          </w:tcPr>
          <w:p>
            <w:pPr>
              <w:pStyle w:val="0"/>
              <w:jc w:val="center"/>
            </w:pPr>
            <w:r>
              <w:rPr>
                <w:sz w:val="20"/>
              </w:rPr>
              <w:t xml:space="preserve">42</w:t>
            </w:r>
          </w:p>
        </w:tc>
        <w:tc>
          <w:tcPr>
            <w:tcW w:w="1077" w:type="dxa"/>
          </w:tcPr>
          <w:p>
            <w:pPr>
              <w:pStyle w:val="0"/>
              <w:jc w:val="center"/>
            </w:pPr>
            <w:r>
              <w:rPr>
                <w:sz w:val="20"/>
              </w:rPr>
              <w:t xml:space="preserve">42</w:t>
            </w:r>
          </w:p>
        </w:tc>
        <w:tc>
          <w:tcPr>
            <w:tcW w:w="1247" w:type="dxa"/>
          </w:tcPr>
          <w:p>
            <w:pPr>
              <w:pStyle w:val="0"/>
              <w:jc w:val="center"/>
            </w:pPr>
            <w:r>
              <w:rPr>
                <w:sz w:val="20"/>
              </w:rPr>
              <w:t xml:space="preserve">42</w:t>
            </w:r>
          </w:p>
        </w:tc>
        <w:tc>
          <w:tcPr>
            <w:tcW w:w="1247" w:type="dxa"/>
          </w:tcPr>
          <w:p>
            <w:pPr>
              <w:pStyle w:val="0"/>
              <w:jc w:val="center"/>
            </w:pPr>
            <w:r>
              <w:rPr>
                <w:sz w:val="20"/>
              </w:rPr>
              <w:t xml:space="preserve">42</w:t>
            </w:r>
          </w:p>
        </w:tc>
        <w:tc>
          <w:tcPr>
            <w:tcW w:w="1077" w:type="dxa"/>
          </w:tcPr>
          <w:p>
            <w:pPr>
              <w:pStyle w:val="0"/>
              <w:jc w:val="center"/>
            </w:pPr>
            <w:r>
              <w:rPr>
                <w:sz w:val="20"/>
              </w:rPr>
              <w:t xml:space="preserve">42</w:t>
            </w:r>
          </w:p>
        </w:tc>
        <w:tc>
          <w:tcPr>
            <w:tcW w:w="1247" w:type="dxa"/>
          </w:tcPr>
          <w:p>
            <w:pPr>
              <w:pStyle w:val="0"/>
              <w:jc w:val="center"/>
            </w:pPr>
            <w:r>
              <w:rPr>
                <w:sz w:val="20"/>
              </w:rPr>
              <w:t xml:space="preserve">42</w:t>
            </w:r>
          </w:p>
        </w:tc>
        <w:tc>
          <w:tcPr>
            <w:tcW w:w="1190" w:type="dxa"/>
          </w:tcPr>
          <w:p>
            <w:pPr>
              <w:pStyle w:val="0"/>
              <w:jc w:val="center"/>
            </w:pPr>
            <w:r>
              <w:rPr>
                <w:sz w:val="20"/>
              </w:rPr>
              <w:t xml:space="preserve">43</w:t>
            </w:r>
          </w:p>
        </w:tc>
        <w:tc>
          <w:tcPr>
            <w:tcW w:w="1247" w:type="dxa"/>
          </w:tcPr>
          <w:p>
            <w:pPr>
              <w:pStyle w:val="0"/>
              <w:jc w:val="center"/>
            </w:pPr>
            <w:r>
              <w:rPr>
                <w:sz w:val="20"/>
              </w:rPr>
              <w:t xml:space="preserve">43</w:t>
            </w:r>
          </w:p>
        </w:tc>
        <w:tc>
          <w:tcPr>
            <w:tcW w:w="1247" w:type="dxa"/>
          </w:tcPr>
          <w:p>
            <w:pPr>
              <w:pStyle w:val="0"/>
              <w:jc w:val="center"/>
            </w:pPr>
            <w:r>
              <w:rPr>
                <w:sz w:val="20"/>
              </w:rPr>
              <w:t xml:space="preserve">43</w:t>
            </w:r>
          </w:p>
        </w:tc>
        <w:tc>
          <w:tcPr>
            <w:tcW w:w="1247" w:type="dxa"/>
          </w:tcPr>
          <w:p>
            <w:pPr>
              <w:pStyle w:val="0"/>
              <w:jc w:val="center"/>
            </w:pPr>
            <w:r>
              <w:rPr>
                <w:sz w:val="20"/>
              </w:rPr>
              <w:t xml:space="preserve">44</w:t>
            </w:r>
          </w:p>
        </w:tc>
        <w:tc>
          <w:tcPr>
            <w:tcW w:w="1191" w:type="dxa"/>
          </w:tcPr>
          <w:p>
            <w:pPr>
              <w:pStyle w:val="0"/>
              <w:jc w:val="center"/>
            </w:pPr>
            <w:r>
              <w:rPr>
                <w:sz w:val="20"/>
              </w:rPr>
              <w:t xml:space="preserve">45</w:t>
            </w:r>
          </w:p>
        </w:tc>
      </w:tr>
      <w:tr>
        <w:tc>
          <w:tcPr>
            <w:tcW w:w="567" w:type="dxa"/>
          </w:tcPr>
          <w:p>
            <w:pPr>
              <w:pStyle w:val="0"/>
              <w:jc w:val="center"/>
            </w:pPr>
            <w:r>
              <w:rPr>
                <w:sz w:val="20"/>
              </w:rPr>
              <w:t xml:space="preserve">1.3</w:t>
            </w:r>
          </w:p>
        </w:tc>
        <w:tc>
          <w:tcPr>
            <w:tcW w:w="2721" w:type="dxa"/>
          </w:tcPr>
          <w:p>
            <w:pPr>
              <w:pStyle w:val="0"/>
            </w:pPr>
            <w:r>
              <w:rPr>
                <w:sz w:val="20"/>
              </w:rPr>
              <w:t xml:space="preserve">Увеличение количества посещений организаций культуры</w:t>
            </w:r>
          </w:p>
        </w:tc>
        <w:tc>
          <w:tcPr>
            <w:tcW w:w="737" w:type="dxa"/>
          </w:tcPr>
          <w:p>
            <w:pPr>
              <w:pStyle w:val="0"/>
            </w:pPr>
            <w:r>
              <w:rPr>
                <w:sz w:val="20"/>
              </w:rPr>
              <w:t xml:space="preserve">РП</w:t>
            </w:r>
          </w:p>
        </w:tc>
        <w:tc>
          <w:tcPr>
            <w:tcW w:w="1417" w:type="dxa"/>
          </w:tcPr>
          <w:p>
            <w:pPr>
              <w:pStyle w:val="0"/>
            </w:pPr>
            <w:r>
              <w:rPr>
                <w:sz w:val="20"/>
              </w:rPr>
              <w:t xml:space="preserve">Тысяч посещений</w:t>
            </w:r>
          </w:p>
        </w:tc>
        <w:tc>
          <w:tcPr>
            <w:tcW w:w="1077" w:type="dxa"/>
          </w:tcPr>
          <w:p>
            <w:pPr>
              <w:pStyle w:val="0"/>
              <w:jc w:val="center"/>
            </w:pPr>
            <w:r>
              <w:rPr>
                <w:sz w:val="20"/>
              </w:rPr>
              <w:t xml:space="preserve">9 891,47</w:t>
            </w:r>
          </w:p>
        </w:tc>
        <w:tc>
          <w:tcPr>
            <w:tcW w:w="1134" w:type="dxa"/>
          </w:tcPr>
          <w:p>
            <w:pPr>
              <w:pStyle w:val="0"/>
              <w:jc w:val="center"/>
            </w:pPr>
            <w:r>
              <w:rPr>
                <w:sz w:val="20"/>
              </w:rPr>
              <w:t xml:space="preserve">9 928,79</w:t>
            </w:r>
          </w:p>
        </w:tc>
        <w:tc>
          <w:tcPr>
            <w:tcW w:w="1077" w:type="dxa"/>
          </w:tcPr>
          <w:p>
            <w:pPr>
              <w:pStyle w:val="0"/>
              <w:jc w:val="center"/>
            </w:pPr>
            <w:r>
              <w:rPr>
                <w:sz w:val="20"/>
              </w:rPr>
              <w:t xml:space="preserve">9 966,12</w:t>
            </w:r>
          </w:p>
        </w:tc>
        <w:tc>
          <w:tcPr>
            <w:tcW w:w="1247" w:type="dxa"/>
          </w:tcPr>
          <w:p>
            <w:pPr>
              <w:pStyle w:val="0"/>
              <w:jc w:val="center"/>
            </w:pPr>
            <w:r>
              <w:rPr>
                <w:sz w:val="20"/>
              </w:rPr>
              <w:t xml:space="preserve">10 003,47</w:t>
            </w:r>
          </w:p>
        </w:tc>
        <w:tc>
          <w:tcPr>
            <w:tcW w:w="1247" w:type="dxa"/>
          </w:tcPr>
          <w:p>
            <w:pPr>
              <w:pStyle w:val="0"/>
              <w:jc w:val="center"/>
            </w:pPr>
            <w:r>
              <w:rPr>
                <w:sz w:val="20"/>
              </w:rPr>
              <w:t xml:space="preserve">10 040,77</w:t>
            </w:r>
          </w:p>
        </w:tc>
        <w:tc>
          <w:tcPr>
            <w:tcW w:w="1077" w:type="dxa"/>
          </w:tcPr>
          <w:p>
            <w:pPr>
              <w:pStyle w:val="0"/>
              <w:jc w:val="center"/>
            </w:pPr>
            <w:r>
              <w:rPr>
                <w:sz w:val="20"/>
              </w:rPr>
              <w:t xml:space="preserve">10 078,1</w:t>
            </w:r>
          </w:p>
        </w:tc>
        <w:tc>
          <w:tcPr>
            <w:tcW w:w="1247" w:type="dxa"/>
          </w:tcPr>
          <w:p>
            <w:pPr>
              <w:pStyle w:val="0"/>
              <w:jc w:val="center"/>
            </w:pPr>
            <w:r>
              <w:rPr>
                <w:sz w:val="20"/>
              </w:rPr>
              <w:t xml:space="preserve">10 115,43</w:t>
            </w:r>
          </w:p>
        </w:tc>
        <w:tc>
          <w:tcPr>
            <w:tcW w:w="1190" w:type="dxa"/>
          </w:tcPr>
          <w:p>
            <w:pPr>
              <w:pStyle w:val="0"/>
              <w:jc w:val="center"/>
            </w:pPr>
            <w:r>
              <w:rPr>
                <w:sz w:val="20"/>
              </w:rPr>
              <w:t xml:space="preserve">10 152,75</w:t>
            </w:r>
          </w:p>
        </w:tc>
        <w:tc>
          <w:tcPr>
            <w:tcW w:w="1247" w:type="dxa"/>
          </w:tcPr>
          <w:p>
            <w:pPr>
              <w:pStyle w:val="0"/>
              <w:jc w:val="center"/>
            </w:pPr>
            <w:r>
              <w:rPr>
                <w:sz w:val="20"/>
              </w:rPr>
              <w:t xml:space="preserve">10 190,08</w:t>
            </w:r>
          </w:p>
        </w:tc>
        <w:tc>
          <w:tcPr>
            <w:tcW w:w="1247" w:type="dxa"/>
          </w:tcPr>
          <w:p>
            <w:pPr>
              <w:pStyle w:val="0"/>
              <w:jc w:val="center"/>
            </w:pPr>
            <w:r>
              <w:rPr>
                <w:sz w:val="20"/>
              </w:rPr>
              <w:t xml:space="preserve">10 227,41</w:t>
            </w:r>
          </w:p>
        </w:tc>
        <w:tc>
          <w:tcPr>
            <w:tcW w:w="1247" w:type="dxa"/>
          </w:tcPr>
          <w:p>
            <w:pPr>
              <w:pStyle w:val="0"/>
              <w:jc w:val="center"/>
            </w:pPr>
            <w:r>
              <w:rPr>
                <w:sz w:val="20"/>
              </w:rPr>
              <w:t xml:space="preserve">10 264,73</w:t>
            </w:r>
          </w:p>
        </w:tc>
        <w:tc>
          <w:tcPr>
            <w:tcW w:w="1191" w:type="dxa"/>
          </w:tcPr>
          <w:p>
            <w:pPr>
              <w:pStyle w:val="0"/>
              <w:jc w:val="center"/>
            </w:pPr>
            <w:r>
              <w:rPr>
                <w:sz w:val="20"/>
              </w:rPr>
              <w:t xml:space="preserve">10 302,06</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Мероприятия (результаты)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381"/>
        <w:gridCol w:w="907"/>
        <w:gridCol w:w="850"/>
        <w:gridCol w:w="835"/>
        <w:gridCol w:w="737"/>
        <w:gridCol w:w="737"/>
        <w:gridCol w:w="737"/>
        <w:gridCol w:w="737"/>
        <w:gridCol w:w="737"/>
        <w:gridCol w:w="737"/>
        <w:gridCol w:w="737"/>
        <w:gridCol w:w="737"/>
        <w:gridCol w:w="737"/>
        <w:gridCol w:w="2154"/>
        <w:gridCol w:w="794"/>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2381" w:type="dxa"/>
            <w:vMerge w:val="restart"/>
          </w:tcPr>
          <w:p>
            <w:pPr>
              <w:pStyle w:val="0"/>
              <w:jc w:val="center"/>
            </w:pPr>
            <w:r>
              <w:rPr>
                <w:sz w:val="20"/>
              </w:rPr>
              <w:t xml:space="preserve">Наименование мероприятия (результата)</w:t>
            </w:r>
          </w:p>
        </w:tc>
        <w:tc>
          <w:tcPr>
            <w:tcW w:w="907" w:type="dxa"/>
            <w:vMerge w:val="restart"/>
          </w:tcPr>
          <w:p>
            <w:pPr>
              <w:pStyle w:val="0"/>
              <w:jc w:val="center"/>
            </w:pPr>
            <w:r>
              <w:rPr>
                <w:sz w:val="20"/>
              </w:rPr>
              <w:t xml:space="preserve">Наименование структурных элементов государственных программ Липецкой области</w:t>
            </w:r>
          </w:p>
        </w:tc>
        <w:tc>
          <w:tcPr>
            <w:tcW w:w="850"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72" w:type="dxa"/>
          </w:tcPr>
          <w:p>
            <w:pPr>
              <w:pStyle w:val="0"/>
              <w:jc w:val="center"/>
            </w:pPr>
            <w:r>
              <w:rPr>
                <w:sz w:val="20"/>
              </w:rPr>
              <w:t xml:space="preserve">Базовое значение</w:t>
            </w:r>
          </w:p>
        </w:tc>
        <w:tc>
          <w:tcPr>
            <w:gridSpan w:val="8"/>
            <w:tcW w:w="5896" w:type="dxa"/>
          </w:tcPr>
          <w:p>
            <w:pPr>
              <w:pStyle w:val="0"/>
              <w:jc w:val="center"/>
            </w:pPr>
            <w:r>
              <w:rPr>
                <w:sz w:val="20"/>
              </w:rPr>
              <w:t xml:space="preserve">Период, год</w:t>
            </w:r>
          </w:p>
        </w:tc>
        <w:tc>
          <w:tcPr>
            <w:tcW w:w="2154" w:type="dxa"/>
            <w:vMerge w:val="restart"/>
          </w:tcPr>
          <w:p>
            <w:pPr>
              <w:pStyle w:val="0"/>
              <w:jc w:val="center"/>
            </w:pPr>
            <w:r>
              <w:rPr>
                <w:sz w:val="20"/>
              </w:rPr>
              <w:t xml:space="preserve">Тип мероприятия (результата)</w:t>
            </w:r>
          </w:p>
        </w:tc>
        <w:tc>
          <w:tcPr>
            <w:tcW w:w="794" w:type="dxa"/>
          </w:tcPr>
          <w:p>
            <w:pPr>
              <w:pStyle w:val="0"/>
              <w:jc w:val="center"/>
            </w:pPr>
            <w:r>
              <w:rPr>
                <w:sz w:val="20"/>
              </w:rPr>
              <w:t xml:space="preserve">Признак реализации на местном уровне</w:t>
            </w:r>
          </w:p>
        </w:tc>
      </w:tr>
      <w:tr>
        <w:tc>
          <w:tcPr>
            <w:vMerge w:val="continue"/>
          </w:tcPr>
          <w:p/>
        </w:tc>
        <w:tc>
          <w:tcPr>
            <w:vMerge w:val="continue"/>
          </w:tcPr>
          <w:p/>
        </w:tc>
        <w:tc>
          <w:tcPr>
            <w:vMerge w:val="continue"/>
          </w:tcPr>
          <w:p/>
        </w:tc>
        <w:tc>
          <w:tcPr>
            <w:vMerge w:val="continue"/>
          </w:tcPr>
          <w:p/>
        </w:tc>
        <w:tc>
          <w:tcPr>
            <w:tcW w:w="835"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vMerge w:val="continue"/>
          </w:tcPr>
          <w:p/>
        </w:tc>
        <w:tc>
          <w:tcPr>
            <w:tcW w:w="794" w:type="dxa"/>
          </w:tcPr>
          <w:p>
            <w:pPr>
              <w:pStyle w:val="0"/>
            </w:pPr>
            <w:r>
              <w:rPr>
                <w:sz w:val="20"/>
              </w:rPr>
            </w:r>
          </w:p>
        </w:tc>
      </w:tr>
      <w:tr>
        <w:tc>
          <w:tcPr>
            <w:tcW w:w="737" w:type="dxa"/>
          </w:tcPr>
          <w:p>
            <w:pPr>
              <w:pStyle w:val="0"/>
              <w:jc w:val="center"/>
            </w:pPr>
            <w:r>
              <w:rPr>
                <w:sz w:val="20"/>
              </w:rPr>
              <w:t xml:space="preserve">1</w:t>
            </w:r>
          </w:p>
        </w:tc>
        <w:tc>
          <w:tcPr>
            <w:gridSpan w:val="15"/>
            <w:tcW w:w="14554"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737" w:type="dxa"/>
          </w:tcPr>
          <w:p>
            <w:pPr>
              <w:pStyle w:val="0"/>
              <w:jc w:val="center"/>
            </w:pPr>
            <w:r>
              <w:rPr>
                <w:sz w:val="20"/>
              </w:rPr>
              <w:t xml:space="preserve">1.1</w:t>
            </w:r>
          </w:p>
        </w:tc>
        <w:tc>
          <w:tcPr>
            <w:tcW w:w="2381" w:type="dxa"/>
          </w:tcPr>
          <w:p>
            <w:pPr>
              <w:pStyle w:val="0"/>
            </w:pPr>
            <w:r>
              <w:rPr>
                <w:sz w:val="20"/>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7</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14</w:t>
            </w:r>
          </w:p>
        </w:tc>
        <w:tc>
          <w:tcPr>
            <w:tcW w:w="737" w:type="dxa"/>
          </w:tcPr>
          <w:p>
            <w:pPr>
              <w:pStyle w:val="0"/>
              <w:jc w:val="center"/>
            </w:pPr>
            <w:r>
              <w:rPr>
                <w:sz w:val="20"/>
              </w:rPr>
              <w:t xml:space="preserve">14</w:t>
            </w:r>
          </w:p>
        </w:tc>
        <w:tc>
          <w:tcPr>
            <w:tcW w:w="737" w:type="dxa"/>
          </w:tcPr>
          <w:p>
            <w:pPr>
              <w:pStyle w:val="0"/>
              <w:jc w:val="center"/>
            </w:pPr>
            <w:r>
              <w:rPr>
                <w:sz w:val="20"/>
              </w:rPr>
              <w:t xml:space="preserve">21</w:t>
            </w:r>
          </w:p>
        </w:tc>
        <w:tc>
          <w:tcPr>
            <w:tcW w:w="737" w:type="dxa"/>
          </w:tcPr>
          <w:p>
            <w:pPr>
              <w:pStyle w:val="0"/>
              <w:jc w:val="center"/>
            </w:pPr>
            <w:r>
              <w:rPr>
                <w:sz w:val="20"/>
              </w:rPr>
              <w:t xml:space="preserve">21</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Да</w:t>
            </w:r>
          </w:p>
        </w:tc>
      </w:tr>
      <w:tr>
        <w:tc>
          <w:tcPr>
            <w:tcW w:w="737" w:type="dxa"/>
          </w:tcPr>
          <w:p>
            <w:pPr>
              <w:pStyle w:val="0"/>
              <w:jc w:val="center"/>
            </w:pPr>
            <w:r>
              <w:rPr>
                <w:sz w:val="20"/>
              </w:rPr>
              <w:t xml:space="preserve">1.1.1</w:t>
            </w:r>
          </w:p>
        </w:tc>
        <w:tc>
          <w:tcPr>
            <w:gridSpan w:val="15"/>
            <w:tcW w:w="14554" w:type="dxa"/>
          </w:tcPr>
          <w:p>
            <w:pPr>
              <w:pStyle w:val="0"/>
            </w:pPr>
            <w:r>
              <w:rPr>
                <w:sz w:val="20"/>
              </w:rPr>
              <w:t xml:space="preserve">Созданы условия для повышения качества художественного образования в 21 образовательном учреждении отрасли культуры Липецкой области путем оснащения музыкальными инструментами, оборудованием и учебными материалами.</w:t>
            </w:r>
          </w:p>
          <w:p>
            <w:pPr>
              <w:pStyle w:val="0"/>
            </w:pPr>
            <w:r>
              <w:rPr>
                <w:sz w:val="20"/>
              </w:rPr>
              <w:t xml:space="preserve">Оснащение каждого образовательного учреждения в сфере культуры зависит от реализации тех или иных образовательных программ, в связи с чем предусматривается согласование с Минкультуры России перечня образовательных учреждений и перечней музыкальных инструментов, оборудования и материалов, которые будут приобретаться в Липецкой области в рамках проекта.</w:t>
            </w:r>
          </w:p>
          <w:p>
            <w:pPr>
              <w:pStyle w:val="0"/>
            </w:pPr>
            <w:r>
              <w:rPr>
                <w:sz w:val="20"/>
              </w:rPr>
              <w:t xml:space="preserve">В числе 21 образовательного учреждения отрасли культуры: 20 детских музыкальных, художественных и школ искусств и 1 колледж искусств, оснащенных музыкальными инструментами, оборудованием,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на 10% за счет расширения перечня реализуемых образовательных программ и учебных дисциплин, в том числе интерактивной направленности.</w:t>
            </w:r>
          </w:p>
          <w:p>
            <w:pPr>
              <w:pStyle w:val="0"/>
            </w:pPr>
            <w:r>
              <w:rPr>
                <w:sz w:val="20"/>
              </w:rPr>
              <w:t xml:space="preserve">Оснащено 7 образовательных учреждений в сфере культуры (школ искусств и училищ) музыкальными инструментами, оборудованием и учебными материалами</w:t>
            </w:r>
          </w:p>
          <w:p>
            <w:pPr>
              <w:pStyle w:val="0"/>
            </w:pPr>
            <w:r>
              <w:rPr>
                <w:sz w:val="20"/>
              </w:rPr>
              <w:t xml:space="preserve">31.12.2019</w:t>
            </w:r>
          </w:p>
          <w:p>
            <w:pPr>
              <w:pStyle w:val="0"/>
            </w:pPr>
            <w:r>
              <w:rPr>
                <w:sz w:val="20"/>
              </w:rPr>
              <w:t xml:space="preserve">Оснащено 14 образовательных учреждений в сфере культуры (школ искусств и училищ) музыкальными инструментами, оборудованием и учебными материалами (нарастающим итогом)</w:t>
            </w:r>
          </w:p>
          <w:p>
            <w:pPr>
              <w:pStyle w:val="0"/>
            </w:pPr>
            <w:r>
              <w:rPr>
                <w:sz w:val="20"/>
              </w:rPr>
              <w:t xml:space="preserve">31.12.2021</w:t>
            </w:r>
          </w:p>
          <w:p>
            <w:pPr>
              <w:pStyle w:val="0"/>
            </w:pPr>
            <w:r>
              <w:rPr>
                <w:sz w:val="20"/>
              </w:rPr>
              <w:t xml:space="preserve">Оснащено 21 образовательное учреждение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pPr>
              <w:pStyle w:val="0"/>
            </w:pPr>
            <w:r>
              <w:rPr>
                <w:sz w:val="20"/>
              </w:rPr>
              <w:t xml:space="preserve">31.12.2023</w:t>
            </w:r>
          </w:p>
        </w:tc>
      </w:tr>
      <w:tr>
        <w:tc>
          <w:tcPr>
            <w:tcW w:w="737" w:type="dxa"/>
          </w:tcPr>
          <w:p>
            <w:pPr>
              <w:pStyle w:val="0"/>
              <w:jc w:val="center"/>
            </w:pPr>
            <w:r>
              <w:rPr>
                <w:sz w:val="20"/>
              </w:rPr>
              <w:t xml:space="preserve">1.2</w:t>
            </w:r>
          </w:p>
        </w:tc>
        <w:tc>
          <w:tcPr>
            <w:tcW w:w="2381" w:type="dxa"/>
          </w:tcPr>
          <w:p>
            <w:pPr>
              <w:pStyle w:val="0"/>
            </w:pPr>
            <w:r>
              <w:rPr>
                <w:sz w:val="20"/>
              </w:rPr>
              <w:t xml:space="preserve">Технически оснащены муниципальные музеи</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2021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Нет</w:t>
            </w:r>
          </w:p>
        </w:tc>
      </w:tr>
      <w:tr>
        <w:tc>
          <w:tcPr>
            <w:tcW w:w="737" w:type="dxa"/>
          </w:tcPr>
          <w:p>
            <w:pPr>
              <w:pStyle w:val="0"/>
              <w:jc w:val="center"/>
            </w:pPr>
            <w:r>
              <w:rPr>
                <w:sz w:val="20"/>
              </w:rPr>
              <w:t xml:space="preserve">1.2.1</w:t>
            </w:r>
          </w:p>
        </w:tc>
        <w:tc>
          <w:tcPr>
            <w:gridSpan w:val="15"/>
            <w:tcW w:w="14554" w:type="dxa"/>
          </w:tcPr>
          <w:p>
            <w:pPr>
              <w:pStyle w:val="0"/>
            </w:pPr>
            <w:r>
              <w:rPr>
                <w:sz w:val="20"/>
              </w:rPr>
              <w:t xml:space="preserve">К концу 2024 года будет оснащено 4 муниципальных и региональных музея. В 2023 году - 3, в 2024 году - 1. Оснащение муниципальных музеев позволит модернизировать пространство, а также увеличить количество посещений музеев</w:t>
            </w:r>
          </w:p>
        </w:tc>
      </w:tr>
      <w:tr>
        <w:tc>
          <w:tcPr>
            <w:tcW w:w="737" w:type="dxa"/>
          </w:tcPr>
          <w:p>
            <w:pPr>
              <w:pStyle w:val="0"/>
              <w:jc w:val="center"/>
            </w:pPr>
            <w:r>
              <w:rPr>
                <w:sz w:val="20"/>
              </w:rPr>
              <w:t xml:space="preserve">1.3</w:t>
            </w:r>
          </w:p>
        </w:tc>
        <w:tc>
          <w:tcPr>
            <w:tcW w:w="2381" w:type="dxa"/>
          </w:tcPr>
          <w:p>
            <w:pPr>
              <w:pStyle w:val="0"/>
            </w:pPr>
            <w:r>
              <w:rPr>
                <w:sz w:val="20"/>
              </w:rPr>
              <w:t xml:space="preserve">Реконструированы и капитально отремонтированы муниципальные музеи</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2021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794" w:type="dxa"/>
          </w:tcPr>
          <w:p>
            <w:pPr>
              <w:pStyle w:val="0"/>
            </w:pPr>
            <w:r>
              <w:rPr>
                <w:sz w:val="20"/>
              </w:rPr>
              <w:t xml:space="preserve">Да</w:t>
            </w:r>
          </w:p>
        </w:tc>
      </w:tr>
      <w:tr>
        <w:tc>
          <w:tcPr>
            <w:tcW w:w="737" w:type="dxa"/>
          </w:tcPr>
          <w:p>
            <w:pPr>
              <w:pStyle w:val="0"/>
              <w:jc w:val="center"/>
            </w:pPr>
            <w:r>
              <w:rPr>
                <w:sz w:val="20"/>
              </w:rPr>
              <w:t xml:space="preserve">1.3.1</w:t>
            </w:r>
          </w:p>
        </w:tc>
        <w:tc>
          <w:tcPr>
            <w:gridSpan w:val="15"/>
            <w:tcW w:w="14554" w:type="dxa"/>
          </w:tcPr>
          <w:p>
            <w:pPr>
              <w:pStyle w:val="0"/>
            </w:pPr>
            <w:r>
              <w:rPr>
                <w:sz w:val="20"/>
              </w:rPr>
              <w:t xml:space="preserve">-</w:t>
            </w:r>
          </w:p>
        </w:tc>
      </w:tr>
      <w:tr>
        <w:tc>
          <w:tcPr>
            <w:tcW w:w="737" w:type="dxa"/>
          </w:tcPr>
          <w:p>
            <w:pPr>
              <w:pStyle w:val="0"/>
              <w:jc w:val="center"/>
            </w:pPr>
            <w:r>
              <w:rPr>
                <w:sz w:val="20"/>
              </w:rPr>
              <w:t xml:space="preserve">1.4</w:t>
            </w:r>
          </w:p>
        </w:tc>
        <w:tc>
          <w:tcPr>
            <w:tcW w:w="2381" w:type="dxa"/>
          </w:tcPr>
          <w:p>
            <w:pPr>
              <w:pStyle w:val="0"/>
            </w:pPr>
            <w:r>
              <w:rPr>
                <w:sz w:val="20"/>
              </w:rPr>
              <w:t xml:space="preserve">Переоснащены муниципальные библиотеки по модельному стандарту</w:t>
            </w:r>
          </w:p>
        </w:tc>
        <w:tc>
          <w:tcPr>
            <w:tcW w:w="907" w:type="dxa"/>
          </w:tcPr>
          <w:p>
            <w:pPr>
              <w:pStyle w:val="0"/>
            </w:pPr>
            <w:r>
              <w:rPr>
                <w:sz w:val="20"/>
              </w:rPr>
            </w:r>
          </w:p>
        </w:tc>
        <w:tc>
          <w:tcPr>
            <w:tcW w:w="850" w:type="dxa"/>
          </w:tcPr>
          <w:p>
            <w:pPr>
              <w:pStyle w:val="0"/>
            </w:pPr>
            <w:r>
              <w:rPr>
                <w:sz w:val="20"/>
              </w:rPr>
            </w:r>
          </w:p>
        </w:tc>
        <w:tc>
          <w:tcPr>
            <w:tcW w:w="835" w:type="dxa"/>
          </w:tcPr>
          <w:p>
            <w:pPr>
              <w:pStyle w:val="0"/>
              <w:jc w:val="center"/>
            </w:pPr>
            <w:r>
              <w:rPr>
                <w:sz w:val="20"/>
              </w:rPr>
              <w:t xml:space="preserve">2</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7</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14</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Да</w:t>
            </w:r>
          </w:p>
        </w:tc>
      </w:tr>
      <w:tr>
        <w:tc>
          <w:tcPr>
            <w:tcW w:w="737" w:type="dxa"/>
          </w:tcPr>
          <w:p>
            <w:pPr>
              <w:pStyle w:val="0"/>
              <w:jc w:val="center"/>
            </w:pPr>
            <w:r>
              <w:rPr>
                <w:sz w:val="20"/>
              </w:rPr>
              <w:t xml:space="preserve">1.4.1</w:t>
            </w:r>
          </w:p>
        </w:tc>
        <w:tc>
          <w:tcPr>
            <w:gridSpan w:val="15"/>
            <w:tcW w:w="14554" w:type="dxa"/>
          </w:tcPr>
          <w:p>
            <w:pPr>
              <w:pStyle w:val="0"/>
            </w:pPr>
            <w:r>
              <w:rPr>
                <w:sz w:val="20"/>
              </w:rPr>
              <w:t xml:space="preserve">К 2024 году будет создано 14 модельных муниципальных библиотек (4 центральных и 10 муниципальных библиотек). Оснащение модельных библиотек позволит увеличить количество посещений библиотек</w:t>
            </w:r>
          </w:p>
        </w:tc>
      </w:tr>
      <w:tr>
        <w:tc>
          <w:tcPr>
            <w:tcW w:w="737" w:type="dxa"/>
          </w:tcPr>
          <w:p>
            <w:pPr>
              <w:pStyle w:val="0"/>
              <w:jc w:val="center"/>
            </w:pPr>
            <w:r>
              <w:rPr>
                <w:sz w:val="20"/>
              </w:rPr>
              <w:t xml:space="preserve">1.5</w:t>
            </w:r>
          </w:p>
        </w:tc>
        <w:tc>
          <w:tcPr>
            <w:tcW w:w="2381" w:type="dxa"/>
          </w:tcPr>
          <w:p>
            <w:pPr>
              <w:pStyle w:val="0"/>
            </w:pPr>
            <w:r>
              <w:rPr>
                <w:sz w:val="20"/>
              </w:rPr>
              <w:t xml:space="preserve">Проведена реновация региональных и (или) муниципальных организаций отрасли культуры, направленная на улучшение качества культурной среды</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2020</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794" w:type="dxa"/>
          </w:tcPr>
          <w:p>
            <w:pPr>
              <w:pStyle w:val="0"/>
            </w:pPr>
            <w:r>
              <w:rPr>
                <w:sz w:val="20"/>
              </w:rPr>
              <w:t xml:space="preserve">Нет</w:t>
            </w:r>
          </w:p>
        </w:tc>
      </w:tr>
      <w:tr>
        <w:tc>
          <w:tcPr>
            <w:tcW w:w="737" w:type="dxa"/>
          </w:tcPr>
          <w:p>
            <w:pPr>
              <w:pStyle w:val="0"/>
              <w:jc w:val="center"/>
            </w:pPr>
            <w:r>
              <w:rPr>
                <w:sz w:val="20"/>
              </w:rPr>
              <w:t xml:space="preserve">1.5.1</w:t>
            </w:r>
          </w:p>
        </w:tc>
        <w:tc>
          <w:tcPr>
            <w:gridSpan w:val="15"/>
            <w:tcW w:w="14554" w:type="dxa"/>
          </w:tcPr>
          <w:p>
            <w:pPr>
              <w:pStyle w:val="0"/>
            </w:pPr>
            <w:r>
              <w:rPr>
                <w:sz w:val="20"/>
              </w:rPr>
              <w:t xml:space="preserve">К концу 2024 года будет проведена реновация 2 региональных организаций отрасли культуры.</w:t>
            </w:r>
          </w:p>
          <w:p>
            <w:pPr>
              <w:pStyle w:val="0"/>
            </w:pPr>
            <w:r>
              <w:rPr>
                <w:sz w:val="20"/>
              </w:rPr>
              <w:t xml:space="preserve">в 2023 году - 1;</w:t>
            </w:r>
          </w:p>
          <w:p>
            <w:pPr>
              <w:pStyle w:val="0"/>
            </w:pPr>
            <w:r>
              <w:rPr>
                <w:sz w:val="20"/>
              </w:rPr>
              <w:t xml:space="preserve">в 2024 году - 1;</w:t>
            </w:r>
          </w:p>
          <w:p>
            <w:pPr>
              <w:pStyle w:val="0"/>
            </w:pPr>
            <w:r>
              <w:rPr>
                <w:sz w:val="20"/>
              </w:rPr>
              <w:t xml:space="preserve">Под реновацией понимается улучшение и преобразование организаций отрасли культуры путем осуществления мероприятий по реконструкции, строительству, модернизации, капитальному ремонту, благоустройству с целью создания новых выставочных, концертных, досуговых и образовательных пространств, в том числе доступных для людей с ограниченными возможностями здоровья. Действующие организации отрасли культуры станут современными объектами, которые смогут использовать мультимедийные технологии, новейшие инженерные и коммуникационные системы. Реновация будет способствовать увеличению качества и объемов услуг, предоставляемых организациями отрасли культуры населению, вовлечению различных социальных групп в культурную деятельность и, как следствие, повлияет на динамику посещаемости</w:t>
            </w:r>
          </w:p>
        </w:tc>
      </w:tr>
      <w:tr>
        <w:tc>
          <w:tcPr>
            <w:tcW w:w="737" w:type="dxa"/>
          </w:tcPr>
          <w:p>
            <w:pPr>
              <w:pStyle w:val="0"/>
              <w:jc w:val="center"/>
            </w:pPr>
            <w:r>
              <w:rPr>
                <w:sz w:val="20"/>
              </w:rPr>
              <w:t xml:space="preserve">1.6</w:t>
            </w:r>
          </w:p>
        </w:tc>
        <w:tc>
          <w:tcPr>
            <w:tcW w:w="2381" w:type="dxa"/>
          </w:tcPr>
          <w:p>
            <w:pPr>
              <w:pStyle w:val="0"/>
            </w:pPr>
            <w:r>
              <w:rPr>
                <w:sz w:val="20"/>
              </w:rPr>
              <w:t xml:space="preserve">Реконструированы и (или) капитально отремонтированы региональные и муниципальные детские школы искусств по видам искусств</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2020</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5</w:t>
            </w:r>
          </w:p>
        </w:tc>
        <w:tc>
          <w:tcPr>
            <w:tcW w:w="737" w:type="dxa"/>
          </w:tcPr>
          <w:p>
            <w:pPr>
              <w:pStyle w:val="0"/>
              <w:jc w:val="center"/>
            </w:pPr>
            <w:r>
              <w:rPr>
                <w:sz w:val="20"/>
              </w:rPr>
              <w:t xml:space="preserve">10</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Да</w:t>
            </w:r>
          </w:p>
        </w:tc>
      </w:tr>
      <w:tr>
        <w:tc>
          <w:tcPr>
            <w:tcW w:w="737" w:type="dxa"/>
          </w:tcPr>
          <w:p>
            <w:pPr>
              <w:pStyle w:val="0"/>
              <w:jc w:val="center"/>
            </w:pPr>
            <w:r>
              <w:rPr>
                <w:sz w:val="20"/>
              </w:rPr>
              <w:t xml:space="preserve">1.6.1</w:t>
            </w:r>
          </w:p>
        </w:tc>
        <w:tc>
          <w:tcPr>
            <w:gridSpan w:val="15"/>
            <w:tcW w:w="14554" w:type="dxa"/>
          </w:tcPr>
          <w:p>
            <w:pPr>
              <w:pStyle w:val="0"/>
            </w:pPr>
            <w:r>
              <w:rPr>
                <w:sz w:val="20"/>
              </w:rPr>
              <w:t xml:space="preserve">К концу 2026 года будет реконструировано, капитально отремонтировано 14 региональных и муниципальных детских школ искусств по видам искусств. Это позволит улучшить условия, в которых обучаются творчески одаренные дети, в том числе расширить площади для ведения образовательной деятельности путем капитального ремонта и реконструкции зданий с целью их передачи детским школам искусств в оперативное управление</w:t>
            </w:r>
          </w:p>
        </w:tc>
      </w:tr>
      <w:tr>
        <w:tc>
          <w:tcPr>
            <w:tcW w:w="737" w:type="dxa"/>
          </w:tcPr>
          <w:p>
            <w:pPr>
              <w:pStyle w:val="0"/>
              <w:jc w:val="center"/>
            </w:pPr>
            <w:r>
              <w:rPr>
                <w:sz w:val="20"/>
              </w:rPr>
              <w:t xml:space="preserve">1.7</w:t>
            </w:r>
          </w:p>
        </w:tc>
        <w:tc>
          <w:tcPr>
            <w:tcW w:w="2381" w:type="dxa"/>
          </w:tcPr>
          <w:p>
            <w:pPr>
              <w:pStyle w:val="0"/>
            </w:pPr>
            <w:r>
              <w:rPr>
                <w:sz w:val="20"/>
              </w:rPr>
              <w:t xml:space="preserve">Оснащены региональные и муниципальные театры, находящиеся в городах с численностью населения более 300 тыс. человек</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2022</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Да</w:t>
            </w:r>
          </w:p>
        </w:tc>
      </w:tr>
      <w:tr>
        <w:tc>
          <w:tcPr>
            <w:tcW w:w="737" w:type="dxa"/>
          </w:tcPr>
          <w:p>
            <w:pPr>
              <w:pStyle w:val="0"/>
              <w:jc w:val="center"/>
            </w:pPr>
            <w:r>
              <w:rPr>
                <w:sz w:val="20"/>
              </w:rPr>
              <w:t xml:space="preserve">1.7.1</w:t>
            </w:r>
          </w:p>
        </w:tc>
        <w:tc>
          <w:tcPr>
            <w:gridSpan w:val="15"/>
            <w:tcW w:w="14554" w:type="dxa"/>
          </w:tcPr>
          <w:p>
            <w:pPr>
              <w:pStyle w:val="0"/>
            </w:pPr>
            <w:r>
              <w:rPr>
                <w:sz w:val="20"/>
              </w:rPr>
              <w:t xml:space="preserve">К концу 2024 года будет оснащен 1 муниципальный театр, расположенный в крупном городе с численностью населения более 300 тыс. жителей.</w:t>
            </w:r>
          </w:p>
          <w:p>
            <w:pPr>
              <w:pStyle w:val="0"/>
            </w:pPr>
            <w:r>
              <w:rPr>
                <w:sz w:val="20"/>
              </w:rPr>
              <w:t xml:space="preserve">Оснащение театров, находящихся в городах с численностью населения более 300 тыс. человек, позволит модернизировать пространство, восстановить сценографическую целостность уже идущих спектаклей и раскроет дополнительные возможности для создания новых зрелищных постановок, которые привлекут в театры новых зрителей и, как следствие, увеличат количество посещений организаций культуры</w:t>
            </w:r>
          </w:p>
        </w:tc>
      </w:tr>
      <w:tr>
        <w:tc>
          <w:tcPr>
            <w:tcW w:w="737" w:type="dxa"/>
          </w:tcPr>
          <w:p>
            <w:pPr>
              <w:pStyle w:val="0"/>
              <w:jc w:val="center"/>
            </w:pPr>
            <w:r>
              <w:rPr>
                <w:sz w:val="20"/>
              </w:rPr>
              <w:t xml:space="preserve">1.8</w:t>
            </w:r>
          </w:p>
        </w:tc>
        <w:tc>
          <w:tcPr>
            <w:tcW w:w="2381" w:type="dxa"/>
          </w:tcPr>
          <w:p>
            <w:pPr>
              <w:pStyle w:val="0"/>
            </w:pPr>
            <w:r>
              <w:rPr>
                <w:sz w:val="20"/>
              </w:rPr>
              <w:t xml:space="preserve">Построены (реконструированы) и (или) капитально отремонтированы культурно-досуговые учреждения в сельской местности</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6</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6</w:t>
            </w:r>
          </w:p>
        </w:tc>
        <w:tc>
          <w:tcPr>
            <w:tcW w:w="737" w:type="dxa"/>
          </w:tcPr>
          <w:p>
            <w:pPr>
              <w:pStyle w:val="0"/>
              <w:jc w:val="center"/>
            </w:pPr>
            <w:r>
              <w:rPr>
                <w:sz w:val="20"/>
              </w:rPr>
              <w:t xml:space="preserve">13</w:t>
            </w:r>
          </w:p>
        </w:tc>
        <w:tc>
          <w:tcPr>
            <w:tcW w:w="737" w:type="dxa"/>
          </w:tcPr>
          <w:p>
            <w:pPr>
              <w:pStyle w:val="0"/>
              <w:jc w:val="center"/>
            </w:pPr>
            <w:r>
              <w:rPr>
                <w:sz w:val="20"/>
              </w:rPr>
              <w:t xml:space="preserve">18</w:t>
            </w:r>
          </w:p>
        </w:tc>
        <w:tc>
          <w:tcPr>
            <w:tcW w:w="737" w:type="dxa"/>
          </w:tcPr>
          <w:p>
            <w:pPr>
              <w:pStyle w:val="0"/>
              <w:jc w:val="center"/>
            </w:pPr>
            <w:r>
              <w:rPr>
                <w:sz w:val="20"/>
              </w:rPr>
              <w:t xml:space="preserve">21</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Строительство (реконструкция, техническое перевооружение, приобретение) объекта недвижимого имущества</w:t>
            </w:r>
          </w:p>
        </w:tc>
        <w:tc>
          <w:tcPr>
            <w:tcW w:w="794" w:type="dxa"/>
          </w:tcPr>
          <w:p>
            <w:pPr>
              <w:pStyle w:val="0"/>
            </w:pPr>
            <w:r>
              <w:rPr>
                <w:sz w:val="20"/>
              </w:rPr>
              <w:t xml:space="preserve">Да</w:t>
            </w:r>
          </w:p>
        </w:tc>
      </w:tr>
      <w:tr>
        <w:tc>
          <w:tcPr>
            <w:tcW w:w="737" w:type="dxa"/>
          </w:tcPr>
          <w:p>
            <w:pPr>
              <w:pStyle w:val="0"/>
              <w:jc w:val="center"/>
            </w:pPr>
            <w:r>
              <w:rPr>
                <w:sz w:val="20"/>
              </w:rPr>
              <w:t xml:space="preserve">1.8.1</w:t>
            </w:r>
          </w:p>
        </w:tc>
        <w:tc>
          <w:tcPr>
            <w:gridSpan w:val="15"/>
            <w:tcW w:w="14554" w:type="dxa"/>
          </w:tcPr>
          <w:p>
            <w:pPr>
              <w:pStyle w:val="0"/>
            </w:pPr>
            <w:r>
              <w:rPr>
                <w:sz w:val="20"/>
              </w:rPr>
              <w:t xml:space="preserve">К концу 2024 года будет построено, реконструировано, капитально отремонтировано 21 культурно-досуговое учреждение в сельской местности. Это позволит обеспечить развитие культурной инфраструктуры сельских территорий и повысить уровень доступности культурных благ и услуг для жителей сельских поселений</w:t>
            </w:r>
          </w:p>
        </w:tc>
      </w:tr>
      <w:tr>
        <w:tc>
          <w:tcPr>
            <w:tcW w:w="737" w:type="dxa"/>
          </w:tcPr>
          <w:p>
            <w:pPr>
              <w:pStyle w:val="0"/>
              <w:jc w:val="center"/>
            </w:pPr>
            <w:r>
              <w:rPr>
                <w:sz w:val="20"/>
              </w:rPr>
              <w:t xml:space="preserve">1.9</w:t>
            </w:r>
          </w:p>
        </w:tc>
        <w:tc>
          <w:tcPr>
            <w:tcW w:w="2381" w:type="dxa"/>
          </w:tcPr>
          <w:p>
            <w:pPr>
              <w:pStyle w:val="0"/>
            </w:pPr>
            <w:r>
              <w:rPr>
                <w:sz w:val="20"/>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6</w:t>
            </w:r>
          </w:p>
        </w:tc>
        <w:tc>
          <w:tcPr>
            <w:tcW w:w="737" w:type="dxa"/>
          </w:tcPr>
          <w:p>
            <w:pPr>
              <w:pStyle w:val="0"/>
              <w:jc w:val="center"/>
            </w:pPr>
            <w:r>
              <w:rPr>
                <w:sz w:val="20"/>
              </w:rPr>
              <w:t xml:space="preserve">6</w:t>
            </w:r>
          </w:p>
        </w:tc>
        <w:tc>
          <w:tcPr>
            <w:tcW w:w="737" w:type="dxa"/>
          </w:tcPr>
          <w:p>
            <w:pPr>
              <w:pStyle w:val="0"/>
              <w:jc w:val="center"/>
            </w:pPr>
            <w:r>
              <w:rPr>
                <w:sz w:val="20"/>
              </w:rPr>
              <w:t xml:space="preserve">6</w:t>
            </w:r>
          </w:p>
        </w:tc>
        <w:tc>
          <w:tcPr>
            <w:tcW w:w="737" w:type="dxa"/>
          </w:tcPr>
          <w:p>
            <w:pPr>
              <w:pStyle w:val="0"/>
              <w:jc w:val="center"/>
            </w:pPr>
            <w:r>
              <w:rPr>
                <w:sz w:val="20"/>
              </w:rPr>
              <w:t xml:space="preserve">6</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Закупка товаров, работ, услуг</w:t>
            </w:r>
          </w:p>
        </w:tc>
        <w:tc>
          <w:tcPr>
            <w:tcW w:w="794" w:type="dxa"/>
          </w:tcPr>
          <w:p>
            <w:pPr>
              <w:pStyle w:val="0"/>
            </w:pPr>
            <w:r>
              <w:rPr>
                <w:sz w:val="20"/>
              </w:rPr>
              <w:t xml:space="preserve">Нет</w:t>
            </w:r>
          </w:p>
        </w:tc>
      </w:tr>
      <w:tr>
        <w:tc>
          <w:tcPr>
            <w:tcW w:w="737" w:type="dxa"/>
          </w:tcPr>
          <w:p>
            <w:pPr>
              <w:pStyle w:val="0"/>
              <w:jc w:val="center"/>
            </w:pPr>
            <w:r>
              <w:rPr>
                <w:sz w:val="20"/>
              </w:rPr>
              <w:t xml:space="preserve">1.9.1</w:t>
            </w:r>
          </w:p>
        </w:tc>
        <w:tc>
          <w:tcPr>
            <w:gridSpan w:val="15"/>
            <w:tcW w:w="14554" w:type="dxa"/>
          </w:tcPr>
          <w:p>
            <w:pPr>
              <w:pStyle w:val="0"/>
            </w:pPr>
            <w:r>
              <w:rPr>
                <w:sz w:val="20"/>
              </w:rPr>
              <w:t xml:space="preserve">В 2021 году приобретены 6 автоклубов для людей, проживающих в сельских населенных пунктах без стационарного культурного обслуживания, доступность будет обеспечена за счет приобретения 6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онлайн-трансляции культурных проектов и общественно значимые консультации (с представителями социальной защиты, медицинских и других учреждений)</w:t>
            </w:r>
          </w:p>
        </w:tc>
      </w:tr>
      <w:tr>
        <w:tc>
          <w:tcPr>
            <w:tcW w:w="737" w:type="dxa"/>
          </w:tcPr>
          <w:p>
            <w:pPr>
              <w:pStyle w:val="0"/>
              <w:jc w:val="center"/>
            </w:pPr>
            <w:r>
              <w:rPr>
                <w:sz w:val="20"/>
              </w:rPr>
              <w:t xml:space="preserve">1.10</w:t>
            </w:r>
          </w:p>
        </w:tc>
        <w:tc>
          <w:tcPr>
            <w:tcW w:w="2381" w:type="dxa"/>
          </w:tcPr>
          <w:p>
            <w:pPr>
              <w:pStyle w:val="0"/>
            </w:pPr>
            <w:r>
              <w:rPr>
                <w:sz w:val="20"/>
              </w:rPr>
              <w:t xml:space="preserve">Созданы условия для показа национальных кинофильмов в кинозалах, расположенных в населенных пунктах с численностью населения до 500 тыс. человек</w:t>
            </w:r>
          </w:p>
        </w:tc>
        <w:tc>
          <w:tcPr>
            <w:tcW w:w="907" w:type="dxa"/>
          </w:tcPr>
          <w:p>
            <w:pPr>
              <w:pStyle w:val="0"/>
            </w:pPr>
            <w:r>
              <w:rPr>
                <w:sz w:val="20"/>
              </w:rPr>
            </w:r>
          </w:p>
        </w:tc>
        <w:tc>
          <w:tcPr>
            <w:tcW w:w="850" w:type="dxa"/>
          </w:tcPr>
          <w:p>
            <w:pPr>
              <w:pStyle w:val="0"/>
            </w:pPr>
            <w:r>
              <w:rPr>
                <w:sz w:val="20"/>
              </w:rPr>
            </w:r>
          </w:p>
        </w:tc>
        <w:tc>
          <w:tcPr>
            <w:tcW w:w="835"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8</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737" w:type="dxa"/>
          </w:tcPr>
          <w:p>
            <w:pPr>
              <w:pStyle w:val="0"/>
              <w:jc w:val="center"/>
            </w:pPr>
            <w:r>
              <w:rPr>
                <w:sz w:val="20"/>
              </w:rPr>
              <w:t xml:space="preserve">15</w:t>
            </w:r>
          </w:p>
        </w:tc>
        <w:tc>
          <w:tcPr>
            <w:tcW w:w="737" w:type="dxa"/>
          </w:tcPr>
          <w:p>
            <w:pPr>
              <w:pStyle w:val="0"/>
              <w:jc w:val="center"/>
            </w:pPr>
            <w:r>
              <w:rPr>
                <w:sz w:val="20"/>
              </w:rPr>
              <w:t xml:space="preserve">15</w:t>
            </w:r>
          </w:p>
        </w:tc>
        <w:tc>
          <w:tcPr>
            <w:tcW w:w="737" w:type="dxa"/>
          </w:tcPr>
          <w:p>
            <w:pPr>
              <w:pStyle w:val="0"/>
              <w:jc w:val="center"/>
            </w:pPr>
            <w:r>
              <w:rPr>
                <w:sz w:val="20"/>
              </w:rPr>
              <w:t xml:space="preserve">16</w:t>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Нет</w:t>
            </w:r>
          </w:p>
        </w:tc>
      </w:tr>
      <w:tr>
        <w:tc>
          <w:tcPr>
            <w:tcW w:w="737" w:type="dxa"/>
          </w:tcPr>
          <w:p>
            <w:pPr>
              <w:pStyle w:val="0"/>
              <w:jc w:val="center"/>
            </w:pPr>
            <w:r>
              <w:rPr>
                <w:sz w:val="20"/>
              </w:rPr>
              <w:t xml:space="preserve">1.10.1</w:t>
            </w:r>
          </w:p>
        </w:tc>
        <w:tc>
          <w:tcPr>
            <w:gridSpan w:val="15"/>
            <w:tcW w:w="14554" w:type="dxa"/>
          </w:tcPr>
          <w:p>
            <w:pPr>
              <w:pStyle w:val="0"/>
            </w:pPr>
            <w:r>
              <w:rPr>
                <w:sz w:val="20"/>
              </w:rPr>
              <w:t xml:space="preserve">С 2019 по 2024 годы направляются заявки на участие в конкурсе на оснащение оборудованием по 1 кинозалу ежегодно. Субсидия из федерального бюджета организациям, осуществляющим кинопоказ, на условиях показа не менее 50% российских фильмов в течение трех лет с момента начала показов в переоборудованном кинозале.</w:t>
            </w:r>
          </w:p>
        </w:tc>
      </w:tr>
      <w:tr>
        <w:tc>
          <w:tcPr>
            <w:tcW w:w="737" w:type="dxa"/>
          </w:tcPr>
          <w:p>
            <w:pPr>
              <w:pStyle w:val="0"/>
              <w:jc w:val="center"/>
            </w:pPr>
            <w:r>
              <w:rPr>
                <w:sz w:val="20"/>
              </w:rPr>
              <w:t xml:space="preserve">1.11</w:t>
            </w:r>
          </w:p>
        </w:tc>
        <w:tc>
          <w:tcPr>
            <w:tcW w:w="2381" w:type="dxa"/>
          </w:tcPr>
          <w:p>
            <w:pPr>
              <w:pStyle w:val="0"/>
            </w:pPr>
            <w:r>
              <w:rPr>
                <w:sz w:val="20"/>
              </w:rPr>
              <w:t xml:space="preserve">Капитально отремонтирован региональный театр кукол</w:t>
            </w:r>
          </w:p>
        </w:tc>
        <w:tc>
          <w:tcPr>
            <w:tcW w:w="907" w:type="dxa"/>
          </w:tcPr>
          <w:p>
            <w:pPr>
              <w:pStyle w:val="0"/>
            </w:pPr>
            <w:r>
              <w:rPr>
                <w:sz w:val="20"/>
              </w:rPr>
            </w:r>
          </w:p>
        </w:tc>
        <w:tc>
          <w:tcPr>
            <w:tcW w:w="850" w:type="dxa"/>
          </w:tcPr>
          <w:p>
            <w:pPr>
              <w:pStyle w:val="0"/>
            </w:pPr>
            <w:r>
              <w:rPr>
                <w:sz w:val="20"/>
              </w:rPr>
            </w:r>
          </w:p>
        </w:tc>
        <w:tc>
          <w:tcPr>
            <w:tcW w:w="835"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Благоустройство территории, ремонт объектов недвижимого имущества</w:t>
            </w:r>
          </w:p>
        </w:tc>
        <w:tc>
          <w:tcPr>
            <w:tcW w:w="794" w:type="dxa"/>
          </w:tcPr>
          <w:p>
            <w:pPr>
              <w:pStyle w:val="0"/>
            </w:pPr>
            <w:r>
              <w:rPr>
                <w:sz w:val="20"/>
              </w:rPr>
              <w:t xml:space="preserve">Нет</w:t>
            </w:r>
          </w:p>
        </w:tc>
      </w:tr>
      <w:tr>
        <w:tc>
          <w:tcPr>
            <w:tcW w:w="737" w:type="dxa"/>
          </w:tcPr>
          <w:p>
            <w:pPr>
              <w:pStyle w:val="0"/>
              <w:jc w:val="center"/>
            </w:pPr>
            <w:r>
              <w:rPr>
                <w:sz w:val="20"/>
              </w:rPr>
              <w:t xml:space="preserve">1.11.1</w:t>
            </w:r>
          </w:p>
        </w:tc>
        <w:tc>
          <w:tcPr>
            <w:gridSpan w:val="15"/>
            <w:tcW w:w="14554" w:type="dxa"/>
          </w:tcPr>
          <w:p>
            <w:pPr>
              <w:pStyle w:val="0"/>
            </w:pPr>
            <w:r>
              <w:rPr>
                <w:sz w:val="20"/>
              </w:rPr>
              <w:t xml:space="preserve">К 2024 году капитально отремонтирован Липецкий государственный театр кукол (100% от действующей сети), что позволит увеличить количество посещаемости на 5%</w:t>
            </w:r>
          </w:p>
        </w:tc>
      </w:tr>
      <w:tr>
        <w:tc>
          <w:tcPr>
            <w:tcW w:w="737" w:type="dxa"/>
          </w:tcPr>
          <w:p>
            <w:pPr>
              <w:pStyle w:val="0"/>
              <w:jc w:val="center"/>
            </w:pPr>
            <w:r>
              <w:rPr>
                <w:sz w:val="20"/>
              </w:rPr>
              <w:t xml:space="preserve">1.12</w:t>
            </w:r>
          </w:p>
        </w:tc>
        <w:tc>
          <w:tcPr>
            <w:tcW w:w="2381" w:type="dxa"/>
          </w:tcPr>
          <w:p>
            <w:pPr>
              <w:pStyle w:val="0"/>
            </w:pPr>
            <w:r>
              <w:rPr>
                <w:sz w:val="20"/>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907" w:type="dxa"/>
          </w:tcPr>
          <w:p>
            <w:pPr>
              <w:pStyle w:val="0"/>
            </w:pPr>
            <w:r>
              <w:rPr>
                <w:sz w:val="20"/>
              </w:rPr>
            </w:r>
          </w:p>
        </w:tc>
        <w:tc>
          <w:tcPr>
            <w:tcW w:w="850" w:type="dxa"/>
          </w:tcPr>
          <w:p>
            <w:pPr>
              <w:pStyle w:val="0"/>
            </w:pPr>
            <w:r>
              <w:rPr>
                <w:sz w:val="20"/>
              </w:rPr>
              <w:t xml:space="preserve">Ед.</w:t>
            </w:r>
          </w:p>
        </w:tc>
        <w:tc>
          <w:tcPr>
            <w:tcW w:w="835"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jc w:val="center"/>
            </w:pPr>
            <w:r>
              <w:rPr>
                <w:sz w:val="20"/>
              </w:rPr>
              <w:t xml:space="preserve">2</w:t>
            </w:r>
          </w:p>
        </w:tc>
        <w:tc>
          <w:tcPr>
            <w:tcW w:w="737" w:type="dxa"/>
          </w:tcPr>
          <w:p>
            <w:pPr>
              <w:pStyle w:val="0"/>
            </w:pPr>
            <w:r>
              <w:rPr>
                <w:sz w:val="20"/>
              </w:rPr>
            </w:r>
          </w:p>
        </w:tc>
        <w:tc>
          <w:tcPr>
            <w:tcW w:w="737" w:type="dxa"/>
          </w:tcPr>
          <w:p>
            <w:pPr>
              <w:pStyle w:val="0"/>
              <w:jc w:val="center"/>
            </w:pPr>
            <w:r>
              <w:rPr>
                <w:sz w:val="20"/>
              </w:rPr>
              <w:t xml:space="preserve">16</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154" w:type="dxa"/>
          </w:tcPr>
          <w:p>
            <w:pPr>
              <w:pStyle w:val="0"/>
            </w:pPr>
            <w:r>
              <w:rPr>
                <w:sz w:val="20"/>
              </w:rPr>
              <w:t xml:space="preserve">Приобретение товаров, работ, услуг</w:t>
            </w:r>
          </w:p>
        </w:tc>
        <w:tc>
          <w:tcPr>
            <w:tcW w:w="794" w:type="dxa"/>
          </w:tcPr>
          <w:p>
            <w:pPr>
              <w:pStyle w:val="0"/>
            </w:pPr>
            <w:r>
              <w:rPr>
                <w:sz w:val="20"/>
              </w:rPr>
              <w:t xml:space="preserve">Да</w:t>
            </w:r>
          </w:p>
        </w:tc>
      </w:tr>
    </w:tbl>
    <w:p>
      <w:pPr>
        <w:pStyle w:val="0"/>
        <w:jc w:val="both"/>
      </w:pPr>
      <w:r>
        <w:rPr>
          <w:sz w:val="20"/>
        </w:rPr>
      </w:r>
    </w:p>
    <w:p>
      <w:pPr>
        <w:pStyle w:val="2"/>
        <w:outlineLvl w:val="2"/>
        <w:jc w:val="center"/>
      </w:pPr>
      <w:r>
        <w:rPr>
          <w:sz w:val="20"/>
        </w:rPr>
        <w:t xml:space="preserve">6. Финансовое обеспечение реализации регионального проекта</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48"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2514"/>
        <w:gridCol w:w="1814"/>
        <w:gridCol w:w="1814"/>
        <w:gridCol w:w="1814"/>
        <w:gridCol w:w="1814"/>
        <w:gridCol w:w="1814"/>
        <w:gridCol w:w="1814"/>
        <w:gridCol w:w="709"/>
        <w:gridCol w:w="1814"/>
        <w:gridCol w:w="1984"/>
      </w:tblGrid>
      <w:tr>
        <w:tc>
          <w:tcPr>
            <w:tcW w:w="1304" w:type="dxa"/>
            <w:vMerge w:val="restart"/>
          </w:tcPr>
          <w:p>
            <w:pPr>
              <w:pStyle w:val="0"/>
              <w:jc w:val="center"/>
            </w:pPr>
            <w:r>
              <w:rPr>
                <w:sz w:val="20"/>
              </w:rPr>
              <w:t xml:space="preserve">N</w:t>
            </w:r>
          </w:p>
          <w:p>
            <w:pPr>
              <w:pStyle w:val="0"/>
              <w:jc w:val="center"/>
            </w:pPr>
            <w:r>
              <w:rPr>
                <w:sz w:val="20"/>
              </w:rPr>
              <w:t xml:space="preserve">п/п</w:t>
            </w:r>
          </w:p>
        </w:tc>
        <w:tc>
          <w:tcPr>
            <w:tcW w:w="2514" w:type="dxa"/>
            <w:vMerge w:val="restart"/>
          </w:tcPr>
          <w:p>
            <w:pPr>
              <w:pStyle w:val="0"/>
              <w:jc w:val="center"/>
            </w:pPr>
            <w:r>
              <w:rPr>
                <w:sz w:val="20"/>
              </w:rPr>
              <w:t xml:space="preserve">Наименование мероприятия (результата) и источники финансирования</w:t>
            </w:r>
          </w:p>
        </w:tc>
        <w:tc>
          <w:tcPr>
            <w:gridSpan w:val="8"/>
            <w:tcW w:w="13407" w:type="dxa"/>
          </w:tcPr>
          <w:p>
            <w:pPr>
              <w:pStyle w:val="0"/>
              <w:jc w:val="center"/>
            </w:pPr>
            <w:r>
              <w:rPr>
                <w:sz w:val="20"/>
              </w:rPr>
              <w:t xml:space="preserve">Объем финансового обеспечения по годам реализации (рублей)</w:t>
            </w:r>
          </w:p>
        </w:tc>
        <w:tc>
          <w:tcPr>
            <w:tcW w:w="1984" w:type="dxa"/>
          </w:tcPr>
          <w:p>
            <w:pPr>
              <w:pStyle w:val="0"/>
              <w:jc w:val="center"/>
            </w:pPr>
            <w:r>
              <w:rPr>
                <w:sz w:val="20"/>
              </w:rPr>
              <w:t xml:space="preserve">Всего (рублей)</w:t>
            </w:r>
          </w:p>
        </w:tc>
      </w:tr>
      <w:tr>
        <w:tc>
          <w:tcPr>
            <w:vMerge w:val="continue"/>
          </w:tcPr>
          <w:p/>
        </w:tc>
        <w:tc>
          <w:tcPr>
            <w:vMerge w:val="continue"/>
          </w:tcPr>
          <w:p/>
        </w:tc>
        <w:tc>
          <w:tcPr>
            <w:tcW w:w="1814" w:type="dxa"/>
          </w:tcPr>
          <w:p>
            <w:pPr>
              <w:pStyle w:val="0"/>
              <w:jc w:val="center"/>
            </w:pPr>
            <w:r>
              <w:rPr>
                <w:sz w:val="20"/>
              </w:rPr>
              <w:t xml:space="preserve">2019</w:t>
            </w:r>
          </w:p>
        </w:tc>
        <w:tc>
          <w:tcPr>
            <w:tcW w:w="1814" w:type="dxa"/>
          </w:tcPr>
          <w:p>
            <w:pPr>
              <w:pStyle w:val="0"/>
              <w:jc w:val="center"/>
            </w:pPr>
            <w:r>
              <w:rPr>
                <w:sz w:val="20"/>
              </w:rPr>
              <w:t xml:space="preserve">2020</w:t>
            </w:r>
          </w:p>
        </w:tc>
        <w:tc>
          <w:tcPr>
            <w:tcW w:w="1814" w:type="dxa"/>
          </w:tcPr>
          <w:p>
            <w:pPr>
              <w:pStyle w:val="0"/>
              <w:jc w:val="center"/>
            </w:pPr>
            <w:r>
              <w:rPr>
                <w:sz w:val="20"/>
              </w:rPr>
              <w:t xml:space="preserve">2021</w:t>
            </w:r>
          </w:p>
        </w:tc>
        <w:tc>
          <w:tcPr>
            <w:tcW w:w="1814" w:type="dxa"/>
          </w:tcPr>
          <w:p>
            <w:pPr>
              <w:pStyle w:val="0"/>
              <w:jc w:val="center"/>
            </w:pPr>
            <w:r>
              <w:rPr>
                <w:sz w:val="20"/>
              </w:rPr>
              <w:t xml:space="preserve">2022</w:t>
            </w:r>
          </w:p>
        </w:tc>
        <w:tc>
          <w:tcPr>
            <w:tcW w:w="1814" w:type="dxa"/>
          </w:tcPr>
          <w:p>
            <w:pPr>
              <w:pStyle w:val="0"/>
              <w:jc w:val="center"/>
            </w:pPr>
            <w:r>
              <w:rPr>
                <w:sz w:val="20"/>
              </w:rPr>
              <w:t xml:space="preserve">2023</w:t>
            </w:r>
          </w:p>
        </w:tc>
        <w:tc>
          <w:tcPr>
            <w:tcW w:w="1814" w:type="dxa"/>
          </w:tcPr>
          <w:p>
            <w:pPr>
              <w:pStyle w:val="0"/>
              <w:jc w:val="center"/>
            </w:pPr>
            <w:r>
              <w:rPr>
                <w:sz w:val="20"/>
              </w:rPr>
              <w:t xml:space="preserve">2024</w:t>
            </w:r>
          </w:p>
        </w:tc>
        <w:tc>
          <w:tcPr>
            <w:tcW w:w="709" w:type="dxa"/>
          </w:tcPr>
          <w:p>
            <w:pPr>
              <w:pStyle w:val="0"/>
              <w:jc w:val="center"/>
            </w:pPr>
            <w:r>
              <w:rPr>
                <w:sz w:val="20"/>
              </w:rPr>
              <w:t xml:space="preserve">2025</w:t>
            </w:r>
          </w:p>
        </w:tc>
        <w:tc>
          <w:tcPr>
            <w:tcW w:w="1814" w:type="dxa"/>
          </w:tcPr>
          <w:p>
            <w:pPr>
              <w:pStyle w:val="0"/>
              <w:jc w:val="center"/>
            </w:pPr>
            <w:r>
              <w:rPr>
                <w:sz w:val="20"/>
              </w:rPr>
              <w:t xml:space="preserve">2026</w:t>
            </w:r>
          </w:p>
        </w:tc>
        <w:tc>
          <w:tcPr>
            <w:tcW w:w="1984" w:type="dxa"/>
          </w:tcPr>
          <w:p>
            <w:pPr>
              <w:pStyle w:val="0"/>
            </w:pPr>
            <w:r>
              <w:rPr>
                <w:sz w:val="20"/>
              </w:rPr>
            </w:r>
          </w:p>
        </w:tc>
      </w:tr>
      <w:tr>
        <w:tc>
          <w:tcPr>
            <w:tcW w:w="1304" w:type="dxa"/>
          </w:tcPr>
          <w:p>
            <w:pPr>
              <w:pStyle w:val="0"/>
              <w:jc w:val="center"/>
            </w:pPr>
            <w:r>
              <w:rPr>
                <w:sz w:val="20"/>
              </w:rPr>
              <w:t xml:space="preserve">1.</w:t>
            </w:r>
          </w:p>
        </w:tc>
        <w:tc>
          <w:tcPr>
            <w:gridSpan w:val="10"/>
            <w:tcW w:w="17905"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1304" w:type="dxa"/>
          </w:tcPr>
          <w:p>
            <w:pPr>
              <w:pStyle w:val="0"/>
              <w:jc w:val="center"/>
            </w:pPr>
            <w:r>
              <w:rPr>
                <w:sz w:val="20"/>
              </w:rPr>
              <w:t xml:space="preserve">1.1.</w:t>
            </w:r>
          </w:p>
        </w:tc>
        <w:tc>
          <w:tcPr>
            <w:tcW w:w="2514" w:type="dxa"/>
          </w:tcPr>
          <w:p>
            <w:pPr>
              <w:pStyle w:val="0"/>
            </w:pPr>
            <w:r>
              <w:rPr>
                <w:sz w:val="20"/>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814" w:type="dxa"/>
          </w:tcPr>
          <w:p>
            <w:pPr>
              <w:pStyle w:val="0"/>
              <w:jc w:val="center"/>
            </w:pPr>
            <w:r>
              <w:rPr>
                <w:sz w:val="20"/>
              </w:rPr>
              <w:t xml:space="preserve">49 590 000,00</w:t>
            </w:r>
          </w:p>
        </w:tc>
        <w:tc>
          <w:tcPr>
            <w:tcW w:w="1814" w:type="dxa"/>
          </w:tcPr>
          <w:p>
            <w:pPr>
              <w:pStyle w:val="0"/>
            </w:pPr>
            <w:r>
              <w:rPr>
                <w:sz w:val="20"/>
              </w:rPr>
            </w:r>
          </w:p>
        </w:tc>
        <w:tc>
          <w:tcPr>
            <w:tcW w:w="1814" w:type="dxa"/>
          </w:tcPr>
          <w:p>
            <w:pPr>
              <w:pStyle w:val="0"/>
              <w:jc w:val="center"/>
            </w:pPr>
            <w:r>
              <w:rPr>
                <w:sz w:val="20"/>
              </w:rPr>
              <w:t xml:space="preserve">37 327 149,09</w:t>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44 465 505,26</w:t>
            </w:r>
          </w:p>
        </w:tc>
        <w:tc>
          <w:tcPr>
            <w:tcW w:w="1814" w:type="dxa"/>
          </w:tcPr>
          <w:p>
            <w:pPr>
              <w:pStyle w:val="0"/>
              <w:jc w:val="center"/>
            </w:pPr>
            <w:r>
              <w:rPr>
                <w:sz w:val="20"/>
              </w:rPr>
              <w:t xml:space="preserve">12 563 740,00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1193 536 394,35</w:t>
            </w:r>
          </w:p>
        </w:tc>
      </w:tr>
      <w:tr>
        <w:tc>
          <w:tcPr>
            <w:tcW w:w="1304" w:type="dxa"/>
          </w:tcPr>
          <w:p>
            <w:pPr>
              <w:pStyle w:val="0"/>
              <w:jc w:val="center"/>
            </w:pPr>
            <w:r>
              <w:rPr>
                <w:sz w:val="20"/>
              </w:rPr>
              <w:t xml:space="preserve">1.1.1.</w:t>
            </w:r>
          </w:p>
        </w:tc>
        <w:tc>
          <w:tcPr>
            <w:tcW w:w="2514" w:type="dxa"/>
          </w:tcPr>
          <w:p>
            <w:pPr>
              <w:pStyle w:val="0"/>
            </w:pPr>
            <w:r>
              <w:rPr>
                <w:sz w:val="20"/>
              </w:rPr>
              <w:t xml:space="preserve">Консолидированный региональный бюджет, всего</w:t>
            </w:r>
          </w:p>
        </w:tc>
        <w:tc>
          <w:tcPr>
            <w:tcW w:w="1814" w:type="dxa"/>
          </w:tcPr>
          <w:p>
            <w:pPr>
              <w:pStyle w:val="0"/>
              <w:jc w:val="center"/>
            </w:pPr>
            <w:r>
              <w:rPr>
                <w:sz w:val="20"/>
              </w:rPr>
              <w:t xml:space="preserve">49 590 000,00</w:t>
            </w:r>
          </w:p>
        </w:tc>
        <w:tc>
          <w:tcPr>
            <w:tcW w:w="1814" w:type="dxa"/>
          </w:tcPr>
          <w:p>
            <w:pPr>
              <w:pStyle w:val="0"/>
            </w:pPr>
            <w:r>
              <w:rPr>
                <w:sz w:val="20"/>
              </w:rPr>
            </w:r>
          </w:p>
        </w:tc>
        <w:tc>
          <w:tcPr>
            <w:tcW w:w="1814" w:type="dxa"/>
          </w:tcPr>
          <w:p>
            <w:pPr>
              <w:pStyle w:val="0"/>
              <w:jc w:val="center"/>
            </w:pPr>
            <w:r>
              <w:rPr>
                <w:sz w:val="20"/>
              </w:rPr>
              <w:t xml:space="preserve">37 327 149,09</w:t>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44 465 505,26</w:t>
            </w:r>
          </w:p>
        </w:tc>
        <w:tc>
          <w:tcPr>
            <w:tcW w:w="1814" w:type="dxa"/>
          </w:tcPr>
          <w:p>
            <w:pPr>
              <w:pStyle w:val="0"/>
              <w:jc w:val="center"/>
            </w:pPr>
            <w:r>
              <w:rPr>
                <w:sz w:val="20"/>
              </w:rPr>
              <w:t xml:space="preserve">12 563 740,00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193 536 394,35</w:t>
            </w:r>
          </w:p>
        </w:tc>
      </w:tr>
      <w:tr>
        <w:tc>
          <w:tcPr>
            <w:tcW w:w="1304" w:type="dxa"/>
          </w:tcPr>
          <w:p>
            <w:pPr>
              <w:pStyle w:val="0"/>
              <w:jc w:val="center"/>
            </w:pPr>
            <w:r>
              <w:rPr>
                <w:sz w:val="20"/>
              </w:rPr>
              <w:t xml:space="preserve">1.1.1.1.</w:t>
            </w:r>
          </w:p>
        </w:tc>
        <w:tc>
          <w:tcPr>
            <w:tcW w:w="2514" w:type="dxa"/>
          </w:tcPr>
          <w:p>
            <w:pPr>
              <w:pStyle w:val="0"/>
            </w:pPr>
            <w:r>
              <w:rPr>
                <w:sz w:val="20"/>
              </w:rPr>
              <w:t xml:space="preserve">Региональный бюджет (всего)</w:t>
            </w:r>
          </w:p>
        </w:tc>
        <w:tc>
          <w:tcPr>
            <w:tcW w:w="1814" w:type="dxa"/>
          </w:tcPr>
          <w:p>
            <w:pPr>
              <w:pStyle w:val="0"/>
              <w:jc w:val="center"/>
            </w:pPr>
            <w:r>
              <w:rPr>
                <w:sz w:val="20"/>
              </w:rPr>
              <w:t xml:space="preserve">49 590 000,00</w:t>
            </w:r>
          </w:p>
        </w:tc>
        <w:tc>
          <w:tcPr>
            <w:tcW w:w="1814" w:type="dxa"/>
          </w:tcPr>
          <w:p>
            <w:pPr>
              <w:pStyle w:val="0"/>
            </w:pPr>
            <w:r>
              <w:rPr>
                <w:sz w:val="20"/>
              </w:rPr>
            </w:r>
          </w:p>
        </w:tc>
        <w:tc>
          <w:tcPr>
            <w:tcW w:w="1814" w:type="dxa"/>
          </w:tcPr>
          <w:p>
            <w:pPr>
              <w:pStyle w:val="0"/>
              <w:jc w:val="center"/>
            </w:pPr>
            <w:r>
              <w:rPr>
                <w:sz w:val="20"/>
              </w:rPr>
              <w:t xml:space="preserve">36 900 000,00</w:t>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44 465 505,26</w:t>
            </w:r>
          </w:p>
        </w:tc>
        <w:tc>
          <w:tcPr>
            <w:tcW w:w="1814" w:type="dxa"/>
          </w:tcPr>
          <w:p>
            <w:pPr>
              <w:pStyle w:val="0"/>
              <w:jc w:val="center"/>
            </w:pPr>
            <w:r>
              <w:rPr>
                <w:sz w:val="20"/>
              </w:rPr>
              <w:t xml:space="preserve">12 563 740,00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193 109 245,26</w:t>
            </w:r>
          </w:p>
        </w:tc>
      </w:tr>
      <w:tr>
        <w:tc>
          <w:tcPr>
            <w:tcW w:w="1304" w:type="dxa"/>
          </w:tcPr>
          <w:p>
            <w:pPr>
              <w:pStyle w:val="0"/>
              <w:jc w:val="center"/>
            </w:pPr>
            <w:r>
              <w:rPr>
                <w:sz w:val="20"/>
              </w:rPr>
              <w:t xml:space="preserve">1.1.1.1.1.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jc w:val="center"/>
            </w:pPr>
            <w:r>
              <w:rPr>
                <w:sz w:val="20"/>
              </w:rPr>
              <w:t xml:space="preserve">35 690 599,98</w:t>
            </w:r>
          </w:p>
        </w:tc>
        <w:tc>
          <w:tcPr>
            <w:tcW w:w="1814" w:type="dxa"/>
          </w:tcPr>
          <w:p>
            <w:pPr>
              <w:pStyle w:val="0"/>
            </w:pPr>
            <w:r>
              <w:rPr>
                <w:sz w:val="20"/>
              </w:rPr>
            </w:r>
          </w:p>
        </w:tc>
        <w:tc>
          <w:tcPr>
            <w:tcW w:w="1814" w:type="dxa"/>
          </w:tcPr>
          <w:p>
            <w:pPr>
              <w:pStyle w:val="0"/>
              <w:jc w:val="center"/>
            </w:pPr>
            <w:r>
              <w:rPr>
                <w:sz w:val="20"/>
              </w:rPr>
              <w:t xml:space="preserve">35 012 200,00</w:t>
            </w:r>
          </w:p>
        </w:tc>
        <w:tc>
          <w:tcPr>
            <w:tcW w:w="1814" w:type="dxa"/>
          </w:tcPr>
          <w:p>
            <w:pPr>
              <w:pStyle w:val="0"/>
            </w:pPr>
            <w:r>
              <w:rPr>
                <w:sz w:val="20"/>
              </w:rPr>
            </w:r>
          </w:p>
        </w:tc>
        <w:tc>
          <w:tcPr>
            <w:tcW w:w="1814" w:type="dxa"/>
          </w:tcPr>
          <w:p>
            <w:pPr>
              <w:pStyle w:val="0"/>
              <w:jc w:val="center"/>
            </w:pPr>
            <w:r>
              <w:rPr>
                <w:sz w:val="20"/>
              </w:rPr>
              <w:t xml:space="preserve">30 745 900,00</w:t>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101 448 699,98</w:t>
            </w:r>
          </w:p>
        </w:tc>
      </w:tr>
      <w:tr>
        <w:tc>
          <w:tcPr>
            <w:tcW w:w="1304" w:type="dxa"/>
          </w:tcPr>
          <w:p>
            <w:pPr>
              <w:pStyle w:val="0"/>
              <w:jc w:val="center"/>
            </w:pPr>
            <w:r>
              <w:rPr>
                <w:sz w:val="20"/>
              </w:rPr>
              <w:t xml:space="preserve">1.1.1.2.</w:t>
            </w:r>
          </w:p>
        </w:tc>
        <w:tc>
          <w:tcPr>
            <w:tcW w:w="2514" w:type="dxa"/>
          </w:tcPr>
          <w:p>
            <w:pPr>
              <w:pStyle w:val="0"/>
            </w:pPr>
            <w:r>
              <w:rPr>
                <w:sz w:val="20"/>
              </w:rPr>
              <w:t xml:space="preserve">Свод бюджетов муниципальных образований</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427 149,09</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427 149,09</w:t>
            </w:r>
          </w:p>
        </w:tc>
      </w:tr>
      <w:tr>
        <w:tc>
          <w:tcPr>
            <w:tcW w:w="1304" w:type="dxa"/>
          </w:tcPr>
          <w:p>
            <w:pPr>
              <w:pStyle w:val="0"/>
              <w:jc w:val="center"/>
            </w:pPr>
            <w:r>
              <w:rPr>
                <w:sz w:val="20"/>
              </w:rPr>
              <w:t xml:space="preserve">1.2.</w:t>
            </w:r>
          </w:p>
        </w:tc>
        <w:tc>
          <w:tcPr>
            <w:tcW w:w="2514" w:type="dxa"/>
          </w:tcPr>
          <w:p>
            <w:pPr>
              <w:pStyle w:val="0"/>
            </w:pPr>
            <w:r>
              <w:rPr>
                <w:sz w:val="20"/>
              </w:rPr>
              <w:t xml:space="preserve">Технически оснащены муниципальные музеи</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19 394 736,84</w:t>
            </w:r>
          </w:p>
        </w:tc>
        <w:tc>
          <w:tcPr>
            <w:tcW w:w="1814" w:type="dxa"/>
          </w:tcPr>
          <w:p>
            <w:pPr>
              <w:pStyle w:val="0"/>
              <w:jc w:val="center"/>
            </w:pPr>
            <w:r>
              <w:rPr>
                <w:sz w:val="20"/>
              </w:rPr>
              <w:t xml:space="preserve">34 526 315,79</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53 921 052,63</w:t>
            </w:r>
          </w:p>
        </w:tc>
      </w:tr>
      <w:tr>
        <w:tc>
          <w:tcPr>
            <w:tcW w:w="1304" w:type="dxa"/>
          </w:tcPr>
          <w:p>
            <w:pPr>
              <w:pStyle w:val="0"/>
              <w:jc w:val="center"/>
            </w:pPr>
            <w:r>
              <w:rPr>
                <w:sz w:val="20"/>
              </w:rPr>
              <w:t xml:space="preserve">1.2.1.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19 394 736,84</w:t>
            </w:r>
          </w:p>
        </w:tc>
        <w:tc>
          <w:tcPr>
            <w:tcW w:w="1814" w:type="dxa"/>
          </w:tcPr>
          <w:p>
            <w:pPr>
              <w:pStyle w:val="0"/>
              <w:jc w:val="center"/>
            </w:pPr>
            <w:r>
              <w:rPr>
                <w:sz w:val="20"/>
              </w:rPr>
              <w:t xml:space="preserve">34 526 315,79</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53 921 052,63</w:t>
            </w:r>
          </w:p>
        </w:tc>
      </w:tr>
      <w:tr>
        <w:tc>
          <w:tcPr>
            <w:tcW w:w="1304" w:type="dxa"/>
          </w:tcPr>
          <w:p>
            <w:pPr>
              <w:pStyle w:val="0"/>
              <w:jc w:val="center"/>
            </w:pPr>
            <w:r>
              <w:rPr>
                <w:sz w:val="20"/>
              </w:rPr>
              <w:t xml:space="preserve">1.2.1.1.</w:t>
            </w:r>
          </w:p>
        </w:tc>
        <w:tc>
          <w:tcPr>
            <w:tcW w:w="2514" w:type="dxa"/>
          </w:tcPr>
          <w:p>
            <w:pPr>
              <w:pStyle w:val="0"/>
            </w:pPr>
            <w:r>
              <w:rPr>
                <w:sz w:val="20"/>
              </w:rPr>
              <w:t xml:space="preserve">Региональный бюджет (всего), 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19 394 736,84</w:t>
            </w:r>
          </w:p>
        </w:tc>
        <w:tc>
          <w:tcPr>
            <w:tcW w:w="1814" w:type="dxa"/>
          </w:tcPr>
          <w:p>
            <w:pPr>
              <w:pStyle w:val="0"/>
              <w:jc w:val="center"/>
            </w:pPr>
            <w:r>
              <w:rPr>
                <w:sz w:val="20"/>
              </w:rPr>
              <w:t xml:space="preserve">34 526 315,79</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53 921 052,63</w:t>
            </w:r>
          </w:p>
        </w:tc>
      </w:tr>
      <w:tr>
        <w:tc>
          <w:tcPr>
            <w:tcW w:w="1304" w:type="dxa"/>
          </w:tcPr>
          <w:p>
            <w:pPr>
              <w:pStyle w:val="0"/>
              <w:jc w:val="center"/>
            </w:pPr>
            <w:r>
              <w:rPr>
                <w:sz w:val="20"/>
              </w:rPr>
              <w:t xml:space="preserve">1.2.1.1.1.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18 425 000,00</w:t>
            </w:r>
          </w:p>
        </w:tc>
        <w:tc>
          <w:tcPr>
            <w:tcW w:w="1814" w:type="dxa"/>
          </w:tcPr>
          <w:p>
            <w:pPr>
              <w:pStyle w:val="0"/>
              <w:jc w:val="center"/>
            </w:pPr>
            <w:r>
              <w:rPr>
                <w:sz w:val="20"/>
              </w:rPr>
              <w:t xml:space="preserve">32 800 000,00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51 225 000,00</w:t>
            </w:r>
          </w:p>
        </w:tc>
      </w:tr>
      <w:tr>
        <w:tc>
          <w:tcPr>
            <w:tcW w:w="1304" w:type="dxa"/>
          </w:tcPr>
          <w:p>
            <w:pPr>
              <w:pStyle w:val="0"/>
              <w:jc w:val="center"/>
            </w:pPr>
            <w:r>
              <w:rPr>
                <w:sz w:val="20"/>
              </w:rPr>
              <w:t xml:space="preserve">1.3.</w:t>
            </w:r>
          </w:p>
        </w:tc>
        <w:tc>
          <w:tcPr>
            <w:tcW w:w="2514" w:type="dxa"/>
          </w:tcPr>
          <w:p>
            <w:pPr>
              <w:pStyle w:val="0"/>
            </w:pPr>
            <w:r>
              <w:rPr>
                <w:sz w:val="20"/>
              </w:rPr>
              <w:t xml:space="preserve">Реконструированы и капитально отремонтированы муниципальные музеи</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1.3.1.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1.3.1.1.</w:t>
            </w:r>
          </w:p>
        </w:tc>
        <w:tc>
          <w:tcPr>
            <w:tcW w:w="2514" w:type="dxa"/>
          </w:tcPr>
          <w:p>
            <w:pPr>
              <w:pStyle w:val="0"/>
            </w:pPr>
            <w:r>
              <w:rPr>
                <w:sz w:val="20"/>
              </w:rPr>
              <w:t xml:space="preserve">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1.3.1.1.1.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1.3.1.1.2.</w:t>
            </w:r>
          </w:p>
        </w:tc>
        <w:tc>
          <w:tcPr>
            <w:tcW w:w="2514" w:type="dxa"/>
          </w:tcPr>
          <w:p>
            <w:pPr>
              <w:pStyle w:val="0"/>
            </w:pPr>
            <w:r>
              <w:rPr>
                <w:sz w:val="20"/>
              </w:rPr>
              <w:t xml:space="preserve">межбюджетные трансферты местным бюджетам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1.3.1.2.</w:t>
            </w:r>
          </w:p>
        </w:tc>
        <w:tc>
          <w:tcPr>
            <w:tcW w:w="2514" w:type="dxa"/>
          </w:tcPr>
          <w:p>
            <w:pPr>
              <w:pStyle w:val="0"/>
            </w:pPr>
            <w:r>
              <w:rPr>
                <w:sz w:val="20"/>
              </w:rPr>
              <w:t xml:space="preserve">Свод бюджетов муниципальных образований</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1.4.</w:t>
            </w:r>
          </w:p>
        </w:tc>
        <w:tc>
          <w:tcPr>
            <w:tcW w:w="2514" w:type="dxa"/>
          </w:tcPr>
          <w:p>
            <w:pPr>
              <w:pStyle w:val="0"/>
            </w:pPr>
            <w:r>
              <w:rPr>
                <w:sz w:val="20"/>
              </w:rPr>
              <w:t xml:space="preserve">Переоснащены муниципальные библиотеки по модельному стандарту</w:t>
            </w:r>
          </w:p>
        </w:tc>
        <w:tc>
          <w:tcPr>
            <w:tcW w:w="1814" w:type="dxa"/>
          </w:tcPr>
          <w:p>
            <w:pPr>
              <w:pStyle w:val="0"/>
            </w:pPr>
            <w:r>
              <w:rPr>
                <w:sz w:val="20"/>
              </w:rPr>
            </w:r>
          </w:p>
        </w:tc>
        <w:tc>
          <w:tcPr>
            <w:tcW w:w="1814" w:type="dxa"/>
          </w:tcPr>
          <w:p>
            <w:pPr>
              <w:pStyle w:val="0"/>
              <w:jc w:val="center"/>
            </w:pPr>
            <w:r>
              <w:rPr>
                <w:sz w:val="20"/>
              </w:rPr>
              <w:t xml:space="preserve">10 000 000,00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25 000 000,00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23 232 323,23</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68 232 323,23</w:t>
            </w:r>
          </w:p>
        </w:tc>
      </w:tr>
      <w:tr>
        <w:tc>
          <w:tcPr>
            <w:tcW w:w="1304" w:type="dxa"/>
          </w:tcPr>
          <w:p>
            <w:pPr>
              <w:pStyle w:val="0"/>
              <w:jc w:val="center"/>
            </w:pPr>
            <w:r>
              <w:rPr>
                <w:sz w:val="20"/>
              </w:rPr>
              <w:t xml:space="preserve">1.4.1.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jc w:val="center"/>
            </w:pPr>
            <w:r>
              <w:rPr>
                <w:sz w:val="20"/>
              </w:rPr>
              <w:t xml:space="preserve">10 000 000,00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25 000 000,00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23 232 323,23</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68 232 323,23</w:t>
            </w:r>
          </w:p>
        </w:tc>
      </w:tr>
      <w:tr>
        <w:tc>
          <w:tcPr>
            <w:tcW w:w="1304" w:type="dxa"/>
          </w:tcPr>
          <w:p>
            <w:pPr>
              <w:pStyle w:val="0"/>
              <w:jc w:val="center"/>
            </w:pPr>
            <w:r>
              <w:rPr>
                <w:sz w:val="20"/>
              </w:rPr>
              <w:t xml:space="preserve">1.4.1.1.</w:t>
            </w:r>
          </w:p>
        </w:tc>
        <w:tc>
          <w:tcPr>
            <w:tcW w:w="2514" w:type="dxa"/>
          </w:tcPr>
          <w:p>
            <w:pPr>
              <w:pStyle w:val="0"/>
            </w:pPr>
            <w:r>
              <w:rPr>
                <w:sz w:val="20"/>
              </w:rPr>
              <w:t xml:space="preserve">Региональный бюджет (всего)</w:t>
            </w:r>
          </w:p>
        </w:tc>
        <w:tc>
          <w:tcPr>
            <w:tcW w:w="1814" w:type="dxa"/>
          </w:tcPr>
          <w:p>
            <w:pPr>
              <w:pStyle w:val="0"/>
            </w:pPr>
            <w:r>
              <w:rPr>
                <w:sz w:val="20"/>
              </w:rPr>
            </w:r>
          </w:p>
        </w:tc>
        <w:tc>
          <w:tcPr>
            <w:tcW w:w="1814" w:type="dxa"/>
          </w:tcPr>
          <w:p>
            <w:pPr>
              <w:pStyle w:val="0"/>
              <w:jc w:val="center"/>
            </w:pPr>
            <w:r>
              <w:rPr>
                <w:sz w:val="20"/>
              </w:rPr>
              <w:t xml:space="preserve">10 000 000,00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25 000 000,00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23 000 000,00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68 000 000,00</w:t>
            </w:r>
          </w:p>
        </w:tc>
      </w:tr>
      <w:tr>
        <w:tc>
          <w:tcPr>
            <w:tcW w:w="1304" w:type="dxa"/>
          </w:tcPr>
          <w:p>
            <w:pPr>
              <w:pStyle w:val="0"/>
              <w:jc w:val="center"/>
            </w:pPr>
            <w:r>
              <w:rPr>
                <w:sz w:val="20"/>
              </w:rPr>
              <w:t xml:space="preserve">1.4.1.1.1.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jc w:val="center"/>
            </w:pPr>
            <w:r>
              <w:rPr>
                <w:sz w:val="20"/>
              </w:rPr>
              <w:t xml:space="preserve">10 000 000,00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25 000 000,00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21 850 000,00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66 850 000,00</w:t>
            </w:r>
          </w:p>
        </w:tc>
      </w:tr>
      <w:tr>
        <w:tc>
          <w:tcPr>
            <w:tcW w:w="1304" w:type="dxa"/>
          </w:tcPr>
          <w:p>
            <w:pPr>
              <w:pStyle w:val="0"/>
              <w:jc w:val="center"/>
            </w:pPr>
            <w:r>
              <w:rPr>
                <w:sz w:val="20"/>
              </w:rPr>
              <w:t xml:space="preserve">1.4.1.1.2.</w:t>
            </w:r>
          </w:p>
        </w:tc>
        <w:tc>
          <w:tcPr>
            <w:tcW w:w="2514" w:type="dxa"/>
          </w:tcPr>
          <w:p>
            <w:pPr>
              <w:pStyle w:val="0"/>
            </w:pPr>
            <w:r>
              <w:rPr>
                <w:sz w:val="20"/>
              </w:rPr>
              <w:t xml:space="preserve">межбюджетные трансферты местным бюджетам всего</w:t>
            </w:r>
          </w:p>
        </w:tc>
        <w:tc>
          <w:tcPr>
            <w:tcW w:w="1814" w:type="dxa"/>
          </w:tcPr>
          <w:p>
            <w:pPr>
              <w:pStyle w:val="0"/>
            </w:pPr>
            <w:r>
              <w:rPr>
                <w:sz w:val="20"/>
              </w:rPr>
            </w:r>
          </w:p>
        </w:tc>
        <w:tc>
          <w:tcPr>
            <w:tcW w:w="1814" w:type="dxa"/>
          </w:tcPr>
          <w:p>
            <w:pPr>
              <w:pStyle w:val="0"/>
              <w:jc w:val="center"/>
            </w:pPr>
            <w:r>
              <w:rPr>
                <w:sz w:val="20"/>
              </w:rPr>
              <w:t xml:space="preserve">10 000 000,00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25 000 000,00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23 000 000,00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68 000 000,00</w:t>
            </w:r>
          </w:p>
        </w:tc>
      </w:tr>
      <w:tr>
        <w:tc>
          <w:tcPr>
            <w:tcW w:w="1304" w:type="dxa"/>
          </w:tcPr>
          <w:p>
            <w:pPr>
              <w:pStyle w:val="0"/>
              <w:jc w:val="center"/>
            </w:pPr>
            <w:r>
              <w:rPr>
                <w:sz w:val="20"/>
              </w:rPr>
              <w:t xml:space="preserve">1.4.1.2.</w:t>
            </w:r>
          </w:p>
        </w:tc>
        <w:tc>
          <w:tcPr>
            <w:tcW w:w="2514" w:type="dxa"/>
          </w:tcPr>
          <w:p>
            <w:pPr>
              <w:pStyle w:val="0"/>
            </w:pPr>
            <w:r>
              <w:rPr>
                <w:sz w:val="20"/>
              </w:rPr>
              <w:t xml:space="preserve">Свод бюджетов муниципальных образований</w:t>
            </w:r>
          </w:p>
        </w:tc>
        <w:tc>
          <w:tcPr>
            <w:tcW w:w="1814" w:type="dxa"/>
          </w:tcPr>
          <w:p>
            <w:pPr>
              <w:pStyle w:val="0"/>
            </w:pPr>
            <w:r>
              <w:rPr>
                <w:sz w:val="20"/>
              </w:rPr>
            </w:r>
          </w:p>
        </w:tc>
        <w:tc>
          <w:tcPr>
            <w:tcW w:w="1814" w:type="dxa"/>
          </w:tcPr>
          <w:p>
            <w:pPr>
              <w:pStyle w:val="0"/>
              <w:jc w:val="center"/>
            </w:pPr>
            <w:r>
              <w:rPr>
                <w:sz w:val="20"/>
              </w:rPr>
              <w:t xml:space="preserve">10 000 000,00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25 000 000,00</w:t>
            </w:r>
          </w:p>
        </w:tc>
        <w:tc>
          <w:tcPr>
            <w:tcW w:w="1814" w:type="dxa"/>
          </w:tcPr>
          <w:p>
            <w:pPr>
              <w:pStyle w:val="0"/>
              <w:jc w:val="center"/>
            </w:pPr>
            <w:r>
              <w:rPr>
                <w:sz w:val="20"/>
              </w:rPr>
              <w:t xml:space="preserve">5 000 000,00</w:t>
            </w:r>
          </w:p>
        </w:tc>
        <w:tc>
          <w:tcPr>
            <w:tcW w:w="1814" w:type="dxa"/>
          </w:tcPr>
          <w:p>
            <w:pPr>
              <w:pStyle w:val="0"/>
              <w:jc w:val="center"/>
            </w:pPr>
            <w:r>
              <w:rPr>
                <w:sz w:val="20"/>
              </w:rPr>
              <w:t xml:space="preserve">23 232 323,23</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68 232 323,23</w:t>
            </w:r>
          </w:p>
        </w:tc>
      </w:tr>
      <w:tr>
        <w:tc>
          <w:tcPr>
            <w:tcW w:w="1304" w:type="dxa"/>
          </w:tcPr>
          <w:p>
            <w:pPr>
              <w:pStyle w:val="0"/>
              <w:jc w:val="center"/>
            </w:pPr>
            <w:r>
              <w:rPr>
                <w:sz w:val="20"/>
              </w:rPr>
              <w:t xml:space="preserve">1.5.</w:t>
            </w:r>
          </w:p>
        </w:tc>
        <w:tc>
          <w:tcPr>
            <w:tcW w:w="2514" w:type="dxa"/>
          </w:tcPr>
          <w:p>
            <w:pPr>
              <w:pStyle w:val="0"/>
            </w:pPr>
            <w:r>
              <w:rPr>
                <w:sz w:val="20"/>
              </w:rPr>
              <w:t xml:space="preserve">Проведена реновация региональных и (или) муниципальных организаций отрасли культуры, направленная на улучшение качества культурной среды</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156 463 500,00</w:t>
            </w:r>
          </w:p>
        </w:tc>
        <w:tc>
          <w:tcPr>
            <w:tcW w:w="1814" w:type="dxa"/>
          </w:tcPr>
          <w:p>
            <w:pPr>
              <w:pStyle w:val="0"/>
              <w:jc w:val="center"/>
            </w:pPr>
            <w:r>
              <w:rPr>
                <w:sz w:val="20"/>
              </w:rPr>
              <w:t xml:space="preserve">385 912 973,68</w:t>
            </w:r>
          </w:p>
        </w:tc>
        <w:tc>
          <w:tcPr>
            <w:tcW w:w="1814" w:type="dxa"/>
          </w:tcPr>
          <w:p>
            <w:pPr>
              <w:pStyle w:val="0"/>
              <w:jc w:val="center"/>
            </w:pPr>
            <w:r>
              <w:rPr>
                <w:sz w:val="20"/>
              </w:rPr>
              <w:t xml:space="preserve">405 393 135,22</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947 769 608,90</w:t>
            </w:r>
          </w:p>
        </w:tc>
      </w:tr>
      <w:tr>
        <w:tc>
          <w:tcPr>
            <w:tcW w:w="1304" w:type="dxa"/>
          </w:tcPr>
          <w:p>
            <w:pPr>
              <w:pStyle w:val="0"/>
              <w:jc w:val="center"/>
            </w:pPr>
            <w:r>
              <w:rPr>
                <w:sz w:val="20"/>
              </w:rPr>
              <w:t xml:space="preserve">1.5.1.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156 463 500,00</w:t>
            </w:r>
          </w:p>
        </w:tc>
        <w:tc>
          <w:tcPr>
            <w:tcW w:w="1814" w:type="dxa"/>
          </w:tcPr>
          <w:p>
            <w:pPr>
              <w:pStyle w:val="0"/>
              <w:jc w:val="center"/>
            </w:pPr>
            <w:r>
              <w:rPr>
                <w:sz w:val="20"/>
              </w:rPr>
              <w:t xml:space="preserve">385 912 973,68</w:t>
            </w:r>
          </w:p>
        </w:tc>
        <w:tc>
          <w:tcPr>
            <w:tcW w:w="1814" w:type="dxa"/>
          </w:tcPr>
          <w:p>
            <w:pPr>
              <w:pStyle w:val="0"/>
              <w:jc w:val="center"/>
            </w:pPr>
            <w:r>
              <w:rPr>
                <w:sz w:val="20"/>
              </w:rPr>
              <w:t xml:space="preserve">405 393 135,22</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947 769 608,90</w:t>
            </w:r>
          </w:p>
        </w:tc>
      </w:tr>
      <w:tr>
        <w:tc>
          <w:tcPr>
            <w:tcW w:w="1304" w:type="dxa"/>
          </w:tcPr>
          <w:p>
            <w:pPr>
              <w:pStyle w:val="0"/>
              <w:jc w:val="center"/>
            </w:pPr>
            <w:r>
              <w:rPr>
                <w:sz w:val="20"/>
              </w:rPr>
              <w:t xml:space="preserve">1.5.1.1.</w:t>
            </w:r>
          </w:p>
        </w:tc>
        <w:tc>
          <w:tcPr>
            <w:tcW w:w="2514" w:type="dxa"/>
          </w:tcPr>
          <w:p>
            <w:pPr>
              <w:pStyle w:val="0"/>
            </w:pPr>
            <w:r>
              <w:rPr>
                <w:sz w:val="20"/>
              </w:rPr>
              <w:t xml:space="preserve">Региональный бюджет (всего), 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156 463 500,00</w:t>
            </w:r>
          </w:p>
        </w:tc>
        <w:tc>
          <w:tcPr>
            <w:tcW w:w="1814" w:type="dxa"/>
          </w:tcPr>
          <w:p>
            <w:pPr>
              <w:pStyle w:val="0"/>
              <w:jc w:val="center"/>
            </w:pPr>
            <w:r>
              <w:rPr>
                <w:sz w:val="20"/>
              </w:rPr>
              <w:t xml:space="preserve">385 912 973,68</w:t>
            </w:r>
          </w:p>
        </w:tc>
        <w:tc>
          <w:tcPr>
            <w:tcW w:w="1814" w:type="dxa"/>
          </w:tcPr>
          <w:p>
            <w:pPr>
              <w:pStyle w:val="0"/>
              <w:jc w:val="center"/>
            </w:pPr>
            <w:r>
              <w:rPr>
                <w:sz w:val="20"/>
              </w:rPr>
              <w:t xml:space="preserve">405 393 135,22</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947 769 608,90</w:t>
            </w:r>
          </w:p>
        </w:tc>
      </w:tr>
      <w:tr>
        <w:tc>
          <w:tcPr>
            <w:tcW w:w="1304" w:type="dxa"/>
          </w:tcPr>
          <w:p>
            <w:pPr>
              <w:pStyle w:val="0"/>
              <w:jc w:val="center"/>
            </w:pPr>
            <w:r>
              <w:rPr>
                <w:sz w:val="20"/>
              </w:rPr>
              <w:t xml:space="preserve">1.5.1.1.1.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30 112 400,00</w:t>
            </w:r>
          </w:p>
        </w:tc>
        <w:tc>
          <w:tcPr>
            <w:tcW w:w="1814" w:type="dxa"/>
          </w:tcPr>
          <w:p>
            <w:pPr>
              <w:pStyle w:val="0"/>
              <w:jc w:val="center"/>
            </w:pPr>
            <w:r>
              <w:rPr>
                <w:sz w:val="20"/>
              </w:rPr>
              <w:t xml:space="preserve">42 065 400,00</w:t>
            </w:r>
          </w:p>
        </w:tc>
        <w:tc>
          <w:tcPr>
            <w:tcW w:w="1814" w:type="dxa"/>
          </w:tcPr>
          <w:p>
            <w:pPr>
              <w:pStyle w:val="0"/>
              <w:jc w:val="center"/>
            </w:pPr>
            <w:r>
              <w:rPr>
                <w:sz w:val="20"/>
              </w:rPr>
              <w:t xml:space="preserve">367 040 000,00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439 217 800,00</w:t>
            </w:r>
          </w:p>
        </w:tc>
      </w:tr>
      <w:tr>
        <w:tc>
          <w:tcPr>
            <w:tcW w:w="1304" w:type="dxa"/>
          </w:tcPr>
          <w:p>
            <w:pPr>
              <w:pStyle w:val="0"/>
              <w:jc w:val="center"/>
            </w:pPr>
            <w:r>
              <w:rPr>
                <w:sz w:val="20"/>
              </w:rPr>
              <w:t xml:space="preserve">1.6.</w:t>
            </w:r>
          </w:p>
        </w:tc>
        <w:tc>
          <w:tcPr>
            <w:tcW w:w="2514" w:type="dxa"/>
          </w:tcPr>
          <w:p>
            <w:pPr>
              <w:pStyle w:val="0"/>
            </w:pPr>
            <w:r>
              <w:rPr>
                <w:sz w:val="20"/>
              </w:rPr>
              <w:t xml:space="preserve">Реконструированы и (или) капитально отремонтированы региональные и муниципальные детские школы искусств по видам искусств</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92 073 461,00</w:t>
            </w:r>
          </w:p>
        </w:tc>
        <w:tc>
          <w:tcPr>
            <w:tcW w:w="1814" w:type="dxa"/>
          </w:tcPr>
          <w:p>
            <w:pPr>
              <w:pStyle w:val="0"/>
              <w:jc w:val="center"/>
            </w:pPr>
            <w:r>
              <w:rPr>
                <w:sz w:val="20"/>
              </w:rPr>
              <w:t xml:space="preserve">148 357 848,12</w:t>
            </w:r>
          </w:p>
        </w:tc>
        <w:tc>
          <w:tcPr>
            <w:tcW w:w="1814" w:type="dxa"/>
          </w:tcPr>
          <w:p>
            <w:pPr>
              <w:pStyle w:val="0"/>
              <w:jc w:val="center"/>
            </w:pPr>
            <w:r>
              <w:rPr>
                <w:sz w:val="20"/>
              </w:rPr>
              <w:t xml:space="preserve">100 916 486,49</w:t>
            </w:r>
          </w:p>
        </w:tc>
        <w:tc>
          <w:tcPr>
            <w:tcW w:w="1814" w:type="dxa"/>
          </w:tcPr>
          <w:p>
            <w:pPr>
              <w:pStyle w:val="0"/>
              <w:jc w:val="center"/>
            </w:pPr>
            <w:r>
              <w:rPr>
                <w:sz w:val="20"/>
              </w:rPr>
              <w:t xml:space="preserve">6 494 130,49</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600 872 229,13</w:t>
            </w:r>
          </w:p>
        </w:tc>
      </w:tr>
      <w:tr>
        <w:tc>
          <w:tcPr>
            <w:tcW w:w="1304" w:type="dxa"/>
          </w:tcPr>
          <w:p>
            <w:pPr>
              <w:pStyle w:val="0"/>
              <w:jc w:val="center"/>
            </w:pPr>
            <w:r>
              <w:rPr>
                <w:sz w:val="20"/>
              </w:rPr>
              <w:t xml:space="preserve">1.6.1.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92 073 461,00</w:t>
            </w:r>
          </w:p>
        </w:tc>
        <w:tc>
          <w:tcPr>
            <w:tcW w:w="1814" w:type="dxa"/>
          </w:tcPr>
          <w:p>
            <w:pPr>
              <w:pStyle w:val="0"/>
              <w:jc w:val="center"/>
            </w:pPr>
            <w:r>
              <w:rPr>
                <w:sz w:val="20"/>
              </w:rPr>
              <w:t xml:space="preserve">148 357 848,12</w:t>
            </w:r>
          </w:p>
        </w:tc>
        <w:tc>
          <w:tcPr>
            <w:tcW w:w="1814" w:type="dxa"/>
          </w:tcPr>
          <w:p>
            <w:pPr>
              <w:pStyle w:val="0"/>
              <w:jc w:val="center"/>
            </w:pPr>
            <w:r>
              <w:rPr>
                <w:sz w:val="20"/>
              </w:rPr>
              <w:t xml:space="preserve">100 916 486,49</w:t>
            </w:r>
          </w:p>
        </w:tc>
        <w:tc>
          <w:tcPr>
            <w:tcW w:w="1814" w:type="dxa"/>
          </w:tcPr>
          <w:p>
            <w:pPr>
              <w:pStyle w:val="0"/>
              <w:jc w:val="center"/>
            </w:pPr>
            <w:r>
              <w:rPr>
                <w:sz w:val="20"/>
              </w:rPr>
              <w:t xml:space="preserve">6 494 130,49</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600 872 229,13</w:t>
            </w:r>
          </w:p>
        </w:tc>
      </w:tr>
      <w:tr>
        <w:tc>
          <w:tcPr>
            <w:tcW w:w="1304" w:type="dxa"/>
          </w:tcPr>
          <w:p>
            <w:pPr>
              <w:pStyle w:val="0"/>
              <w:jc w:val="center"/>
            </w:pPr>
            <w:r>
              <w:rPr>
                <w:sz w:val="20"/>
              </w:rPr>
              <w:t xml:space="preserve">1.6.1.1.</w:t>
            </w:r>
          </w:p>
        </w:tc>
        <w:tc>
          <w:tcPr>
            <w:tcW w:w="2514" w:type="dxa"/>
          </w:tcPr>
          <w:p>
            <w:pPr>
              <w:pStyle w:val="0"/>
            </w:pPr>
            <w:r>
              <w:rPr>
                <w:sz w:val="20"/>
              </w:rPr>
              <w:t xml:space="preserve">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90 343 750,00</w:t>
            </w:r>
          </w:p>
        </w:tc>
        <w:tc>
          <w:tcPr>
            <w:tcW w:w="1814" w:type="dxa"/>
          </w:tcPr>
          <w:p>
            <w:pPr>
              <w:pStyle w:val="0"/>
              <w:jc w:val="center"/>
            </w:pPr>
            <w:r>
              <w:rPr>
                <w:sz w:val="20"/>
              </w:rPr>
              <w:t xml:space="preserve">143 340 140,00</w:t>
            </w:r>
          </w:p>
        </w:tc>
        <w:tc>
          <w:tcPr>
            <w:tcW w:w="1814" w:type="dxa"/>
          </w:tcPr>
          <w:p>
            <w:pPr>
              <w:pStyle w:val="0"/>
              <w:jc w:val="center"/>
            </w:pPr>
            <w:r>
              <w:rPr>
                <w:sz w:val="20"/>
              </w:rPr>
              <w:t xml:space="preserve">100 916 486,49</w:t>
            </w:r>
          </w:p>
        </w:tc>
        <w:tc>
          <w:tcPr>
            <w:tcW w:w="1814" w:type="dxa"/>
          </w:tcPr>
          <w:p>
            <w:pPr>
              <w:pStyle w:val="0"/>
              <w:jc w:val="center"/>
            </w:pPr>
            <w:r>
              <w:rPr>
                <w:sz w:val="20"/>
              </w:rPr>
              <w:t xml:space="preserve">6 429 189,19</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594 059 868,71</w:t>
            </w:r>
          </w:p>
        </w:tc>
      </w:tr>
      <w:tr>
        <w:tc>
          <w:tcPr>
            <w:tcW w:w="1304" w:type="dxa"/>
          </w:tcPr>
          <w:p>
            <w:pPr>
              <w:pStyle w:val="0"/>
              <w:jc w:val="center"/>
            </w:pPr>
            <w:r>
              <w:rPr>
                <w:sz w:val="20"/>
              </w:rPr>
              <w:t xml:space="preserve">1.6.1.1.1.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65 047 499,99</w:t>
            </w:r>
          </w:p>
        </w:tc>
        <w:tc>
          <w:tcPr>
            <w:tcW w:w="1814" w:type="dxa"/>
          </w:tcPr>
          <w:p>
            <w:pPr>
              <w:pStyle w:val="0"/>
              <w:jc w:val="center"/>
            </w:pPr>
            <w:r>
              <w:rPr>
                <w:sz w:val="20"/>
              </w:rPr>
              <w:t xml:space="preserve">106 071 599,99</w:t>
            </w:r>
          </w:p>
        </w:tc>
        <w:tc>
          <w:tcPr>
            <w:tcW w:w="1814" w:type="dxa"/>
          </w:tcPr>
          <w:p>
            <w:pPr>
              <w:pStyle w:val="0"/>
              <w:jc w:val="center"/>
            </w:pPr>
            <w:r>
              <w:rPr>
                <w:sz w:val="20"/>
              </w:rPr>
              <w:t xml:space="preserve">74 678 200,00</w:t>
            </w:r>
          </w:p>
        </w:tc>
        <w:tc>
          <w:tcPr>
            <w:tcW w:w="1814" w:type="dxa"/>
          </w:tcPr>
          <w:p>
            <w:pPr>
              <w:pStyle w:val="0"/>
              <w:jc w:val="center"/>
            </w:pPr>
            <w:r>
              <w:rPr>
                <w:sz w:val="20"/>
              </w:rPr>
              <w:t xml:space="preserve">4 757 600,00</w:t>
            </w:r>
          </w:p>
        </w:tc>
        <w:tc>
          <w:tcPr>
            <w:tcW w:w="709" w:type="dxa"/>
          </w:tcPr>
          <w:p>
            <w:pPr>
              <w:pStyle w:val="0"/>
            </w:pPr>
            <w:r>
              <w:rPr>
                <w:sz w:val="20"/>
              </w:rPr>
            </w:r>
          </w:p>
        </w:tc>
        <w:tc>
          <w:tcPr>
            <w:tcW w:w="1814" w:type="dxa"/>
          </w:tcPr>
          <w:p>
            <w:pPr>
              <w:pStyle w:val="0"/>
              <w:jc w:val="center"/>
            </w:pPr>
            <w:r>
              <w:rPr>
                <w:sz w:val="20"/>
              </w:rPr>
              <w:t xml:space="preserve">167 000 000,00</w:t>
            </w:r>
          </w:p>
        </w:tc>
        <w:tc>
          <w:tcPr>
            <w:tcW w:w="1984" w:type="dxa"/>
          </w:tcPr>
          <w:p>
            <w:pPr>
              <w:pStyle w:val="0"/>
              <w:jc w:val="center"/>
            </w:pPr>
            <w:r>
              <w:rPr>
                <w:sz w:val="20"/>
              </w:rPr>
              <w:t xml:space="preserve">417 554 899,98</w:t>
            </w:r>
          </w:p>
        </w:tc>
      </w:tr>
      <w:tr>
        <w:tc>
          <w:tcPr>
            <w:tcW w:w="1304" w:type="dxa"/>
          </w:tcPr>
          <w:p>
            <w:pPr>
              <w:pStyle w:val="0"/>
              <w:jc w:val="center"/>
            </w:pPr>
            <w:r>
              <w:rPr>
                <w:sz w:val="20"/>
              </w:rPr>
              <w:t xml:space="preserve">1.6.1.1.2.</w:t>
            </w:r>
          </w:p>
        </w:tc>
        <w:tc>
          <w:tcPr>
            <w:tcW w:w="2514" w:type="dxa"/>
          </w:tcPr>
          <w:p>
            <w:pPr>
              <w:pStyle w:val="0"/>
            </w:pPr>
            <w:r>
              <w:rPr>
                <w:sz w:val="20"/>
              </w:rPr>
              <w:t xml:space="preserve">межбюджетные трансферты местным бюджетам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90 343 750,00</w:t>
            </w:r>
          </w:p>
        </w:tc>
        <w:tc>
          <w:tcPr>
            <w:tcW w:w="1814" w:type="dxa"/>
          </w:tcPr>
          <w:p>
            <w:pPr>
              <w:pStyle w:val="0"/>
              <w:jc w:val="center"/>
            </w:pPr>
            <w:r>
              <w:rPr>
                <w:sz w:val="20"/>
              </w:rPr>
              <w:t xml:space="preserve">143 340 140,00</w:t>
            </w:r>
          </w:p>
        </w:tc>
        <w:tc>
          <w:tcPr>
            <w:tcW w:w="1814" w:type="dxa"/>
          </w:tcPr>
          <w:p>
            <w:pPr>
              <w:pStyle w:val="0"/>
              <w:jc w:val="center"/>
            </w:pPr>
            <w:r>
              <w:rPr>
                <w:sz w:val="20"/>
              </w:rPr>
              <w:t xml:space="preserve">100 916 486,49</w:t>
            </w:r>
          </w:p>
        </w:tc>
        <w:tc>
          <w:tcPr>
            <w:tcW w:w="1814" w:type="dxa"/>
          </w:tcPr>
          <w:p>
            <w:pPr>
              <w:pStyle w:val="0"/>
              <w:jc w:val="center"/>
            </w:pPr>
            <w:r>
              <w:rPr>
                <w:sz w:val="20"/>
              </w:rPr>
              <w:t xml:space="preserve">6 429 189,19</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594 059 868,71</w:t>
            </w:r>
          </w:p>
        </w:tc>
      </w:tr>
      <w:tr>
        <w:tc>
          <w:tcPr>
            <w:tcW w:w="1304" w:type="dxa"/>
          </w:tcPr>
          <w:p>
            <w:pPr>
              <w:pStyle w:val="0"/>
              <w:jc w:val="center"/>
            </w:pPr>
            <w:r>
              <w:rPr>
                <w:sz w:val="20"/>
              </w:rPr>
              <w:t xml:space="preserve">1.6.1.2.</w:t>
            </w:r>
          </w:p>
        </w:tc>
        <w:tc>
          <w:tcPr>
            <w:tcW w:w="2514" w:type="dxa"/>
          </w:tcPr>
          <w:p>
            <w:pPr>
              <w:pStyle w:val="0"/>
            </w:pPr>
            <w:r>
              <w:rPr>
                <w:sz w:val="20"/>
              </w:rPr>
              <w:t xml:space="preserve">Свод бюджетов муниципальных образований</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92 073 461,00</w:t>
            </w:r>
          </w:p>
        </w:tc>
        <w:tc>
          <w:tcPr>
            <w:tcW w:w="1814" w:type="dxa"/>
          </w:tcPr>
          <w:p>
            <w:pPr>
              <w:pStyle w:val="0"/>
              <w:jc w:val="center"/>
            </w:pPr>
            <w:r>
              <w:rPr>
                <w:sz w:val="20"/>
              </w:rPr>
              <w:t xml:space="preserve">148 357 848,12</w:t>
            </w:r>
          </w:p>
        </w:tc>
        <w:tc>
          <w:tcPr>
            <w:tcW w:w="1814" w:type="dxa"/>
          </w:tcPr>
          <w:p>
            <w:pPr>
              <w:pStyle w:val="0"/>
              <w:jc w:val="center"/>
            </w:pPr>
            <w:r>
              <w:rPr>
                <w:sz w:val="20"/>
              </w:rPr>
              <w:t xml:space="preserve">100 916 486,49</w:t>
            </w:r>
          </w:p>
        </w:tc>
        <w:tc>
          <w:tcPr>
            <w:tcW w:w="1814" w:type="dxa"/>
          </w:tcPr>
          <w:p>
            <w:pPr>
              <w:pStyle w:val="0"/>
              <w:jc w:val="center"/>
            </w:pPr>
            <w:r>
              <w:rPr>
                <w:sz w:val="20"/>
              </w:rPr>
              <w:t xml:space="preserve">6 494 130,49</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600 872 229,13</w:t>
            </w:r>
          </w:p>
        </w:tc>
      </w:tr>
      <w:tr>
        <w:tc>
          <w:tcPr>
            <w:tcW w:w="1304" w:type="dxa"/>
          </w:tcPr>
          <w:p>
            <w:pPr>
              <w:pStyle w:val="0"/>
              <w:jc w:val="center"/>
            </w:pPr>
            <w:r>
              <w:rPr>
                <w:sz w:val="20"/>
              </w:rPr>
              <w:t xml:space="preserve">1.7.</w:t>
            </w:r>
          </w:p>
        </w:tc>
        <w:tc>
          <w:tcPr>
            <w:tcW w:w="2514" w:type="dxa"/>
          </w:tcPr>
          <w:p>
            <w:pPr>
              <w:pStyle w:val="0"/>
            </w:pPr>
            <w:r>
              <w:rPr>
                <w:sz w:val="20"/>
              </w:rPr>
              <w:t xml:space="preserve">Оснащены региональные и муниципальные театры, находящиеся в городах с численностью населения более 300 тыс. человек</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20 654 421,05</w:t>
            </w:r>
          </w:p>
        </w:tc>
        <w:tc>
          <w:tcPr>
            <w:tcW w:w="1814" w:type="dxa"/>
          </w:tcPr>
          <w:p>
            <w:pPr>
              <w:pStyle w:val="0"/>
              <w:jc w:val="center"/>
            </w:pPr>
            <w:r>
              <w:rPr>
                <w:sz w:val="20"/>
              </w:rPr>
              <w:t xml:space="preserve">7 265 131,58</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27 919 552,63</w:t>
            </w:r>
          </w:p>
        </w:tc>
      </w:tr>
      <w:tr>
        <w:tc>
          <w:tcPr>
            <w:tcW w:w="1304" w:type="dxa"/>
          </w:tcPr>
          <w:p>
            <w:pPr>
              <w:pStyle w:val="0"/>
              <w:jc w:val="center"/>
            </w:pPr>
            <w:r>
              <w:rPr>
                <w:sz w:val="20"/>
              </w:rPr>
              <w:t xml:space="preserve">1.7.1.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20 654 421,05</w:t>
            </w:r>
          </w:p>
        </w:tc>
        <w:tc>
          <w:tcPr>
            <w:tcW w:w="1814" w:type="dxa"/>
          </w:tcPr>
          <w:p>
            <w:pPr>
              <w:pStyle w:val="0"/>
              <w:jc w:val="center"/>
            </w:pPr>
            <w:r>
              <w:rPr>
                <w:sz w:val="20"/>
              </w:rPr>
              <w:t xml:space="preserve">7 265 131,58</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27 919 552,63</w:t>
            </w:r>
          </w:p>
        </w:tc>
      </w:tr>
      <w:tr>
        <w:tc>
          <w:tcPr>
            <w:tcW w:w="1304" w:type="dxa"/>
          </w:tcPr>
          <w:p>
            <w:pPr>
              <w:pStyle w:val="0"/>
              <w:jc w:val="center"/>
            </w:pPr>
            <w:r>
              <w:rPr>
                <w:sz w:val="20"/>
              </w:rPr>
              <w:t xml:space="preserve">1.7.1.1.</w:t>
            </w:r>
          </w:p>
        </w:tc>
        <w:tc>
          <w:tcPr>
            <w:tcW w:w="2514" w:type="dxa"/>
          </w:tcPr>
          <w:p>
            <w:pPr>
              <w:pStyle w:val="0"/>
            </w:pPr>
            <w:r>
              <w:rPr>
                <w:sz w:val="20"/>
              </w:rPr>
              <w:t xml:space="preserve">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20 654 421,05</w:t>
            </w:r>
          </w:p>
        </w:tc>
        <w:tc>
          <w:tcPr>
            <w:tcW w:w="1814" w:type="dxa"/>
          </w:tcPr>
          <w:p>
            <w:pPr>
              <w:pStyle w:val="0"/>
              <w:jc w:val="center"/>
            </w:pPr>
            <w:r>
              <w:rPr>
                <w:sz w:val="20"/>
              </w:rPr>
              <w:t xml:space="preserve">6 974 526,32</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27 628 947,37</w:t>
            </w:r>
          </w:p>
        </w:tc>
      </w:tr>
      <w:tr>
        <w:tc>
          <w:tcPr>
            <w:tcW w:w="1304" w:type="dxa"/>
          </w:tcPr>
          <w:p>
            <w:pPr>
              <w:pStyle w:val="0"/>
              <w:jc w:val="center"/>
            </w:pPr>
            <w:r>
              <w:rPr>
                <w:sz w:val="20"/>
              </w:rPr>
              <w:t xml:space="preserve">1.7.1.1.1.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19 621 700,00</w:t>
            </w:r>
          </w:p>
        </w:tc>
        <w:tc>
          <w:tcPr>
            <w:tcW w:w="1814" w:type="dxa"/>
          </w:tcPr>
          <w:p>
            <w:pPr>
              <w:pStyle w:val="0"/>
              <w:jc w:val="center"/>
            </w:pPr>
            <w:r>
              <w:rPr>
                <w:sz w:val="20"/>
              </w:rPr>
              <w:t xml:space="preserve">6 625 800,00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26 247 500,00</w:t>
            </w:r>
          </w:p>
        </w:tc>
      </w:tr>
      <w:tr>
        <w:tc>
          <w:tcPr>
            <w:tcW w:w="1304" w:type="dxa"/>
          </w:tcPr>
          <w:p>
            <w:pPr>
              <w:pStyle w:val="0"/>
              <w:jc w:val="center"/>
            </w:pPr>
            <w:r>
              <w:rPr>
                <w:sz w:val="20"/>
              </w:rPr>
              <w:t xml:space="preserve">1.7.1.1.2.</w:t>
            </w:r>
          </w:p>
        </w:tc>
        <w:tc>
          <w:tcPr>
            <w:tcW w:w="2514" w:type="dxa"/>
          </w:tcPr>
          <w:p>
            <w:pPr>
              <w:pStyle w:val="0"/>
            </w:pPr>
            <w:r>
              <w:rPr>
                <w:sz w:val="20"/>
              </w:rPr>
              <w:t xml:space="preserve">межбюджетные трансферты местным бюджетам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20 654 421,05</w:t>
            </w:r>
          </w:p>
        </w:tc>
        <w:tc>
          <w:tcPr>
            <w:tcW w:w="1814" w:type="dxa"/>
          </w:tcPr>
          <w:p>
            <w:pPr>
              <w:pStyle w:val="0"/>
              <w:jc w:val="center"/>
            </w:pPr>
            <w:r>
              <w:rPr>
                <w:sz w:val="20"/>
              </w:rPr>
              <w:t xml:space="preserve">6 974 526,32</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27 628 947,37</w:t>
            </w:r>
          </w:p>
        </w:tc>
      </w:tr>
      <w:tr>
        <w:tc>
          <w:tcPr>
            <w:tcW w:w="1304" w:type="dxa"/>
          </w:tcPr>
          <w:p>
            <w:pPr>
              <w:pStyle w:val="0"/>
              <w:jc w:val="center"/>
            </w:pPr>
            <w:r>
              <w:rPr>
                <w:sz w:val="20"/>
              </w:rPr>
              <w:t xml:space="preserve">1.7.1.2.</w:t>
            </w:r>
          </w:p>
        </w:tc>
        <w:tc>
          <w:tcPr>
            <w:tcW w:w="2514" w:type="dxa"/>
          </w:tcPr>
          <w:p>
            <w:pPr>
              <w:pStyle w:val="0"/>
            </w:pPr>
            <w:r>
              <w:rPr>
                <w:sz w:val="20"/>
              </w:rPr>
              <w:t xml:space="preserve">Свод бюджетов муниципальных образований</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20 654 421,05</w:t>
            </w:r>
          </w:p>
        </w:tc>
        <w:tc>
          <w:tcPr>
            <w:tcW w:w="1814" w:type="dxa"/>
          </w:tcPr>
          <w:p>
            <w:pPr>
              <w:pStyle w:val="0"/>
              <w:jc w:val="center"/>
            </w:pPr>
            <w:r>
              <w:rPr>
                <w:sz w:val="20"/>
              </w:rPr>
              <w:t xml:space="preserve">7 265 131,58</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27 919 552,63</w:t>
            </w:r>
          </w:p>
        </w:tc>
      </w:tr>
      <w:tr>
        <w:tc>
          <w:tcPr>
            <w:tcW w:w="1304" w:type="dxa"/>
          </w:tcPr>
          <w:p>
            <w:pPr>
              <w:pStyle w:val="0"/>
              <w:jc w:val="center"/>
            </w:pPr>
            <w:r>
              <w:rPr>
                <w:sz w:val="20"/>
              </w:rPr>
              <w:t xml:space="preserve">1.8.</w:t>
            </w:r>
          </w:p>
        </w:tc>
        <w:tc>
          <w:tcPr>
            <w:tcW w:w="2514" w:type="dxa"/>
          </w:tcPr>
          <w:p>
            <w:pPr>
              <w:pStyle w:val="0"/>
            </w:pPr>
            <w:r>
              <w:rPr>
                <w:sz w:val="20"/>
              </w:rPr>
              <w:t xml:space="preserve">Построены (реконструированы) и (или) капитально отремонтированы культурно-досуговые учреждения в сельской местности</w:t>
            </w:r>
          </w:p>
        </w:tc>
        <w:tc>
          <w:tcPr>
            <w:tcW w:w="1814" w:type="dxa"/>
          </w:tcPr>
          <w:p>
            <w:pPr>
              <w:pStyle w:val="0"/>
              <w:jc w:val="center"/>
            </w:pPr>
            <w:r>
              <w:rPr>
                <w:sz w:val="20"/>
              </w:rPr>
              <w:t xml:space="preserve">90 000 000,00</w:t>
            </w:r>
          </w:p>
        </w:tc>
        <w:tc>
          <w:tcPr>
            <w:tcW w:w="1814" w:type="dxa"/>
          </w:tcPr>
          <w:p>
            <w:pPr>
              <w:pStyle w:val="0"/>
              <w:jc w:val="center"/>
            </w:pPr>
            <w:r>
              <w:rPr>
                <w:sz w:val="20"/>
              </w:rPr>
              <w:t xml:space="preserve">64 000 000,00</w:t>
            </w:r>
          </w:p>
        </w:tc>
        <w:tc>
          <w:tcPr>
            <w:tcW w:w="1814" w:type="dxa"/>
          </w:tcPr>
          <w:p>
            <w:pPr>
              <w:pStyle w:val="0"/>
              <w:jc w:val="center"/>
            </w:pPr>
            <w:r>
              <w:rPr>
                <w:sz w:val="20"/>
              </w:rPr>
              <w:t xml:space="preserve">30 456 806,00</w:t>
            </w:r>
          </w:p>
        </w:tc>
        <w:tc>
          <w:tcPr>
            <w:tcW w:w="1814" w:type="dxa"/>
          </w:tcPr>
          <w:p>
            <w:pPr>
              <w:pStyle w:val="0"/>
              <w:jc w:val="center"/>
            </w:pPr>
            <w:r>
              <w:rPr>
                <w:sz w:val="20"/>
              </w:rPr>
              <w:t xml:space="preserve">142 190 152,13</w:t>
            </w:r>
          </w:p>
        </w:tc>
        <w:tc>
          <w:tcPr>
            <w:tcW w:w="1814" w:type="dxa"/>
          </w:tcPr>
          <w:p>
            <w:pPr>
              <w:pStyle w:val="0"/>
              <w:jc w:val="center"/>
            </w:pPr>
            <w:r>
              <w:rPr>
                <w:sz w:val="20"/>
              </w:rPr>
              <w:t xml:space="preserve">40 657 027,03</w:t>
            </w:r>
          </w:p>
        </w:tc>
        <w:tc>
          <w:tcPr>
            <w:tcW w:w="1814" w:type="dxa"/>
          </w:tcPr>
          <w:p>
            <w:pPr>
              <w:pStyle w:val="0"/>
              <w:jc w:val="center"/>
            </w:pPr>
            <w:r>
              <w:rPr>
                <w:sz w:val="20"/>
              </w:rPr>
              <w:t xml:space="preserve">41 173 625,24</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408 477 610,40</w:t>
            </w:r>
          </w:p>
        </w:tc>
      </w:tr>
      <w:tr>
        <w:tc>
          <w:tcPr>
            <w:tcW w:w="1304" w:type="dxa"/>
          </w:tcPr>
          <w:p>
            <w:pPr>
              <w:pStyle w:val="0"/>
              <w:jc w:val="center"/>
            </w:pPr>
            <w:r>
              <w:rPr>
                <w:sz w:val="20"/>
              </w:rPr>
              <w:t xml:space="preserve">1.8.1.</w:t>
            </w:r>
          </w:p>
        </w:tc>
        <w:tc>
          <w:tcPr>
            <w:tcW w:w="2514" w:type="dxa"/>
          </w:tcPr>
          <w:p>
            <w:pPr>
              <w:pStyle w:val="0"/>
            </w:pPr>
            <w:r>
              <w:rPr>
                <w:sz w:val="20"/>
              </w:rPr>
              <w:t xml:space="preserve">Консолидированный региональный бюджет, всего</w:t>
            </w:r>
          </w:p>
        </w:tc>
        <w:tc>
          <w:tcPr>
            <w:tcW w:w="1814" w:type="dxa"/>
          </w:tcPr>
          <w:p>
            <w:pPr>
              <w:pStyle w:val="0"/>
              <w:jc w:val="center"/>
            </w:pPr>
            <w:r>
              <w:rPr>
                <w:sz w:val="20"/>
              </w:rPr>
              <w:t xml:space="preserve">90 000 000,00</w:t>
            </w:r>
          </w:p>
        </w:tc>
        <w:tc>
          <w:tcPr>
            <w:tcW w:w="1814" w:type="dxa"/>
          </w:tcPr>
          <w:p>
            <w:pPr>
              <w:pStyle w:val="0"/>
              <w:jc w:val="center"/>
            </w:pPr>
            <w:r>
              <w:rPr>
                <w:sz w:val="20"/>
              </w:rPr>
              <w:t xml:space="preserve">64 000 000,00</w:t>
            </w:r>
          </w:p>
        </w:tc>
        <w:tc>
          <w:tcPr>
            <w:tcW w:w="1814" w:type="dxa"/>
          </w:tcPr>
          <w:p>
            <w:pPr>
              <w:pStyle w:val="0"/>
              <w:jc w:val="center"/>
            </w:pPr>
            <w:r>
              <w:rPr>
                <w:sz w:val="20"/>
              </w:rPr>
              <w:t xml:space="preserve">30 456 806,00</w:t>
            </w:r>
          </w:p>
        </w:tc>
        <w:tc>
          <w:tcPr>
            <w:tcW w:w="1814" w:type="dxa"/>
          </w:tcPr>
          <w:p>
            <w:pPr>
              <w:pStyle w:val="0"/>
              <w:jc w:val="center"/>
            </w:pPr>
            <w:r>
              <w:rPr>
                <w:sz w:val="20"/>
              </w:rPr>
              <w:t xml:space="preserve">142 190 152,13</w:t>
            </w:r>
          </w:p>
        </w:tc>
        <w:tc>
          <w:tcPr>
            <w:tcW w:w="1814" w:type="dxa"/>
          </w:tcPr>
          <w:p>
            <w:pPr>
              <w:pStyle w:val="0"/>
              <w:jc w:val="center"/>
            </w:pPr>
            <w:r>
              <w:rPr>
                <w:sz w:val="20"/>
              </w:rPr>
              <w:t xml:space="preserve">40 657 027,03</w:t>
            </w:r>
          </w:p>
        </w:tc>
        <w:tc>
          <w:tcPr>
            <w:tcW w:w="1814" w:type="dxa"/>
          </w:tcPr>
          <w:p>
            <w:pPr>
              <w:pStyle w:val="0"/>
              <w:jc w:val="center"/>
            </w:pPr>
            <w:r>
              <w:rPr>
                <w:sz w:val="20"/>
              </w:rPr>
              <w:t xml:space="preserve">41 173 625,24</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408 477 610,40</w:t>
            </w:r>
          </w:p>
        </w:tc>
      </w:tr>
      <w:tr>
        <w:tc>
          <w:tcPr>
            <w:tcW w:w="1304" w:type="dxa"/>
          </w:tcPr>
          <w:p>
            <w:pPr>
              <w:pStyle w:val="0"/>
              <w:jc w:val="center"/>
            </w:pPr>
            <w:r>
              <w:rPr>
                <w:sz w:val="20"/>
              </w:rPr>
              <w:t xml:space="preserve">1.8.1.1.</w:t>
            </w:r>
          </w:p>
        </w:tc>
        <w:tc>
          <w:tcPr>
            <w:tcW w:w="2514" w:type="dxa"/>
          </w:tcPr>
          <w:p>
            <w:pPr>
              <w:pStyle w:val="0"/>
            </w:pPr>
            <w:r>
              <w:rPr>
                <w:sz w:val="20"/>
              </w:rPr>
              <w:t xml:space="preserve">Региональный бюджет (всего)</w:t>
            </w:r>
          </w:p>
        </w:tc>
        <w:tc>
          <w:tcPr>
            <w:tcW w:w="1814" w:type="dxa"/>
          </w:tcPr>
          <w:p>
            <w:pPr>
              <w:pStyle w:val="0"/>
              <w:jc w:val="center"/>
            </w:pPr>
            <w:r>
              <w:rPr>
                <w:sz w:val="20"/>
              </w:rPr>
              <w:t xml:space="preserve">61 750 000,00</w:t>
            </w:r>
          </w:p>
        </w:tc>
        <w:tc>
          <w:tcPr>
            <w:tcW w:w="1814" w:type="dxa"/>
          </w:tcPr>
          <w:p>
            <w:pPr>
              <w:pStyle w:val="0"/>
              <w:jc w:val="center"/>
            </w:pPr>
            <w:r>
              <w:rPr>
                <w:sz w:val="20"/>
              </w:rPr>
              <w:t xml:space="preserve">63 000 000,00</w:t>
            </w:r>
          </w:p>
        </w:tc>
        <w:tc>
          <w:tcPr>
            <w:tcW w:w="1814" w:type="dxa"/>
          </w:tcPr>
          <w:p>
            <w:pPr>
              <w:pStyle w:val="0"/>
              <w:jc w:val="center"/>
            </w:pPr>
            <w:r>
              <w:rPr>
                <w:sz w:val="20"/>
              </w:rPr>
              <w:t xml:space="preserve">30 146 806,00</w:t>
            </w:r>
          </w:p>
        </w:tc>
        <w:tc>
          <w:tcPr>
            <w:tcW w:w="1814" w:type="dxa"/>
          </w:tcPr>
          <w:p>
            <w:pPr>
              <w:pStyle w:val="0"/>
              <w:jc w:val="center"/>
            </w:pPr>
            <w:r>
              <w:rPr>
                <w:sz w:val="20"/>
              </w:rPr>
              <w:t xml:space="preserve">139 511 900,00</w:t>
            </w:r>
          </w:p>
        </w:tc>
        <w:tc>
          <w:tcPr>
            <w:tcW w:w="1814" w:type="dxa"/>
          </w:tcPr>
          <w:p>
            <w:pPr>
              <w:pStyle w:val="0"/>
              <w:jc w:val="center"/>
            </w:pPr>
            <w:r>
              <w:rPr>
                <w:sz w:val="20"/>
              </w:rPr>
              <w:t xml:space="preserve">40 657 027,03</w:t>
            </w:r>
          </w:p>
        </w:tc>
        <w:tc>
          <w:tcPr>
            <w:tcW w:w="1814" w:type="dxa"/>
          </w:tcPr>
          <w:p>
            <w:pPr>
              <w:pStyle w:val="0"/>
              <w:jc w:val="center"/>
            </w:pPr>
            <w:r>
              <w:rPr>
                <w:sz w:val="20"/>
              </w:rPr>
              <w:t xml:space="preserve">40 251 081,08</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375 316 814,11</w:t>
            </w:r>
          </w:p>
        </w:tc>
      </w:tr>
      <w:tr>
        <w:tc>
          <w:tcPr>
            <w:tcW w:w="1304" w:type="dxa"/>
          </w:tcPr>
          <w:p>
            <w:pPr>
              <w:pStyle w:val="0"/>
              <w:jc w:val="center"/>
            </w:pPr>
            <w:r>
              <w:rPr>
                <w:sz w:val="20"/>
              </w:rPr>
              <w:t xml:space="preserve">1.8.1.1.1.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jc w:val="center"/>
            </w:pPr>
            <w:r>
              <w:rPr>
                <w:sz w:val="20"/>
              </w:rPr>
              <w:t xml:space="preserve">44 458 800,00</w:t>
            </w:r>
          </w:p>
        </w:tc>
        <w:tc>
          <w:tcPr>
            <w:tcW w:w="1814" w:type="dxa"/>
          </w:tcPr>
          <w:p>
            <w:pPr>
              <w:pStyle w:val="0"/>
              <w:jc w:val="center"/>
            </w:pPr>
            <w:r>
              <w:rPr>
                <w:sz w:val="20"/>
              </w:rPr>
              <w:t xml:space="preserve">45 360 000,00</w:t>
            </w:r>
          </w:p>
        </w:tc>
        <w:tc>
          <w:tcPr>
            <w:tcW w:w="1814" w:type="dxa"/>
          </w:tcPr>
          <w:p>
            <w:pPr>
              <w:pStyle w:val="0"/>
              <w:jc w:val="center"/>
            </w:pPr>
            <w:r>
              <w:rPr>
                <w:sz w:val="20"/>
              </w:rPr>
              <w:t xml:space="preserve">21 705 700,00</w:t>
            </w:r>
          </w:p>
        </w:tc>
        <w:tc>
          <w:tcPr>
            <w:tcW w:w="1814" w:type="dxa"/>
          </w:tcPr>
          <w:p>
            <w:pPr>
              <w:pStyle w:val="0"/>
              <w:jc w:val="center"/>
            </w:pPr>
            <w:r>
              <w:rPr>
                <w:sz w:val="20"/>
              </w:rPr>
              <w:t xml:space="preserve">88 522 700,00</w:t>
            </w:r>
          </w:p>
        </w:tc>
        <w:tc>
          <w:tcPr>
            <w:tcW w:w="1814" w:type="dxa"/>
          </w:tcPr>
          <w:p>
            <w:pPr>
              <w:pStyle w:val="0"/>
              <w:jc w:val="center"/>
            </w:pPr>
            <w:r>
              <w:rPr>
                <w:sz w:val="20"/>
              </w:rPr>
              <w:t xml:space="preserve">30 086 200,00</w:t>
            </w:r>
          </w:p>
        </w:tc>
        <w:tc>
          <w:tcPr>
            <w:tcW w:w="1814" w:type="dxa"/>
          </w:tcPr>
          <w:p>
            <w:pPr>
              <w:pStyle w:val="0"/>
              <w:jc w:val="center"/>
            </w:pPr>
            <w:r>
              <w:rPr>
                <w:sz w:val="20"/>
              </w:rPr>
              <w:t xml:space="preserve">29 785 800,00</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259 919 200,00</w:t>
            </w:r>
          </w:p>
        </w:tc>
      </w:tr>
      <w:tr>
        <w:tc>
          <w:tcPr>
            <w:tcW w:w="1304" w:type="dxa"/>
          </w:tcPr>
          <w:p>
            <w:pPr>
              <w:pStyle w:val="0"/>
              <w:jc w:val="center"/>
            </w:pPr>
            <w:r>
              <w:rPr>
                <w:sz w:val="20"/>
              </w:rPr>
              <w:t xml:space="preserve">1.8.1.1.2.</w:t>
            </w:r>
          </w:p>
        </w:tc>
        <w:tc>
          <w:tcPr>
            <w:tcW w:w="2514" w:type="dxa"/>
          </w:tcPr>
          <w:p>
            <w:pPr>
              <w:pStyle w:val="0"/>
            </w:pPr>
            <w:r>
              <w:rPr>
                <w:sz w:val="20"/>
              </w:rPr>
              <w:t xml:space="preserve">межбюджетные трансферты местным бюджетам всего</w:t>
            </w:r>
          </w:p>
        </w:tc>
        <w:tc>
          <w:tcPr>
            <w:tcW w:w="1814" w:type="dxa"/>
          </w:tcPr>
          <w:p>
            <w:pPr>
              <w:pStyle w:val="0"/>
              <w:jc w:val="center"/>
            </w:pPr>
            <w:r>
              <w:rPr>
                <w:sz w:val="20"/>
              </w:rPr>
              <w:t xml:space="preserve">61 750 000,00</w:t>
            </w:r>
          </w:p>
        </w:tc>
        <w:tc>
          <w:tcPr>
            <w:tcW w:w="1814" w:type="dxa"/>
          </w:tcPr>
          <w:p>
            <w:pPr>
              <w:pStyle w:val="0"/>
              <w:jc w:val="center"/>
            </w:pPr>
            <w:r>
              <w:rPr>
                <w:sz w:val="20"/>
              </w:rPr>
              <w:t xml:space="preserve">63 000 000,00</w:t>
            </w:r>
          </w:p>
        </w:tc>
        <w:tc>
          <w:tcPr>
            <w:tcW w:w="1814" w:type="dxa"/>
          </w:tcPr>
          <w:p>
            <w:pPr>
              <w:pStyle w:val="0"/>
              <w:jc w:val="center"/>
            </w:pPr>
            <w:r>
              <w:rPr>
                <w:sz w:val="20"/>
              </w:rPr>
              <w:t xml:space="preserve">30 146 806,00</w:t>
            </w:r>
          </w:p>
        </w:tc>
        <w:tc>
          <w:tcPr>
            <w:tcW w:w="1814" w:type="dxa"/>
          </w:tcPr>
          <w:p>
            <w:pPr>
              <w:pStyle w:val="0"/>
              <w:jc w:val="center"/>
            </w:pPr>
            <w:r>
              <w:rPr>
                <w:sz w:val="20"/>
              </w:rPr>
              <w:t xml:space="preserve">139 511 900,00</w:t>
            </w:r>
          </w:p>
        </w:tc>
        <w:tc>
          <w:tcPr>
            <w:tcW w:w="1814" w:type="dxa"/>
          </w:tcPr>
          <w:p>
            <w:pPr>
              <w:pStyle w:val="0"/>
              <w:jc w:val="center"/>
            </w:pPr>
            <w:r>
              <w:rPr>
                <w:sz w:val="20"/>
              </w:rPr>
              <w:t xml:space="preserve">40 657 027,03</w:t>
            </w:r>
          </w:p>
        </w:tc>
        <w:tc>
          <w:tcPr>
            <w:tcW w:w="1814" w:type="dxa"/>
          </w:tcPr>
          <w:p>
            <w:pPr>
              <w:pStyle w:val="0"/>
              <w:jc w:val="center"/>
            </w:pPr>
            <w:r>
              <w:rPr>
                <w:sz w:val="20"/>
              </w:rPr>
              <w:t xml:space="preserve">40 251 081,08</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375 316 814,11</w:t>
            </w:r>
          </w:p>
        </w:tc>
      </w:tr>
      <w:tr>
        <w:tc>
          <w:tcPr>
            <w:tcW w:w="1304" w:type="dxa"/>
          </w:tcPr>
          <w:p>
            <w:pPr>
              <w:pStyle w:val="0"/>
              <w:jc w:val="center"/>
            </w:pPr>
            <w:r>
              <w:rPr>
                <w:sz w:val="20"/>
              </w:rPr>
              <w:t xml:space="preserve">1.8.1.2.</w:t>
            </w:r>
          </w:p>
        </w:tc>
        <w:tc>
          <w:tcPr>
            <w:tcW w:w="2514" w:type="dxa"/>
          </w:tcPr>
          <w:p>
            <w:pPr>
              <w:pStyle w:val="0"/>
            </w:pPr>
            <w:r>
              <w:rPr>
                <w:sz w:val="20"/>
              </w:rPr>
              <w:t xml:space="preserve">Свод бюджетов муниципальных образований</w:t>
            </w:r>
          </w:p>
        </w:tc>
        <w:tc>
          <w:tcPr>
            <w:tcW w:w="1814" w:type="dxa"/>
          </w:tcPr>
          <w:p>
            <w:pPr>
              <w:pStyle w:val="0"/>
              <w:jc w:val="center"/>
            </w:pPr>
            <w:r>
              <w:rPr>
                <w:sz w:val="20"/>
              </w:rPr>
              <w:t xml:space="preserve">90 000 000,00</w:t>
            </w:r>
          </w:p>
        </w:tc>
        <w:tc>
          <w:tcPr>
            <w:tcW w:w="1814" w:type="dxa"/>
          </w:tcPr>
          <w:p>
            <w:pPr>
              <w:pStyle w:val="0"/>
              <w:jc w:val="center"/>
            </w:pPr>
            <w:r>
              <w:rPr>
                <w:sz w:val="20"/>
              </w:rPr>
              <w:t xml:space="preserve">64 000 000,00</w:t>
            </w:r>
          </w:p>
        </w:tc>
        <w:tc>
          <w:tcPr>
            <w:tcW w:w="1814" w:type="dxa"/>
          </w:tcPr>
          <w:p>
            <w:pPr>
              <w:pStyle w:val="0"/>
              <w:jc w:val="center"/>
            </w:pPr>
            <w:r>
              <w:rPr>
                <w:sz w:val="20"/>
              </w:rPr>
              <w:t xml:space="preserve">30 456 806,00</w:t>
            </w:r>
          </w:p>
        </w:tc>
        <w:tc>
          <w:tcPr>
            <w:tcW w:w="1814" w:type="dxa"/>
          </w:tcPr>
          <w:p>
            <w:pPr>
              <w:pStyle w:val="0"/>
              <w:jc w:val="center"/>
            </w:pPr>
            <w:r>
              <w:rPr>
                <w:sz w:val="20"/>
              </w:rPr>
              <w:t xml:space="preserve">142 190 152,13</w:t>
            </w:r>
          </w:p>
        </w:tc>
        <w:tc>
          <w:tcPr>
            <w:tcW w:w="1814" w:type="dxa"/>
          </w:tcPr>
          <w:p>
            <w:pPr>
              <w:pStyle w:val="0"/>
              <w:jc w:val="center"/>
            </w:pPr>
            <w:r>
              <w:rPr>
                <w:sz w:val="20"/>
              </w:rPr>
              <w:t xml:space="preserve">40 657 027,03</w:t>
            </w:r>
          </w:p>
        </w:tc>
        <w:tc>
          <w:tcPr>
            <w:tcW w:w="1814" w:type="dxa"/>
          </w:tcPr>
          <w:p>
            <w:pPr>
              <w:pStyle w:val="0"/>
              <w:jc w:val="center"/>
            </w:pPr>
            <w:r>
              <w:rPr>
                <w:sz w:val="20"/>
              </w:rPr>
              <w:t xml:space="preserve">41 173 625,24</w:t>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408 477 610,40</w:t>
            </w:r>
          </w:p>
        </w:tc>
      </w:tr>
      <w:tr>
        <w:tc>
          <w:tcPr>
            <w:tcW w:w="1304" w:type="dxa"/>
          </w:tcPr>
          <w:p>
            <w:pPr>
              <w:pStyle w:val="0"/>
              <w:jc w:val="center"/>
            </w:pPr>
            <w:r>
              <w:rPr>
                <w:sz w:val="20"/>
              </w:rPr>
              <w:t xml:space="preserve">1.9.</w:t>
            </w:r>
          </w:p>
        </w:tc>
        <w:tc>
          <w:tcPr>
            <w:tcW w:w="2514" w:type="dxa"/>
          </w:tcPr>
          <w:p>
            <w:pPr>
              <w:pStyle w:val="0"/>
            </w:pPr>
            <w:r>
              <w:rPr>
                <w:sz w:val="20"/>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37 457 100,00</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37 457 100,00</w:t>
            </w:r>
          </w:p>
        </w:tc>
      </w:tr>
      <w:tr>
        <w:tc>
          <w:tcPr>
            <w:tcW w:w="1304" w:type="dxa"/>
          </w:tcPr>
          <w:p>
            <w:pPr>
              <w:pStyle w:val="0"/>
              <w:jc w:val="center"/>
            </w:pPr>
            <w:r>
              <w:rPr>
                <w:sz w:val="20"/>
              </w:rPr>
              <w:t xml:space="preserve">1.9.1.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37 457 100,00</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37 457 100,00</w:t>
            </w:r>
          </w:p>
        </w:tc>
      </w:tr>
      <w:tr>
        <w:tc>
          <w:tcPr>
            <w:tcW w:w="1304" w:type="dxa"/>
          </w:tcPr>
          <w:p>
            <w:pPr>
              <w:pStyle w:val="0"/>
              <w:jc w:val="center"/>
            </w:pPr>
            <w:r>
              <w:rPr>
                <w:sz w:val="20"/>
              </w:rPr>
              <w:t xml:space="preserve">1.9.1.1.</w:t>
            </w:r>
          </w:p>
        </w:tc>
        <w:tc>
          <w:tcPr>
            <w:tcW w:w="2514" w:type="dxa"/>
          </w:tcPr>
          <w:p>
            <w:pPr>
              <w:pStyle w:val="0"/>
            </w:pPr>
            <w:r>
              <w:rPr>
                <w:sz w:val="20"/>
              </w:rPr>
              <w:t xml:space="preserve">Региональный бюджет (всего), 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37 457 100,00</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37 457 100,00</w:t>
            </w:r>
          </w:p>
        </w:tc>
      </w:tr>
      <w:tr>
        <w:tc>
          <w:tcPr>
            <w:tcW w:w="1304" w:type="dxa"/>
          </w:tcPr>
          <w:p>
            <w:pPr>
              <w:pStyle w:val="0"/>
              <w:jc w:val="center"/>
            </w:pPr>
            <w:r>
              <w:rPr>
                <w:sz w:val="20"/>
              </w:rPr>
              <w:t xml:space="preserve">1.9.1.1.1.</w:t>
            </w:r>
          </w:p>
        </w:tc>
        <w:tc>
          <w:tcPr>
            <w:tcW w:w="2514" w:type="dxa"/>
          </w:tcPr>
          <w:p>
            <w:pPr>
              <w:pStyle w:val="0"/>
            </w:pPr>
            <w:r>
              <w:rPr>
                <w:sz w:val="20"/>
              </w:rPr>
              <w:t xml:space="preserve">федеральные средства, поступившие в региональный бюджет</w:t>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26 937 100,00</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26 937 100,00</w:t>
            </w:r>
          </w:p>
        </w:tc>
      </w:tr>
      <w:tr>
        <w:tc>
          <w:tcPr>
            <w:tcW w:w="1304" w:type="dxa"/>
          </w:tcPr>
          <w:p>
            <w:pPr>
              <w:pStyle w:val="0"/>
              <w:jc w:val="center"/>
            </w:pPr>
            <w:r>
              <w:rPr>
                <w:sz w:val="20"/>
              </w:rPr>
              <w:t xml:space="preserve">1.10.</w:t>
            </w:r>
          </w:p>
        </w:tc>
        <w:tc>
          <w:tcPr>
            <w:tcW w:w="2514" w:type="dxa"/>
          </w:tcPr>
          <w:p>
            <w:pPr>
              <w:pStyle w:val="0"/>
            </w:pPr>
            <w:r>
              <w:rPr>
                <w:sz w:val="20"/>
              </w:rPr>
              <w:t xml:space="preserve">Созданы условия для показа национальных кинофильмов в кинозалах, расположенных в населенных пунктах с численностью населения до 500 тыс. человек</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tcW w:w="1304" w:type="dxa"/>
          </w:tcPr>
          <w:p>
            <w:pPr>
              <w:pStyle w:val="0"/>
              <w:jc w:val="center"/>
            </w:pPr>
            <w:r>
              <w:rPr>
                <w:sz w:val="20"/>
              </w:rPr>
              <w:t xml:space="preserve">1.11.</w:t>
            </w:r>
          </w:p>
        </w:tc>
        <w:tc>
          <w:tcPr>
            <w:tcW w:w="2514" w:type="dxa"/>
          </w:tcPr>
          <w:p>
            <w:pPr>
              <w:pStyle w:val="0"/>
            </w:pPr>
            <w:r>
              <w:rPr>
                <w:sz w:val="20"/>
              </w:rPr>
              <w:t xml:space="preserve">Капитально отремонтирован региональный театр кукол</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100 372 430,00</w:t>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100 372 430,00</w:t>
            </w:r>
          </w:p>
        </w:tc>
      </w:tr>
      <w:tr>
        <w:tc>
          <w:tcPr>
            <w:tcW w:w="1304" w:type="dxa"/>
          </w:tcPr>
          <w:p>
            <w:pPr>
              <w:pStyle w:val="0"/>
              <w:jc w:val="center"/>
            </w:pPr>
            <w:r>
              <w:rPr>
                <w:sz w:val="20"/>
              </w:rPr>
              <w:t xml:space="preserve">1.11.1.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100 372 430,00</w:t>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100 372 430,00</w:t>
            </w:r>
          </w:p>
        </w:tc>
      </w:tr>
      <w:tr>
        <w:tc>
          <w:tcPr>
            <w:tcW w:w="1304" w:type="dxa"/>
          </w:tcPr>
          <w:p>
            <w:pPr>
              <w:pStyle w:val="0"/>
              <w:jc w:val="center"/>
            </w:pPr>
            <w:r>
              <w:rPr>
                <w:sz w:val="20"/>
              </w:rPr>
              <w:t xml:space="preserve">1.11.1.1.</w:t>
            </w:r>
          </w:p>
        </w:tc>
        <w:tc>
          <w:tcPr>
            <w:tcW w:w="2514" w:type="dxa"/>
          </w:tcPr>
          <w:p>
            <w:pPr>
              <w:pStyle w:val="0"/>
            </w:pPr>
            <w:r>
              <w:rPr>
                <w:sz w:val="20"/>
              </w:rPr>
              <w:t xml:space="preserve">Региональный бюджет (всего), из них</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100 372 430,00</w:t>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100 372 430,00</w:t>
            </w:r>
          </w:p>
        </w:tc>
      </w:tr>
      <w:tr>
        <w:tc>
          <w:tcPr>
            <w:tcW w:w="1304" w:type="dxa"/>
          </w:tcPr>
          <w:p>
            <w:pPr>
              <w:pStyle w:val="0"/>
              <w:jc w:val="center"/>
            </w:pPr>
            <w:r>
              <w:rPr>
                <w:sz w:val="20"/>
              </w:rPr>
              <w:t xml:space="preserve">1.12.</w:t>
            </w:r>
          </w:p>
        </w:tc>
        <w:tc>
          <w:tcPr>
            <w:tcW w:w="2514" w:type="dxa"/>
          </w:tcPr>
          <w:p>
            <w:pPr>
              <w:pStyle w:val="0"/>
            </w:pPr>
            <w:r>
              <w:rPr>
                <w:sz w:val="20"/>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814" w:type="dxa"/>
          </w:tcPr>
          <w:p>
            <w:pPr>
              <w:pStyle w:val="0"/>
            </w:pPr>
            <w:r>
              <w:rPr>
                <w:sz w:val="20"/>
              </w:rPr>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12 102 509,12</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61 692 509,12</w:t>
            </w:r>
          </w:p>
        </w:tc>
      </w:tr>
      <w:tr>
        <w:tc>
          <w:tcPr>
            <w:tcW w:w="1304" w:type="dxa"/>
          </w:tcPr>
          <w:p>
            <w:pPr>
              <w:pStyle w:val="0"/>
              <w:jc w:val="center"/>
            </w:pPr>
            <w:r>
              <w:rPr>
                <w:sz w:val="20"/>
              </w:rPr>
              <w:t xml:space="preserve">1.12.1.</w:t>
            </w:r>
          </w:p>
        </w:tc>
        <w:tc>
          <w:tcPr>
            <w:tcW w:w="2514" w:type="dxa"/>
          </w:tcPr>
          <w:p>
            <w:pPr>
              <w:pStyle w:val="0"/>
            </w:pPr>
            <w:r>
              <w:rPr>
                <w:sz w:val="20"/>
              </w:rPr>
              <w:t xml:space="preserve">Консолидированный региональный бюджет, всего</w:t>
            </w:r>
          </w:p>
        </w:tc>
        <w:tc>
          <w:tcPr>
            <w:tcW w:w="1814" w:type="dxa"/>
          </w:tcPr>
          <w:p>
            <w:pPr>
              <w:pStyle w:val="0"/>
            </w:pPr>
            <w:r>
              <w:rPr>
                <w:sz w:val="20"/>
              </w:rPr>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12 102 509,12</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61 692 509,12</w:t>
            </w:r>
          </w:p>
        </w:tc>
      </w:tr>
      <w:tr>
        <w:tc>
          <w:tcPr>
            <w:tcW w:w="1304" w:type="dxa"/>
          </w:tcPr>
          <w:p>
            <w:pPr>
              <w:pStyle w:val="0"/>
              <w:jc w:val="center"/>
            </w:pPr>
            <w:r>
              <w:rPr>
                <w:sz w:val="20"/>
              </w:rPr>
              <w:t xml:space="preserve">1.12.1.1.</w:t>
            </w:r>
          </w:p>
        </w:tc>
        <w:tc>
          <w:tcPr>
            <w:tcW w:w="2514" w:type="dxa"/>
          </w:tcPr>
          <w:p>
            <w:pPr>
              <w:pStyle w:val="0"/>
            </w:pPr>
            <w:r>
              <w:rPr>
                <w:sz w:val="20"/>
              </w:rPr>
              <w:t xml:space="preserve">Региональный бюджет (всего)</w:t>
            </w:r>
          </w:p>
        </w:tc>
        <w:tc>
          <w:tcPr>
            <w:tcW w:w="1814" w:type="dxa"/>
          </w:tcPr>
          <w:p>
            <w:pPr>
              <w:pStyle w:val="0"/>
            </w:pPr>
            <w:r>
              <w:rPr>
                <w:sz w:val="20"/>
              </w:rPr>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12 011 600,00</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61 601 600,00</w:t>
            </w:r>
          </w:p>
        </w:tc>
      </w:tr>
      <w:tr>
        <w:tc>
          <w:tcPr>
            <w:tcW w:w="1304" w:type="dxa"/>
          </w:tcPr>
          <w:p>
            <w:pPr>
              <w:pStyle w:val="0"/>
              <w:jc w:val="center"/>
            </w:pPr>
            <w:r>
              <w:rPr>
                <w:sz w:val="20"/>
              </w:rPr>
              <w:t xml:space="preserve">1.12.1.1.2.</w:t>
            </w:r>
          </w:p>
        </w:tc>
        <w:tc>
          <w:tcPr>
            <w:tcW w:w="2514" w:type="dxa"/>
          </w:tcPr>
          <w:p>
            <w:pPr>
              <w:pStyle w:val="0"/>
            </w:pPr>
            <w:r>
              <w:rPr>
                <w:sz w:val="20"/>
              </w:rPr>
              <w:t xml:space="preserve">межбюджетные трансферты местным бюджетам всего</w:t>
            </w:r>
          </w:p>
        </w:tc>
        <w:tc>
          <w:tcPr>
            <w:tcW w:w="1814" w:type="dxa"/>
          </w:tcPr>
          <w:p>
            <w:pPr>
              <w:pStyle w:val="0"/>
            </w:pPr>
            <w:r>
              <w:rPr>
                <w:sz w:val="20"/>
              </w:rPr>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12 011 600,00</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61 601 600,00</w:t>
            </w:r>
          </w:p>
        </w:tc>
      </w:tr>
      <w:tr>
        <w:tc>
          <w:tcPr>
            <w:tcW w:w="1304" w:type="dxa"/>
          </w:tcPr>
          <w:p>
            <w:pPr>
              <w:pStyle w:val="0"/>
              <w:jc w:val="center"/>
            </w:pPr>
            <w:r>
              <w:rPr>
                <w:sz w:val="20"/>
              </w:rPr>
              <w:t xml:space="preserve">1.12.1.2.</w:t>
            </w:r>
          </w:p>
        </w:tc>
        <w:tc>
          <w:tcPr>
            <w:tcW w:w="2514" w:type="dxa"/>
          </w:tcPr>
          <w:p>
            <w:pPr>
              <w:pStyle w:val="0"/>
            </w:pPr>
            <w:r>
              <w:rPr>
                <w:sz w:val="20"/>
              </w:rPr>
              <w:t xml:space="preserve">Свод бюджетов муниципальных образований</w:t>
            </w:r>
          </w:p>
        </w:tc>
        <w:tc>
          <w:tcPr>
            <w:tcW w:w="1814" w:type="dxa"/>
          </w:tcPr>
          <w:p>
            <w:pPr>
              <w:pStyle w:val="0"/>
            </w:pPr>
            <w:r>
              <w:rPr>
                <w:sz w:val="20"/>
              </w:rPr>
            </w:r>
          </w:p>
        </w:tc>
        <w:tc>
          <w:tcPr>
            <w:tcW w:w="1814" w:type="dxa"/>
          </w:tcPr>
          <w:p>
            <w:pPr>
              <w:pStyle w:val="0"/>
              <w:jc w:val="center"/>
            </w:pPr>
            <w:r>
              <w:rPr>
                <w:sz w:val="20"/>
              </w:rPr>
              <w:t xml:space="preserve">49 590 000,00</w:t>
            </w:r>
          </w:p>
        </w:tc>
        <w:tc>
          <w:tcPr>
            <w:tcW w:w="1814" w:type="dxa"/>
          </w:tcPr>
          <w:p>
            <w:pPr>
              <w:pStyle w:val="0"/>
              <w:jc w:val="center"/>
            </w:pPr>
            <w:r>
              <w:rPr>
                <w:sz w:val="20"/>
              </w:rPr>
              <w:t xml:space="preserve">12 102 509,12</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jc w:val="center"/>
            </w:pPr>
            <w:r>
              <w:rPr>
                <w:sz w:val="20"/>
              </w:rPr>
              <w:t xml:space="preserve">61 692 509,12</w:t>
            </w:r>
          </w:p>
        </w:tc>
      </w:tr>
      <w:tr>
        <w:tc>
          <w:tcPr>
            <w:gridSpan w:val="2"/>
            <w:tcW w:w="3818" w:type="dxa"/>
          </w:tcPr>
          <w:p>
            <w:pPr>
              <w:pStyle w:val="0"/>
            </w:pPr>
            <w:r>
              <w:rPr>
                <w:sz w:val="20"/>
              </w:rPr>
              <w:t xml:space="preserve">ИТОГО ПО РЕГИОНАЛЬНОМУ ПРОЕКТУ:</w:t>
            </w:r>
          </w:p>
        </w:tc>
        <w:tc>
          <w:tcPr>
            <w:tcW w:w="1814" w:type="dxa"/>
          </w:tcPr>
          <w:p>
            <w:pPr>
              <w:pStyle w:val="0"/>
              <w:jc w:val="center"/>
            </w:pPr>
            <w:r>
              <w:rPr>
                <w:sz w:val="20"/>
              </w:rPr>
              <w:t xml:space="preserve">139 590 000,00</w:t>
            </w:r>
          </w:p>
        </w:tc>
        <w:tc>
          <w:tcPr>
            <w:tcW w:w="1814" w:type="dxa"/>
          </w:tcPr>
          <w:p>
            <w:pPr>
              <w:pStyle w:val="0"/>
              <w:jc w:val="center"/>
            </w:pPr>
            <w:r>
              <w:rPr>
                <w:sz w:val="20"/>
              </w:rPr>
              <w:t xml:space="preserve">123 590 000,00</w:t>
            </w:r>
          </w:p>
        </w:tc>
        <w:tc>
          <w:tcPr>
            <w:tcW w:w="1814" w:type="dxa"/>
          </w:tcPr>
          <w:p>
            <w:pPr>
              <w:pStyle w:val="0"/>
              <w:jc w:val="center"/>
            </w:pPr>
            <w:r>
              <w:rPr>
                <w:sz w:val="20"/>
              </w:rPr>
              <w:t xml:space="preserve">214 417 025,21</w:t>
            </w:r>
          </w:p>
        </w:tc>
        <w:tc>
          <w:tcPr>
            <w:tcW w:w="1814" w:type="dxa"/>
          </w:tcPr>
          <w:p>
            <w:pPr>
              <w:pStyle w:val="0"/>
              <w:jc w:val="center"/>
            </w:pPr>
            <w:r>
              <w:rPr>
                <w:sz w:val="20"/>
              </w:rPr>
              <w:t xml:space="preserve">621 973 930,25</w:t>
            </w:r>
          </w:p>
        </w:tc>
        <w:tc>
          <w:tcPr>
            <w:tcW w:w="1814" w:type="dxa"/>
          </w:tcPr>
          <w:p>
            <w:pPr>
              <w:pStyle w:val="0"/>
              <w:jc w:val="center"/>
            </w:pPr>
            <w:r>
              <w:rPr>
                <w:sz w:val="20"/>
              </w:rPr>
              <w:t xml:space="preserve">617 001 150,35</w:t>
            </w:r>
          </w:p>
        </w:tc>
        <w:tc>
          <w:tcPr>
            <w:tcW w:w="1814" w:type="dxa"/>
          </w:tcPr>
          <w:p>
            <w:pPr>
              <w:pStyle w:val="0"/>
              <w:jc w:val="center"/>
            </w:pPr>
            <w:r>
              <w:rPr>
                <w:sz w:val="20"/>
              </w:rPr>
              <w:t xml:space="preserve">530 648 401,55</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2 500 250 810,39</w:t>
            </w:r>
          </w:p>
        </w:tc>
      </w:tr>
      <w:tr>
        <w:tc>
          <w:tcPr>
            <w:gridSpan w:val="2"/>
            <w:tcW w:w="3818" w:type="dxa"/>
          </w:tcPr>
          <w:p>
            <w:pPr>
              <w:pStyle w:val="0"/>
            </w:pPr>
            <w:r>
              <w:rPr>
                <w:sz w:val="20"/>
              </w:rPr>
              <w:t xml:space="preserve">Консолидированный региональный бюджет, из них</w:t>
            </w:r>
          </w:p>
        </w:tc>
        <w:tc>
          <w:tcPr>
            <w:tcW w:w="1814" w:type="dxa"/>
          </w:tcPr>
          <w:p>
            <w:pPr>
              <w:pStyle w:val="0"/>
              <w:jc w:val="center"/>
            </w:pPr>
            <w:r>
              <w:rPr>
                <w:sz w:val="20"/>
              </w:rPr>
              <w:t xml:space="preserve">139 590 000,00</w:t>
            </w:r>
          </w:p>
        </w:tc>
        <w:tc>
          <w:tcPr>
            <w:tcW w:w="1814" w:type="dxa"/>
          </w:tcPr>
          <w:p>
            <w:pPr>
              <w:pStyle w:val="0"/>
              <w:jc w:val="center"/>
            </w:pPr>
            <w:r>
              <w:rPr>
                <w:sz w:val="20"/>
              </w:rPr>
              <w:t xml:space="preserve">123 590 000,00</w:t>
            </w:r>
          </w:p>
        </w:tc>
        <w:tc>
          <w:tcPr>
            <w:tcW w:w="1814" w:type="dxa"/>
          </w:tcPr>
          <w:p>
            <w:pPr>
              <w:pStyle w:val="0"/>
              <w:jc w:val="center"/>
            </w:pPr>
            <w:r>
              <w:rPr>
                <w:sz w:val="20"/>
              </w:rPr>
              <w:t xml:space="preserve">214 417 025,21</w:t>
            </w:r>
          </w:p>
        </w:tc>
        <w:tc>
          <w:tcPr>
            <w:tcW w:w="1814" w:type="dxa"/>
          </w:tcPr>
          <w:p>
            <w:pPr>
              <w:pStyle w:val="0"/>
              <w:jc w:val="center"/>
            </w:pPr>
            <w:r>
              <w:rPr>
                <w:sz w:val="20"/>
              </w:rPr>
              <w:t xml:space="preserve">621 973 930,25</w:t>
            </w:r>
          </w:p>
        </w:tc>
        <w:tc>
          <w:tcPr>
            <w:tcW w:w="1814" w:type="dxa"/>
          </w:tcPr>
          <w:p>
            <w:pPr>
              <w:pStyle w:val="0"/>
              <w:jc w:val="center"/>
            </w:pPr>
            <w:r>
              <w:rPr>
                <w:sz w:val="20"/>
              </w:rPr>
              <w:t xml:space="preserve">617 001 150,35</w:t>
            </w:r>
          </w:p>
        </w:tc>
        <w:tc>
          <w:tcPr>
            <w:tcW w:w="1814" w:type="dxa"/>
          </w:tcPr>
          <w:p>
            <w:pPr>
              <w:pStyle w:val="0"/>
              <w:jc w:val="center"/>
            </w:pPr>
            <w:r>
              <w:rPr>
                <w:sz w:val="20"/>
              </w:rPr>
              <w:t xml:space="preserve">530 648 401,55</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2 500 250 810,39</w:t>
            </w:r>
          </w:p>
        </w:tc>
      </w:tr>
      <w:tr>
        <w:tc>
          <w:tcPr>
            <w:gridSpan w:val="2"/>
            <w:tcW w:w="3818" w:type="dxa"/>
          </w:tcPr>
          <w:p>
            <w:pPr>
              <w:pStyle w:val="0"/>
              <w:ind w:firstLine="283"/>
            </w:pPr>
            <w:r>
              <w:rPr>
                <w:sz w:val="20"/>
              </w:rPr>
              <w:t xml:space="preserve">федеральные средства, поступившие в региональный бюджет</w:t>
            </w:r>
          </w:p>
        </w:tc>
        <w:tc>
          <w:tcPr>
            <w:tcW w:w="1814" w:type="dxa"/>
          </w:tcPr>
          <w:p>
            <w:pPr>
              <w:pStyle w:val="0"/>
              <w:jc w:val="center"/>
            </w:pPr>
            <w:r>
              <w:rPr>
                <w:sz w:val="20"/>
              </w:rPr>
              <w:t xml:space="preserve">80 149 399,98</w:t>
            </w:r>
          </w:p>
        </w:tc>
        <w:tc>
          <w:tcPr>
            <w:tcW w:w="1814" w:type="dxa"/>
          </w:tcPr>
          <w:p>
            <w:pPr>
              <w:pStyle w:val="0"/>
              <w:jc w:val="center"/>
            </w:pPr>
            <w:r>
              <w:rPr>
                <w:sz w:val="20"/>
              </w:rPr>
              <w:t xml:space="preserve">55 360 000,00</w:t>
            </w:r>
          </w:p>
        </w:tc>
        <w:tc>
          <w:tcPr>
            <w:tcW w:w="1814" w:type="dxa"/>
          </w:tcPr>
          <w:p>
            <w:pPr>
              <w:pStyle w:val="0"/>
              <w:jc w:val="center"/>
            </w:pPr>
            <w:r>
              <w:rPr>
                <w:sz w:val="20"/>
              </w:rPr>
              <w:t xml:space="preserve">153 702 499,99</w:t>
            </w:r>
          </w:p>
        </w:tc>
        <w:tc>
          <w:tcPr>
            <w:tcW w:w="1814" w:type="dxa"/>
          </w:tcPr>
          <w:p>
            <w:pPr>
              <w:pStyle w:val="0"/>
              <w:jc w:val="center"/>
            </w:pPr>
            <w:r>
              <w:rPr>
                <w:sz w:val="20"/>
              </w:rPr>
              <w:t xml:space="preserve">249 706 699,99</w:t>
            </w:r>
          </w:p>
        </w:tc>
        <w:tc>
          <w:tcPr>
            <w:tcW w:w="1814" w:type="dxa"/>
          </w:tcPr>
          <w:p>
            <w:pPr>
              <w:pStyle w:val="0"/>
              <w:jc w:val="center"/>
            </w:pPr>
            <w:r>
              <w:rPr>
                <w:sz w:val="20"/>
              </w:rPr>
              <w:t xml:space="preserve">220 622 400,00</w:t>
            </w:r>
          </w:p>
        </w:tc>
        <w:tc>
          <w:tcPr>
            <w:tcW w:w="1814" w:type="dxa"/>
          </w:tcPr>
          <w:p>
            <w:pPr>
              <w:pStyle w:val="0"/>
              <w:jc w:val="center"/>
            </w:pPr>
            <w:r>
              <w:rPr>
                <w:sz w:val="20"/>
              </w:rPr>
              <w:t xml:space="preserve">462 859 200,00</w:t>
            </w:r>
          </w:p>
        </w:tc>
        <w:tc>
          <w:tcPr>
            <w:tcW w:w="709" w:type="dxa"/>
          </w:tcPr>
          <w:p>
            <w:pPr>
              <w:pStyle w:val="0"/>
            </w:pPr>
            <w:r>
              <w:rPr>
                <w:sz w:val="20"/>
              </w:rPr>
            </w:r>
          </w:p>
        </w:tc>
        <w:tc>
          <w:tcPr>
            <w:tcW w:w="1814" w:type="dxa"/>
          </w:tcPr>
          <w:p>
            <w:pPr>
              <w:pStyle w:val="0"/>
              <w:jc w:val="center"/>
            </w:pPr>
            <w:r>
              <w:rPr>
                <w:sz w:val="20"/>
              </w:rPr>
              <w:t xml:space="preserve">167 000 000,00</w:t>
            </w:r>
          </w:p>
        </w:tc>
        <w:tc>
          <w:tcPr>
            <w:tcW w:w="1984" w:type="dxa"/>
          </w:tcPr>
          <w:p>
            <w:pPr>
              <w:pStyle w:val="0"/>
              <w:jc w:val="center"/>
            </w:pPr>
            <w:r>
              <w:rPr>
                <w:sz w:val="20"/>
              </w:rPr>
              <w:t xml:space="preserve">1 389 400 199,96</w:t>
            </w:r>
          </w:p>
        </w:tc>
      </w:tr>
      <w:tr>
        <w:tc>
          <w:tcPr>
            <w:gridSpan w:val="2"/>
            <w:tcW w:w="3818" w:type="dxa"/>
          </w:tcPr>
          <w:p>
            <w:pPr>
              <w:pStyle w:val="0"/>
              <w:ind w:firstLine="283"/>
            </w:pPr>
            <w:r>
              <w:rPr>
                <w:sz w:val="20"/>
              </w:rPr>
              <w:t xml:space="preserve">межбюджетные трансферты местным бюджетам всего</w:t>
            </w:r>
          </w:p>
        </w:tc>
        <w:tc>
          <w:tcPr>
            <w:tcW w:w="1814" w:type="dxa"/>
          </w:tcPr>
          <w:p>
            <w:pPr>
              <w:pStyle w:val="0"/>
              <w:jc w:val="center"/>
            </w:pPr>
            <w:r>
              <w:rPr>
                <w:sz w:val="20"/>
              </w:rPr>
              <w:t xml:space="preserve">61 750 000,00</w:t>
            </w:r>
          </w:p>
        </w:tc>
        <w:tc>
          <w:tcPr>
            <w:tcW w:w="1814" w:type="dxa"/>
          </w:tcPr>
          <w:p>
            <w:pPr>
              <w:pStyle w:val="0"/>
              <w:jc w:val="center"/>
            </w:pPr>
            <w:r>
              <w:rPr>
                <w:sz w:val="20"/>
              </w:rPr>
              <w:t xml:space="preserve">122 590 000,00</w:t>
            </w:r>
          </w:p>
        </w:tc>
        <w:tc>
          <w:tcPr>
            <w:tcW w:w="1814" w:type="dxa"/>
          </w:tcPr>
          <w:p>
            <w:pPr>
              <w:pStyle w:val="0"/>
              <w:jc w:val="center"/>
            </w:pPr>
            <w:r>
              <w:rPr>
                <w:sz w:val="20"/>
              </w:rPr>
              <w:t xml:space="preserve">137 502 156,00</w:t>
            </w:r>
          </w:p>
        </w:tc>
        <w:tc>
          <w:tcPr>
            <w:tcW w:w="1814" w:type="dxa"/>
          </w:tcPr>
          <w:p>
            <w:pPr>
              <w:pStyle w:val="0"/>
              <w:jc w:val="center"/>
            </w:pPr>
            <w:r>
              <w:rPr>
                <w:sz w:val="20"/>
              </w:rPr>
              <w:t xml:space="preserve">307 852 040,00</w:t>
            </w:r>
          </w:p>
        </w:tc>
        <w:tc>
          <w:tcPr>
            <w:tcW w:w="1814" w:type="dxa"/>
          </w:tcPr>
          <w:p>
            <w:pPr>
              <w:pStyle w:val="0"/>
              <w:jc w:val="center"/>
            </w:pPr>
            <w:r>
              <w:rPr>
                <w:sz w:val="20"/>
              </w:rPr>
              <w:t xml:space="preserve">167 227 934,57</w:t>
            </w:r>
          </w:p>
        </w:tc>
        <w:tc>
          <w:tcPr>
            <w:tcW w:w="1814" w:type="dxa"/>
          </w:tcPr>
          <w:p>
            <w:pPr>
              <w:pStyle w:val="0"/>
              <w:jc w:val="center"/>
            </w:pPr>
            <w:r>
              <w:rPr>
                <w:sz w:val="20"/>
              </w:rPr>
              <w:t xml:space="preserve">76 654 796,59</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1 126 607 230,19</w:t>
            </w:r>
          </w:p>
        </w:tc>
      </w:tr>
      <w:tr>
        <w:tc>
          <w:tcPr>
            <w:gridSpan w:val="2"/>
            <w:tcW w:w="3818" w:type="dxa"/>
          </w:tcPr>
          <w:p>
            <w:pPr>
              <w:pStyle w:val="0"/>
              <w:ind w:firstLine="283"/>
            </w:pPr>
            <w:r>
              <w:rPr>
                <w:sz w:val="20"/>
              </w:rPr>
              <w:t xml:space="preserve">Бюджеты территориальных государственных внебюджетных фондов (бюджеты ТФОМС)</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gridSpan w:val="2"/>
            <w:tcW w:w="3818" w:type="dxa"/>
          </w:tcPr>
          <w:p>
            <w:pPr>
              <w:pStyle w:val="0"/>
              <w:ind w:firstLine="283"/>
            </w:pPr>
            <w:r>
              <w:rPr>
                <w:sz w:val="20"/>
              </w:rPr>
              <w:t xml:space="preserve">Свод бюджетов муниципальных образований</w:t>
            </w:r>
          </w:p>
        </w:tc>
        <w:tc>
          <w:tcPr>
            <w:tcW w:w="1814" w:type="dxa"/>
          </w:tcPr>
          <w:p>
            <w:pPr>
              <w:pStyle w:val="0"/>
              <w:jc w:val="center"/>
            </w:pPr>
            <w:r>
              <w:rPr>
                <w:sz w:val="20"/>
              </w:rPr>
              <w:t xml:space="preserve">90 000 000,00</w:t>
            </w:r>
          </w:p>
        </w:tc>
        <w:tc>
          <w:tcPr>
            <w:tcW w:w="1814" w:type="dxa"/>
          </w:tcPr>
          <w:p>
            <w:pPr>
              <w:pStyle w:val="0"/>
              <w:jc w:val="center"/>
            </w:pPr>
            <w:r>
              <w:rPr>
                <w:sz w:val="20"/>
              </w:rPr>
              <w:t xml:space="preserve">123 590 000,00</w:t>
            </w:r>
          </w:p>
        </w:tc>
        <w:tc>
          <w:tcPr>
            <w:tcW w:w="1814" w:type="dxa"/>
          </w:tcPr>
          <w:p>
            <w:pPr>
              <w:pStyle w:val="0"/>
              <w:jc w:val="center"/>
            </w:pPr>
            <w:r>
              <w:rPr>
                <w:sz w:val="20"/>
              </w:rPr>
              <w:t xml:space="preserve">140 059 925,21</w:t>
            </w:r>
          </w:p>
        </w:tc>
        <w:tc>
          <w:tcPr>
            <w:tcW w:w="1814" w:type="dxa"/>
          </w:tcPr>
          <w:p>
            <w:pPr>
              <w:pStyle w:val="0"/>
              <w:jc w:val="center"/>
            </w:pPr>
            <w:r>
              <w:rPr>
                <w:sz w:val="20"/>
              </w:rPr>
              <w:t xml:space="preserve">315 548 000,25</w:t>
            </w:r>
          </w:p>
        </w:tc>
        <w:tc>
          <w:tcPr>
            <w:tcW w:w="1814" w:type="dxa"/>
          </w:tcPr>
          <w:p>
            <w:pPr>
              <w:pStyle w:val="0"/>
              <w:jc w:val="center"/>
            </w:pPr>
            <w:r>
              <w:rPr>
                <w:sz w:val="20"/>
              </w:rPr>
              <w:t xml:space="preserve">167 227 934,57</w:t>
            </w:r>
          </w:p>
        </w:tc>
        <w:tc>
          <w:tcPr>
            <w:tcW w:w="1814" w:type="dxa"/>
          </w:tcPr>
          <w:p>
            <w:pPr>
              <w:pStyle w:val="0"/>
              <w:jc w:val="center"/>
            </w:pPr>
            <w:r>
              <w:rPr>
                <w:sz w:val="20"/>
              </w:rPr>
              <w:t xml:space="preserve">78 165 210,54</w:t>
            </w:r>
          </w:p>
        </w:tc>
        <w:tc>
          <w:tcPr>
            <w:tcW w:w="709" w:type="dxa"/>
          </w:tcPr>
          <w:p>
            <w:pPr>
              <w:pStyle w:val="0"/>
            </w:pPr>
            <w:r>
              <w:rPr>
                <w:sz w:val="20"/>
              </w:rPr>
            </w:r>
          </w:p>
        </w:tc>
        <w:tc>
          <w:tcPr>
            <w:tcW w:w="1814" w:type="dxa"/>
          </w:tcPr>
          <w:p>
            <w:pPr>
              <w:pStyle w:val="0"/>
              <w:jc w:val="center"/>
            </w:pPr>
            <w:r>
              <w:rPr>
                <w:sz w:val="20"/>
              </w:rPr>
              <w:t xml:space="preserve">253 030 303,03</w:t>
            </w:r>
          </w:p>
        </w:tc>
        <w:tc>
          <w:tcPr>
            <w:tcW w:w="1984" w:type="dxa"/>
          </w:tcPr>
          <w:p>
            <w:pPr>
              <w:pStyle w:val="0"/>
              <w:jc w:val="center"/>
            </w:pPr>
            <w:r>
              <w:rPr>
                <w:sz w:val="20"/>
              </w:rPr>
              <w:t xml:space="preserve">1 167 621 373,60</w:t>
            </w:r>
          </w:p>
        </w:tc>
      </w:tr>
      <w:tr>
        <w:tc>
          <w:tcPr>
            <w:gridSpan w:val="2"/>
            <w:tcW w:w="3818" w:type="dxa"/>
          </w:tcPr>
          <w:p>
            <w:pPr>
              <w:pStyle w:val="0"/>
            </w:pPr>
            <w:r>
              <w:rPr>
                <w:sz w:val="20"/>
              </w:rPr>
              <w:t xml:space="preserve">Бюджеты государственных внебюджетных фондов Российской Федерации,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r>
        <w:tc>
          <w:tcPr>
            <w:gridSpan w:val="2"/>
            <w:tcW w:w="3818" w:type="dxa"/>
          </w:tcPr>
          <w:p>
            <w:pPr>
              <w:pStyle w:val="0"/>
            </w:pPr>
            <w:r>
              <w:rPr>
                <w:sz w:val="20"/>
              </w:rPr>
              <w:t xml:space="preserve">Внебюджетные источники, всего</w:t>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709" w:type="dxa"/>
          </w:tcPr>
          <w:p>
            <w:pPr>
              <w:pStyle w:val="0"/>
            </w:pPr>
            <w:r>
              <w:rPr>
                <w:sz w:val="20"/>
              </w:rPr>
            </w:r>
          </w:p>
        </w:tc>
        <w:tc>
          <w:tcPr>
            <w:tcW w:w="1814" w:type="dxa"/>
          </w:tcPr>
          <w:p>
            <w:pPr>
              <w:pStyle w:val="0"/>
            </w:pPr>
            <w:r>
              <w:rPr>
                <w:sz w:val="20"/>
              </w:rPr>
            </w:r>
          </w:p>
        </w:tc>
        <w:tc>
          <w:tcPr>
            <w:tcW w:w="1984"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Помесячный план исполнения регионального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в 2024 году</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49"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778"/>
        <w:gridCol w:w="680"/>
        <w:gridCol w:w="680"/>
        <w:gridCol w:w="680"/>
        <w:gridCol w:w="680"/>
        <w:gridCol w:w="680"/>
        <w:gridCol w:w="1587"/>
        <w:gridCol w:w="1587"/>
        <w:gridCol w:w="1701"/>
        <w:gridCol w:w="1644"/>
        <w:gridCol w:w="1701"/>
        <w:gridCol w:w="1701"/>
        <w:gridCol w:w="1701"/>
      </w:tblGrid>
      <w:tr>
        <w:tc>
          <w:tcPr>
            <w:tcW w:w="680"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мероприятия (результата)</w:t>
            </w:r>
          </w:p>
        </w:tc>
        <w:tc>
          <w:tcPr>
            <w:gridSpan w:val="11"/>
            <w:tcW w:w="13321" w:type="dxa"/>
          </w:tcPr>
          <w:p>
            <w:pPr>
              <w:pStyle w:val="0"/>
              <w:jc w:val="center"/>
            </w:pPr>
            <w:r>
              <w:rPr>
                <w:sz w:val="20"/>
              </w:rPr>
              <w:t xml:space="preserve">План исполнения нарастающим итогом (рублей)</w:t>
            </w:r>
          </w:p>
        </w:tc>
        <w:tc>
          <w:tcPr>
            <w:tcW w:w="1701" w:type="dxa"/>
            <w:vMerge w:val="restart"/>
          </w:tcPr>
          <w:p>
            <w:pPr>
              <w:pStyle w:val="0"/>
              <w:jc w:val="center"/>
            </w:pPr>
            <w:r>
              <w:rPr>
                <w:sz w:val="20"/>
              </w:rPr>
              <w:t xml:space="preserve">Всего на конец 2024 года (рублей)</w:t>
            </w:r>
          </w:p>
        </w:tc>
      </w:tr>
      <w:tr>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1587" w:type="dxa"/>
          </w:tcPr>
          <w:p>
            <w:pPr>
              <w:pStyle w:val="0"/>
              <w:jc w:val="center"/>
            </w:pPr>
            <w:r>
              <w:rPr>
                <w:sz w:val="20"/>
              </w:rPr>
              <w:t xml:space="preserve">июнь</w:t>
            </w:r>
          </w:p>
        </w:tc>
        <w:tc>
          <w:tcPr>
            <w:tcW w:w="1587" w:type="dxa"/>
          </w:tcPr>
          <w:p>
            <w:pPr>
              <w:pStyle w:val="0"/>
              <w:jc w:val="center"/>
            </w:pPr>
            <w:r>
              <w:rPr>
                <w:sz w:val="20"/>
              </w:rPr>
              <w:t xml:space="preserve">июль</w:t>
            </w:r>
          </w:p>
        </w:tc>
        <w:tc>
          <w:tcPr>
            <w:tcW w:w="1701" w:type="dxa"/>
          </w:tcPr>
          <w:p>
            <w:pPr>
              <w:pStyle w:val="0"/>
              <w:jc w:val="center"/>
            </w:pPr>
            <w:r>
              <w:rPr>
                <w:sz w:val="20"/>
              </w:rPr>
              <w:t xml:space="preserve">авг.</w:t>
            </w:r>
          </w:p>
        </w:tc>
        <w:tc>
          <w:tcPr>
            <w:tcW w:w="1644" w:type="dxa"/>
          </w:tcPr>
          <w:p>
            <w:pPr>
              <w:pStyle w:val="0"/>
              <w:jc w:val="center"/>
            </w:pPr>
            <w:r>
              <w:rPr>
                <w:sz w:val="20"/>
              </w:rPr>
              <w:t xml:space="preserve">сент.</w:t>
            </w:r>
          </w:p>
        </w:tc>
        <w:tc>
          <w:tcPr>
            <w:tcW w:w="1701" w:type="dxa"/>
          </w:tcPr>
          <w:p>
            <w:pPr>
              <w:pStyle w:val="0"/>
              <w:jc w:val="center"/>
            </w:pPr>
            <w:r>
              <w:rPr>
                <w:sz w:val="20"/>
              </w:rPr>
              <w:t xml:space="preserve">окт.</w:t>
            </w:r>
          </w:p>
        </w:tc>
        <w:tc>
          <w:tcPr>
            <w:tcW w:w="1701" w:type="dxa"/>
          </w:tcPr>
          <w:p>
            <w:pPr>
              <w:pStyle w:val="0"/>
              <w:jc w:val="center"/>
            </w:pPr>
            <w:r>
              <w:rPr>
                <w:sz w:val="20"/>
              </w:rPr>
              <w:t xml:space="preserve">нояб.</w:t>
            </w:r>
          </w:p>
        </w:tc>
        <w:tc>
          <w:tcPr>
            <w:vMerge w:val="continue"/>
          </w:tcPr>
          <w:p/>
        </w:tc>
      </w:tr>
      <w:tr>
        <w:tc>
          <w:tcPr>
            <w:tcW w:w="680" w:type="dxa"/>
          </w:tcPr>
          <w:p>
            <w:pPr>
              <w:pStyle w:val="0"/>
              <w:jc w:val="center"/>
            </w:pPr>
            <w:r>
              <w:rPr>
                <w:sz w:val="20"/>
              </w:rPr>
              <w:t xml:space="preserve">1</w:t>
            </w:r>
          </w:p>
        </w:tc>
        <w:tc>
          <w:tcPr>
            <w:gridSpan w:val="13"/>
            <w:tcW w:w="17800"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680" w:type="dxa"/>
          </w:tcPr>
          <w:p>
            <w:pPr>
              <w:pStyle w:val="0"/>
              <w:jc w:val="center"/>
            </w:pPr>
            <w:r>
              <w:rPr>
                <w:sz w:val="20"/>
              </w:rPr>
              <w:t xml:space="preserve">1.1</w:t>
            </w:r>
          </w:p>
        </w:tc>
        <w:tc>
          <w:tcPr>
            <w:tcW w:w="2778" w:type="dxa"/>
          </w:tcPr>
          <w:p>
            <w:pPr>
              <w:pStyle w:val="0"/>
            </w:pPr>
            <w:r>
              <w:rPr>
                <w:sz w:val="20"/>
              </w:rPr>
              <w:t xml:space="preserve">Мероприятие (результат)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jc w:val="center"/>
            </w:pPr>
            <w:r>
              <w:rPr>
                <w:sz w:val="20"/>
              </w:rPr>
              <w:t xml:space="preserve">5000000,00</w:t>
            </w:r>
          </w:p>
        </w:tc>
        <w:tc>
          <w:tcPr>
            <w:tcW w:w="1701" w:type="dxa"/>
          </w:tcPr>
          <w:p>
            <w:pPr>
              <w:pStyle w:val="0"/>
              <w:jc w:val="center"/>
            </w:pPr>
            <w:r>
              <w:rPr>
                <w:sz w:val="20"/>
              </w:rPr>
              <w:t xml:space="preserve">6000000,00</w:t>
            </w:r>
          </w:p>
        </w:tc>
        <w:tc>
          <w:tcPr>
            <w:tcW w:w="1701" w:type="dxa"/>
          </w:tcPr>
          <w:p>
            <w:pPr>
              <w:pStyle w:val="0"/>
              <w:jc w:val="center"/>
            </w:pPr>
            <w:r>
              <w:rPr>
                <w:sz w:val="20"/>
              </w:rPr>
              <w:t xml:space="preserve">9000000,00</w:t>
            </w:r>
          </w:p>
        </w:tc>
        <w:tc>
          <w:tcPr>
            <w:tcW w:w="1701" w:type="dxa"/>
          </w:tcPr>
          <w:p>
            <w:pPr>
              <w:pStyle w:val="0"/>
              <w:jc w:val="center"/>
            </w:pPr>
            <w:r>
              <w:rPr>
                <w:sz w:val="20"/>
              </w:rPr>
              <w:t xml:space="preserve">12 563 740,00</w:t>
            </w:r>
          </w:p>
        </w:tc>
      </w:tr>
      <w:tr>
        <w:tc>
          <w:tcPr>
            <w:tcW w:w="680" w:type="dxa"/>
          </w:tcPr>
          <w:p>
            <w:pPr>
              <w:pStyle w:val="0"/>
              <w:jc w:val="center"/>
            </w:pPr>
            <w:r>
              <w:rPr>
                <w:sz w:val="20"/>
              </w:rPr>
              <w:t xml:space="preserve">1.2</w:t>
            </w:r>
          </w:p>
        </w:tc>
        <w:tc>
          <w:tcPr>
            <w:tcW w:w="2778" w:type="dxa"/>
          </w:tcPr>
          <w:p>
            <w:pPr>
              <w:pStyle w:val="0"/>
            </w:pPr>
            <w:r>
              <w:rPr>
                <w:sz w:val="20"/>
              </w:rPr>
              <w:t xml:space="preserve">Мероприятие (результат) "Технически оснащены муниципальные музеи"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jc w:val="center"/>
            </w:pPr>
            <w:r>
              <w:rPr>
                <w:sz w:val="20"/>
              </w:rPr>
              <w:t xml:space="preserve">5000000,00</w:t>
            </w:r>
          </w:p>
        </w:tc>
        <w:tc>
          <w:tcPr>
            <w:tcW w:w="1644" w:type="dxa"/>
          </w:tcPr>
          <w:p>
            <w:pPr>
              <w:pStyle w:val="0"/>
              <w:jc w:val="center"/>
            </w:pPr>
            <w:r>
              <w:rPr>
                <w:sz w:val="20"/>
              </w:rPr>
              <w:t xml:space="preserve">7000000,00</w:t>
            </w:r>
          </w:p>
        </w:tc>
        <w:tc>
          <w:tcPr>
            <w:tcW w:w="1701" w:type="dxa"/>
          </w:tcPr>
          <w:p>
            <w:pPr>
              <w:pStyle w:val="0"/>
              <w:jc w:val="center"/>
            </w:pPr>
            <w:r>
              <w:rPr>
                <w:sz w:val="20"/>
              </w:rPr>
              <w:t xml:space="preserve">8400000,00</w:t>
            </w:r>
          </w:p>
        </w:tc>
        <w:tc>
          <w:tcPr>
            <w:tcW w:w="1701" w:type="dxa"/>
          </w:tcPr>
          <w:p>
            <w:pPr>
              <w:pStyle w:val="0"/>
              <w:jc w:val="center"/>
            </w:pPr>
            <w:r>
              <w:rPr>
                <w:sz w:val="20"/>
              </w:rPr>
              <w:t xml:space="preserve">18900000,00</w:t>
            </w:r>
          </w:p>
        </w:tc>
        <w:tc>
          <w:tcPr>
            <w:tcW w:w="1701" w:type="dxa"/>
          </w:tcPr>
          <w:p>
            <w:pPr>
              <w:pStyle w:val="0"/>
              <w:jc w:val="center"/>
            </w:pPr>
            <w:r>
              <w:rPr>
                <w:sz w:val="20"/>
              </w:rPr>
              <w:t xml:space="preserve">34 526 315,79</w:t>
            </w:r>
          </w:p>
        </w:tc>
      </w:tr>
      <w:tr>
        <w:tc>
          <w:tcPr>
            <w:tcW w:w="680" w:type="dxa"/>
          </w:tcPr>
          <w:p>
            <w:pPr>
              <w:pStyle w:val="0"/>
              <w:jc w:val="center"/>
            </w:pPr>
            <w:r>
              <w:rPr>
                <w:sz w:val="20"/>
              </w:rPr>
              <w:t xml:space="preserve">1.3</w:t>
            </w:r>
          </w:p>
        </w:tc>
        <w:tc>
          <w:tcPr>
            <w:tcW w:w="2778" w:type="dxa"/>
          </w:tcPr>
          <w:p>
            <w:pPr>
              <w:pStyle w:val="0"/>
            </w:pPr>
            <w:r>
              <w:rPr>
                <w:sz w:val="20"/>
              </w:rPr>
              <w:t xml:space="preserve">Мероприятие (результат) "Реконструированы и капитально отремонтированы муниципальные музеи"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0,00</w:t>
            </w:r>
          </w:p>
        </w:tc>
      </w:tr>
      <w:tr>
        <w:tc>
          <w:tcPr>
            <w:tcW w:w="680" w:type="dxa"/>
          </w:tcPr>
          <w:p>
            <w:pPr>
              <w:pStyle w:val="0"/>
              <w:jc w:val="center"/>
            </w:pPr>
            <w:r>
              <w:rPr>
                <w:sz w:val="20"/>
              </w:rPr>
              <w:t xml:space="preserve">1.4</w:t>
            </w:r>
          </w:p>
        </w:tc>
        <w:tc>
          <w:tcPr>
            <w:tcW w:w="2778" w:type="dxa"/>
          </w:tcPr>
          <w:p>
            <w:pPr>
              <w:pStyle w:val="0"/>
            </w:pPr>
            <w:r>
              <w:rPr>
                <w:sz w:val="20"/>
              </w:rPr>
              <w:t xml:space="preserve">Мероприятие (результат) "Переоснащены муниципальные библиотеки по модельному стандарту"</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jc w:val="center"/>
            </w:pPr>
            <w:r>
              <w:rPr>
                <w:sz w:val="20"/>
              </w:rPr>
              <w:t xml:space="preserve">3000000,00</w:t>
            </w:r>
          </w:p>
        </w:tc>
        <w:tc>
          <w:tcPr>
            <w:tcW w:w="1644" w:type="dxa"/>
          </w:tcPr>
          <w:p>
            <w:pPr>
              <w:pStyle w:val="0"/>
              <w:jc w:val="center"/>
            </w:pPr>
            <w:r>
              <w:rPr>
                <w:sz w:val="20"/>
              </w:rPr>
              <w:t xml:space="preserve">5000000,00</w:t>
            </w:r>
          </w:p>
        </w:tc>
        <w:tc>
          <w:tcPr>
            <w:tcW w:w="1701" w:type="dxa"/>
          </w:tcPr>
          <w:p>
            <w:pPr>
              <w:pStyle w:val="0"/>
              <w:jc w:val="center"/>
            </w:pPr>
            <w:r>
              <w:rPr>
                <w:sz w:val="20"/>
              </w:rPr>
              <w:t xml:space="preserve">11000000,00</w:t>
            </w:r>
          </w:p>
        </w:tc>
        <w:tc>
          <w:tcPr>
            <w:tcW w:w="1701" w:type="dxa"/>
          </w:tcPr>
          <w:p>
            <w:pPr>
              <w:pStyle w:val="0"/>
              <w:jc w:val="center"/>
            </w:pPr>
            <w:r>
              <w:rPr>
                <w:sz w:val="20"/>
              </w:rPr>
              <w:t xml:space="preserve">15000000,00</w:t>
            </w:r>
          </w:p>
        </w:tc>
        <w:tc>
          <w:tcPr>
            <w:tcW w:w="1701" w:type="dxa"/>
          </w:tcPr>
          <w:p>
            <w:pPr>
              <w:pStyle w:val="0"/>
              <w:jc w:val="center"/>
            </w:pPr>
            <w:r>
              <w:rPr>
                <w:sz w:val="20"/>
              </w:rPr>
              <w:t xml:space="preserve">23232323,23</w:t>
            </w:r>
          </w:p>
        </w:tc>
      </w:tr>
      <w:tr>
        <w:tc>
          <w:tcPr>
            <w:tcW w:w="680" w:type="dxa"/>
          </w:tcPr>
          <w:p>
            <w:pPr>
              <w:pStyle w:val="0"/>
              <w:jc w:val="center"/>
            </w:pPr>
            <w:r>
              <w:rPr>
                <w:sz w:val="20"/>
              </w:rPr>
              <w:t xml:space="preserve">1.5</w:t>
            </w:r>
          </w:p>
        </w:tc>
        <w:tc>
          <w:tcPr>
            <w:tcW w:w="2778" w:type="dxa"/>
          </w:tcPr>
          <w:p>
            <w:pPr>
              <w:pStyle w:val="0"/>
            </w:pPr>
            <w:r>
              <w:rPr>
                <w:sz w:val="20"/>
              </w:rPr>
              <w:t xml:space="preserve">Мероприятие (результат) "Проведена реновация региональных и (или) муниципальных организаций отрасли культуры, направленная на улучшение качества культурной среды"</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jc w:val="center"/>
            </w:pPr>
            <w:r>
              <w:rPr>
                <w:sz w:val="20"/>
              </w:rPr>
              <w:t xml:space="preserve">30000000,00</w:t>
            </w:r>
          </w:p>
        </w:tc>
        <w:tc>
          <w:tcPr>
            <w:tcW w:w="1587" w:type="dxa"/>
          </w:tcPr>
          <w:p>
            <w:pPr>
              <w:pStyle w:val="0"/>
              <w:jc w:val="center"/>
            </w:pPr>
            <w:r>
              <w:rPr>
                <w:sz w:val="20"/>
              </w:rPr>
              <w:t xml:space="preserve">80000000,00</w:t>
            </w:r>
          </w:p>
        </w:tc>
        <w:tc>
          <w:tcPr>
            <w:tcW w:w="1701" w:type="dxa"/>
          </w:tcPr>
          <w:p>
            <w:pPr>
              <w:pStyle w:val="0"/>
              <w:jc w:val="center"/>
            </w:pPr>
            <w:r>
              <w:rPr>
                <w:sz w:val="20"/>
              </w:rPr>
              <w:t xml:space="preserve">100000000,00</w:t>
            </w:r>
          </w:p>
        </w:tc>
        <w:tc>
          <w:tcPr>
            <w:tcW w:w="1644" w:type="dxa"/>
          </w:tcPr>
          <w:p>
            <w:pPr>
              <w:pStyle w:val="0"/>
              <w:jc w:val="center"/>
            </w:pPr>
            <w:r>
              <w:rPr>
                <w:sz w:val="20"/>
              </w:rPr>
              <w:t xml:space="preserve">120000000,00</w:t>
            </w:r>
          </w:p>
        </w:tc>
        <w:tc>
          <w:tcPr>
            <w:tcW w:w="1701" w:type="dxa"/>
          </w:tcPr>
          <w:p>
            <w:pPr>
              <w:pStyle w:val="0"/>
              <w:jc w:val="center"/>
            </w:pPr>
            <w:r>
              <w:rPr>
                <w:sz w:val="20"/>
              </w:rPr>
              <w:t xml:space="preserve">150000000,00</w:t>
            </w:r>
          </w:p>
        </w:tc>
        <w:tc>
          <w:tcPr>
            <w:tcW w:w="1701" w:type="dxa"/>
          </w:tcPr>
          <w:p>
            <w:pPr>
              <w:pStyle w:val="0"/>
              <w:jc w:val="center"/>
            </w:pPr>
            <w:r>
              <w:rPr>
                <w:sz w:val="20"/>
              </w:rPr>
              <w:t xml:space="preserve">240000000,00</w:t>
            </w:r>
          </w:p>
        </w:tc>
        <w:tc>
          <w:tcPr>
            <w:tcW w:w="1701" w:type="dxa"/>
          </w:tcPr>
          <w:p>
            <w:pPr>
              <w:pStyle w:val="0"/>
              <w:jc w:val="center"/>
            </w:pPr>
            <w:r>
              <w:rPr>
                <w:sz w:val="20"/>
              </w:rPr>
              <w:t xml:space="preserve">405393135,22</w:t>
            </w:r>
          </w:p>
        </w:tc>
      </w:tr>
      <w:tr>
        <w:tc>
          <w:tcPr>
            <w:tcW w:w="680" w:type="dxa"/>
          </w:tcPr>
          <w:p>
            <w:pPr>
              <w:pStyle w:val="0"/>
              <w:jc w:val="center"/>
            </w:pPr>
            <w:r>
              <w:rPr>
                <w:sz w:val="20"/>
              </w:rPr>
              <w:t xml:space="preserve">1.6</w:t>
            </w:r>
          </w:p>
        </w:tc>
        <w:tc>
          <w:tcPr>
            <w:tcW w:w="2778" w:type="dxa"/>
          </w:tcPr>
          <w:p>
            <w:pPr>
              <w:pStyle w:val="0"/>
            </w:pPr>
            <w:r>
              <w:rPr>
                <w:sz w:val="20"/>
              </w:rPr>
              <w:t xml:space="preserve">Мероприятие (результат) "Реконструированы и (или) капитально отремонтированы региональные и муниципальные детские школы искусств по видам искусств"</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jc w:val="center"/>
            </w:pPr>
            <w:r>
              <w:rPr>
                <w:sz w:val="20"/>
              </w:rPr>
              <w:t xml:space="preserve">1200000,00</w:t>
            </w:r>
          </w:p>
        </w:tc>
        <w:tc>
          <w:tcPr>
            <w:tcW w:w="1644" w:type="dxa"/>
          </w:tcPr>
          <w:p>
            <w:pPr>
              <w:pStyle w:val="0"/>
              <w:jc w:val="center"/>
            </w:pPr>
            <w:r>
              <w:rPr>
                <w:sz w:val="20"/>
              </w:rPr>
              <w:t xml:space="preserve">1600000,00</w:t>
            </w:r>
          </w:p>
        </w:tc>
        <w:tc>
          <w:tcPr>
            <w:tcW w:w="1701" w:type="dxa"/>
          </w:tcPr>
          <w:p>
            <w:pPr>
              <w:pStyle w:val="0"/>
              <w:jc w:val="center"/>
            </w:pPr>
            <w:r>
              <w:rPr>
                <w:sz w:val="20"/>
              </w:rPr>
              <w:t xml:space="preserve">2100000,00</w:t>
            </w:r>
          </w:p>
        </w:tc>
        <w:tc>
          <w:tcPr>
            <w:tcW w:w="1701" w:type="dxa"/>
          </w:tcPr>
          <w:p>
            <w:pPr>
              <w:pStyle w:val="0"/>
              <w:jc w:val="center"/>
            </w:pPr>
            <w:r>
              <w:rPr>
                <w:sz w:val="20"/>
              </w:rPr>
              <w:t xml:space="preserve">4500000,00</w:t>
            </w:r>
          </w:p>
        </w:tc>
        <w:tc>
          <w:tcPr>
            <w:tcW w:w="1701" w:type="dxa"/>
          </w:tcPr>
          <w:p>
            <w:pPr>
              <w:pStyle w:val="0"/>
              <w:jc w:val="center"/>
            </w:pPr>
            <w:r>
              <w:rPr>
                <w:sz w:val="20"/>
              </w:rPr>
              <w:t xml:space="preserve">6494130,49</w:t>
            </w:r>
          </w:p>
        </w:tc>
      </w:tr>
      <w:tr>
        <w:tc>
          <w:tcPr>
            <w:tcW w:w="680" w:type="dxa"/>
          </w:tcPr>
          <w:p>
            <w:pPr>
              <w:pStyle w:val="0"/>
              <w:jc w:val="center"/>
            </w:pPr>
            <w:r>
              <w:rPr>
                <w:sz w:val="20"/>
              </w:rPr>
              <w:t xml:space="preserve">1.7</w:t>
            </w:r>
          </w:p>
        </w:tc>
        <w:tc>
          <w:tcPr>
            <w:tcW w:w="2778" w:type="dxa"/>
          </w:tcPr>
          <w:p>
            <w:pPr>
              <w:pStyle w:val="0"/>
            </w:pPr>
            <w:r>
              <w:rPr>
                <w:sz w:val="20"/>
              </w:rPr>
              <w:t xml:space="preserve">Мероприятие (результат) "Оснащены региональные и муниципальные театры, находящиеся в городах с численностью населения более 300 тыс. человек"</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jc w:val="center"/>
            </w:pPr>
            <w:r>
              <w:rPr>
                <w:sz w:val="20"/>
              </w:rPr>
              <w:t xml:space="preserve">3000000,00</w:t>
            </w:r>
          </w:p>
        </w:tc>
        <w:tc>
          <w:tcPr>
            <w:tcW w:w="1701" w:type="dxa"/>
          </w:tcPr>
          <w:p>
            <w:pPr>
              <w:pStyle w:val="0"/>
              <w:jc w:val="center"/>
            </w:pPr>
            <w:r>
              <w:rPr>
                <w:sz w:val="20"/>
              </w:rPr>
              <w:t xml:space="preserve">4700000,00</w:t>
            </w:r>
          </w:p>
        </w:tc>
        <w:tc>
          <w:tcPr>
            <w:tcW w:w="1701" w:type="dxa"/>
          </w:tcPr>
          <w:p>
            <w:pPr>
              <w:pStyle w:val="0"/>
              <w:jc w:val="center"/>
            </w:pPr>
            <w:r>
              <w:rPr>
                <w:sz w:val="20"/>
              </w:rPr>
              <w:t xml:space="preserve">7265131,58</w:t>
            </w:r>
          </w:p>
        </w:tc>
      </w:tr>
      <w:tr>
        <w:tc>
          <w:tcPr>
            <w:tcW w:w="680" w:type="dxa"/>
          </w:tcPr>
          <w:p>
            <w:pPr>
              <w:pStyle w:val="0"/>
              <w:jc w:val="center"/>
            </w:pPr>
            <w:r>
              <w:rPr>
                <w:sz w:val="20"/>
              </w:rPr>
              <w:t xml:space="preserve">1.8</w:t>
            </w:r>
          </w:p>
        </w:tc>
        <w:tc>
          <w:tcPr>
            <w:tcW w:w="2778" w:type="dxa"/>
          </w:tcPr>
          <w:p>
            <w:pPr>
              <w:pStyle w:val="0"/>
            </w:pPr>
            <w:r>
              <w:rPr>
                <w:sz w:val="20"/>
              </w:rPr>
              <w:t xml:space="preserve">Мероприятие (результат) "Построены (реконструированы) и (или) капитально отремонтированы культурно-досуговые учреждения в сельской местности"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7000000,00</w:t>
            </w:r>
          </w:p>
        </w:tc>
        <w:tc>
          <w:tcPr>
            <w:tcW w:w="1701" w:type="dxa"/>
          </w:tcPr>
          <w:p>
            <w:pPr>
              <w:pStyle w:val="0"/>
              <w:jc w:val="center"/>
            </w:pPr>
            <w:r>
              <w:rPr>
                <w:sz w:val="20"/>
              </w:rPr>
              <w:t xml:space="preserve">17000000,00</w:t>
            </w:r>
          </w:p>
        </w:tc>
        <w:tc>
          <w:tcPr>
            <w:tcW w:w="1644" w:type="dxa"/>
          </w:tcPr>
          <w:p>
            <w:pPr>
              <w:pStyle w:val="0"/>
              <w:jc w:val="center"/>
            </w:pPr>
            <w:r>
              <w:rPr>
                <w:sz w:val="20"/>
              </w:rPr>
              <w:t xml:space="preserve">25000000,00</w:t>
            </w:r>
          </w:p>
        </w:tc>
        <w:tc>
          <w:tcPr>
            <w:tcW w:w="1701" w:type="dxa"/>
          </w:tcPr>
          <w:p>
            <w:pPr>
              <w:pStyle w:val="0"/>
              <w:jc w:val="center"/>
            </w:pPr>
            <w:r>
              <w:rPr>
                <w:sz w:val="20"/>
              </w:rPr>
              <w:t xml:space="preserve">33000000,00</w:t>
            </w:r>
          </w:p>
        </w:tc>
        <w:tc>
          <w:tcPr>
            <w:tcW w:w="1701" w:type="dxa"/>
          </w:tcPr>
          <w:p>
            <w:pPr>
              <w:pStyle w:val="0"/>
              <w:jc w:val="center"/>
            </w:pPr>
            <w:r>
              <w:rPr>
                <w:sz w:val="20"/>
              </w:rPr>
              <w:t xml:space="preserve">37000000,00</w:t>
            </w:r>
          </w:p>
        </w:tc>
        <w:tc>
          <w:tcPr>
            <w:tcW w:w="1701" w:type="dxa"/>
          </w:tcPr>
          <w:p>
            <w:pPr>
              <w:pStyle w:val="0"/>
              <w:jc w:val="center"/>
            </w:pPr>
            <w:r>
              <w:rPr>
                <w:sz w:val="20"/>
              </w:rPr>
              <w:t xml:space="preserve">41 173 625,24</w:t>
            </w:r>
          </w:p>
        </w:tc>
      </w:tr>
      <w:tr>
        <w:tc>
          <w:tcPr>
            <w:tcW w:w="680" w:type="dxa"/>
          </w:tcPr>
          <w:p>
            <w:pPr>
              <w:pStyle w:val="0"/>
              <w:jc w:val="center"/>
            </w:pPr>
            <w:r>
              <w:rPr>
                <w:sz w:val="20"/>
              </w:rPr>
              <w:t xml:space="preserve">1.9</w:t>
            </w:r>
          </w:p>
        </w:tc>
        <w:tc>
          <w:tcPr>
            <w:tcW w:w="2778" w:type="dxa"/>
          </w:tcPr>
          <w:p>
            <w:pPr>
              <w:pStyle w:val="0"/>
            </w:pPr>
            <w:r>
              <w:rPr>
                <w:sz w:val="20"/>
              </w:rPr>
              <w:t xml:space="preserve">Мероприятие (результат) "Капитально отремонтирован региональный театр кукол"</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0,00</w:t>
            </w:r>
          </w:p>
        </w:tc>
      </w:tr>
      <w:tr>
        <w:tc>
          <w:tcPr>
            <w:tcW w:w="680" w:type="dxa"/>
          </w:tcPr>
          <w:p>
            <w:pPr>
              <w:pStyle w:val="0"/>
              <w:jc w:val="center"/>
            </w:pPr>
            <w:r>
              <w:rPr>
                <w:sz w:val="20"/>
              </w:rPr>
              <w:t xml:space="preserve">1.10</w:t>
            </w:r>
          </w:p>
        </w:tc>
        <w:tc>
          <w:tcPr>
            <w:tcW w:w="2778" w:type="dxa"/>
          </w:tcPr>
          <w:p>
            <w:pPr>
              <w:pStyle w:val="0"/>
            </w:pPr>
            <w:r>
              <w:rPr>
                <w:sz w:val="20"/>
              </w:rPr>
              <w:t xml:space="preserve">Мероприятие (результат) "Приобретены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0,00</w:t>
            </w:r>
          </w:p>
        </w:tc>
      </w:tr>
      <w:tr>
        <w:tc>
          <w:tcPr>
            <w:tcW w:w="680" w:type="dxa"/>
          </w:tcPr>
          <w:p>
            <w:pPr>
              <w:pStyle w:val="0"/>
              <w:jc w:val="center"/>
            </w:pPr>
            <w:r>
              <w:rPr>
                <w:sz w:val="20"/>
              </w:rPr>
              <w:t xml:space="preserve">1.11</w:t>
            </w:r>
          </w:p>
        </w:tc>
        <w:tc>
          <w:tcPr>
            <w:tcW w:w="2778" w:type="dxa"/>
          </w:tcPr>
          <w:p>
            <w:pPr>
              <w:pStyle w:val="0"/>
            </w:pPr>
            <w:r>
              <w:rPr>
                <w:sz w:val="20"/>
              </w:rPr>
              <w:t xml:space="preserve">Мероприятие (результат) "Созданы условия для показа национальных кинофильмов в кинозалах, расположенных в населенных пунктах с численностью населения до 500 тыс. человек"</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0,00</w:t>
            </w:r>
          </w:p>
        </w:tc>
      </w:tr>
      <w:tr>
        <w:tc>
          <w:tcPr>
            <w:tcW w:w="680" w:type="dxa"/>
          </w:tcPr>
          <w:p>
            <w:pPr>
              <w:pStyle w:val="0"/>
              <w:jc w:val="center"/>
            </w:pPr>
            <w:r>
              <w:rPr>
                <w:sz w:val="20"/>
              </w:rPr>
              <w:t xml:space="preserve">1.12</w:t>
            </w:r>
          </w:p>
        </w:tc>
        <w:tc>
          <w:tcPr>
            <w:tcW w:w="2778" w:type="dxa"/>
          </w:tcPr>
          <w:p>
            <w:pPr>
              <w:pStyle w:val="0"/>
            </w:pPr>
            <w:r>
              <w:rPr>
                <w:sz w:val="20"/>
              </w:rPr>
              <w:t xml:space="preserve">Мероприятие (результат)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0,00</w:t>
            </w:r>
          </w:p>
        </w:tc>
      </w:tr>
      <w:tr>
        <w:tc>
          <w:tcPr>
            <w:gridSpan w:val="2"/>
            <w:tcW w:w="3458" w:type="dxa"/>
          </w:tcPr>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87" w:type="dxa"/>
          </w:tcPr>
          <w:p>
            <w:pPr>
              <w:pStyle w:val="0"/>
              <w:jc w:val="center"/>
            </w:pPr>
            <w:r>
              <w:rPr>
                <w:sz w:val="20"/>
              </w:rPr>
              <w:t xml:space="preserve">30000000,00</w:t>
            </w:r>
          </w:p>
        </w:tc>
        <w:tc>
          <w:tcPr>
            <w:tcW w:w="1587" w:type="dxa"/>
          </w:tcPr>
          <w:p>
            <w:pPr>
              <w:pStyle w:val="0"/>
              <w:jc w:val="center"/>
            </w:pPr>
            <w:r>
              <w:rPr>
                <w:sz w:val="20"/>
              </w:rPr>
              <w:t xml:space="preserve">87000000,00</w:t>
            </w:r>
          </w:p>
        </w:tc>
        <w:tc>
          <w:tcPr>
            <w:tcW w:w="1701" w:type="dxa"/>
          </w:tcPr>
          <w:p>
            <w:pPr>
              <w:pStyle w:val="0"/>
              <w:jc w:val="center"/>
            </w:pPr>
            <w:r>
              <w:rPr>
                <w:sz w:val="20"/>
              </w:rPr>
              <w:t xml:space="preserve">126200000,00</w:t>
            </w:r>
          </w:p>
        </w:tc>
        <w:tc>
          <w:tcPr>
            <w:tcW w:w="1644" w:type="dxa"/>
          </w:tcPr>
          <w:p>
            <w:pPr>
              <w:pStyle w:val="0"/>
              <w:jc w:val="center"/>
            </w:pPr>
            <w:r>
              <w:rPr>
                <w:sz w:val="20"/>
              </w:rPr>
              <w:t xml:space="preserve">163600000,00</w:t>
            </w:r>
          </w:p>
        </w:tc>
        <w:tc>
          <w:tcPr>
            <w:tcW w:w="1701" w:type="dxa"/>
          </w:tcPr>
          <w:p>
            <w:pPr>
              <w:pStyle w:val="0"/>
              <w:jc w:val="center"/>
            </w:pPr>
            <w:r>
              <w:rPr>
                <w:sz w:val="20"/>
              </w:rPr>
              <w:t xml:space="preserve">213500000,00</w:t>
            </w:r>
          </w:p>
        </w:tc>
        <w:tc>
          <w:tcPr>
            <w:tcW w:w="1701" w:type="dxa"/>
          </w:tcPr>
          <w:p>
            <w:pPr>
              <w:pStyle w:val="0"/>
              <w:jc w:val="center"/>
            </w:pPr>
            <w:r>
              <w:rPr>
                <w:sz w:val="20"/>
              </w:rPr>
              <w:t xml:space="preserve">329600000,00</w:t>
            </w:r>
          </w:p>
        </w:tc>
        <w:tc>
          <w:tcPr>
            <w:tcW w:w="1701" w:type="dxa"/>
          </w:tcPr>
          <w:p>
            <w:pPr>
              <w:pStyle w:val="0"/>
              <w:jc w:val="center"/>
            </w:pPr>
            <w:r>
              <w:rPr>
                <w:sz w:val="20"/>
              </w:rPr>
              <w:t xml:space="preserve">530648401,55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паспорту регионального проекта</w:t>
      </w:r>
    </w:p>
    <w:p>
      <w:pPr>
        <w:pStyle w:val="0"/>
        <w:jc w:val="right"/>
      </w:pPr>
      <w:r>
        <w:rPr>
          <w:sz w:val="20"/>
        </w:rPr>
        <w:t xml:space="preserve">"Обеспечение качественно</w:t>
      </w:r>
    </w:p>
    <w:p>
      <w:pPr>
        <w:pStyle w:val="0"/>
        <w:jc w:val="right"/>
      </w:pPr>
      <w:r>
        <w:rPr>
          <w:sz w:val="20"/>
        </w:rPr>
        <w:t xml:space="preserve">нового уровня развития</w:t>
      </w:r>
    </w:p>
    <w:p>
      <w:pPr>
        <w:pStyle w:val="0"/>
        <w:jc w:val="right"/>
      </w:pPr>
      <w:r>
        <w:rPr>
          <w:sz w:val="20"/>
        </w:rPr>
        <w:t xml:space="preserve">инфраструктуры культуры</w:t>
      </w:r>
    </w:p>
    <w:p>
      <w:pPr>
        <w:pStyle w:val="0"/>
        <w:jc w:val="right"/>
      </w:pPr>
      <w:r>
        <w:rPr>
          <w:sz w:val="20"/>
        </w:rPr>
        <w:t xml:space="preserve">("Культурная среда")"</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0"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постановлением</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835"/>
        <w:gridCol w:w="2381"/>
        <w:gridCol w:w="1361"/>
        <w:gridCol w:w="1361"/>
        <w:gridCol w:w="680"/>
        <w:gridCol w:w="680"/>
        <w:gridCol w:w="1814"/>
        <w:gridCol w:w="2154"/>
        <w:gridCol w:w="680"/>
        <w:gridCol w:w="2154"/>
      </w:tblGrid>
      <w:tr>
        <w:tc>
          <w:tcPr>
            <w:tcW w:w="907" w:type="dxa"/>
            <w:vMerge w:val="restart"/>
          </w:tcPr>
          <w:p>
            <w:pPr>
              <w:pStyle w:val="0"/>
              <w:jc w:val="center"/>
            </w:pPr>
            <w:r>
              <w:rPr>
                <w:sz w:val="20"/>
              </w:rPr>
              <w:t xml:space="preserve">N</w:t>
            </w:r>
          </w:p>
          <w:p>
            <w:pPr>
              <w:pStyle w:val="0"/>
              <w:jc w:val="center"/>
            </w:pPr>
            <w:r>
              <w:rPr>
                <w:sz w:val="20"/>
              </w:rPr>
              <w:t xml:space="preserve">п/п</w:t>
            </w:r>
          </w:p>
        </w:tc>
        <w:tc>
          <w:tcPr>
            <w:tcW w:w="2835" w:type="dxa"/>
            <w:vMerge w:val="restart"/>
          </w:tcPr>
          <w:p>
            <w:pPr>
              <w:pStyle w:val="0"/>
              <w:jc w:val="center"/>
            </w:pPr>
            <w:r>
              <w:rPr>
                <w:sz w:val="20"/>
              </w:rPr>
              <w:t xml:space="preserve">Наименование мероприятия (результата), контрольной точки</w:t>
            </w:r>
          </w:p>
        </w:tc>
        <w:tc>
          <w:tcPr>
            <w:tcW w:w="2381" w:type="dxa"/>
            <w:vMerge w:val="restart"/>
          </w:tcPr>
          <w:p>
            <w:pPr>
              <w:pStyle w:val="0"/>
              <w:jc w:val="center"/>
            </w:pPr>
            <w:r>
              <w:rPr>
                <w:sz w:val="20"/>
              </w:rPr>
              <w:t xml:space="preserve">Наименование объекта</w:t>
            </w:r>
          </w:p>
        </w:tc>
        <w:tc>
          <w:tcPr>
            <w:gridSpan w:val="2"/>
            <w:tcW w:w="2722" w:type="dxa"/>
          </w:tcPr>
          <w:p>
            <w:pPr>
              <w:pStyle w:val="0"/>
              <w:jc w:val="center"/>
            </w:pPr>
            <w:r>
              <w:rPr>
                <w:sz w:val="20"/>
              </w:rPr>
              <w:t xml:space="preserve">Срок реализации</w:t>
            </w:r>
          </w:p>
        </w:tc>
        <w:tc>
          <w:tcPr>
            <w:gridSpan w:val="2"/>
            <w:tcW w:w="1360" w:type="dxa"/>
          </w:tcPr>
          <w:p>
            <w:pPr>
              <w:pStyle w:val="0"/>
              <w:jc w:val="center"/>
            </w:pPr>
            <w:r>
              <w:rPr>
                <w:sz w:val="20"/>
              </w:rPr>
              <w:t xml:space="preserve">Взаимосвязь</w:t>
            </w:r>
          </w:p>
        </w:tc>
        <w:tc>
          <w:tcPr>
            <w:tcW w:w="1814" w:type="dxa"/>
          </w:tcPr>
          <w:p>
            <w:pPr>
              <w:pStyle w:val="0"/>
              <w:jc w:val="center"/>
            </w:pPr>
            <w:r>
              <w:rPr>
                <w:sz w:val="20"/>
              </w:rPr>
              <w:t xml:space="preserve">Ответственный исполнитель</w:t>
            </w:r>
          </w:p>
        </w:tc>
        <w:tc>
          <w:tcPr>
            <w:tcW w:w="2154" w:type="dxa"/>
          </w:tcPr>
          <w:p>
            <w:pPr>
              <w:pStyle w:val="0"/>
              <w:jc w:val="center"/>
            </w:pPr>
            <w:r>
              <w:rPr>
                <w:sz w:val="20"/>
              </w:rPr>
              <w:t xml:space="preserve">Вид и характеристика подтверждающего документа</w:t>
            </w:r>
          </w:p>
        </w:tc>
        <w:tc>
          <w:tcPr>
            <w:tcW w:w="680" w:type="dxa"/>
          </w:tcPr>
          <w:p>
            <w:pPr>
              <w:pStyle w:val="0"/>
              <w:jc w:val="center"/>
            </w:pPr>
            <w:r>
              <w:rPr>
                <w:sz w:val="20"/>
              </w:rPr>
              <w:t xml:space="preserve">Признак реализации на местном уровне (да/нет)</w:t>
            </w:r>
          </w:p>
        </w:tc>
        <w:tc>
          <w:tcPr>
            <w:tcW w:w="2154" w:type="dxa"/>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680" w:type="dxa"/>
          </w:tcPr>
          <w:p>
            <w:pPr>
              <w:pStyle w:val="0"/>
              <w:jc w:val="center"/>
            </w:pPr>
            <w:r>
              <w:rPr>
                <w:sz w:val="20"/>
              </w:rPr>
              <w:t xml:space="preserve">предшественники</w:t>
            </w:r>
          </w:p>
        </w:tc>
        <w:tc>
          <w:tcPr>
            <w:tcW w:w="680" w:type="dxa"/>
          </w:tcPr>
          <w:p>
            <w:pPr>
              <w:pStyle w:val="0"/>
              <w:jc w:val="center"/>
            </w:pPr>
            <w:r>
              <w:rPr>
                <w:sz w:val="20"/>
              </w:rPr>
              <w:t xml:space="preserve">последователи</w:t>
            </w:r>
          </w:p>
        </w:tc>
        <w:tc>
          <w:tcPr>
            <w:tcW w:w="1814" w:type="dxa"/>
          </w:tcPr>
          <w:p>
            <w:pPr>
              <w:pStyle w:val="0"/>
            </w:pPr>
            <w:r>
              <w:rPr>
                <w:sz w:val="20"/>
              </w:rPr>
            </w:r>
          </w:p>
        </w:tc>
        <w:tc>
          <w:tcPr>
            <w:tcW w:w="2154" w:type="dxa"/>
          </w:tcPr>
          <w:p>
            <w:pPr>
              <w:pStyle w:val="0"/>
            </w:pPr>
            <w:r>
              <w:rPr>
                <w:sz w:val="20"/>
              </w:rPr>
            </w:r>
          </w:p>
        </w:tc>
        <w:tc>
          <w:tcPr>
            <w:tcW w:w="680" w:type="dxa"/>
          </w:tcPr>
          <w:p>
            <w:pPr>
              <w:pStyle w:val="0"/>
            </w:pPr>
            <w:r>
              <w:rPr>
                <w:sz w:val="20"/>
              </w:rPr>
            </w:r>
          </w:p>
        </w:tc>
        <w:tc>
          <w:tcPr>
            <w:tcW w:w="2154" w:type="dxa"/>
          </w:tcPr>
          <w:p>
            <w:pPr>
              <w:pStyle w:val="0"/>
            </w:pPr>
            <w:r>
              <w:rPr>
                <w:sz w:val="20"/>
              </w:rPr>
            </w:r>
          </w:p>
        </w:tc>
      </w:tr>
      <w:tr>
        <w:tc>
          <w:tcPr>
            <w:tcW w:w="907" w:type="dxa"/>
          </w:tcPr>
          <w:p>
            <w:pPr>
              <w:pStyle w:val="0"/>
              <w:jc w:val="center"/>
            </w:pPr>
            <w:r>
              <w:rPr>
                <w:sz w:val="20"/>
              </w:rPr>
              <w:t xml:space="preserve">1.</w:t>
            </w:r>
          </w:p>
        </w:tc>
        <w:tc>
          <w:tcPr>
            <w:gridSpan w:val="10"/>
            <w:tcW w:w="16100"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907" w:type="dxa"/>
          </w:tcPr>
          <w:p>
            <w:pPr>
              <w:pStyle w:val="0"/>
              <w:jc w:val="center"/>
            </w:pPr>
            <w:r>
              <w:rPr>
                <w:sz w:val="20"/>
              </w:rPr>
              <w:t xml:space="preserve">1.1.</w:t>
            </w:r>
          </w:p>
        </w:tc>
        <w:tc>
          <w:tcPr>
            <w:tcW w:w="2835" w:type="dxa"/>
          </w:tcPr>
          <w:p>
            <w:pPr>
              <w:pStyle w:val="0"/>
            </w:pPr>
            <w:r>
              <w:rPr>
                <w:sz w:val="20"/>
              </w:rPr>
              <w:t xml:space="preserve">Мероприятие (результат)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1.1.1.</w:t>
            </w:r>
          </w:p>
        </w:tc>
        <w:tc>
          <w:tcPr>
            <w:tcW w:w="2835"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Постановление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1.1.2.</w:t>
            </w:r>
          </w:p>
        </w:tc>
        <w:tc>
          <w:tcPr>
            <w:tcW w:w="2835"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1.1.3.</w:t>
            </w:r>
          </w:p>
        </w:tc>
        <w:tc>
          <w:tcPr>
            <w:tcW w:w="2835"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w:t>
            </w:r>
          </w:p>
        </w:tc>
        <w:tc>
          <w:tcPr>
            <w:tcW w:w="1361" w:type="dxa"/>
          </w:tcPr>
          <w:p>
            <w:pPr>
              <w:pStyle w:val="0"/>
            </w:pPr>
            <w:r>
              <w:rPr>
                <w:sz w:val="20"/>
              </w:rPr>
              <w:t xml:space="preserve">15.05.2024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1.1.4.</w:t>
            </w:r>
          </w:p>
        </w:tc>
        <w:tc>
          <w:tcPr>
            <w:tcW w:w="2835"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w:t>
            </w:r>
          </w:p>
        </w:tc>
        <w:tc>
          <w:tcPr>
            <w:tcW w:w="1361" w:type="dxa"/>
          </w:tcPr>
          <w:p>
            <w:pPr>
              <w:pStyle w:val="0"/>
            </w:pPr>
            <w:r>
              <w:rPr>
                <w:sz w:val="20"/>
              </w:rPr>
              <w:t xml:space="preserve">31.07.2024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1.1.5.</w:t>
            </w:r>
          </w:p>
        </w:tc>
        <w:tc>
          <w:tcPr>
            <w:tcW w:w="2835" w:type="dxa"/>
          </w:tcPr>
          <w:p>
            <w:pPr>
              <w:pStyle w:val="0"/>
            </w:pPr>
            <w:r>
              <w:rPr>
                <w:sz w:val="20"/>
              </w:rPr>
              <w:t xml:space="preserve">Контрольная точка "Услуга оказана (работы выполнены)"</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1.1.6.</w:t>
            </w:r>
          </w:p>
        </w:tc>
        <w:tc>
          <w:tcPr>
            <w:tcW w:w="2835"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2381" w:type="dxa"/>
          </w:tcPr>
          <w:p>
            <w:pPr>
              <w:pStyle w:val="0"/>
            </w:pPr>
            <w:r>
              <w:rPr>
                <w:sz w:val="20"/>
              </w:rPr>
              <w:t xml:space="preserve">Оснащение ГОБПОУ "Елецкий государственный колледж искусств им. Т.Н. Хренникова" музыкальными инструментами, оборудованием и учебными материалами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1.2.</w:t>
            </w:r>
          </w:p>
        </w:tc>
        <w:tc>
          <w:tcPr>
            <w:tcW w:w="2835" w:type="dxa"/>
          </w:tcPr>
          <w:p>
            <w:pPr>
              <w:pStyle w:val="0"/>
            </w:pPr>
            <w:r>
              <w:rPr>
                <w:sz w:val="20"/>
              </w:rPr>
              <w:t xml:space="preserve">Мероприятие (результат) "Технически оснащены муниципальные музеи"</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1.2.1.</w:t>
            </w:r>
          </w:p>
        </w:tc>
        <w:tc>
          <w:tcPr>
            <w:tcW w:w="2835"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1.2.2.</w:t>
            </w:r>
          </w:p>
        </w:tc>
        <w:tc>
          <w:tcPr>
            <w:tcW w:w="2835" w:type="dxa"/>
          </w:tcPr>
          <w:p>
            <w:pPr>
              <w:pStyle w:val="0"/>
            </w:pPr>
            <w:r>
              <w:rPr>
                <w:sz w:val="20"/>
              </w:rPr>
              <w:t xml:space="preserve">Контрольная точка "Услуга оказана (работы выполнены)"</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30.11.2024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сдачи-приемки, товарная накладная</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1.2.3.</w:t>
            </w:r>
          </w:p>
        </w:tc>
        <w:tc>
          <w:tcPr>
            <w:tcW w:w="2835"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 Реестр контрактов</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1.2.4.</w:t>
            </w:r>
          </w:p>
        </w:tc>
        <w:tc>
          <w:tcPr>
            <w:tcW w:w="2835"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Платежное поручение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1.2.5.</w:t>
            </w:r>
          </w:p>
        </w:tc>
        <w:tc>
          <w:tcPr>
            <w:tcW w:w="2835" w:type="dxa"/>
          </w:tcPr>
          <w:p>
            <w:pPr>
              <w:pStyle w:val="0"/>
            </w:pPr>
            <w:r>
              <w:rPr>
                <w:sz w:val="20"/>
              </w:rPr>
              <w:t xml:space="preserve">Контрольная точка "Закупка включена в план закупок"</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План закупок</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1.2.6.</w:t>
            </w:r>
          </w:p>
        </w:tc>
        <w:tc>
          <w:tcPr>
            <w:tcW w:w="2835" w:type="dxa"/>
          </w:tcPr>
          <w:p>
            <w:pPr>
              <w:pStyle w:val="0"/>
            </w:pPr>
            <w:r>
              <w:rPr>
                <w:sz w:val="20"/>
              </w:rPr>
              <w:t xml:space="preserve">Контрольная точка "Предоставлен отчет об использовании межбюджетных трансфертов"</w:t>
            </w:r>
          </w:p>
        </w:tc>
        <w:tc>
          <w:tcPr>
            <w:tcW w:w="2381" w:type="dxa"/>
          </w:tcPr>
          <w:p>
            <w:pPr>
              <w:pStyle w:val="0"/>
            </w:pPr>
            <w:r>
              <w:rPr>
                <w:sz w:val="20"/>
              </w:rPr>
              <w:t xml:space="preserve">Субсидии на техническое оснащение муниципальных и региональных музеев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1.3.</w:t>
            </w:r>
          </w:p>
        </w:tc>
        <w:tc>
          <w:tcPr>
            <w:tcW w:w="2835" w:type="dxa"/>
          </w:tcPr>
          <w:p>
            <w:pPr>
              <w:pStyle w:val="0"/>
            </w:pPr>
            <w:r>
              <w:rPr>
                <w:sz w:val="20"/>
              </w:rPr>
              <w:t xml:space="preserve">Мероприятие (результат) "Переоснащены муниципальные библиотеки по модельному стандарту"</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1.3.1.</w:t>
            </w:r>
          </w:p>
        </w:tc>
        <w:tc>
          <w:tcPr>
            <w:tcW w:w="2835"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1.3.2.</w:t>
            </w:r>
          </w:p>
        </w:tc>
        <w:tc>
          <w:tcPr>
            <w:tcW w:w="2835"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1.3.3.</w:t>
            </w:r>
          </w:p>
        </w:tc>
        <w:tc>
          <w:tcPr>
            <w:tcW w:w="2835"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15.05.2024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1.3.4.</w:t>
            </w:r>
          </w:p>
        </w:tc>
        <w:tc>
          <w:tcPr>
            <w:tcW w:w="2835" w:type="dxa"/>
          </w:tcPr>
          <w:p>
            <w:pPr>
              <w:pStyle w:val="0"/>
            </w:pPr>
            <w:r>
              <w:rPr>
                <w:sz w:val="20"/>
              </w:rPr>
              <w:t xml:space="preserve">Контрольная точка "Заключен контракт (договор) на приобретение товаров, выполнение работ"</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31.10.2024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договор, контракт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1.3.5.</w:t>
            </w:r>
          </w:p>
        </w:tc>
        <w:tc>
          <w:tcPr>
            <w:tcW w:w="2835" w:type="dxa"/>
          </w:tcPr>
          <w:p>
            <w:pPr>
              <w:pStyle w:val="0"/>
            </w:pPr>
            <w:r>
              <w:rPr>
                <w:sz w:val="20"/>
              </w:rPr>
              <w:t xml:space="preserve">Контрольная точка "Приобретены товары (выполнены работы) по переоснащению библиотек по модельному стандарту"</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сдачи-приемки, товарная накладная</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1.3.6.</w:t>
            </w:r>
          </w:p>
        </w:tc>
        <w:tc>
          <w:tcPr>
            <w:tcW w:w="2835" w:type="dxa"/>
          </w:tcPr>
          <w:p>
            <w:pPr>
              <w:pStyle w:val="0"/>
            </w:pPr>
            <w:r>
              <w:rPr>
                <w:sz w:val="20"/>
              </w:rPr>
              <w:t xml:space="preserve">Контрольная точка "Предоставлен отчет об использовании межбюджетных трансфертов"</w:t>
            </w:r>
          </w:p>
        </w:tc>
        <w:tc>
          <w:tcPr>
            <w:tcW w:w="2381" w:type="dxa"/>
          </w:tcPr>
          <w:p>
            <w:pPr>
              <w:pStyle w:val="0"/>
            </w:pPr>
            <w:r>
              <w:rPr>
                <w:sz w:val="20"/>
              </w:rPr>
              <w:t xml:space="preserve">Субсидии на создание муниципальных модельных библиотек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1.4.</w:t>
            </w:r>
          </w:p>
        </w:tc>
        <w:tc>
          <w:tcPr>
            <w:tcW w:w="2835" w:type="dxa"/>
          </w:tcPr>
          <w:p>
            <w:pPr>
              <w:pStyle w:val="0"/>
            </w:pPr>
            <w:r>
              <w:rPr>
                <w:sz w:val="20"/>
              </w:rPr>
              <w:t xml:space="preserve">Мероприятие (результат) "Проведена реновация региональных и (или) муниципальных организаций отрасли культуры, направленная на улучшение качества культурной среды"</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строительства и архитектуры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1.4.1.</w:t>
            </w:r>
          </w:p>
        </w:tc>
        <w:tc>
          <w:tcPr>
            <w:tcW w:w="2835" w:type="dxa"/>
          </w:tcPr>
          <w:p>
            <w:pPr>
              <w:pStyle w:val="0"/>
            </w:pPr>
            <w:r>
              <w:rPr>
                <w:sz w:val="20"/>
              </w:rPr>
              <w:t xml:space="preserve">Контрольная точка "Заключено соглашение о предоставлении субсидии из федерального бюджета бюджету субъекта Российской Федерации"</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Положительное заключение государственной экспертизы</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1.4.2.</w:t>
            </w:r>
          </w:p>
        </w:tc>
        <w:tc>
          <w:tcPr>
            <w:tcW w:w="2835" w:type="dxa"/>
          </w:tcPr>
          <w:p>
            <w:pPr>
              <w:pStyle w:val="0"/>
            </w:pPr>
            <w:r>
              <w:rPr>
                <w:sz w:val="20"/>
              </w:rPr>
              <w:t xml:space="preserve">Контрольная точка "Предоставлен отчет об исполнении графика выполнения мероприятий по проектированию и (или) строительству (реконструкции) объектов капитального строительства"</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31.07.2024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 об исполнении графика</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1.4.3.</w:t>
            </w:r>
          </w:p>
        </w:tc>
        <w:tc>
          <w:tcPr>
            <w:tcW w:w="2835" w:type="dxa"/>
          </w:tcPr>
          <w:p>
            <w:pPr>
              <w:pStyle w:val="0"/>
            </w:pPr>
            <w:r>
              <w:rPr>
                <w:sz w:val="20"/>
              </w:rPr>
              <w:t xml:space="preserve">Контрольная точка "Контракт на строительно-монтажные работы заключен"</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31.07.2024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Контракт</w:t>
            </w:r>
          </w:p>
        </w:tc>
        <w:tc>
          <w:tcPr>
            <w:tcW w:w="680" w:type="dxa"/>
          </w:tcPr>
          <w:p>
            <w:pPr>
              <w:pStyle w:val="0"/>
            </w:pPr>
            <w:r>
              <w:rPr>
                <w:sz w:val="20"/>
              </w:rPr>
              <w:t xml:space="preserve">Нет</w:t>
            </w:r>
          </w:p>
        </w:tc>
        <w:tc>
          <w:tcPr>
            <w:tcW w:w="2154" w:type="dxa"/>
          </w:tcPr>
          <w:p>
            <w:pPr>
              <w:pStyle w:val="0"/>
            </w:pPr>
            <w:r>
              <w:rPr>
                <w:sz w:val="20"/>
              </w:rPr>
              <w:t xml:space="preserve">Единая информационная система в сфере закупок</w:t>
            </w:r>
          </w:p>
        </w:tc>
      </w:tr>
      <w:tr>
        <w:tc>
          <w:tcPr>
            <w:tcW w:w="907" w:type="dxa"/>
          </w:tcPr>
          <w:p>
            <w:pPr>
              <w:pStyle w:val="0"/>
              <w:jc w:val="center"/>
            </w:pPr>
            <w:r>
              <w:rPr>
                <w:sz w:val="20"/>
              </w:rPr>
              <w:t xml:space="preserve">1.4.4.</w:t>
            </w:r>
          </w:p>
        </w:tc>
        <w:tc>
          <w:tcPr>
            <w:tcW w:w="2835" w:type="dxa"/>
          </w:tcPr>
          <w:p>
            <w:pPr>
              <w:pStyle w:val="0"/>
            </w:pPr>
            <w:r>
              <w:rPr>
                <w:sz w:val="20"/>
              </w:rPr>
              <w:t xml:space="preserve">Контрольная точка "Предоставлен отчет о расходах и о достижении значений результатов использования Субсидии"</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1.4.5.</w:t>
            </w:r>
          </w:p>
        </w:tc>
        <w:tc>
          <w:tcPr>
            <w:tcW w:w="2835" w:type="dxa"/>
          </w:tcPr>
          <w:p>
            <w:pPr>
              <w:pStyle w:val="0"/>
            </w:pPr>
            <w:r>
              <w:rPr>
                <w:sz w:val="20"/>
              </w:rPr>
              <w:t xml:space="preserve">Контрольная точка "Объект недвижимого имущества введен в эксплуатацию"</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ввода объекта в эксплуатацию</w:t>
            </w:r>
          </w:p>
        </w:tc>
        <w:tc>
          <w:tcPr>
            <w:tcW w:w="680" w:type="dxa"/>
          </w:tcPr>
          <w:p>
            <w:pPr>
              <w:pStyle w:val="0"/>
            </w:pPr>
            <w:r>
              <w:rPr>
                <w:sz w:val="20"/>
              </w:rPr>
              <w:t xml:space="preserve">Нет</w:t>
            </w:r>
          </w:p>
        </w:tc>
        <w:tc>
          <w:tcPr>
            <w:tcW w:w="2154" w:type="dxa"/>
          </w:tcPr>
          <w:p>
            <w:pPr>
              <w:pStyle w:val="0"/>
            </w:pPr>
            <w:r>
              <w:rPr>
                <w:sz w:val="20"/>
              </w:rPr>
              <w:t xml:space="preserve">-</w:t>
            </w:r>
          </w:p>
        </w:tc>
      </w:tr>
      <w:tr>
        <w:tc>
          <w:tcPr>
            <w:tcW w:w="907" w:type="dxa"/>
          </w:tcPr>
          <w:p>
            <w:pPr>
              <w:pStyle w:val="0"/>
              <w:jc w:val="center"/>
            </w:pPr>
            <w:r>
              <w:rPr>
                <w:sz w:val="20"/>
              </w:rPr>
              <w:t xml:space="preserve">1.4.6.</w:t>
            </w:r>
          </w:p>
        </w:tc>
        <w:tc>
          <w:tcPr>
            <w:tcW w:w="2835"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приема-передачи</w:t>
            </w:r>
          </w:p>
        </w:tc>
        <w:tc>
          <w:tcPr>
            <w:tcW w:w="680" w:type="dxa"/>
          </w:tcPr>
          <w:p>
            <w:pPr>
              <w:pStyle w:val="0"/>
            </w:pPr>
            <w:r>
              <w:rPr>
                <w:sz w:val="20"/>
              </w:rPr>
              <w:t xml:space="preserve">Нет</w:t>
            </w:r>
          </w:p>
        </w:tc>
        <w:tc>
          <w:tcPr>
            <w:tcW w:w="2154" w:type="dxa"/>
          </w:tcPr>
          <w:p>
            <w:pPr>
              <w:pStyle w:val="0"/>
            </w:pPr>
            <w:r>
              <w:rPr>
                <w:sz w:val="20"/>
              </w:rPr>
              <w:t xml:space="preserve">-</w:t>
            </w:r>
          </w:p>
        </w:tc>
      </w:tr>
      <w:tr>
        <w:tc>
          <w:tcPr>
            <w:tcW w:w="907" w:type="dxa"/>
          </w:tcPr>
          <w:p>
            <w:pPr>
              <w:pStyle w:val="0"/>
              <w:jc w:val="center"/>
            </w:pPr>
            <w:r>
              <w:rPr>
                <w:sz w:val="20"/>
              </w:rPr>
              <w:t xml:space="preserve">1.4.7.</w:t>
            </w:r>
          </w:p>
        </w:tc>
        <w:tc>
          <w:tcPr>
            <w:tcW w:w="2835"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2381" w:type="dxa"/>
          </w:tcPr>
          <w:p>
            <w:pPr>
              <w:pStyle w:val="0"/>
            </w:pPr>
            <w:r>
              <w:rPr>
                <w:sz w:val="20"/>
              </w:rPr>
              <w:t xml:space="preserve">Реконструкция ГДМ "Октябрь" в г. Липецке</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Платежное поручение</w:t>
            </w:r>
          </w:p>
        </w:tc>
        <w:tc>
          <w:tcPr>
            <w:tcW w:w="680" w:type="dxa"/>
          </w:tcPr>
          <w:p>
            <w:pPr>
              <w:pStyle w:val="0"/>
            </w:pPr>
            <w:r>
              <w:rPr>
                <w:sz w:val="20"/>
              </w:rPr>
              <w:t xml:space="preserve">Нет</w:t>
            </w:r>
          </w:p>
        </w:tc>
        <w:tc>
          <w:tcPr>
            <w:tcW w:w="2154" w:type="dxa"/>
          </w:tcPr>
          <w:p>
            <w:pPr>
              <w:pStyle w:val="0"/>
            </w:pPr>
            <w:r>
              <w:rPr>
                <w:sz w:val="20"/>
              </w:rPr>
              <w:t xml:space="preserve">Бюджет-NEXT</w:t>
            </w:r>
          </w:p>
        </w:tc>
      </w:tr>
      <w:tr>
        <w:tc>
          <w:tcPr>
            <w:tcW w:w="907" w:type="dxa"/>
          </w:tcPr>
          <w:p>
            <w:pPr>
              <w:pStyle w:val="0"/>
              <w:jc w:val="center"/>
            </w:pPr>
            <w:r>
              <w:rPr>
                <w:sz w:val="20"/>
              </w:rPr>
              <w:t xml:space="preserve">1.5.</w:t>
            </w:r>
          </w:p>
        </w:tc>
        <w:tc>
          <w:tcPr>
            <w:tcW w:w="2835" w:type="dxa"/>
          </w:tcPr>
          <w:p>
            <w:pPr>
              <w:pStyle w:val="0"/>
            </w:pPr>
            <w:r>
              <w:rPr>
                <w:sz w:val="20"/>
              </w:rPr>
              <w:t xml:space="preserve">Мероприятие (результат) "Реконструированы и (или) капитально отремонтированы региональные и муниципальные детские школы искусств по видам искусств"</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1.5.1.</w:t>
            </w:r>
          </w:p>
        </w:tc>
        <w:tc>
          <w:tcPr>
            <w:tcW w:w="2835" w:type="dxa"/>
          </w:tcPr>
          <w:p>
            <w:pPr>
              <w:pStyle w:val="0"/>
            </w:pPr>
            <w:r>
              <w:rPr>
                <w:sz w:val="20"/>
              </w:rPr>
              <w:t xml:space="preserve">Контрольная точка "С муниципальными образованиями заключены соглашения о предоставлении бюджетам муниципальных образований межбюджетных трансфертов"</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1.5.2.</w:t>
            </w:r>
          </w:p>
        </w:tc>
        <w:tc>
          <w:tcPr>
            <w:tcW w:w="2835" w:type="dxa"/>
          </w:tcPr>
          <w:p>
            <w:pPr>
              <w:pStyle w:val="0"/>
            </w:pPr>
            <w:r>
              <w:rPr>
                <w:sz w:val="20"/>
              </w:rPr>
              <w:t xml:space="preserve">Контрольная точка "Утвержден приказ о размере субсидии на реализацию муниципальных программ, направленных на капитальный ремонт зданий детских школ искусств"</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1.5.3.</w:t>
            </w:r>
          </w:p>
        </w:tc>
        <w:tc>
          <w:tcPr>
            <w:tcW w:w="2835" w:type="dxa"/>
          </w:tcPr>
          <w:p>
            <w:pPr>
              <w:pStyle w:val="0"/>
            </w:pPr>
            <w:r>
              <w:rPr>
                <w:sz w:val="20"/>
              </w:rPr>
              <w:t xml:space="preserve">Контрольная точка "Заключен контракт (договор) на капитальный ремонт детской школы искусств"</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Контракт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1.5.4.</w:t>
            </w:r>
          </w:p>
        </w:tc>
        <w:tc>
          <w:tcPr>
            <w:tcW w:w="2835" w:type="dxa"/>
          </w:tcPr>
          <w:p>
            <w:pPr>
              <w:pStyle w:val="0"/>
            </w:pPr>
            <w:r>
              <w:rPr>
                <w:sz w:val="20"/>
              </w:rPr>
              <w:t xml:space="preserve">Контрольная точка "Направлена субсидия на капитальный ремонт муниципальной детской школы искусств"</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w:t>
            </w:r>
          </w:p>
        </w:tc>
        <w:tc>
          <w:tcPr>
            <w:tcW w:w="1361" w:type="dxa"/>
          </w:tcPr>
          <w:p>
            <w:pPr>
              <w:pStyle w:val="0"/>
            </w:pPr>
            <w:r>
              <w:rPr>
                <w:sz w:val="20"/>
              </w:rPr>
              <w:t xml:space="preserve">31.10.2024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Платежное поручение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1.5.5.</w:t>
            </w:r>
          </w:p>
        </w:tc>
        <w:tc>
          <w:tcPr>
            <w:tcW w:w="2835" w:type="dxa"/>
          </w:tcPr>
          <w:p>
            <w:pPr>
              <w:pStyle w:val="0"/>
            </w:pPr>
            <w:r>
              <w:rPr>
                <w:sz w:val="20"/>
              </w:rPr>
              <w:t xml:space="preserve">Контрольная точка "Услуга оказана (работы выполнены)"</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приема-передачи</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1.5.6.</w:t>
            </w:r>
          </w:p>
        </w:tc>
        <w:tc>
          <w:tcPr>
            <w:tcW w:w="2835" w:type="dxa"/>
          </w:tcPr>
          <w:p>
            <w:pPr>
              <w:pStyle w:val="0"/>
            </w:pPr>
            <w:r>
              <w:rPr>
                <w:sz w:val="20"/>
              </w:rPr>
              <w:t xml:space="preserve">Контрольная точка "Предоставлены отчеты о расходах и о достижении значений результатов использования Субсидии"</w:t>
            </w:r>
          </w:p>
        </w:tc>
        <w:tc>
          <w:tcPr>
            <w:tcW w:w="2381" w:type="dxa"/>
          </w:tcPr>
          <w:p>
            <w:pPr>
              <w:pStyle w:val="0"/>
            </w:pPr>
            <w:r>
              <w:rPr>
                <w:sz w:val="20"/>
              </w:rPr>
              <w:t xml:space="preserve">Капитальный ремонт Добринской школы искусств им. Н.А. Обуховой</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1.6.</w:t>
            </w:r>
          </w:p>
        </w:tc>
        <w:tc>
          <w:tcPr>
            <w:tcW w:w="2835" w:type="dxa"/>
          </w:tcPr>
          <w:p>
            <w:pPr>
              <w:pStyle w:val="0"/>
            </w:pPr>
            <w:r>
              <w:rPr>
                <w:sz w:val="20"/>
              </w:rPr>
              <w:t xml:space="preserve">Мероприятие (результат) "Оснащены региональные и муниципальные театры, находящиеся в городах с численностью населения более 300 тыс. человек"</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1.6.1.</w:t>
            </w:r>
          </w:p>
        </w:tc>
        <w:tc>
          <w:tcPr>
            <w:tcW w:w="2835"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1.6.2.</w:t>
            </w:r>
          </w:p>
        </w:tc>
        <w:tc>
          <w:tcPr>
            <w:tcW w:w="2835"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1.6.3.</w:t>
            </w:r>
          </w:p>
        </w:tc>
        <w:tc>
          <w:tcPr>
            <w:tcW w:w="2835" w:type="dxa"/>
          </w:tcPr>
          <w:p>
            <w:pPr>
              <w:pStyle w:val="0"/>
            </w:pPr>
            <w:r>
              <w:rPr>
                <w:sz w:val="20"/>
              </w:rPr>
              <w:t xml:space="preserve">Контрольная точка "Заключен контракт (договор) на поставку товаров"</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31.10.2024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договор, контракт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1.6.4.</w:t>
            </w:r>
          </w:p>
        </w:tc>
        <w:tc>
          <w:tcPr>
            <w:tcW w:w="2835" w:type="dxa"/>
          </w:tcPr>
          <w:p>
            <w:pPr>
              <w:pStyle w:val="0"/>
            </w:pPr>
            <w:r>
              <w:rPr>
                <w:sz w:val="20"/>
              </w:rPr>
              <w:t xml:space="preserve">Контрольная точка "Направлена субсидия на оснащение муниципального театра"</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30.11.2024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Платежное поручение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1.6.5.</w:t>
            </w:r>
          </w:p>
        </w:tc>
        <w:tc>
          <w:tcPr>
            <w:tcW w:w="2835" w:type="dxa"/>
          </w:tcPr>
          <w:p>
            <w:pPr>
              <w:pStyle w:val="0"/>
            </w:pPr>
            <w:r>
              <w:rPr>
                <w:sz w:val="20"/>
              </w:rPr>
              <w:t xml:space="preserve">Контрольная точка "Услуга оказана (работы выполнены)"</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15.12.2024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сдачи-приемки, товарная накладная</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1.6.6.</w:t>
            </w:r>
          </w:p>
        </w:tc>
        <w:tc>
          <w:tcPr>
            <w:tcW w:w="2835" w:type="dxa"/>
          </w:tcPr>
          <w:p>
            <w:pPr>
              <w:pStyle w:val="0"/>
            </w:pPr>
            <w:r>
              <w:rPr>
                <w:sz w:val="20"/>
              </w:rPr>
              <w:t xml:space="preserve">Контрольная точка "Предоставлен отчет об использовании межбюджетных трансфертов"</w:t>
            </w:r>
          </w:p>
        </w:tc>
        <w:tc>
          <w:tcPr>
            <w:tcW w:w="2381" w:type="dxa"/>
          </w:tcPr>
          <w:p>
            <w:pPr>
              <w:pStyle w:val="0"/>
            </w:pPr>
            <w:r>
              <w:rPr>
                <w:sz w:val="20"/>
              </w:rPr>
              <w:t xml:space="preserve">Субсидии на оснащение муниципальных и (или) региональных театров в соответствии с предоставленными заявками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1.7.</w:t>
            </w:r>
          </w:p>
        </w:tc>
        <w:tc>
          <w:tcPr>
            <w:tcW w:w="2835" w:type="dxa"/>
          </w:tcPr>
          <w:p>
            <w:pPr>
              <w:pStyle w:val="0"/>
            </w:pPr>
            <w:r>
              <w:rPr>
                <w:sz w:val="20"/>
              </w:rPr>
              <w:t xml:space="preserve">Мероприятие (результат) "Построены (реконструированы) и (или) капитально отремонтированы культурно-досуговые учреждения в сельской местности"</w:t>
            </w:r>
          </w:p>
        </w:tc>
        <w:tc>
          <w:tcPr>
            <w:tcW w:w="2381" w:type="dxa"/>
          </w:tcPr>
          <w:p>
            <w:pPr>
              <w:pStyle w:val="0"/>
            </w:pPr>
            <w:r>
              <w:rPr>
                <w:sz w:val="20"/>
              </w:rPr>
              <w:t xml:space="preserve">Капитальный ремонт сельского ДК (Воловский р-н, с. Захаровка) Капитальный ремонт Дома культуры в с. Пружинки Липецкого муниципального района Капитальный ремонт сельского ДК (Усманский р-н., с. Куликово)</w:t>
            </w:r>
          </w:p>
        </w:tc>
        <w:tc>
          <w:tcPr>
            <w:tcW w:w="1361" w:type="dxa"/>
          </w:tcPr>
          <w:p>
            <w:pPr>
              <w:pStyle w:val="0"/>
            </w:pPr>
            <w:r>
              <w:rPr>
                <w:sz w:val="20"/>
              </w:rPr>
              <w:t xml:space="preserve">01.01.2021</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1.7.1.</w:t>
            </w:r>
          </w:p>
        </w:tc>
        <w:tc>
          <w:tcPr>
            <w:tcW w:w="2835" w:type="dxa"/>
          </w:tcPr>
          <w:p>
            <w:pPr>
              <w:pStyle w:val="0"/>
            </w:pPr>
            <w:r>
              <w:rPr>
                <w:sz w:val="20"/>
              </w:rPr>
              <w:t xml:space="preserve">Контрольная точка "Получены положительные заключения по результатам государственных экспертиз"</w:t>
            </w:r>
          </w:p>
        </w:tc>
        <w:tc>
          <w:tcPr>
            <w:tcW w:w="2381" w:type="dxa"/>
          </w:tcPr>
          <w:p>
            <w:pPr>
              <w:pStyle w:val="0"/>
            </w:pPr>
            <w:r>
              <w:rPr>
                <w:sz w:val="20"/>
              </w:rPr>
              <w:t xml:space="preserve">Капитальный ремонт сельского ДК (Воловский р-н, с. Захаровка)</w:t>
            </w:r>
          </w:p>
        </w:tc>
        <w:tc>
          <w:tcPr>
            <w:tcW w:w="1361" w:type="dxa"/>
          </w:tcPr>
          <w:p>
            <w:pPr>
              <w:pStyle w:val="0"/>
            </w:pPr>
            <w:r>
              <w:rPr>
                <w:sz w:val="20"/>
              </w:rPr>
              <w:t xml:space="preserve">-</w:t>
            </w:r>
          </w:p>
        </w:tc>
        <w:tc>
          <w:tcPr>
            <w:tcW w:w="1361" w:type="dxa"/>
          </w:tcPr>
          <w:p>
            <w:pPr>
              <w:pStyle w:val="0"/>
            </w:pPr>
            <w:r>
              <w:rPr>
                <w:sz w:val="20"/>
              </w:rPr>
              <w:t xml:space="preserve">30.01.2024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Заключение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1.7.2.</w:t>
            </w:r>
          </w:p>
        </w:tc>
        <w:tc>
          <w:tcPr>
            <w:tcW w:w="2835"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2381" w:type="dxa"/>
          </w:tcPr>
          <w:p>
            <w:pPr>
              <w:pStyle w:val="0"/>
            </w:pPr>
            <w:r>
              <w:rPr>
                <w:sz w:val="20"/>
              </w:rPr>
              <w:t xml:space="preserve">Капитальный ремонт сельского ДК (Воловский р-н, с. Захаровка)</w:t>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1.7.3.</w:t>
            </w:r>
          </w:p>
        </w:tc>
        <w:tc>
          <w:tcPr>
            <w:tcW w:w="2835"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2381" w:type="dxa"/>
          </w:tcPr>
          <w:p>
            <w:pPr>
              <w:pStyle w:val="0"/>
            </w:pPr>
            <w:r>
              <w:rPr>
                <w:sz w:val="20"/>
              </w:rPr>
              <w:t xml:space="preserve">Капитальный ремонт сельского ДК (Воловский р-н, с. Захаровка)</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1.7.4.</w:t>
            </w:r>
          </w:p>
        </w:tc>
        <w:tc>
          <w:tcPr>
            <w:tcW w:w="2835" w:type="dxa"/>
          </w:tcPr>
          <w:p>
            <w:pPr>
              <w:pStyle w:val="0"/>
            </w:pPr>
            <w:r>
              <w:rPr>
                <w:sz w:val="20"/>
              </w:rPr>
              <w:t xml:space="preserve">Контрольная точка "Заключены контракты (договоры) на капитальный ремонт культурно-досугового учреждения в сельской местности"</w:t>
            </w:r>
          </w:p>
        </w:tc>
        <w:tc>
          <w:tcPr>
            <w:tcW w:w="2381" w:type="dxa"/>
          </w:tcPr>
          <w:p>
            <w:pPr>
              <w:pStyle w:val="0"/>
            </w:pPr>
            <w:r>
              <w:rPr>
                <w:sz w:val="20"/>
              </w:rPr>
              <w:t xml:space="preserve">Капитальный ремонт сельского ДК (Воловский р-н, с. Захаровка)</w:t>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Контракт</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1.7.5.</w:t>
            </w:r>
          </w:p>
        </w:tc>
        <w:tc>
          <w:tcPr>
            <w:tcW w:w="2835" w:type="dxa"/>
          </w:tcPr>
          <w:p>
            <w:pPr>
              <w:pStyle w:val="0"/>
            </w:pPr>
            <w:r>
              <w:rPr>
                <w:sz w:val="20"/>
              </w:rPr>
              <w:t xml:space="preserve">Контрольная точка "Получено экспертное заключение о проверке выполненных работ"</w:t>
            </w:r>
          </w:p>
        </w:tc>
        <w:tc>
          <w:tcPr>
            <w:tcW w:w="2381" w:type="dxa"/>
          </w:tcPr>
          <w:p>
            <w:pPr>
              <w:pStyle w:val="0"/>
            </w:pPr>
            <w:r>
              <w:rPr>
                <w:sz w:val="20"/>
              </w:rPr>
              <w:t xml:space="preserve">Капитальный ремонт сельского ДК (Воловский р-н, с. Захаровка)</w:t>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Экспертное заключение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1.7.6.</w:t>
            </w:r>
          </w:p>
        </w:tc>
        <w:tc>
          <w:tcPr>
            <w:tcW w:w="2835" w:type="dxa"/>
          </w:tcPr>
          <w:p>
            <w:pPr>
              <w:pStyle w:val="0"/>
            </w:pPr>
            <w:r>
              <w:rPr>
                <w:sz w:val="20"/>
              </w:rPr>
              <w:t xml:space="preserve">Контрольная точка "Предоставлен отчет об использовании межбюджетных трансфертов"</w:t>
            </w:r>
          </w:p>
        </w:tc>
        <w:tc>
          <w:tcPr>
            <w:tcW w:w="2381" w:type="dxa"/>
          </w:tcPr>
          <w:p>
            <w:pPr>
              <w:pStyle w:val="0"/>
            </w:pPr>
            <w:r>
              <w:rPr>
                <w:sz w:val="20"/>
              </w:rPr>
              <w:t xml:space="preserve">Капитальный ремонт сельского ДК (Воловский р-н, с. Захаровка)</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1.7.7.</w:t>
            </w:r>
          </w:p>
        </w:tc>
        <w:tc>
          <w:tcPr>
            <w:tcW w:w="2835" w:type="dxa"/>
          </w:tcPr>
          <w:p>
            <w:pPr>
              <w:pStyle w:val="0"/>
            </w:pPr>
            <w:r>
              <w:rPr>
                <w:sz w:val="20"/>
              </w:rPr>
              <w:t xml:space="preserve">Контрольная точка "Получены положительные заключения по результатам государственных экспертиз"</w:t>
            </w:r>
          </w:p>
        </w:tc>
        <w:tc>
          <w:tcPr>
            <w:tcW w:w="2381" w:type="dxa"/>
          </w:tcPr>
          <w:p>
            <w:pPr>
              <w:pStyle w:val="0"/>
            </w:pPr>
            <w:r>
              <w:rPr>
                <w:sz w:val="20"/>
              </w:rPr>
              <w:t xml:space="preserve">Капитальный ремонт Дома культуры в с. Пружинки Липецкого муниципального района</w:t>
            </w:r>
          </w:p>
        </w:tc>
        <w:tc>
          <w:tcPr>
            <w:tcW w:w="1361" w:type="dxa"/>
          </w:tcPr>
          <w:p>
            <w:pPr>
              <w:pStyle w:val="0"/>
            </w:pPr>
            <w:r>
              <w:rPr>
                <w:sz w:val="20"/>
              </w:rPr>
              <w:t xml:space="preserve">-</w:t>
            </w:r>
          </w:p>
        </w:tc>
        <w:tc>
          <w:tcPr>
            <w:tcW w:w="1361" w:type="dxa"/>
          </w:tcPr>
          <w:p>
            <w:pPr>
              <w:pStyle w:val="0"/>
            </w:pPr>
            <w:r>
              <w:rPr>
                <w:sz w:val="20"/>
              </w:rPr>
              <w:t xml:space="preserve">30.01.2024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Заключение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1.7.8.</w:t>
            </w:r>
          </w:p>
        </w:tc>
        <w:tc>
          <w:tcPr>
            <w:tcW w:w="2835"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2381" w:type="dxa"/>
          </w:tcPr>
          <w:p>
            <w:pPr>
              <w:pStyle w:val="0"/>
            </w:pPr>
            <w:r>
              <w:rPr>
                <w:sz w:val="20"/>
              </w:rPr>
              <w:t xml:space="preserve">Капитальный ремонт Дома культуры в с. Пружинки Липецкого муниципального района</w:t>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1.7.9.</w:t>
            </w:r>
          </w:p>
        </w:tc>
        <w:tc>
          <w:tcPr>
            <w:tcW w:w="2835"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2381" w:type="dxa"/>
          </w:tcPr>
          <w:p>
            <w:pPr>
              <w:pStyle w:val="0"/>
            </w:pPr>
            <w:r>
              <w:rPr>
                <w:sz w:val="20"/>
              </w:rPr>
              <w:t xml:space="preserve">Капитальный ремонт Дома культуры в с. Пружинки Липецкого муниципального района</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1.7.10.</w:t>
            </w:r>
          </w:p>
        </w:tc>
        <w:tc>
          <w:tcPr>
            <w:tcW w:w="2835" w:type="dxa"/>
          </w:tcPr>
          <w:p>
            <w:pPr>
              <w:pStyle w:val="0"/>
            </w:pPr>
            <w:r>
              <w:rPr>
                <w:sz w:val="20"/>
              </w:rPr>
              <w:t xml:space="preserve">Контрольная точка "Заключены контракты (договоры) на капитальный ремонт культурно-досугового учреждения в сельской местности"</w:t>
            </w:r>
          </w:p>
        </w:tc>
        <w:tc>
          <w:tcPr>
            <w:tcW w:w="2381" w:type="dxa"/>
          </w:tcPr>
          <w:p>
            <w:pPr>
              <w:pStyle w:val="0"/>
            </w:pPr>
            <w:r>
              <w:rPr>
                <w:sz w:val="20"/>
              </w:rPr>
              <w:t xml:space="preserve">Капитальный ремонт Дома культуры в с. Пружинки Липецкого муниципального района</w:t>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Контракт</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1.7.11.</w:t>
            </w:r>
          </w:p>
        </w:tc>
        <w:tc>
          <w:tcPr>
            <w:tcW w:w="2835" w:type="dxa"/>
          </w:tcPr>
          <w:p>
            <w:pPr>
              <w:pStyle w:val="0"/>
            </w:pPr>
            <w:r>
              <w:rPr>
                <w:sz w:val="20"/>
              </w:rPr>
              <w:t xml:space="preserve">Контрольная точка "Получено экспертное заключение о проверке выполненных работ"</w:t>
            </w:r>
          </w:p>
        </w:tc>
        <w:tc>
          <w:tcPr>
            <w:tcW w:w="2381" w:type="dxa"/>
          </w:tcPr>
          <w:p>
            <w:pPr>
              <w:pStyle w:val="0"/>
            </w:pPr>
            <w:r>
              <w:rPr>
                <w:sz w:val="20"/>
              </w:rPr>
              <w:t xml:space="preserve">Капитальный ремонт Дома культуры в с. Пружинки Липецкого муниципального района</w:t>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Экспертное заключение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1.7.12.</w:t>
            </w:r>
          </w:p>
        </w:tc>
        <w:tc>
          <w:tcPr>
            <w:tcW w:w="2835" w:type="dxa"/>
          </w:tcPr>
          <w:p>
            <w:pPr>
              <w:pStyle w:val="0"/>
            </w:pPr>
            <w:r>
              <w:rPr>
                <w:sz w:val="20"/>
              </w:rPr>
              <w:t xml:space="preserve">Контрольная точка "Предоставлен отчет об использовании межбюджетных трансфертов"</w:t>
            </w:r>
          </w:p>
        </w:tc>
        <w:tc>
          <w:tcPr>
            <w:tcW w:w="2381" w:type="dxa"/>
          </w:tcPr>
          <w:p>
            <w:pPr>
              <w:pStyle w:val="0"/>
            </w:pPr>
            <w:r>
              <w:rPr>
                <w:sz w:val="20"/>
              </w:rPr>
              <w:t xml:space="preserve">Капитальный ремонт Дома культуры в с. Пружинки Липецкого муниципального района</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1.7.13.</w:t>
            </w:r>
          </w:p>
        </w:tc>
        <w:tc>
          <w:tcPr>
            <w:tcW w:w="2835" w:type="dxa"/>
          </w:tcPr>
          <w:p>
            <w:pPr>
              <w:pStyle w:val="0"/>
            </w:pPr>
            <w:r>
              <w:rPr>
                <w:sz w:val="20"/>
              </w:rPr>
              <w:t xml:space="preserve">Контрольная точка "Получены положительные заключения по результатам государственных экспертиз"</w:t>
            </w:r>
          </w:p>
        </w:tc>
        <w:tc>
          <w:tcPr>
            <w:tcW w:w="2381" w:type="dxa"/>
          </w:tcPr>
          <w:p>
            <w:pPr>
              <w:pStyle w:val="0"/>
            </w:pPr>
            <w:r>
              <w:rPr>
                <w:sz w:val="20"/>
              </w:rPr>
              <w:t xml:space="preserve">Капитальный ремонт сельского ДК (Усманский р-н, с. Куликово)</w:t>
            </w:r>
          </w:p>
        </w:tc>
        <w:tc>
          <w:tcPr>
            <w:tcW w:w="1361" w:type="dxa"/>
          </w:tcPr>
          <w:p>
            <w:pPr>
              <w:pStyle w:val="0"/>
            </w:pPr>
            <w:r>
              <w:rPr>
                <w:sz w:val="20"/>
              </w:rPr>
              <w:t xml:space="preserve">-</w:t>
            </w:r>
          </w:p>
        </w:tc>
        <w:tc>
          <w:tcPr>
            <w:tcW w:w="1361" w:type="dxa"/>
          </w:tcPr>
          <w:p>
            <w:pPr>
              <w:pStyle w:val="0"/>
            </w:pPr>
            <w:r>
              <w:rPr>
                <w:sz w:val="20"/>
              </w:rPr>
              <w:t xml:space="preserve">30.01.2024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Заключение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1.7.14.</w:t>
            </w:r>
          </w:p>
        </w:tc>
        <w:tc>
          <w:tcPr>
            <w:tcW w:w="2835"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2381" w:type="dxa"/>
          </w:tcPr>
          <w:p>
            <w:pPr>
              <w:pStyle w:val="0"/>
            </w:pPr>
            <w:r>
              <w:rPr>
                <w:sz w:val="20"/>
              </w:rPr>
              <w:t xml:space="preserve">Капитальный ремонт сельского ДК (Усманский р-н, с. Куликово)</w:t>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1.7.15.</w:t>
            </w:r>
          </w:p>
        </w:tc>
        <w:tc>
          <w:tcPr>
            <w:tcW w:w="2835"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2381" w:type="dxa"/>
          </w:tcPr>
          <w:p>
            <w:pPr>
              <w:pStyle w:val="0"/>
            </w:pPr>
            <w:r>
              <w:rPr>
                <w:sz w:val="20"/>
              </w:rPr>
              <w:t xml:space="preserve">Капитальный ремонт сельского ДК (Усманский р-н, с. Куликово)</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1.7.16.</w:t>
            </w:r>
          </w:p>
        </w:tc>
        <w:tc>
          <w:tcPr>
            <w:tcW w:w="2835" w:type="dxa"/>
          </w:tcPr>
          <w:p>
            <w:pPr>
              <w:pStyle w:val="0"/>
            </w:pPr>
            <w:r>
              <w:rPr>
                <w:sz w:val="20"/>
              </w:rPr>
              <w:t xml:space="preserve">Контрольная точка "Заключены контракты (договоры) на капитальный ремонт культурно-досугового учреждения в сельской местности"</w:t>
            </w:r>
          </w:p>
        </w:tc>
        <w:tc>
          <w:tcPr>
            <w:tcW w:w="2381" w:type="dxa"/>
          </w:tcPr>
          <w:p>
            <w:pPr>
              <w:pStyle w:val="0"/>
            </w:pPr>
            <w:r>
              <w:rPr>
                <w:sz w:val="20"/>
              </w:rPr>
              <w:t xml:space="preserve">Капитальный ремонт сельского ДК (Усманский р-н, с. Куликово)</w:t>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Контракт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1.7.17.</w:t>
            </w:r>
          </w:p>
        </w:tc>
        <w:tc>
          <w:tcPr>
            <w:tcW w:w="2835" w:type="dxa"/>
          </w:tcPr>
          <w:p>
            <w:pPr>
              <w:pStyle w:val="0"/>
            </w:pPr>
            <w:r>
              <w:rPr>
                <w:sz w:val="20"/>
              </w:rPr>
              <w:t xml:space="preserve">Контрольная точка "Получено экспертное заключение о проверке выполненных работ"</w:t>
            </w:r>
          </w:p>
        </w:tc>
        <w:tc>
          <w:tcPr>
            <w:tcW w:w="2381" w:type="dxa"/>
          </w:tcPr>
          <w:p>
            <w:pPr>
              <w:pStyle w:val="0"/>
            </w:pPr>
            <w:r>
              <w:rPr>
                <w:sz w:val="20"/>
              </w:rPr>
              <w:t xml:space="preserve">Капитальный ремонт сельского ДК (Усманский р-н, с. Куликово)</w:t>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Экспертное заключение</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1.7.18.</w:t>
            </w:r>
          </w:p>
        </w:tc>
        <w:tc>
          <w:tcPr>
            <w:tcW w:w="2835" w:type="dxa"/>
          </w:tcPr>
          <w:p>
            <w:pPr>
              <w:pStyle w:val="0"/>
            </w:pPr>
            <w:r>
              <w:rPr>
                <w:sz w:val="20"/>
              </w:rPr>
              <w:t xml:space="preserve">Контрольная точка "Предоставлен отчет об использовании межбюджетных трансфертов"</w:t>
            </w:r>
          </w:p>
        </w:tc>
        <w:tc>
          <w:tcPr>
            <w:tcW w:w="2381" w:type="dxa"/>
          </w:tcPr>
          <w:p>
            <w:pPr>
              <w:pStyle w:val="0"/>
            </w:pPr>
            <w:r>
              <w:rPr>
                <w:sz w:val="20"/>
              </w:rPr>
              <w:t xml:space="preserve">Капитальный ремонт сельского ДК (Усманский р-н, с. Куликово)</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Отчет</w:t>
            </w:r>
          </w:p>
        </w:tc>
        <w:tc>
          <w:tcPr>
            <w:tcW w:w="680" w:type="dxa"/>
          </w:tcPr>
          <w:p>
            <w:pPr>
              <w:pStyle w:val="0"/>
            </w:pPr>
            <w:r>
              <w:rPr>
                <w:sz w:val="20"/>
              </w:rPr>
              <w:t xml:space="preserve">Да</w:t>
            </w:r>
          </w:p>
        </w:tc>
        <w:tc>
          <w:tcPr>
            <w:tcW w:w="2154" w:type="dxa"/>
          </w:tcPr>
          <w:p>
            <w:pPr>
              <w:pStyle w:val="0"/>
            </w:pPr>
            <w:r>
              <w:rPr>
                <w:sz w:val="20"/>
              </w:rPr>
            </w:r>
          </w:p>
        </w:tc>
      </w:tr>
      <w:tr>
        <w:tc>
          <w:tcPr>
            <w:tcW w:w="907" w:type="dxa"/>
          </w:tcPr>
          <w:p>
            <w:pPr>
              <w:pStyle w:val="0"/>
              <w:jc w:val="center"/>
            </w:pPr>
            <w:r>
              <w:rPr>
                <w:sz w:val="20"/>
              </w:rPr>
              <w:t xml:space="preserve">1.8.</w:t>
            </w:r>
          </w:p>
        </w:tc>
        <w:tc>
          <w:tcPr>
            <w:tcW w:w="2835" w:type="dxa"/>
          </w:tcPr>
          <w:p>
            <w:pPr>
              <w:pStyle w:val="0"/>
            </w:pPr>
            <w:r>
              <w:rPr>
                <w:sz w:val="20"/>
              </w:rPr>
              <w:t xml:space="preserve">Мероприятие (результат) "Приобретены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2381" w:type="dxa"/>
          </w:tcPr>
          <w:p>
            <w:pPr>
              <w:pStyle w:val="0"/>
            </w:pPr>
            <w:r>
              <w:rPr>
                <w:sz w:val="20"/>
              </w:rPr>
            </w:r>
          </w:p>
        </w:tc>
        <w:tc>
          <w:tcPr>
            <w:tcW w:w="1361" w:type="dxa"/>
          </w:tcPr>
          <w:p>
            <w:pPr>
              <w:pStyle w:val="0"/>
            </w:pPr>
            <w:r>
              <w:rPr>
                <w:sz w:val="20"/>
              </w:rPr>
              <w:t xml:space="preserve">01.01.2021</w:t>
            </w:r>
          </w:p>
        </w:tc>
        <w:tc>
          <w:tcPr>
            <w:tcW w:w="1361" w:type="dxa"/>
          </w:tcPr>
          <w:p>
            <w:pPr>
              <w:pStyle w:val="0"/>
            </w:pPr>
            <w:r>
              <w:rPr>
                <w:sz w:val="20"/>
              </w:rPr>
              <w:t xml:space="preserve">31.12.2021</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 -</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1.8.1.</w:t>
            </w:r>
          </w:p>
        </w:tc>
        <w:tc>
          <w:tcPr>
            <w:tcW w:w="2835" w:type="dxa"/>
          </w:tcPr>
          <w:p>
            <w:pPr>
              <w:pStyle w:val="0"/>
            </w:pPr>
            <w:r>
              <w:rPr>
                <w:sz w:val="20"/>
              </w:rPr>
              <w:t xml:space="preserve">Контрольная точка "Закупка включена в план закупок"</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План закупок</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1.8.2.</w:t>
            </w:r>
          </w:p>
        </w:tc>
        <w:tc>
          <w:tcPr>
            <w:tcW w:w="2835"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15.06.2024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Реестр контрактов</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1.8.3.</w:t>
            </w:r>
          </w:p>
        </w:tc>
        <w:tc>
          <w:tcPr>
            <w:tcW w:w="2835"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1.8.4.</w:t>
            </w:r>
          </w:p>
        </w:tc>
        <w:tc>
          <w:tcPr>
            <w:tcW w:w="2835"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30.09.2024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1.8.5.</w:t>
            </w:r>
          </w:p>
        </w:tc>
        <w:tc>
          <w:tcPr>
            <w:tcW w:w="2835"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Акт приема-передачи</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1.8.6.</w:t>
            </w:r>
          </w:p>
        </w:tc>
        <w:tc>
          <w:tcPr>
            <w:tcW w:w="2835"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Платежное поручение</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1.9.</w:t>
            </w:r>
          </w:p>
        </w:tc>
        <w:tc>
          <w:tcPr>
            <w:tcW w:w="2835" w:type="dxa"/>
          </w:tcPr>
          <w:p>
            <w:pPr>
              <w:pStyle w:val="0"/>
            </w:pPr>
            <w:r>
              <w:rPr>
                <w:sz w:val="20"/>
              </w:rPr>
              <w:t xml:space="preserve">Мероприятие (результат) "Созданы условия для показа национальных кинофильмов в кинозалах, расположенных в населенных пунктах с численностью населения до 500 тыс. человек"</w:t>
            </w:r>
          </w:p>
        </w:tc>
        <w:tc>
          <w:tcPr>
            <w:tcW w:w="238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31.12.2030</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Соглашение</w:t>
            </w:r>
          </w:p>
        </w:tc>
        <w:tc>
          <w:tcPr>
            <w:tcW w:w="680" w:type="dxa"/>
          </w:tcPr>
          <w:p>
            <w:pPr>
              <w:pStyle w:val="0"/>
            </w:pPr>
            <w:r>
              <w:rPr>
                <w:sz w:val="20"/>
              </w:rPr>
              <w:t xml:space="preserve">Нет</w:t>
            </w:r>
          </w:p>
        </w:tc>
        <w:tc>
          <w:tcPr>
            <w:tcW w:w="2154" w:type="dxa"/>
          </w:tcPr>
          <w:p>
            <w:pPr>
              <w:pStyle w:val="0"/>
            </w:pPr>
            <w:r>
              <w:rPr>
                <w:sz w:val="20"/>
              </w:rPr>
              <w:t xml:space="preserve">ГИИС "Электронный бюджет"</w:t>
            </w:r>
          </w:p>
        </w:tc>
      </w:tr>
      <w:tr>
        <w:tc>
          <w:tcPr>
            <w:tcW w:w="907" w:type="dxa"/>
          </w:tcPr>
          <w:p>
            <w:pPr>
              <w:pStyle w:val="0"/>
              <w:jc w:val="center"/>
            </w:pPr>
            <w:r>
              <w:rPr>
                <w:sz w:val="20"/>
              </w:rPr>
              <w:t xml:space="preserve">1.9.1.</w:t>
            </w:r>
          </w:p>
        </w:tc>
        <w:tc>
          <w:tcPr>
            <w:tcW w:w="2835" w:type="dxa"/>
          </w:tcPr>
          <w:p>
            <w:pPr>
              <w:pStyle w:val="0"/>
            </w:pPr>
            <w:r>
              <w:rPr>
                <w:sz w:val="20"/>
              </w:rPr>
              <w:t xml:space="preserve">Контрольная точка "Правительством Российской Федерации утвержден приказ об осуществлении отбора организаций, осуществляющих показ фильмов"</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15.04.2024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1.9.2.</w:t>
            </w:r>
          </w:p>
        </w:tc>
        <w:tc>
          <w:tcPr>
            <w:tcW w:w="2835"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1.9.3.</w:t>
            </w:r>
          </w:p>
        </w:tc>
        <w:tc>
          <w:tcPr>
            <w:tcW w:w="2835" w:type="dxa"/>
          </w:tcPr>
          <w:p>
            <w:pPr>
              <w:pStyle w:val="0"/>
            </w:pPr>
            <w:r>
              <w:rPr>
                <w:sz w:val="20"/>
              </w:rPr>
              <w:t xml:space="preserve">Контрольная точка "Подписан приказ об утверждении получателей средств, отобранных в целях создания условий для показа национальных фильмов в населенных пунктах РФ с численностью населения до 500 тыс. человек"</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15.08.2024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Приказ</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1.9.4.</w:t>
            </w:r>
          </w:p>
        </w:tc>
        <w:tc>
          <w:tcPr>
            <w:tcW w:w="2835"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1.9.5.</w:t>
            </w:r>
          </w:p>
        </w:tc>
        <w:tc>
          <w:tcPr>
            <w:tcW w:w="2835" w:type="dxa"/>
          </w:tcPr>
          <w:p>
            <w:pPr>
              <w:pStyle w:val="0"/>
            </w:pPr>
            <w:r>
              <w:rPr>
                <w:sz w:val="20"/>
              </w:rPr>
              <w:t xml:space="preserve">Контрольная точка "Услуга оказана (работы выполнены)"</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Нет</w:t>
            </w:r>
          </w:p>
        </w:tc>
        <w:tc>
          <w:tcPr>
            <w:tcW w:w="2154" w:type="dxa"/>
          </w:tcPr>
          <w:p>
            <w:pPr>
              <w:pStyle w:val="0"/>
            </w:pPr>
            <w:r>
              <w:rPr>
                <w:sz w:val="20"/>
              </w:rPr>
            </w:r>
          </w:p>
        </w:tc>
      </w:tr>
      <w:tr>
        <w:tc>
          <w:tcPr>
            <w:tcW w:w="907" w:type="dxa"/>
          </w:tcPr>
          <w:p>
            <w:pPr>
              <w:pStyle w:val="0"/>
              <w:jc w:val="center"/>
            </w:pPr>
            <w:r>
              <w:rPr>
                <w:sz w:val="20"/>
              </w:rPr>
              <w:t xml:space="preserve">1.9.6.</w:t>
            </w:r>
          </w:p>
        </w:tc>
        <w:tc>
          <w:tcPr>
            <w:tcW w:w="2835"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238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1814"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Прочий тип документа</w:t>
            </w:r>
          </w:p>
        </w:tc>
        <w:tc>
          <w:tcPr>
            <w:tcW w:w="680" w:type="dxa"/>
          </w:tcPr>
          <w:p>
            <w:pPr>
              <w:pStyle w:val="0"/>
            </w:pPr>
            <w:r>
              <w:rPr>
                <w:sz w:val="20"/>
              </w:rPr>
              <w:t xml:space="preserve">Нет</w:t>
            </w:r>
          </w:p>
        </w:tc>
        <w:tc>
          <w:tcPr>
            <w:tcW w:w="2154"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3100" w:name="P3100"/>
    <w:bookmarkEnd w:id="3100"/>
    <w:p>
      <w:pPr>
        <w:pStyle w:val="2"/>
        <w:outlineLvl w:val="1"/>
        <w:jc w:val="center"/>
      </w:pPr>
      <w:r>
        <w:rPr>
          <w:sz w:val="20"/>
        </w:rPr>
        <w:t xml:space="preserve">Раздел IV. ПАСПОРТ РЕГИОНАЛЬНОГО ПРОЕКТА "СОЗДАНИЕ УСЛОВИЙ</w:t>
      </w:r>
    </w:p>
    <w:p>
      <w:pPr>
        <w:pStyle w:val="2"/>
        <w:jc w:val="center"/>
      </w:pPr>
      <w:r>
        <w:rPr>
          <w:sz w:val="20"/>
        </w:rPr>
        <w:t xml:space="preserve">ДЛЯ РЕАЛИЗАЦИИ ТВОРЧЕСКОГО ПОТЕНЦИАЛА НАЦИИ ("ТВОРЧЕСКИЕ</w:t>
      </w:r>
    </w:p>
    <w:p>
      <w:pPr>
        <w:pStyle w:val="2"/>
        <w:jc w:val="center"/>
      </w:pPr>
      <w:r>
        <w:rPr>
          <w:sz w:val="20"/>
        </w:rPr>
        <w:t xml:space="preserve">ЛЮДИ")"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2154"/>
        <w:gridCol w:w="1587"/>
        <w:gridCol w:w="1361"/>
        <w:gridCol w:w="1361"/>
      </w:tblGrid>
      <w:tr>
        <w:tc>
          <w:tcPr>
            <w:tcW w:w="2608" w:type="dxa"/>
          </w:tcPr>
          <w:p>
            <w:pPr>
              <w:pStyle w:val="0"/>
            </w:pPr>
            <w:r>
              <w:rPr>
                <w:sz w:val="20"/>
              </w:rPr>
              <w:t xml:space="preserve">Наименование национального проекта</w:t>
            </w:r>
          </w:p>
        </w:tc>
        <w:tc>
          <w:tcPr>
            <w:gridSpan w:val="4"/>
            <w:tcW w:w="6463" w:type="dxa"/>
          </w:tcPr>
          <w:p>
            <w:pPr>
              <w:pStyle w:val="0"/>
            </w:pPr>
            <w:r>
              <w:rPr>
                <w:sz w:val="20"/>
              </w:rPr>
              <w:t xml:space="preserve">Культура</w:t>
            </w:r>
          </w:p>
        </w:tc>
      </w:tr>
      <w:tr>
        <w:tc>
          <w:tcPr>
            <w:tcW w:w="2608" w:type="dxa"/>
          </w:tcPr>
          <w:p>
            <w:pPr>
              <w:pStyle w:val="0"/>
            </w:pPr>
            <w:r>
              <w:rPr>
                <w:sz w:val="20"/>
              </w:rPr>
              <w:t xml:space="preserve">Краткое наименование регионального проекта</w:t>
            </w:r>
          </w:p>
        </w:tc>
        <w:tc>
          <w:tcPr>
            <w:tcW w:w="2154" w:type="dxa"/>
          </w:tcPr>
          <w:p>
            <w:pPr>
              <w:pStyle w:val="0"/>
            </w:pPr>
            <w:r>
              <w:rPr>
                <w:sz w:val="20"/>
              </w:rPr>
              <w:t xml:space="preserve">Творческие люди</w:t>
            </w:r>
          </w:p>
        </w:tc>
        <w:tc>
          <w:tcPr>
            <w:tcW w:w="1587" w:type="dxa"/>
          </w:tcPr>
          <w:p>
            <w:pPr>
              <w:pStyle w:val="0"/>
            </w:pPr>
            <w:r>
              <w:rPr>
                <w:sz w:val="20"/>
              </w:rPr>
              <w:t xml:space="preserve">Срок реализации проекта</w:t>
            </w:r>
          </w:p>
        </w:tc>
        <w:tc>
          <w:tcPr>
            <w:tcW w:w="1361" w:type="dxa"/>
          </w:tcPr>
          <w:p>
            <w:pPr>
              <w:pStyle w:val="0"/>
            </w:pPr>
            <w:r>
              <w:rPr>
                <w:sz w:val="20"/>
              </w:rPr>
              <w:t xml:space="preserve">01.01.2019</w:t>
            </w:r>
          </w:p>
        </w:tc>
        <w:tc>
          <w:tcPr>
            <w:tcW w:w="1361" w:type="dxa"/>
          </w:tcPr>
          <w:p>
            <w:pPr>
              <w:pStyle w:val="0"/>
            </w:pPr>
            <w:r>
              <w:rPr>
                <w:sz w:val="20"/>
              </w:rPr>
              <w:t xml:space="preserve">31.12.2026</w:t>
            </w:r>
          </w:p>
        </w:tc>
      </w:tr>
      <w:tr>
        <w:tc>
          <w:tcPr>
            <w:tcW w:w="2608" w:type="dxa"/>
          </w:tcPr>
          <w:p>
            <w:pPr>
              <w:pStyle w:val="0"/>
            </w:pPr>
            <w:r>
              <w:rPr>
                <w:sz w:val="20"/>
              </w:rPr>
              <w:t xml:space="preserve">Куратор регионального проекта</w:t>
            </w:r>
          </w:p>
        </w:tc>
        <w:tc>
          <w:tcPr>
            <w:tcW w:w="2154" w:type="dxa"/>
          </w:tcPr>
          <w:p>
            <w:pPr>
              <w:pStyle w:val="0"/>
            </w:pPr>
            <w:r>
              <w:rPr>
                <w:sz w:val="20"/>
              </w:rPr>
              <w:t xml:space="preserve">Котлярова Юлия Вадимовна</w:t>
            </w:r>
          </w:p>
        </w:tc>
        <w:tc>
          <w:tcPr>
            <w:gridSpan w:val="3"/>
            <w:tcW w:w="4309" w:type="dxa"/>
          </w:tcPr>
          <w:p>
            <w:pPr>
              <w:pStyle w:val="0"/>
            </w:pPr>
            <w:r>
              <w:rPr>
                <w:sz w:val="20"/>
              </w:rPr>
              <w:t xml:space="preserve">Заместитель Губернатора Липецкой области</w:t>
            </w:r>
          </w:p>
        </w:tc>
      </w:tr>
      <w:tr>
        <w:tc>
          <w:tcPr>
            <w:tcW w:w="2608" w:type="dxa"/>
          </w:tcPr>
          <w:p>
            <w:pPr>
              <w:pStyle w:val="0"/>
            </w:pPr>
            <w:r>
              <w:rPr>
                <w:sz w:val="20"/>
              </w:rPr>
              <w:t xml:space="preserve">Руководитель регионального проекта</w:t>
            </w:r>
          </w:p>
        </w:tc>
        <w:tc>
          <w:tcPr>
            <w:tcW w:w="2154" w:type="dxa"/>
          </w:tcPr>
          <w:p>
            <w:pPr>
              <w:pStyle w:val="0"/>
            </w:pPr>
            <w:r>
              <w:rPr>
                <w:sz w:val="20"/>
              </w:rPr>
              <w:t xml:space="preserve">Кремнева Ирина Александровна</w:t>
            </w:r>
          </w:p>
        </w:tc>
        <w:tc>
          <w:tcPr>
            <w:gridSpan w:val="3"/>
            <w:tcW w:w="4309" w:type="dxa"/>
          </w:tcPr>
          <w:p>
            <w:pPr>
              <w:pStyle w:val="0"/>
            </w:pPr>
            <w:r>
              <w:rPr>
                <w:sz w:val="20"/>
              </w:rPr>
              <w:t xml:space="preserve">Начальник управления культуры и искусства Липецкой области</w:t>
            </w:r>
          </w:p>
        </w:tc>
      </w:tr>
      <w:tr>
        <w:tc>
          <w:tcPr>
            <w:tcW w:w="2608" w:type="dxa"/>
          </w:tcPr>
          <w:p>
            <w:pPr>
              <w:pStyle w:val="0"/>
            </w:pPr>
            <w:r>
              <w:rPr>
                <w:sz w:val="20"/>
              </w:rPr>
              <w:t xml:space="preserve">Администратор регионального проекта</w:t>
            </w:r>
          </w:p>
        </w:tc>
        <w:tc>
          <w:tcPr>
            <w:tcW w:w="2154" w:type="dxa"/>
          </w:tcPr>
          <w:p>
            <w:pPr>
              <w:pStyle w:val="0"/>
            </w:pPr>
            <w:r>
              <w:rPr>
                <w:sz w:val="20"/>
              </w:rPr>
              <w:t xml:space="preserve">Прокофьев Сергей Иванович</w:t>
            </w:r>
          </w:p>
        </w:tc>
        <w:tc>
          <w:tcPr>
            <w:gridSpan w:val="3"/>
            <w:tcW w:w="4309" w:type="dxa"/>
          </w:tcPr>
          <w:p>
            <w:pPr>
              <w:pStyle w:val="0"/>
            </w:pPr>
            <w:r>
              <w:rPr>
                <w:sz w:val="20"/>
              </w:rPr>
              <w:t xml:space="preserve">Начальник отдела народного творчества и организационно-кадровой работы управления культуры и искусства Липецкой области</w:t>
            </w:r>
          </w:p>
        </w:tc>
      </w:tr>
      <w:tr>
        <w:tc>
          <w:tcPr>
            <w:tcW w:w="2608" w:type="dxa"/>
          </w:tcPr>
          <w:p>
            <w:pPr>
              <w:pStyle w:val="0"/>
            </w:pPr>
            <w:r>
              <w:rPr>
                <w:sz w:val="20"/>
              </w:rPr>
              <w:t xml:space="preserve">Целевые группы регионального проекта</w:t>
            </w:r>
          </w:p>
        </w:tc>
        <w:tc>
          <w:tcPr>
            <w:gridSpan w:val="4"/>
            <w:tcW w:w="6463" w:type="dxa"/>
          </w:tcPr>
          <w:p>
            <w:pPr>
              <w:pStyle w:val="0"/>
            </w:pPr>
            <w:r>
              <w:rPr>
                <w:sz w:val="20"/>
              </w:rPr>
            </w:r>
          </w:p>
        </w:tc>
      </w:tr>
      <w:tr>
        <w:tc>
          <w:tcPr>
            <w:tcW w:w="2608" w:type="dxa"/>
          </w:tcPr>
          <w:p>
            <w:pPr>
              <w:pStyle w:val="0"/>
            </w:pPr>
            <w:r>
              <w:rPr>
                <w:sz w:val="20"/>
              </w:rPr>
              <w:t xml:space="preserve">Связь с государственной программой Липецкой области</w:t>
            </w:r>
          </w:p>
        </w:tc>
        <w:tc>
          <w:tcPr>
            <w:tcW w:w="2154" w:type="dxa"/>
          </w:tcPr>
          <w:p>
            <w:pPr>
              <w:pStyle w:val="0"/>
            </w:pPr>
            <w:r>
              <w:rPr>
                <w:sz w:val="20"/>
              </w:rPr>
              <w:t xml:space="preserve">Государственная программа</w:t>
            </w:r>
          </w:p>
        </w:tc>
        <w:tc>
          <w:tcPr>
            <w:gridSpan w:val="3"/>
            <w:tcW w:w="4309" w:type="dxa"/>
          </w:tcPr>
          <w:p>
            <w:pPr>
              <w:pStyle w:val="0"/>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Влияние на достижение показателей государственной</w:t>
      </w:r>
    </w:p>
    <w:p>
      <w:pPr>
        <w:pStyle w:val="2"/>
        <w:jc w:val="center"/>
      </w:pPr>
      <w:r>
        <w:rPr>
          <w:sz w:val="20"/>
        </w:rPr>
        <w:t xml:space="preserve">программы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vAlign w:val="center"/>
          </w:tcPr>
          <w:p>
            <w:pPr>
              <w:pStyle w:val="0"/>
              <w:jc w:val="center"/>
            </w:pPr>
            <w:r>
              <w:rPr>
                <w:sz w:val="20"/>
              </w:rPr>
              <w:t xml:space="preserve">N п/п</w:t>
            </w:r>
          </w:p>
        </w:tc>
        <w:tc>
          <w:tcPr>
            <w:tcW w:w="8447" w:type="dxa"/>
            <w:vAlign w:val="center"/>
          </w:tcPr>
          <w:p>
            <w:pPr>
              <w:pStyle w:val="0"/>
              <w:jc w:val="center"/>
            </w:pPr>
            <w:r>
              <w:rPr>
                <w:sz w:val="20"/>
              </w:rPr>
              <w:t xml:space="preserve">Показатели государственной программы, на достижение которых влияет региональный проект</w:t>
            </w:r>
          </w:p>
        </w:tc>
      </w:tr>
      <w:tr>
        <w:tc>
          <w:tcPr>
            <w:tcW w:w="624" w:type="dxa"/>
            <w:vAlign w:val="center"/>
          </w:tcPr>
          <w:p>
            <w:pPr>
              <w:pStyle w:val="0"/>
              <w:jc w:val="center"/>
            </w:pPr>
            <w:r>
              <w:rPr>
                <w:sz w:val="20"/>
              </w:rPr>
              <w:t xml:space="preserve">1</w:t>
            </w:r>
          </w:p>
        </w:tc>
        <w:tc>
          <w:tcPr>
            <w:tcW w:w="8447" w:type="dxa"/>
            <w:vAlign w:val="center"/>
          </w:tcPr>
          <w:p>
            <w:pPr>
              <w:pStyle w:val="0"/>
            </w:pPr>
            <w:r>
              <w:rPr>
                <w:sz w:val="20"/>
              </w:rPr>
              <w:t xml:space="preserve">Число посещений культурных мероприятий</w:t>
            </w:r>
          </w:p>
        </w:tc>
      </w:tr>
      <w:tr>
        <w:tc>
          <w:tcPr>
            <w:tcW w:w="624" w:type="dxa"/>
            <w:vAlign w:val="center"/>
          </w:tcPr>
          <w:p>
            <w:pPr>
              <w:pStyle w:val="0"/>
              <w:jc w:val="center"/>
            </w:pPr>
            <w:r>
              <w:rPr>
                <w:sz w:val="20"/>
              </w:rPr>
              <w:t xml:space="preserve">1.1.</w:t>
            </w:r>
          </w:p>
        </w:tc>
        <w:tc>
          <w:tcPr>
            <w:tcW w:w="8447" w:type="dxa"/>
            <w:vAlign w:val="center"/>
          </w:tcPr>
          <w:p>
            <w:pPr>
              <w:pStyle w:val="0"/>
            </w:pPr>
            <w:r>
              <w:rPr>
                <w:sz w:val="20"/>
              </w:rPr>
              <w:t xml:space="preserve">увеличение числа посещений культурных мероприятий в три раза по сравнению с показателем 2019 года</w:t>
            </w:r>
          </w:p>
        </w:tc>
      </w:tr>
    </w:tbl>
    <w:p>
      <w:pPr>
        <w:pStyle w:val="0"/>
        <w:jc w:val="both"/>
      </w:pPr>
      <w:r>
        <w:rPr>
          <w:sz w:val="20"/>
        </w:rPr>
      </w:r>
    </w:p>
    <w:p>
      <w:pPr>
        <w:pStyle w:val="2"/>
        <w:outlineLvl w:val="2"/>
        <w:jc w:val="center"/>
      </w:pPr>
      <w:r>
        <w:rPr>
          <w:sz w:val="20"/>
        </w:rPr>
        <w:t xml:space="preserve">3. Показатели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794"/>
        <w:gridCol w:w="737"/>
        <w:gridCol w:w="793"/>
        <w:gridCol w:w="793"/>
        <w:gridCol w:w="793"/>
        <w:gridCol w:w="793"/>
        <w:gridCol w:w="793"/>
        <w:gridCol w:w="793"/>
        <w:gridCol w:w="793"/>
        <w:gridCol w:w="793"/>
        <w:gridCol w:w="793"/>
        <w:gridCol w:w="793"/>
        <w:gridCol w:w="850"/>
        <w:gridCol w:w="1531"/>
      </w:tblGrid>
      <w:tr>
        <w:tc>
          <w:tcPr>
            <w:tcW w:w="624"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Показатели национального и регионального проекта</w:t>
            </w:r>
          </w:p>
        </w:tc>
        <w:tc>
          <w:tcPr>
            <w:tcW w:w="794" w:type="dxa"/>
            <w:vMerge w:val="restart"/>
          </w:tcPr>
          <w:p>
            <w:pPr>
              <w:pStyle w:val="0"/>
              <w:jc w:val="center"/>
            </w:pPr>
            <w:r>
              <w:rPr>
                <w:sz w:val="20"/>
              </w:rPr>
              <w:t xml:space="preserve">Уровень показателя</w:t>
            </w:r>
          </w:p>
        </w:tc>
        <w:tc>
          <w:tcPr>
            <w:tcW w:w="73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6" w:type="dxa"/>
          </w:tcPr>
          <w:p>
            <w:pPr>
              <w:pStyle w:val="0"/>
              <w:jc w:val="center"/>
            </w:pPr>
            <w:r>
              <w:rPr>
                <w:sz w:val="20"/>
              </w:rPr>
              <w:t xml:space="preserve">Базовое значение</w:t>
            </w:r>
          </w:p>
        </w:tc>
        <w:tc>
          <w:tcPr>
            <w:gridSpan w:val="8"/>
            <w:tcW w:w="6344" w:type="dxa"/>
          </w:tcPr>
          <w:p>
            <w:pPr>
              <w:pStyle w:val="0"/>
              <w:jc w:val="center"/>
            </w:pPr>
            <w:r>
              <w:rPr>
                <w:sz w:val="20"/>
              </w:rPr>
              <w:t xml:space="preserve">Период, год</w:t>
            </w:r>
          </w:p>
        </w:tc>
        <w:tc>
          <w:tcPr>
            <w:tcW w:w="850" w:type="dxa"/>
            <w:vMerge w:val="restart"/>
          </w:tcPr>
          <w:p>
            <w:pPr>
              <w:pStyle w:val="0"/>
              <w:jc w:val="center"/>
            </w:pPr>
            <w:r>
              <w:rPr>
                <w:sz w:val="20"/>
              </w:rPr>
              <w:t xml:space="preserve">Признак реализации на местном уровне</w:t>
            </w:r>
          </w:p>
        </w:tc>
        <w:tc>
          <w:tcPr>
            <w:tcW w:w="1531"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значение</w:t>
            </w:r>
          </w:p>
        </w:tc>
        <w:tc>
          <w:tcPr>
            <w:tcW w:w="793" w:type="dxa"/>
          </w:tcPr>
          <w:p>
            <w:pPr>
              <w:pStyle w:val="0"/>
              <w:jc w:val="center"/>
            </w:pPr>
            <w:r>
              <w:rPr>
                <w:sz w:val="20"/>
              </w:rPr>
              <w:t xml:space="preserve">год</w:t>
            </w: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c>
          <w:tcPr>
            <w:tcW w:w="793" w:type="dxa"/>
          </w:tcPr>
          <w:p>
            <w:pPr>
              <w:pStyle w:val="0"/>
              <w:jc w:val="center"/>
            </w:pPr>
            <w:r>
              <w:rPr>
                <w:sz w:val="20"/>
              </w:rPr>
              <w:t xml:space="preserve">2021</w:t>
            </w: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c>
          <w:tcPr>
            <w:tcW w:w="793" w:type="dxa"/>
          </w:tcPr>
          <w:p>
            <w:pPr>
              <w:pStyle w:val="0"/>
              <w:jc w:val="center"/>
            </w:pPr>
            <w:r>
              <w:rPr>
                <w:sz w:val="20"/>
              </w:rPr>
              <w:t xml:space="preserve">2026</w:t>
            </w:r>
          </w:p>
        </w:tc>
        <w:tc>
          <w:tcPr>
            <w:vMerge w:val="continue"/>
          </w:tcPr>
          <w:p/>
        </w:tc>
        <w:tc>
          <w:tcPr>
            <w:vMerge w:val="continue"/>
          </w:tcPr>
          <w:p/>
        </w:tc>
      </w:tr>
      <w:tr>
        <w:tc>
          <w:tcPr>
            <w:tcW w:w="624" w:type="dxa"/>
          </w:tcPr>
          <w:p>
            <w:pPr>
              <w:pStyle w:val="0"/>
              <w:jc w:val="center"/>
            </w:pPr>
            <w:r>
              <w:rPr>
                <w:sz w:val="20"/>
              </w:rPr>
              <w:t xml:space="preserve">1</w:t>
            </w:r>
          </w:p>
        </w:tc>
        <w:tc>
          <w:tcPr>
            <w:gridSpan w:val="15"/>
            <w:tcW w:w="13996"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tc>
          <w:tcPr>
            <w:tcW w:w="624" w:type="dxa"/>
          </w:tcPr>
          <w:p>
            <w:pPr>
              <w:pStyle w:val="0"/>
              <w:jc w:val="center"/>
            </w:pPr>
            <w:r>
              <w:rPr>
                <w:sz w:val="20"/>
              </w:rPr>
              <w:t xml:space="preserve">1.1</w:t>
            </w:r>
          </w:p>
        </w:tc>
        <w:tc>
          <w:tcPr>
            <w:tcW w:w="2154" w:type="dxa"/>
          </w:tcPr>
          <w:p>
            <w:pPr>
              <w:pStyle w:val="0"/>
            </w:pPr>
            <w:r>
              <w:rPr>
                <w:sz w:val="20"/>
              </w:rPr>
              <w:t xml:space="preserve">Количество поддержанных творческих инициатив и проектов</w:t>
            </w:r>
          </w:p>
        </w:tc>
        <w:tc>
          <w:tcPr>
            <w:tcW w:w="794" w:type="dxa"/>
          </w:tcPr>
          <w:p>
            <w:pPr>
              <w:pStyle w:val="0"/>
            </w:pPr>
            <w:r>
              <w:rPr>
                <w:sz w:val="20"/>
              </w:rPr>
              <w:t xml:space="preserve">ФП</w:t>
            </w:r>
          </w:p>
        </w:tc>
        <w:tc>
          <w:tcPr>
            <w:tcW w:w="737" w:type="dxa"/>
          </w:tcPr>
          <w:p>
            <w:pPr>
              <w:pStyle w:val="0"/>
            </w:pPr>
            <w:r>
              <w:rPr>
                <w:sz w:val="20"/>
              </w:rPr>
              <w:t xml:space="preserve">Ед.</w:t>
            </w:r>
          </w:p>
        </w:tc>
        <w:tc>
          <w:tcPr>
            <w:tcW w:w="793" w:type="dxa"/>
          </w:tcPr>
          <w:p>
            <w:pPr>
              <w:pStyle w:val="0"/>
              <w:jc w:val="center"/>
            </w:pPr>
            <w:r>
              <w:rPr>
                <w:sz w:val="20"/>
              </w:rPr>
              <w:t xml:space="preserve">0</w:t>
            </w:r>
          </w:p>
        </w:tc>
        <w:tc>
          <w:tcPr>
            <w:tcW w:w="793" w:type="dxa"/>
          </w:tcPr>
          <w:p>
            <w:pPr>
              <w:pStyle w:val="0"/>
            </w:pPr>
            <w:r>
              <w:rPr>
                <w:sz w:val="20"/>
              </w:rPr>
              <w:t xml:space="preserve">2020</w:t>
            </w:r>
          </w:p>
        </w:tc>
        <w:tc>
          <w:tcPr>
            <w:tcW w:w="793" w:type="dxa"/>
          </w:tcPr>
          <w:p>
            <w:pPr>
              <w:pStyle w:val="0"/>
            </w:pPr>
            <w:r>
              <w:rPr>
                <w:sz w:val="20"/>
              </w:rPr>
            </w:r>
          </w:p>
        </w:tc>
        <w:tc>
          <w:tcPr>
            <w:tcW w:w="793" w:type="dxa"/>
          </w:tcPr>
          <w:p>
            <w:pPr>
              <w:pStyle w:val="0"/>
            </w:pPr>
            <w:r>
              <w:rPr>
                <w:sz w:val="20"/>
              </w:rPr>
            </w:r>
          </w:p>
        </w:tc>
        <w:tc>
          <w:tcPr>
            <w:tcW w:w="793" w:type="dxa"/>
          </w:tcPr>
          <w:p>
            <w:pPr>
              <w:pStyle w:val="0"/>
              <w:jc w:val="center"/>
            </w:pPr>
            <w:r>
              <w:rPr>
                <w:sz w:val="20"/>
              </w:rPr>
              <w:t xml:space="preserve">23</w:t>
            </w:r>
          </w:p>
        </w:tc>
        <w:tc>
          <w:tcPr>
            <w:tcW w:w="793" w:type="dxa"/>
          </w:tcPr>
          <w:p>
            <w:pPr>
              <w:pStyle w:val="0"/>
              <w:jc w:val="center"/>
            </w:pPr>
            <w:r>
              <w:rPr>
                <w:sz w:val="20"/>
              </w:rPr>
              <w:t xml:space="preserve">46</w:t>
            </w:r>
          </w:p>
        </w:tc>
        <w:tc>
          <w:tcPr>
            <w:tcW w:w="793" w:type="dxa"/>
          </w:tcPr>
          <w:p>
            <w:pPr>
              <w:pStyle w:val="0"/>
              <w:jc w:val="center"/>
            </w:pPr>
            <w:r>
              <w:rPr>
                <w:sz w:val="20"/>
              </w:rPr>
              <w:t xml:space="preserve">71</w:t>
            </w:r>
          </w:p>
        </w:tc>
        <w:tc>
          <w:tcPr>
            <w:tcW w:w="793" w:type="dxa"/>
          </w:tcPr>
          <w:p>
            <w:pPr>
              <w:pStyle w:val="0"/>
              <w:jc w:val="center"/>
            </w:pPr>
            <w:r>
              <w:rPr>
                <w:sz w:val="20"/>
              </w:rPr>
              <w:t xml:space="preserve">96</w:t>
            </w:r>
          </w:p>
        </w:tc>
        <w:tc>
          <w:tcPr>
            <w:tcW w:w="793" w:type="dxa"/>
          </w:tcPr>
          <w:p>
            <w:pPr>
              <w:pStyle w:val="0"/>
              <w:jc w:val="center"/>
            </w:pPr>
            <w:r>
              <w:rPr>
                <w:sz w:val="20"/>
              </w:rPr>
              <w:t xml:space="preserve">121</w:t>
            </w:r>
          </w:p>
        </w:tc>
        <w:tc>
          <w:tcPr>
            <w:tcW w:w="793" w:type="dxa"/>
          </w:tcPr>
          <w:p>
            <w:pPr>
              <w:pStyle w:val="0"/>
              <w:jc w:val="center"/>
            </w:pPr>
            <w:r>
              <w:rPr>
                <w:sz w:val="20"/>
              </w:rPr>
              <w:t xml:space="preserve">146</w:t>
            </w:r>
          </w:p>
        </w:tc>
        <w:tc>
          <w:tcPr>
            <w:tcW w:w="850" w:type="dxa"/>
          </w:tcPr>
          <w:p>
            <w:pPr>
              <w:pStyle w:val="0"/>
            </w:pPr>
            <w:r>
              <w:rPr>
                <w:sz w:val="20"/>
              </w:rPr>
              <w:t xml:space="preserve">-</w:t>
            </w:r>
          </w:p>
        </w:tc>
        <w:tc>
          <w:tcPr>
            <w:tcW w:w="1531" w:type="dxa"/>
          </w:tcPr>
          <w:p>
            <w:pPr>
              <w:pStyle w:val="0"/>
            </w:pPr>
            <w:r>
              <w:rPr>
                <w:sz w:val="20"/>
              </w:rPr>
              <w:t xml:space="preserve">отсутствует</w:t>
            </w:r>
          </w:p>
        </w:tc>
      </w:tr>
      <w:tr>
        <w:tc>
          <w:tcPr>
            <w:tcW w:w="624" w:type="dxa"/>
          </w:tcPr>
          <w:p>
            <w:pPr>
              <w:pStyle w:val="0"/>
              <w:jc w:val="center"/>
            </w:pPr>
            <w:r>
              <w:rPr>
                <w:sz w:val="20"/>
              </w:rPr>
              <w:t xml:space="preserve">2</w:t>
            </w:r>
          </w:p>
        </w:tc>
        <w:tc>
          <w:tcPr>
            <w:gridSpan w:val="15"/>
            <w:tcW w:w="13996"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624" w:type="dxa"/>
          </w:tcPr>
          <w:p>
            <w:pPr>
              <w:pStyle w:val="0"/>
              <w:jc w:val="center"/>
            </w:pPr>
            <w:r>
              <w:rPr>
                <w:sz w:val="20"/>
              </w:rPr>
              <w:t xml:space="preserve">2.1</w:t>
            </w:r>
          </w:p>
        </w:tc>
        <w:tc>
          <w:tcPr>
            <w:tcW w:w="2154" w:type="dxa"/>
          </w:tcPr>
          <w:p>
            <w:pPr>
              <w:pStyle w:val="0"/>
            </w:pPr>
            <w:r>
              <w:rPr>
                <w:sz w:val="20"/>
              </w:rPr>
              <w:t xml:space="preserve">Количество специалистов, прошедших повышение квалификации на базе Центров непрерывного образования</w:t>
            </w:r>
          </w:p>
        </w:tc>
        <w:tc>
          <w:tcPr>
            <w:tcW w:w="794" w:type="dxa"/>
          </w:tcPr>
          <w:p>
            <w:pPr>
              <w:pStyle w:val="0"/>
            </w:pPr>
            <w:r>
              <w:rPr>
                <w:sz w:val="20"/>
              </w:rPr>
              <w:t xml:space="preserve">ФП</w:t>
            </w:r>
          </w:p>
        </w:tc>
        <w:tc>
          <w:tcPr>
            <w:tcW w:w="737" w:type="dxa"/>
          </w:tcPr>
          <w:p>
            <w:pPr>
              <w:pStyle w:val="0"/>
            </w:pPr>
            <w:r>
              <w:rPr>
                <w:sz w:val="20"/>
              </w:rPr>
              <w:t xml:space="preserve">Чел.</w:t>
            </w:r>
          </w:p>
        </w:tc>
        <w:tc>
          <w:tcPr>
            <w:tcW w:w="793" w:type="dxa"/>
          </w:tcPr>
          <w:p>
            <w:pPr>
              <w:pStyle w:val="0"/>
              <w:jc w:val="center"/>
            </w:pPr>
            <w:r>
              <w:rPr>
                <w:sz w:val="20"/>
              </w:rPr>
              <w:t xml:space="preserve">0</w:t>
            </w:r>
          </w:p>
        </w:tc>
        <w:tc>
          <w:tcPr>
            <w:tcW w:w="793" w:type="dxa"/>
          </w:tcPr>
          <w:p>
            <w:pPr>
              <w:pStyle w:val="0"/>
            </w:pPr>
            <w:r>
              <w:rPr>
                <w:sz w:val="20"/>
              </w:rPr>
              <w:t xml:space="preserve">2020</w:t>
            </w:r>
          </w:p>
        </w:tc>
        <w:tc>
          <w:tcPr>
            <w:tcW w:w="793" w:type="dxa"/>
          </w:tcPr>
          <w:p>
            <w:pPr>
              <w:pStyle w:val="0"/>
              <w:jc w:val="center"/>
            </w:pPr>
            <w:r>
              <w:rPr>
                <w:sz w:val="20"/>
              </w:rPr>
              <w:t xml:space="preserve">106</w:t>
            </w:r>
          </w:p>
        </w:tc>
        <w:tc>
          <w:tcPr>
            <w:tcW w:w="793" w:type="dxa"/>
          </w:tcPr>
          <w:p>
            <w:pPr>
              <w:pStyle w:val="0"/>
              <w:jc w:val="center"/>
            </w:pPr>
            <w:r>
              <w:rPr>
                <w:sz w:val="20"/>
              </w:rPr>
              <w:t xml:space="preserve">312</w:t>
            </w:r>
          </w:p>
        </w:tc>
        <w:tc>
          <w:tcPr>
            <w:tcW w:w="793" w:type="dxa"/>
          </w:tcPr>
          <w:p>
            <w:pPr>
              <w:pStyle w:val="0"/>
              <w:jc w:val="center"/>
            </w:pPr>
            <w:r>
              <w:rPr>
                <w:sz w:val="20"/>
              </w:rPr>
              <w:t xml:space="preserve">629</w:t>
            </w:r>
          </w:p>
        </w:tc>
        <w:tc>
          <w:tcPr>
            <w:tcW w:w="793" w:type="dxa"/>
          </w:tcPr>
          <w:p>
            <w:pPr>
              <w:pStyle w:val="0"/>
              <w:jc w:val="center"/>
            </w:pPr>
            <w:r>
              <w:rPr>
                <w:sz w:val="20"/>
              </w:rPr>
              <w:t xml:space="preserve">1 000</w:t>
            </w:r>
          </w:p>
        </w:tc>
        <w:tc>
          <w:tcPr>
            <w:tcW w:w="793" w:type="dxa"/>
          </w:tcPr>
          <w:p>
            <w:pPr>
              <w:pStyle w:val="0"/>
              <w:jc w:val="center"/>
            </w:pPr>
            <w:r>
              <w:rPr>
                <w:sz w:val="20"/>
              </w:rPr>
              <w:t xml:space="preserve">1 371</w:t>
            </w:r>
          </w:p>
        </w:tc>
        <w:tc>
          <w:tcPr>
            <w:tcW w:w="793" w:type="dxa"/>
          </w:tcPr>
          <w:p>
            <w:pPr>
              <w:pStyle w:val="0"/>
              <w:jc w:val="center"/>
            </w:pPr>
            <w:r>
              <w:rPr>
                <w:sz w:val="20"/>
              </w:rPr>
              <w:t xml:space="preserve">1 742</w:t>
            </w:r>
          </w:p>
        </w:tc>
        <w:tc>
          <w:tcPr>
            <w:tcW w:w="793" w:type="dxa"/>
          </w:tcPr>
          <w:p>
            <w:pPr>
              <w:pStyle w:val="0"/>
              <w:jc w:val="center"/>
            </w:pPr>
            <w:r>
              <w:rPr>
                <w:sz w:val="20"/>
              </w:rPr>
              <w:t xml:space="preserve">2 113</w:t>
            </w:r>
          </w:p>
        </w:tc>
        <w:tc>
          <w:tcPr>
            <w:tcW w:w="793" w:type="dxa"/>
          </w:tcPr>
          <w:p>
            <w:pPr>
              <w:pStyle w:val="0"/>
              <w:jc w:val="center"/>
            </w:pPr>
            <w:r>
              <w:rPr>
                <w:sz w:val="20"/>
              </w:rPr>
              <w:t xml:space="preserve">2 484</w:t>
            </w:r>
          </w:p>
        </w:tc>
        <w:tc>
          <w:tcPr>
            <w:tcW w:w="850" w:type="dxa"/>
          </w:tcPr>
          <w:p>
            <w:pPr>
              <w:pStyle w:val="0"/>
            </w:pPr>
            <w:r>
              <w:rPr>
                <w:sz w:val="20"/>
              </w:rPr>
              <w:t xml:space="preserve">-</w:t>
            </w:r>
          </w:p>
        </w:tc>
        <w:tc>
          <w:tcPr>
            <w:tcW w:w="1531" w:type="dxa"/>
          </w:tcPr>
          <w:p>
            <w:pPr>
              <w:pStyle w:val="0"/>
            </w:pPr>
            <w:r>
              <w:rPr>
                <w:sz w:val="20"/>
              </w:rPr>
              <w:t xml:space="preserve">отсутствует</w:t>
            </w:r>
          </w:p>
        </w:tc>
      </w:tr>
      <w:tr>
        <w:tc>
          <w:tcPr>
            <w:tcW w:w="624" w:type="dxa"/>
          </w:tcPr>
          <w:p>
            <w:pPr>
              <w:pStyle w:val="0"/>
              <w:jc w:val="center"/>
            </w:pPr>
            <w:r>
              <w:rPr>
                <w:sz w:val="20"/>
              </w:rPr>
              <w:t xml:space="preserve">3</w:t>
            </w:r>
          </w:p>
        </w:tc>
        <w:tc>
          <w:tcPr>
            <w:gridSpan w:val="15"/>
            <w:tcW w:w="13996" w:type="dxa"/>
          </w:tcPr>
          <w:p>
            <w:pPr>
              <w:pStyle w:val="0"/>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c>
          <w:tcPr>
            <w:tcW w:w="624" w:type="dxa"/>
          </w:tcPr>
          <w:p>
            <w:pPr>
              <w:pStyle w:val="0"/>
              <w:jc w:val="center"/>
            </w:pPr>
            <w:r>
              <w:rPr>
                <w:sz w:val="20"/>
              </w:rPr>
              <w:t xml:space="preserve">3.1</w:t>
            </w:r>
          </w:p>
        </w:tc>
        <w:tc>
          <w:tcPr>
            <w:tcW w:w="2154" w:type="dxa"/>
          </w:tcPr>
          <w:p>
            <w:pPr>
              <w:pStyle w:val="0"/>
            </w:pPr>
            <w:r>
              <w:rPr>
                <w:sz w:val="20"/>
              </w:rPr>
              <w:t xml:space="preserve">Количество граждан, принимающих участие в добровольческой деятельности</w:t>
            </w:r>
          </w:p>
        </w:tc>
        <w:tc>
          <w:tcPr>
            <w:tcW w:w="794" w:type="dxa"/>
          </w:tcPr>
          <w:p>
            <w:pPr>
              <w:pStyle w:val="0"/>
            </w:pPr>
            <w:r>
              <w:rPr>
                <w:sz w:val="20"/>
              </w:rPr>
              <w:t xml:space="preserve">ФП</w:t>
            </w:r>
          </w:p>
        </w:tc>
        <w:tc>
          <w:tcPr>
            <w:tcW w:w="737" w:type="dxa"/>
          </w:tcPr>
          <w:p>
            <w:pPr>
              <w:pStyle w:val="0"/>
            </w:pPr>
            <w:r>
              <w:rPr>
                <w:sz w:val="20"/>
              </w:rPr>
              <w:t xml:space="preserve">Чел.</w:t>
            </w:r>
          </w:p>
        </w:tc>
        <w:tc>
          <w:tcPr>
            <w:tcW w:w="793" w:type="dxa"/>
          </w:tcPr>
          <w:p>
            <w:pPr>
              <w:pStyle w:val="0"/>
              <w:jc w:val="center"/>
            </w:pPr>
            <w:r>
              <w:rPr>
                <w:sz w:val="20"/>
              </w:rPr>
              <w:t xml:space="preserve">195</w:t>
            </w:r>
          </w:p>
        </w:tc>
        <w:tc>
          <w:tcPr>
            <w:tcW w:w="793" w:type="dxa"/>
          </w:tcPr>
          <w:p>
            <w:pPr>
              <w:pStyle w:val="0"/>
            </w:pPr>
            <w:r>
              <w:rPr>
                <w:sz w:val="20"/>
              </w:rPr>
              <w:t xml:space="preserve">2020</w:t>
            </w:r>
          </w:p>
        </w:tc>
        <w:tc>
          <w:tcPr>
            <w:tcW w:w="793" w:type="dxa"/>
          </w:tcPr>
          <w:p>
            <w:pPr>
              <w:pStyle w:val="0"/>
              <w:jc w:val="center"/>
            </w:pPr>
            <w:r>
              <w:rPr>
                <w:sz w:val="20"/>
              </w:rPr>
              <w:t xml:space="preserve">78</w:t>
            </w:r>
          </w:p>
        </w:tc>
        <w:tc>
          <w:tcPr>
            <w:tcW w:w="793" w:type="dxa"/>
          </w:tcPr>
          <w:p>
            <w:pPr>
              <w:pStyle w:val="0"/>
              <w:jc w:val="center"/>
            </w:pPr>
            <w:r>
              <w:rPr>
                <w:sz w:val="20"/>
              </w:rPr>
              <w:t xml:space="preserve">195</w:t>
            </w:r>
          </w:p>
        </w:tc>
        <w:tc>
          <w:tcPr>
            <w:tcW w:w="793" w:type="dxa"/>
          </w:tcPr>
          <w:p>
            <w:pPr>
              <w:pStyle w:val="0"/>
              <w:jc w:val="center"/>
            </w:pPr>
            <w:r>
              <w:rPr>
                <w:sz w:val="20"/>
              </w:rPr>
              <w:t xml:space="preserve">312</w:t>
            </w:r>
          </w:p>
        </w:tc>
        <w:tc>
          <w:tcPr>
            <w:tcW w:w="793" w:type="dxa"/>
          </w:tcPr>
          <w:p>
            <w:pPr>
              <w:pStyle w:val="0"/>
              <w:jc w:val="center"/>
            </w:pPr>
            <w:r>
              <w:rPr>
                <w:sz w:val="20"/>
              </w:rPr>
              <w:t xml:space="preserve">4 130</w:t>
            </w:r>
          </w:p>
        </w:tc>
        <w:tc>
          <w:tcPr>
            <w:tcW w:w="793" w:type="dxa"/>
          </w:tcPr>
          <w:p>
            <w:pPr>
              <w:pStyle w:val="0"/>
              <w:jc w:val="center"/>
            </w:pPr>
            <w:r>
              <w:rPr>
                <w:sz w:val="20"/>
              </w:rPr>
              <w:t xml:space="preserve">5 627</w:t>
            </w:r>
          </w:p>
        </w:tc>
        <w:tc>
          <w:tcPr>
            <w:tcW w:w="793" w:type="dxa"/>
          </w:tcPr>
          <w:p>
            <w:pPr>
              <w:pStyle w:val="0"/>
              <w:jc w:val="center"/>
            </w:pPr>
            <w:r>
              <w:rPr>
                <w:sz w:val="20"/>
              </w:rPr>
              <w:t xml:space="preserve">5 958</w:t>
            </w:r>
          </w:p>
        </w:tc>
        <w:tc>
          <w:tcPr>
            <w:tcW w:w="793" w:type="dxa"/>
          </w:tcPr>
          <w:p>
            <w:pPr>
              <w:pStyle w:val="0"/>
              <w:jc w:val="center"/>
            </w:pPr>
            <w:r>
              <w:rPr>
                <w:sz w:val="20"/>
              </w:rPr>
              <w:t xml:space="preserve">6 289</w:t>
            </w:r>
          </w:p>
        </w:tc>
        <w:tc>
          <w:tcPr>
            <w:tcW w:w="793" w:type="dxa"/>
          </w:tcPr>
          <w:p>
            <w:pPr>
              <w:pStyle w:val="0"/>
              <w:jc w:val="center"/>
            </w:pPr>
            <w:r>
              <w:rPr>
                <w:sz w:val="20"/>
              </w:rPr>
              <w:t xml:space="preserve">6 620</w:t>
            </w:r>
          </w:p>
        </w:tc>
        <w:tc>
          <w:tcPr>
            <w:tcW w:w="850" w:type="dxa"/>
          </w:tcPr>
          <w:p>
            <w:pPr>
              <w:pStyle w:val="0"/>
            </w:pPr>
            <w:r>
              <w:rPr>
                <w:sz w:val="20"/>
              </w:rPr>
              <w:t xml:space="preserve">-</w:t>
            </w:r>
          </w:p>
        </w:tc>
        <w:tc>
          <w:tcPr>
            <w:tcW w:w="1531" w:type="dxa"/>
          </w:tcPr>
          <w:p>
            <w:pPr>
              <w:pStyle w:val="0"/>
            </w:pPr>
            <w:r>
              <w:rPr>
                <w:sz w:val="20"/>
              </w:rPr>
              <w:t xml:space="preserve">отсутствует</w:t>
            </w:r>
          </w:p>
        </w:tc>
      </w:tr>
    </w:tbl>
    <w:p>
      <w:pPr>
        <w:pStyle w:val="0"/>
        <w:jc w:val="both"/>
      </w:pPr>
      <w:r>
        <w:rPr>
          <w:sz w:val="20"/>
        </w:rPr>
      </w:r>
    </w:p>
    <w:p>
      <w:pPr>
        <w:pStyle w:val="2"/>
        <w:outlineLvl w:val="2"/>
        <w:jc w:val="center"/>
      </w:pPr>
      <w:r>
        <w:rPr>
          <w:sz w:val="20"/>
        </w:rPr>
        <w:t xml:space="preserve">4. Помесячный план достижения показателей регионального</w:t>
      </w:r>
    </w:p>
    <w:p>
      <w:pPr>
        <w:pStyle w:val="2"/>
        <w:jc w:val="center"/>
      </w:pPr>
      <w:r>
        <w:rPr>
          <w:sz w:val="20"/>
        </w:rPr>
        <w:t xml:space="preserve">проекта в 2024 году</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737"/>
        <w:gridCol w:w="794"/>
        <w:gridCol w:w="793"/>
        <w:gridCol w:w="793"/>
        <w:gridCol w:w="793"/>
        <w:gridCol w:w="793"/>
        <w:gridCol w:w="793"/>
        <w:gridCol w:w="793"/>
        <w:gridCol w:w="793"/>
        <w:gridCol w:w="793"/>
        <w:gridCol w:w="793"/>
        <w:gridCol w:w="793"/>
        <w:gridCol w:w="793"/>
        <w:gridCol w:w="793"/>
      </w:tblGrid>
      <w:tr>
        <w:tc>
          <w:tcPr>
            <w:tcW w:w="567"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Показатели национального и регионального проекта</w:t>
            </w:r>
          </w:p>
        </w:tc>
        <w:tc>
          <w:tcPr>
            <w:tcW w:w="737" w:type="dxa"/>
            <w:vMerge w:val="restart"/>
          </w:tcPr>
          <w:p>
            <w:pPr>
              <w:pStyle w:val="0"/>
              <w:jc w:val="center"/>
            </w:pPr>
            <w:r>
              <w:rPr>
                <w:sz w:val="20"/>
              </w:rPr>
              <w:t xml:space="preserve">Уровень показателя</w:t>
            </w:r>
          </w:p>
        </w:tc>
        <w:tc>
          <w:tcPr>
            <w:tcW w:w="794"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723" w:type="dxa"/>
          </w:tcPr>
          <w:p>
            <w:pPr>
              <w:pStyle w:val="0"/>
              <w:jc w:val="center"/>
            </w:pPr>
            <w:r>
              <w:rPr>
                <w:sz w:val="20"/>
              </w:rPr>
              <w:t xml:space="preserve">Плановые значения по месяцам (на конец месяца)</w:t>
            </w:r>
          </w:p>
        </w:tc>
        <w:tc>
          <w:tcPr>
            <w:tcW w:w="793"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янв.</w:t>
            </w:r>
          </w:p>
        </w:tc>
        <w:tc>
          <w:tcPr>
            <w:tcW w:w="793" w:type="dxa"/>
          </w:tcPr>
          <w:p>
            <w:pPr>
              <w:pStyle w:val="0"/>
              <w:jc w:val="center"/>
            </w:pPr>
            <w:r>
              <w:rPr>
                <w:sz w:val="20"/>
              </w:rPr>
              <w:t xml:space="preserve">фев.</w:t>
            </w:r>
          </w:p>
        </w:tc>
        <w:tc>
          <w:tcPr>
            <w:tcW w:w="793" w:type="dxa"/>
          </w:tcPr>
          <w:p>
            <w:pPr>
              <w:pStyle w:val="0"/>
              <w:jc w:val="center"/>
            </w:pPr>
            <w:r>
              <w:rPr>
                <w:sz w:val="20"/>
              </w:rPr>
              <w:t xml:space="preserve">март</w:t>
            </w:r>
          </w:p>
        </w:tc>
        <w:tc>
          <w:tcPr>
            <w:tcW w:w="793" w:type="dxa"/>
          </w:tcPr>
          <w:p>
            <w:pPr>
              <w:pStyle w:val="0"/>
              <w:jc w:val="center"/>
            </w:pPr>
            <w:r>
              <w:rPr>
                <w:sz w:val="20"/>
              </w:rPr>
              <w:t xml:space="preserve">апр.</w:t>
            </w:r>
          </w:p>
        </w:tc>
        <w:tc>
          <w:tcPr>
            <w:tcW w:w="793" w:type="dxa"/>
          </w:tcPr>
          <w:p>
            <w:pPr>
              <w:pStyle w:val="0"/>
              <w:jc w:val="center"/>
            </w:pPr>
            <w:r>
              <w:rPr>
                <w:sz w:val="20"/>
              </w:rPr>
              <w:t xml:space="preserve">май</w:t>
            </w:r>
          </w:p>
        </w:tc>
        <w:tc>
          <w:tcPr>
            <w:tcW w:w="793" w:type="dxa"/>
          </w:tcPr>
          <w:p>
            <w:pPr>
              <w:pStyle w:val="0"/>
              <w:jc w:val="center"/>
            </w:pPr>
            <w:r>
              <w:rPr>
                <w:sz w:val="20"/>
              </w:rPr>
              <w:t xml:space="preserve">июнь</w:t>
            </w:r>
          </w:p>
        </w:tc>
        <w:tc>
          <w:tcPr>
            <w:tcW w:w="793" w:type="dxa"/>
          </w:tcPr>
          <w:p>
            <w:pPr>
              <w:pStyle w:val="0"/>
              <w:jc w:val="center"/>
            </w:pPr>
            <w:r>
              <w:rPr>
                <w:sz w:val="20"/>
              </w:rPr>
              <w:t xml:space="preserve">июль</w:t>
            </w:r>
          </w:p>
        </w:tc>
        <w:tc>
          <w:tcPr>
            <w:tcW w:w="793" w:type="dxa"/>
          </w:tcPr>
          <w:p>
            <w:pPr>
              <w:pStyle w:val="0"/>
              <w:jc w:val="center"/>
            </w:pPr>
            <w:r>
              <w:rPr>
                <w:sz w:val="20"/>
              </w:rPr>
              <w:t xml:space="preserve">авг.</w:t>
            </w:r>
          </w:p>
        </w:tc>
        <w:tc>
          <w:tcPr>
            <w:tcW w:w="793" w:type="dxa"/>
          </w:tcPr>
          <w:p>
            <w:pPr>
              <w:pStyle w:val="0"/>
              <w:jc w:val="center"/>
            </w:pPr>
            <w:r>
              <w:rPr>
                <w:sz w:val="20"/>
              </w:rPr>
              <w:t xml:space="preserve">сент.</w:t>
            </w:r>
          </w:p>
        </w:tc>
        <w:tc>
          <w:tcPr>
            <w:tcW w:w="793" w:type="dxa"/>
          </w:tcPr>
          <w:p>
            <w:pPr>
              <w:pStyle w:val="0"/>
              <w:jc w:val="center"/>
            </w:pPr>
            <w:r>
              <w:rPr>
                <w:sz w:val="20"/>
              </w:rPr>
              <w:t xml:space="preserve">окт.</w:t>
            </w:r>
          </w:p>
        </w:tc>
        <w:tc>
          <w:tcPr>
            <w:tcW w:w="793" w:type="dxa"/>
          </w:tcPr>
          <w:p>
            <w:pPr>
              <w:pStyle w:val="0"/>
              <w:jc w:val="center"/>
            </w:pPr>
            <w:r>
              <w:rPr>
                <w:sz w:val="20"/>
              </w:rPr>
              <w:t xml:space="preserve">нояб.</w:t>
            </w:r>
          </w:p>
        </w:tc>
        <w:tc>
          <w:tcPr>
            <w:vMerge w:val="continue"/>
          </w:tcPr>
          <w:p/>
        </w:tc>
      </w:tr>
      <w:tr>
        <w:tc>
          <w:tcPr>
            <w:tcW w:w="567" w:type="dxa"/>
          </w:tcPr>
          <w:p>
            <w:pPr>
              <w:pStyle w:val="0"/>
              <w:jc w:val="center"/>
            </w:pPr>
            <w:r>
              <w:rPr>
                <w:sz w:val="20"/>
              </w:rPr>
              <w:t xml:space="preserve">1</w:t>
            </w:r>
          </w:p>
        </w:tc>
        <w:tc>
          <w:tcPr>
            <w:gridSpan w:val="15"/>
            <w:tcW w:w="13201"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tc>
          <w:tcPr>
            <w:tcW w:w="567" w:type="dxa"/>
          </w:tcPr>
          <w:p>
            <w:pPr>
              <w:pStyle w:val="0"/>
              <w:jc w:val="center"/>
            </w:pPr>
            <w:r>
              <w:rPr>
                <w:sz w:val="20"/>
              </w:rPr>
              <w:t xml:space="preserve">1.1</w:t>
            </w:r>
          </w:p>
        </w:tc>
        <w:tc>
          <w:tcPr>
            <w:tcW w:w="2154" w:type="dxa"/>
          </w:tcPr>
          <w:p>
            <w:pPr>
              <w:pStyle w:val="0"/>
            </w:pPr>
            <w:r>
              <w:rPr>
                <w:sz w:val="20"/>
              </w:rPr>
              <w:t xml:space="preserve">Количество поддержанных творческих инициатив и проектов</w:t>
            </w:r>
          </w:p>
        </w:tc>
        <w:tc>
          <w:tcPr>
            <w:tcW w:w="737" w:type="dxa"/>
          </w:tcPr>
          <w:p>
            <w:pPr>
              <w:pStyle w:val="0"/>
            </w:pPr>
            <w:r>
              <w:rPr>
                <w:sz w:val="20"/>
              </w:rPr>
              <w:t xml:space="preserve">ФП</w:t>
            </w:r>
          </w:p>
        </w:tc>
        <w:tc>
          <w:tcPr>
            <w:tcW w:w="794" w:type="dxa"/>
          </w:tcPr>
          <w:p>
            <w:pPr>
              <w:pStyle w:val="0"/>
            </w:pPr>
            <w:r>
              <w:rPr>
                <w:sz w:val="20"/>
              </w:rPr>
              <w:t xml:space="preserve">Ед.</w:t>
            </w:r>
          </w:p>
        </w:tc>
        <w:tc>
          <w:tcPr>
            <w:tcW w:w="793" w:type="dxa"/>
          </w:tcPr>
          <w:p>
            <w:pPr>
              <w:pStyle w:val="0"/>
              <w:jc w:val="center"/>
            </w:pPr>
            <w:r>
              <w:rPr>
                <w:sz w:val="20"/>
              </w:rPr>
              <w:t xml:space="preserve">71</w:t>
            </w:r>
          </w:p>
        </w:tc>
        <w:tc>
          <w:tcPr>
            <w:tcW w:w="793" w:type="dxa"/>
          </w:tcPr>
          <w:p>
            <w:pPr>
              <w:pStyle w:val="0"/>
              <w:jc w:val="center"/>
            </w:pPr>
            <w:r>
              <w:rPr>
                <w:sz w:val="20"/>
              </w:rPr>
              <w:t xml:space="preserve">74</w:t>
            </w:r>
          </w:p>
        </w:tc>
        <w:tc>
          <w:tcPr>
            <w:tcW w:w="793" w:type="dxa"/>
          </w:tcPr>
          <w:p>
            <w:pPr>
              <w:pStyle w:val="0"/>
              <w:jc w:val="center"/>
            </w:pPr>
            <w:r>
              <w:rPr>
                <w:sz w:val="20"/>
              </w:rPr>
              <w:t xml:space="preserve">80</w:t>
            </w:r>
          </w:p>
        </w:tc>
        <w:tc>
          <w:tcPr>
            <w:tcW w:w="793" w:type="dxa"/>
          </w:tcPr>
          <w:p>
            <w:pPr>
              <w:pStyle w:val="0"/>
              <w:jc w:val="center"/>
            </w:pPr>
            <w:r>
              <w:rPr>
                <w:sz w:val="20"/>
              </w:rPr>
              <w:t xml:space="preserve">83</w:t>
            </w:r>
          </w:p>
        </w:tc>
        <w:tc>
          <w:tcPr>
            <w:tcW w:w="793" w:type="dxa"/>
          </w:tcPr>
          <w:p>
            <w:pPr>
              <w:pStyle w:val="0"/>
              <w:jc w:val="center"/>
            </w:pPr>
            <w:r>
              <w:rPr>
                <w:sz w:val="20"/>
              </w:rPr>
              <w:t xml:space="preserve">86</w:t>
            </w:r>
          </w:p>
        </w:tc>
        <w:tc>
          <w:tcPr>
            <w:tcW w:w="793" w:type="dxa"/>
          </w:tcPr>
          <w:p>
            <w:pPr>
              <w:pStyle w:val="0"/>
              <w:jc w:val="center"/>
            </w:pPr>
            <w:r>
              <w:rPr>
                <w:sz w:val="20"/>
              </w:rPr>
              <w:t xml:space="preserve">89</w:t>
            </w:r>
          </w:p>
        </w:tc>
        <w:tc>
          <w:tcPr>
            <w:tcW w:w="793" w:type="dxa"/>
          </w:tcPr>
          <w:p>
            <w:pPr>
              <w:pStyle w:val="0"/>
              <w:jc w:val="center"/>
            </w:pPr>
            <w:r>
              <w:rPr>
                <w:sz w:val="20"/>
              </w:rPr>
              <w:t xml:space="preserve">92</w:t>
            </w:r>
          </w:p>
        </w:tc>
        <w:tc>
          <w:tcPr>
            <w:tcW w:w="793" w:type="dxa"/>
          </w:tcPr>
          <w:p>
            <w:pPr>
              <w:pStyle w:val="0"/>
              <w:jc w:val="center"/>
            </w:pPr>
            <w:r>
              <w:rPr>
                <w:sz w:val="20"/>
              </w:rPr>
              <w:t xml:space="preserve">93</w:t>
            </w:r>
          </w:p>
        </w:tc>
        <w:tc>
          <w:tcPr>
            <w:tcW w:w="793" w:type="dxa"/>
          </w:tcPr>
          <w:p>
            <w:pPr>
              <w:pStyle w:val="0"/>
              <w:jc w:val="center"/>
            </w:pPr>
            <w:r>
              <w:rPr>
                <w:sz w:val="20"/>
              </w:rPr>
              <w:t xml:space="preserve">94</w:t>
            </w:r>
          </w:p>
        </w:tc>
        <w:tc>
          <w:tcPr>
            <w:tcW w:w="793" w:type="dxa"/>
          </w:tcPr>
          <w:p>
            <w:pPr>
              <w:pStyle w:val="0"/>
              <w:jc w:val="center"/>
            </w:pPr>
            <w:r>
              <w:rPr>
                <w:sz w:val="20"/>
              </w:rPr>
              <w:t xml:space="preserve">94</w:t>
            </w:r>
          </w:p>
        </w:tc>
        <w:tc>
          <w:tcPr>
            <w:tcW w:w="793" w:type="dxa"/>
          </w:tcPr>
          <w:p>
            <w:pPr>
              <w:pStyle w:val="0"/>
              <w:jc w:val="center"/>
            </w:pPr>
            <w:r>
              <w:rPr>
                <w:sz w:val="20"/>
              </w:rPr>
              <w:t xml:space="preserve">94</w:t>
            </w:r>
          </w:p>
        </w:tc>
        <w:tc>
          <w:tcPr>
            <w:tcW w:w="793" w:type="dxa"/>
          </w:tcPr>
          <w:p>
            <w:pPr>
              <w:pStyle w:val="0"/>
              <w:jc w:val="center"/>
            </w:pPr>
            <w:r>
              <w:rPr>
                <w:sz w:val="20"/>
              </w:rPr>
              <w:t xml:space="preserve">96</w:t>
            </w:r>
          </w:p>
        </w:tc>
      </w:tr>
      <w:tr>
        <w:tc>
          <w:tcPr>
            <w:tcW w:w="567" w:type="dxa"/>
          </w:tcPr>
          <w:p>
            <w:pPr>
              <w:pStyle w:val="0"/>
              <w:jc w:val="center"/>
            </w:pPr>
            <w:r>
              <w:rPr>
                <w:sz w:val="20"/>
              </w:rPr>
              <w:t xml:space="preserve">2</w:t>
            </w:r>
          </w:p>
        </w:tc>
        <w:tc>
          <w:tcPr>
            <w:gridSpan w:val="15"/>
            <w:tcW w:w="13201"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2.1</w:t>
            </w:r>
          </w:p>
        </w:tc>
        <w:tc>
          <w:tcPr>
            <w:tcW w:w="2154" w:type="dxa"/>
          </w:tcPr>
          <w:p>
            <w:pPr>
              <w:pStyle w:val="0"/>
            </w:pPr>
            <w:r>
              <w:rPr>
                <w:sz w:val="20"/>
              </w:rPr>
              <w:t xml:space="preserve">Количество специалистов, прошедших повышение квалификации на базе Центров непрерывного образования</w:t>
            </w:r>
          </w:p>
        </w:tc>
        <w:tc>
          <w:tcPr>
            <w:tcW w:w="737" w:type="dxa"/>
          </w:tcPr>
          <w:p>
            <w:pPr>
              <w:pStyle w:val="0"/>
            </w:pPr>
            <w:r>
              <w:rPr>
                <w:sz w:val="20"/>
              </w:rPr>
              <w:t xml:space="preserve">ФП</w:t>
            </w:r>
          </w:p>
        </w:tc>
        <w:tc>
          <w:tcPr>
            <w:tcW w:w="794" w:type="dxa"/>
          </w:tcPr>
          <w:p>
            <w:pPr>
              <w:pStyle w:val="0"/>
            </w:pPr>
            <w:r>
              <w:rPr>
                <w:sz w:val="20"/>
              </w:rPr>
              <w:t xml:space="preserve">Чел.</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1 371</w:t>
            </w:r>
          </w:p>
        </w:tc>
        <w:tc>
          <w:tcPr>
            <w:tcW w:w="793" w:type="dxa"/>
          </w:tcPr>
          <w:p>
            <w:pPr>
              <w:pStyle w:val="0"/>
              <w:jc w:val="center"/>
            </w:pPr>
            <w:r>
              <w:rPr>
                <w:sz w:val="20"/>
              </w:rPr>
              <w:t xml:space="preserve">1 742</w:t>
            </w:r>
          </w:p>
        </w:tc>
        <w:tc>
          <w:tcPr>
            <w:tcW w:w="793" w:type="dxa"/>
          </w:tcPr>
          <w:p>
            <w:pPr>
              <w:pStyle w:val="0"/>
              <w:jc w:val="center"/>
            </w:pPr>
            <w:r>
              <w:rPr>
                <w:sz w:val="20"/>
              </w:rPr>
              <w:t xml:space="preserve">1 742</w:t>
            </w:r>
          </w:p>
        </w:tc>
      </w:tr>
      <w:tr>
        <w:tc>
          <w:tcPr>
            <w:tcW w:w="567" w:type="dxa"/>
          </w:tcPr>
          <w:p>
            <w:pPr>
              <w:pStyle w:val="0"/>
              <w:jc w:val="center"/>
            </w:pPr>
            <w:r>
              <w:rPr>
                <w:sz w:val="20"/>
              </w:rPr>
              <w:t xml:space="preserve">3</w:t>
            </w:r>
          </w:p>
        </w:tc>
        <w:tc>
          <w:tcPr>
            <w:gridSpan w:val="15"/>
            <w:tcW w:w="13201" w:type="dxa"/>
          </w:tcPr>
          <w:p>
            <w:pPr>
              <w:pStyle w:val="0"/>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c>
          <w:tcPr>
            <w:tcW w:w="567" w:type="dxa"/>
          </w:tcPr>
          <w:p>
            <w:pPr>
              <w:pStyle w:val="0"/>
              <w:jc w:val="center"/>
            </w:pPr>
            <w:r>
              <w:rPr>
                <w:sz w:val="20"/>
              </w:rPr>
              <w:t xml:space="preserve">3.1</w:t>
            </w:r>
          </w:p>
        </w:tc>
        <w:tc>
          <w:tcPr>
            <w:tcW w:w="2154" w:type="dxa"/>
          </w:tcPr>
          <w:p>
            <w:pPr>
              <w:pStyle w:val="0"/>
            </w:pPr>
            <w:r>
              <w:rPr>
                <w:sz w:val="20"/>
              </w:rPr>
              <w:t xml:space="preserve">Количество граждан, принимающих участие в добровольческой деятельности</w:t>
            </w:r>
          </w:p>
        </w:tc>
        <w:tc>
          <w:tcPr>
            <w:tcW w:w="737" w:type="dxa"/>
          </w:tcPr>
          <w:p>
            <w:pPr>
              <w:pStyle w:val="0"/>
            </w:pPr>
            <w:r>
              <w:rPr>
                <w:sz w:val="20"/>
              </w:rPr>
              <w:t xml:space="preserve">ФП</w:t>
            </w:r>
          </w:p>
        </w:tc>
        <w:tc>
          <w:tcPr>
            <w:tcW w:w="794" w:type="dxa"/>
          </w:tcPr>
          <w:p>
            <w:pPr>
              <w:pStyle w:val="0"/>
            </w:pPr>
            <w:r>
              <w:rPr>
                <w:sz w:val="20"/>
              </w:rPr>
              <w:t xml:space="preserve">Чел.</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pPr>
            <w:r>
              <w:rPr>
                <w:sz w:val="20"/>
              </w:rPr>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5 958</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c>
          <w:tcPr>
            <w:tcW w:w="793" w:type="dxa"/>
          </w:tcPr>
          <w:p>
            <w:pPr>
              <w:pStyle w:val="0"/>
              <w:jc w:val="center"/>
            </w:pPr>
            <w:r>
              <w:rPr>
                <w:sz w:val="20"/>
              </w:rPr>
              <w:t xml:space="preserve">5 958</w:t>
            </w:r>
          </w:p>
        </w:tc>
      </w:tr>
    </w:tbl>
    <w:p>
      <w:pPr>
        <w:pStyle w:val="0"/>
        <w:jc w:val="both"/>
      </w:pPr>
      <w:r>
        <w:rPr>
          <w:sz w:val="20"/>
        </w:rPr>
      </w:r>
    </w:p>
    <w:p>
      <w:pPr>
        <w:pStyle w:val="2"/>
        <w:outlineLvl w:val="2"/>
        <w:jc w:val="center"/>
      </w:pPr>
      <w:r>
        <w:rPr>
          <w:sz w:val="20"/>
        </w:rPr>
        <w:t xml:space="preserve">5. Мероприятия (результаты)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268"/>
        <w:gridCol w:w="907"/>
        <w:gridCol w:w="850"/>
        <w:gridCol w:w="737"/>
        <w:gridCol w:w="737"/>
        <w:gridCol w:w="737"/>
        <w:gridCol w:w="737"/>
        <w:gridCol w:w="737"/>
        <w:gridCol w:w="794"/>
        <w:gridCol w:w="794"/>
        <w:gridCol w:w="794"/>
        <w:gridCol w:w="794"/>
        <w:gridCol w:w="794"/>
        <w:gridCol w:w="2098"/>
        <w:gridCol w:w="794"/>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2268" w:type="dxa"/>
            <w:vMerge w:val="restart"/>
          </w:tcPr>
          <w:p>
            <w:pPr>
              <w:pStyle w:val="0"/>
              <w:jc w:val="center"/>
            </w:pPr>
            <w:r>
              <w:rPr>
                <w:sz w:val="20"/>
              </w:rPr>
              <w:t xml:space="preserve">Наименование мероприятия (результата)</w:t>
            </w:r>
          </w:p>
        </w:tc>
        <w:tc>
          <w:tcPr>
            <w:tcW w:w="907" w:type="dxa"/>
            <w:vMerge w:val="restart"/>
          </w:tcPr>
          <w:p>
            <w:pPr>
              <w:pStyle w:val="0"/>
              <w:jc w:val="center"/>
            </w:pPr>
            <w:r>
              <w:rPr>
                <w:sz w:val="20"/>
              </w:rPr>
              <w:t xml:space="preserve">Наименование структурных элементов государственных программ Липецкой области</w:t>
            </w:r>
          </w:p>
        </w:tc>
        <w:tc>
          <w:tcPr>
            <w:tcW w:w="850"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8"/>
            <w:tcW w:w="6181" w:type="dxa"/>
          </w:tcPr>
          <w:p>
            <w:pPr>
              <w:pStyle w:val="0"/>
              <w:jc w:val="center"/>
            </w:pPr>
            <w:r>
              <w:rPr>
                <w:sz w:val="20"/>
              </w:rPr>
              <w:t xml:space="preserve">Период, год</w:t>
            </w:r>
          </w:p>
        </w:tc>
        <w:tc>
          <w:tcPr>
            <w:tcW w:w="2098" w:type="dxa"/>
            <w:vMerge w:val="restart"/>
          </w:tcPr>
          <w:p>
            <w:pPr>
              <w:pStyle w:val="0"/>
              <w:jc w:val="center"/>
            </w:pPr>
            <w:r>
              <w:rPr>
                <w:sz w:val="20"/>
              </w:rPr>
              <w:t xml:space="preserve">Тип мероприятия (результата)</w:t>
            </w:r>
          </w:p>
        </w:tc>
        <w:tc>
          <w:tcPr>
            <w:tcW w:w="794" w:type="dxa"/>
            <w:vMerge w:val="restart"/>
          </w:tcPr>
          <w:p>
            <w:pPr>
              <w:pStyle w:val="0"/>
              <w:jc w:val="center"/>
            </w:pPr>
            <w:r>
              <w:rPr>
                <w:sz w:val="20"/>
              </w:rPr>
              <w:t xml:space="preserve">Признак реализации на местном уровне</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94" w:type="dxa"/>
          </w:tcPr>
          <w:p>
            <w:pPr>
              <w:pStyle w:val="0"/>
              <w:jc w:val="center"/>
            </w:pPr>
            <w:r>
              <w:rPr>
                <w:sz w:val="20"/>
              </w:rPr>
              <w:t xml:space="preserve">2022</w:t>
            </w: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794" w:type="dxa"/>
          </w:tcPr>
          <w:p>
            <w:pPr>
              <w:pStyle w:val="0"/>
              <w:jc w:val="center"/>
            </w:pPr>
            <w:r>
              <w:rPr>
                <w:sz w:val="20"/>
              </w:rPr>
              <w:t xml:space="preserve">2026</w:t>
            </w:r>
          </w:p>
        </w:tc>
        <w:tc>
          <w:tcPr>
            <w:vMerge w:val="continue"/>
          </w:tcPr>
          <w:p/>
        </w:tc>
        <w:tc>
          <w:tcPr>
            <w:vMerge w:val="continue"/>
          </w:tcPr>
          <w:p/>
        </w:tc>
      </w:tr>
      <w:tr>
        <w:tc>
          <w:tcPr>
            <w:tcW w:w="737" w:type="dxa"/>
          </w:tcPr>
          <w:p>
            <w:pPr>
              <w:pStyle w:val="0"/>
              <w:jc w:val="center"/>
            </w:pPr>
            <w:r>
              <w:rPr>
                <w:sz w:val="20"/>
              </w:rPr>
              <w:t xml:space="preserve">1</w:t>
            </w:r>
          </w:p>
        </w:tc>
        <w:tc>
          <w:tcPr>
            <w:gridSpan w:val="15"/>
            <w:tcW w:w="14572"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tc>
          <w:tcPr>
            <w:tcW w:w="737" w:type="dxa"/>
          </w:tcPr>
          <w:p>
            <w:pPr>
              <w:pStyle w:val="0"/>
              <w:jc w:val="center"/>
            </w:pPr>
            <w:r>
              <w:rPr>
                <w:sz w:val="20"/>
              </w:rPr>
              <w:t xml:space="preserve">1.1</w:t>
            </w:r>
          </w:p>
        </w:tc>
        <w:tc>
          <w:tcPr>
            <w:tcW w:w="2268" w:type="dxa"/>
          </w:tcPr>
          <w:p>
            <w:pPr>
              <w:pStyle w:val="0"/>
            </w:pPr>
            <w:r>
              <w:rPr>
                <w:sz w:val="20"/>
              </w:rPr>
              <w:t xml:space="preserve">Поддержаны творческих проектов,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3</w:t>
            </w:r>
          </w:p>
        </w:tc>
        <w:tc>
          <w:tcPr>
            <w:tcW w:w="737" w:type="dxa"/>
          </w:tcPr>
          <w:p>
            <w:pPr>
              <w:pStyle w:val="0"/>
              <w:jc w:val="center"/>
            </w:pPr>
            <w:r>
              <w:rPr>
                <w:sz w:val="20"/>
              </w:rPr>
              <w:t xml:space="preserve">6</w:t>
            </w:r>
          </w:p>
        </w:tc>
        <w:tc>
          <w:tcPr>
            <w:tcW w:w="737" w:type="dxa"/>
          </w:tcPr>
          <w:p>
            <w:pPr>
              <w:pStyle w:val="0"/>
              <w:jc w:val="center"/>
            </w:pPr>
            <w:r>
              <w:rPr>
                <w:sz w:val="20"/>
              </w:rPr>
              <w:t xml:space="preserve">9</w:t>
            </w:r>
          </w:p>
        </w:tc>
        <w:tc>
          <w:tcPr>
            <w:tcW w:w="794" w:type="dxa"/>
          </w:tcPr>
          <w:p>
            <w:pPr>
              <w:pStyle w:val="0"/>
              <w:jc w:val="center"/>
            </w:pPr>
            <w:r>
              <w:rPr>
                <w:sz w:val="20"/>
              </w:rPr>
              <w:t xml:space="preserve">12</w:t>
            </w:r>
          </w:p>
        </w:tc>
        <w:tc>
          <w:tcPr>
            <w:tcW w:w="794" w:type="dxa"/>
          </w:tcPr>
          <w:p>
            <w:pPr>
              <w:pStyle w:val="0"/>
              <w:jc w:val="center"/>
            </w:pPr>
            <w:r>
              <w:rPr>
                <w:sz w:val="20"/>
              </w:rPr>
              <w:t xml:space="preserve">15</w:t>
            </w:r>
          </w:p>
        </w:tc>
        <w:tc>
          <w:tcPr>
            <w:tcW w:w="794" w:type="dxa"/>
          </w:tcPr>
          <w:p>
            <w:pPr>
              <w:pStyle w:val="0"/>
              <w:jc w:val="center"/>
            </w:pPr>
            <w:r>
              <w:rPr>
                <w:sz w:val="20"/>
              </w:rPr>
              <w:t xml:space="preserve">18</w:t>
            </w:r>
          </w:p>
        </w:tc>
        <w:tc>
          <w:tcPr>
            <w:tcW w:w="794" w:type="dxa"/>
          </w:tcPr>
          <w:p>
            <w:pPr>
              <w:pStyle w:val="0"/>
              <w:jc w:val="center"/>
            </w:pPr>
            <w:r>
              <w:rPr>
                <w:sz w:val="20"/>
              </w:rPr>
              <w:t xml:space="preserve">21</w:t>
            </w:r>
          </w:p>
        </w:tc>
        <w:tc>
          <w:tcPr>
            <w:tcW w:w="794" w:type="dxa"/>
          </w:tcPr>
          <w:p>
            <w:pPr>
              <w:pStyle w:val="0"/>
              <w:jc w:val="center"/>
            </w:pPr>
            <w:r>
              <w:rPr>
                <w:sz w:val="20"/>
              </w:rPr>
              <w:t xml:space="preserve">24</w:t>
            </w:r>
          </w:p>
        </w:tc>
        <w:tc>
          <w:tcPr>
            <w:tcW w:w="2098"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1.1.1</w:t>
            </w:r>
          </w:p>
        </w:tc>
        <w:tc>
          <w:tcPr>
            <w:gridSpan w:val="15"/>
            <w:tcW w:w="14572" w:type="dxa"/>
          </w:tcPr>
          <w:p>
            <w:pPr>
              <w:pStyle w:val="0"/>
            </w:pPr>
            <w:r>
              <w:rPr>
                <w:sz w:val="20"/>
              </w:rPr>
              <w:t xml:space="preserve">В период с 2019 по 2026 гг. некоммерческим организациям выделено не менее 24 грантов (не менее 3 грантов ежегодно)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r>
      <w:tr>
        <w:tc>
          <w:tcPr>
            <w:tcW w:w="737" w:type="dxa"/>
          </w:tcPr>
          <w:p>
            <w:pPr>
              <w:pStyle w:val="0"/>
              <w:jc w:val="center"/>
            </w:pPr>
            <w:r>
              <w:rPr>
                <w:sz w:val="20"/>
              </w:rPr>
              <w:t xml:space="preserve">1.2</w:t>
            </w:r>
          </w:p>
        </w:tc>
        <w:tc>
          <w:tcPr>
            <w:tcW w:w="2268" w:type="dxa"/>
          </w:tcPr>
          <w:p>
            <w:pPr>
              <w:pStyle w:val="0"/>
            </w:pPr>
            <w:r>
              <w:rPr>
                <w:sz w:val="20"/>
              </w:rPr>
              <w:t xml:space="preserve">Проведены выставочные проекты в региональных музеях субъектах Российской Федерации по поляризации культурного наследия</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12</w:t>
            </w:r>
          </w:p>
        </w:tc>
        <w:tc>
          <w:tcPr>
            <w:tcW w:w="737" w:type="dxa"/>
          </w:tcPr>
          <w:p>
            <w:pPr>
              <w:pStyle w:val="0"/>
              <w:jc w:val="center"/>
            </w:pPr>
            <w:r>
              <w:rPr>
                <w:sz w:val="20"/>
              </w:rPr>
              <w:t xml:space="preserve">24</w:t>
            </w:r>
          </w:p>
        </w:tc>
        <w:tc>
          <w:tcPr>
            <w:tcW w:w="737" w:type="dxa"/>
          </w:tcPr>
          <w:p>
            <w:pPr>
              <w:pStyle w:val="0"/>
              <w:jc w:val="center"/>
            </w:pPr>
            <w:r>
              <w:rPr>
                <w:sz w:val="20"/>
              </w:rPr>
              <w:t xml:space="preserve">36</w:t>
            </w:r>
          </w:p>
        </w:tc>
        <w:tc>
          <w:tcPr>
            <w:tcW w:w="794" w:type="dxa"/>
          </w:tcPr>
          <w:p>
            <w:pPr>
              <w:pStyle w:val="0"/>
              <w:jc w:val="center"/>
            </w:pPr>
            <w:r>
              <w:rPr>
                <w:sz w:val="20"/>
              </w:rPr>
              <w:t xml:space="preserve">48</w:t>
            </w:r>
          </w:p>
        </w:tc>
        <w:tc>
          <w:tcPr>
            <w:tcW w:w="794" w:type="dxa"/>
          </w:tcPr>
          <w:p>
            <w:pPr>
              <w:pStyle w:val="0"/>
              <w:jc w:val="center"/>
            </w:pPr>
            <w:r>
              <w:rPr>
                <w:sz w:val="20"/>
              </w:rPr>
              <w:t xml:space="preserve">60</w:t>
            </w:r>
          </w:p>
        </w:tc>
        <w:tc>
          <w:tcPr>
            <w:tcW w:w="794" w:type="dxa"/>
          </w:tcPr>
          <w:p>
            <w:pPr>
              <w:pStyle w:val="0"/>
              <w:jc w:val="center"/>
            </w:pPr>
            <w:r>
              <w:rPr>
                <w:sz w:val="20"/>
              </w:rPr>
              <w:t xml:space="preserve">72</w:t>
            </w:r>
          </w:p>
        </w:tc>
        <w:tc>
          <w:tcPr>
            <w:tcW w:w="794" w:type="dxa"/>
          </w:tcPr>
          <w:p>
            <w:pPr>
              <w:pStyle w:val="0"/>
              <w:jc w:val="center"/>
            </w:pPr>
            <w:r>
              <w:rPr>
                <w:sz w:val="20"/>
              </w:rPr>
              <w:t xml:space="preserve">84</w:t>
            </w:r>
          </w:p>
        </w:tc>
        <w:tc>
          <w:tcPr>
            <w:tcW w:w="794" w:type="dxa"/>
          </w:tcPr>
          <w:p>
            <w:pPr>
              <w:pStyle w:val="0"/>
              <w:jc w:val="center"/>
            </w:pPr>
            <w:r>
              <w:rPr>
                <w:sz w:val="20"/>
              </w:rPr>
              <w:t xml:space="preserve">96</w:t>
            </w:r>
          </w:p>
        </w:tc>
        <w:tc>
          <w:tcPr>
            <w:tcW w:w="2098"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1.2.1</w:t>
            </w:r>
          </w:p>
        </w:tc>
        <w:tc>
          <w:tcPr>
            <w:gridSpan w:val="15"/>
            <w:tcW w:w="14572" w:type="dxa"/>
          </w:tcPr>
          <w:p>
            <w:pPr>
              <w:pStyle w:val="0"/>
            </w:pPr>
            <w:r>
              <w:rPr>
                <w:sz w:val="20"/>
              </w:rPr>
              <w:t xml:space="preserve">Проведено 96 выставок ведущих федеральных и региональных музеев в муниципальных образованиях Липецкой области</w:t>
            </w:r>
          </w:p>
        </w:tc>
      </w:tr>
      <w:tr>
        <w:tc>
          <w:tcPr>
            <w:tcW w:w="737" w:type="dxa"/>
          </w:tcPr>
          <w:p>
            <w:pPr>
              <w:pStyle w:val="0"/>
              <w:jc w:val="center"/>
            </w:pPr>
            <w:r>
              <w:rPr>
                <w:sz w:val="20"/>
              </w:rPr>
              <w:t xml:space="preserve">1.3</w:t>
            </w:r>
          </w:p>
        </w:tc>
        <w:tc>
          <w:tcPr>
            <w:tcW w:w="2268" w:type="dxa"/>
          </w:tcPr>
          <w:p>
            <w:pPr>
              <w:pStyle w:val="0"/>
            </w:pPr>
            <w:r>
              <w:rPr>
                <w:sz w:val="20"/>
              </w:rPr>
              <w:t xml:space="preserve">Оказана государственная поддержка лучшим сельским учреждениям культуры</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2020</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11</w:t>
            </w:r>
          </w:p>
        </w:tc>
        <w:tc>
          <w:tcPr>
            <w:tcW w:w="794" w:type="dxa"/>
          </w:tcPr>
          <w:p>
            <w:pPr>
              <w:pStyle w:val="0"/>
              <w:jc w:val="center"/>
            </w:pPr>
            <w:r>
              <w:rPr>
                <w:sz w:val="20"/>
              </w:rPr>
              <w:t xml:space="preserve">22</w:t>
            </w:r>
          </w:p>
        </w:tc>
        <w:tc>
          <w:tcPr>
            <w:tcW w:w="794" w:type="dxa"/>
          </w:tcPr>
          <w:p>
            <w:pPr>
              <w:pStyle w:val="0"/>
              <w:jc w:val="center"/>
            </w:pPr>
            <w:r>
              <w:rPr>
                <w:sz w:val="20"/>
              </w:rPr>
              <w:t xml:space="preserve">34</w:t>
            </w:r>
          </w:p>
        </w:tc>
        <w:tc>
          <w:tcPr>
            <w:tcW w:w="794" w:type="dxa"/>
          </w:tcPr>
          <w:p>
            <w:pPr>
              <w:pStyle w:val="0"/>
              <w:jc w:val="center"/>
            </w:pPr>
            <w:r>
              <w:rPr>
                <w:sz w:val="20"/>
              </w:rPr>
              <w:t xml:space="preserve">46</w:t>
            </w:r>
          </w:p>
        </w:tc>
        <w:tc>
          <w:tcPr>
            <w:tcW w:w="794" w:type="dxa"/>
          </w:tcPr>
          <w:p>
            <w:pPr>
              <w:pStyle w:val="0"/>
            </w:pPr>
            <w:r>
              <w:rPr>
                <w:sz w:val="20"/>
              </w:rPr>
            </w:r>
          </w:p>
        </w:tc>
        <w:tc>
          <w:tcPr>
            <w:tcW w:w="794" w:type="dxa"/>
          </w:tcPr>
          <w:p>
            <w:pPr>
              <w:pStyle w:val="0"/>
            </w:pPr>
            <w:r>
              <w:rPr>
                <w:sz w:val="20"/>
              </w:rPr>
            </w:r>
          </w:p>
        </w:tc>
        <w:tc>
          <w:tcPr>
            <w:tcW w:w="2098"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1.3.1</w:t>
            </w:r>
          </w:p>
        </w:tc>
        <w:tc>
          <w:tcPr>
            <w:gridSpan w:val="15"/>
            <w:tcW w:w="14572" w:type="dxa"/>
          </w:tcPr>
          <w:p>
            <w:pPr>
              <w:pStyle w:val="0"/>
            </w:pPr>
            <w:r>
              <w:rPr>
                <w:sz w:val="20"/>
              </w:rPr>
              <w:t xml:space="preserve">К концу 2024 года будет оказана государственная поддержка не менее 46 лучших сельских учреждений культуры. Мероприятие способствует вовлеченности в творческие процессы и проектную деятельность, повышает престиж профессии. Реализация мероприятия осуществляется в соответствии с </w:t>
            </w:r>
            <w:hyperlink w:history="0" r:id="rId55"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tc>
      </w:tr>
      <w:tr>
        <w:tc>
          <w:tcPr>
            <w:tcW w:w="737" w:type="dxa"/>
          </w:tcPr>
          <w:p>
            <w:pPr>
              <w:pStyle w:val="0"/>
              <w:jc w:val="center"/>
            </w:pPr>
            <w:r>
              <w:rPr>
                <w:sz w:val="20"/>
              </w:rPr>
              <w:t xml:space="preserve">1.4</w:t>
            </w:r>
          </w:p>
        </w:tc>
        <w:tc>
          <w:tcPr>
            <w:tcW w:w="2268" w:type="dxa"/>
          </w:tcPr>
          <w:p>
            <w:pPr>
              <w:pStyle w:val="0"/>
            </w:pPr>
            <w:r>
              <w:rPr>
                <w:sz w:val="20"/>
              </w:rPr>
              <w:t xml:space="preserve">Оказана государственная поддержка лучшим работникам сельских учреждений культуры</w:t>
            </w:r>
          </w:p>
        </w:tc>
        <w:tc>
          <w:tcPr>
            <w:tcW w:w="907" w:type="dxa"/>
          </w:tcPr>
          <w:p>
            <w:pPr>
              <w:pStyle w:val="0"/>
            </w:pPr>
            <w:r>
              <w:rPr>
                <w:sz w:val="20"/>
              </w:rPr>
            </w:r>
          </w:p>
        </w:tc>
        <w:tc>
          <w:tcPr>
            <w:tcW w:w="850" w:type="dxa"/>
          </w:tcPr>
          <w:p>
            <w:pPr>
              <w:pStyle w:val="0"/>
            </w:pPr>
            <w:r>
              <w:rPr>
                <w:sz w:val="20"/>
              </w:rPr>
              <w:t xml:space="preserve">Чел.</w:t>
            </w:r>
          </w:p>
        </w:tc>
        <w:tc>
          <w:tcPr>
            <w:tcW w:w="737" w:type="dxa"/>
          </w:tcPr>
          <w:p>
            <w:pPr>
              <w:pStyle w:val="0"/>
              <w:jc w:val="center"/>
            </w:pPr>
            <w:r>
              <w:rPr>
                <w:sz w:val="20"/>
              </w:rPr>
              <w:t xml:space="preserve">0</w:t>
            </w:r>
          </w:p>
        </w:tc>
        <w:tc>
          <w:tcPr>
            <w:tcW w:w="737" w:type="dxa"/>
          </w:tcPr>
          <w:p>
            <w:pPr>
              <w:pStyle w:val="0"/>
            </w:pPr>
            <w:r>
              <w:rPr>
                <w:sz w:val="20"/>
              </w:rPr>
              <w:t xml:space="preserve">2020</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12</w:t>
            </w:r>
          </w:p>
        </w:tc>
        <w:tc>
          <w:tcPr>
            <w:tcW w:w="794" w:type="dxa"/>
          </w:tcPr>
          <w:p>
            <w:pPr>
              <w:pStyle w:val="0"/>
              <w:jc w:val="center"/>
            </w:pPr>
            <w:r>
              <w:rPr>
                <w:sz w:val="20"/>
              </w:rPr>
              <w:t xml:space="preserve">24</w:t>
            </w:r>
          </w:p>
        </w:tc>
        <w:tc>
          <w:tcPr>
            <w:tcW w:w="794" w:type="dxa"/>
          </w:tcPr>
          <w:p>
            <w:pPr>
              <w:pStyle w:val="0"/>
              <w:jc w:val="center"/>
            </w:pPr>
            <w:r>
              <w:rPr>
                <w:sz w:val="20"/>
              </w:rPr>
              <w:t xml:space="preserve">37</w:t>
            </w:r>
          </w:p>
        </w:tc>
        <w:tc>
          <w:tcPr>
            <w:tcW w:w="794" w:type="dxa"/>
          </w:tcPr>
          <w:p>
            <w:pPr>
              <w:pStyle w:val="0"/>
              <w:jc w:val="center"/>
            </w:pPr>
            <w:r>
              <w:rPr>
                <w:sz w:val="20"/>
              </w:rPr>
              <w:t xml:space="preserve">50</w:t>
            </w:r>
          </w:p>
        </w:tc>
        <w:tc>
          <w:tcPr>
            <w:tcW w:w="794" w:type="dxa"/>
          </w:tcPr>
          <w:p>
            <w:pPr>
              <w:pStyle w:val="0"/>
            </w:pPr>
            <w:r>
              <w:rPr>
                <w:sz w:val="20"/>
              </w:rPr>
            </w:r>
          </w:p>
        </w:tc>
        <w:tc>
          <w:tcPr>
            <w:tcW w:w="794" w:type="dxa"/>
          </w:tcPr>
          <w:p>
            <w:pPr>
              <w:pStyle w:val="0"/>
            </w:pPr>
            <w:r>
              <w:rPr>
                <w:sz w:val="20"/>
              </w:rPr>
            </w:r>
          </w:p>
        </w:tc>
        <w:tc>
          <w:tcPr>
            <w:tcW w:w="2098"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1.4.1</w:t>
            </w:r>
          </w:p>
        </w:tc>
        <w:tc>
          <w:tcPr>
            <w:gridSpan w:val="15"/>
            <w:tcW w:w="14572" w:type="dxa"/>
          </w:tcPr>
          <w:p>
            <w:pPr>
              <w:pStyle w:val="0"/>
            </w:pPr>
            <w:r>
              <w:rPr>
                <w:sz w:val="20"/>
              </w:rPr>
              <w:t xml:space="preserve">К концу 2024 года будет оказана государственная поддержка не менее 50 работников сельских учреждений культуры. Денежные поощрения будут выплачиваться лучшим работникам сельских учреждений культуре в размере 50 тыс. руб. Мероприятие способствует вовлеченности в творческие процессы и проектную деятельность, повышает престиж профессии</w:t>
            </w:r>
          </w:p>
        </w:tc>
      </w:tr>
      <w:tr>
        <w:tc>
          <w:tcPr>
            <w:tcW w:w="737" w:type="dxa"/>
          </w:tcPr>
          <w:p>
            <w:pPr>
              <w:pStyle w:val="0"/>
              <w:jc w:val="center"/>
            </w:pPr>
            <w:r>
              <w:rPr>
                <w:sz w:val="20"/>
              </w:rPr>
              <w:t xml:space="preserve">2</w:t>
            </w:r>
          </w:p>
        </w:tc>
        <w:tc>
          <w:tcPr>
            <w:gridSpan w:val="15"/>
            <w:tcW w:w="14572"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737" w:type="dxa"/>
          </w:tcPr>
          <w:p>
            <w:pPr>
              <w:pStyle w:val="0"/>
              <w:jc w:val="center"/>
            </w:pPr>
            <w:r>
              <w:rPr>
                <w:sz w:val="20"/>
              </w:rPr>
              <w:t xml:space="preserve">2.1</w:t>
            </w:r>
          </w:p>
        </w:tc>
        <w:tc>
          <w:tcPr>
            <w:tcW w:w="2268" w:type="dxa"/>
          </w:tcPr>
          <w:p>
            <w:pPr>
              <w:pStyle w:val="0"/>
            </w:pPr>
            <w:r>
              <w:rPr>
                <w:sz w:val="20"/>
              </w:rPr>
              <w:t xml:space="preserve">Проведены фестивали любительских творческих коллективов с вручением грантов</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pPr>
            <w:r>
              <w:rPr>
                <w:sz w:val="20"/>
              </w:rPr>
            </w:r>
          </w:p>
        </w:tc>
        <w:tc>
          <w:tcPr>
            <w:tcW w:w="737" w:type="dxa"/>
          </w:tcPr>
          <w:p>
            <w:pPr>
              <w:pStyle w:val="0"/>
              <w:jc w:val="center"/>
            </w:pPr>
            <w:r>
              <w:rPr>
                <w:sz w:val="20"/>
              </w:rPr>
              <w:t xml:space="preserve">3</w:t>
            </w:r>
          </w:p>
        </w:tc>
        <w:tc>
          <w:tcPr>
            <w:tcW w:w="737" w:type="dxa"/>
          </w:tcPr>
          <w:p>
            <w:pPr>
              <w:pStyle w:val="0"/>
            </w:pPr>
            <w:r>
              <w:rPr>
                <w:sz w:val="20"/>
              </w:rPr>
            </w:r>
          </w:p>
        </w:tc>
        <w:tc>
          <w:tcPr>
            <w:tcW w:w="794" w:type="dxa"/>
          </w:tcPr>
          <w:p>
            <w:pPr>
              <w:pStyle w:val="0"/>
              <w:jc w:val="center"/>
            </w:pPr>
            <w:r>
              <w:rPr>
                <w:sz w:val="20"/>
              </w:rPr>
              <w:t xml:space="preserve">6</w:t>
            </w:r>
          </w:p>
        </w:tc>
        <w:tc>
          <w:tcPr>
            <w:tcW w:w="794" w:type="dxa"/>
          </w:tcPr>
          <w:p>
            <w:pPr>
              <w:pStyle w:val="0"/>
            </w:pPr>
            <w:r>
              <w:rPr>
                <w:sz w:val="20"/>
              </w:rPr>
            </w:r>
          </w:p>
        </w:tc>
        <w:tc>
          <w:tcPr>
            <w:tcW w:w="794" w:type="dxa"/>
          </w:tcPr>
          <w:p>
            <w:pPr>
              <w:pStyle w:val="0"/>
              <w:jc w:val="center"/>
            </w:pPr>
            <w:r>
              <w:rPr>
                <w:sz w:val="20"/>
              </w:rPr>
              <w:t xml:space="preserve">9</w:t>
            </w:r>
          </w:p>
        </w:tc>
        <w:tc>
          <w:tcPr>
            <w:tcW w:w="794" w:type="dxa"/>
          </w:tcPr>
          <w:p>
            <w:pPr>
              <w:pStyle w:val="0"/>
            </w:pPr>
            <w:r>
              <w:rPr>
                <w:sz w:val="20"/>
              </w:rPr>
            </w:r>
          </w:p>
        </w:tc>
        <w:tc>
          <w:tcPr>
            <w:tcW w:w="794" w:type="dxa"/>
          </w:tcPr>
          <w:p>
            <w:pPr>
              <w:pStyle w:val="0"/>
              <w:jc w:val="center"/>
            </w:pPr>
            <w:r>
              <w:rPr>
                <w:sz w:val="20"/>
              </w:rPr>
              <w:t xml:space="preserve">12</w:t>
            </w:r>
          </w:p>
        </w:tc>
        <w:tc>
          <w:tcPr>
            <w:tcW w:w="2098" w:type="dxa"/>
          </w:tcPr>
          <w:p>
            <w:pPr>
              <w:pStyle w:val="0"/>
            </w:pPr>
            <w:r>
              <w:rPr>
                <w:sz w:val="20"/>
              </w:rPr>
              <w:t xml:space="preserve">Проведение массовых мероприятий</w:t>
            </w:r>
          </w:p>
        </w:tc>
        <w:tc>
          <w:tcPr>
            <w:tcW w:w="794" w:type="dxa"/>
          </w:tcPr>
          <w:p>
            <w:pPr>
              <w:pStyle w:val="0"/>
            </w:pPr>
            <w:r>
              <w:rPr>
                <w:sz w:val="20"/>
              </w:rPr>
              <w:t xml:space="preserve">Нет</w:t>
            </w:r>
          </w:p>
        </w:tc>
      </w:tr>
      <w:tr>
        <w:tc>
          <w:tcPr>
            <w:tcW w:w="737" w:type="dxa"/>
          </w:tcPr>
          <w:p>
            <w:pPr>
              <w:pStyle w:val="0"/>
              <w:jc w:val="center"/>
            </w:pPr>
            <w:r>
              <w:rPr>
                <w:sz w:val="20"/>
              </w:rPr>
              <w:t xml:space="preserve">2.1.1</w:t>
            </w:r>
          </w:p>
        </w:tc>
        <w:tc>
          <w:tcPr>
            <w:gridSpan w:val="15"/>
            <w:tcW w:w="14572" w:type="dxa"/>
          </w:tcPr>
          <w:p>
            <w:pPr>
              <w:pStyle w:val="0"/>
            </w:pPr>
            <w:r>
              <w:rPr>
                <w:sz w:val="20"/>
              </w:rPr>
              <w:t xml:space="preserve">За период с 2019 по 2026 гг. организовано и проведено 4 Фестиваля любительских творческих коллективов (один раз в два года) с вручением 12 грантов (по 3 гранта в год проведения фестиваля)</w:t>
            </w:r>
          </w:p>
        </w:tc>
      </w:tr>
      <w:tr>
        <w:tc>
          <w:tcPr>
            <w:tcW w:w="737" w:type="dxa"/>
          </w:tcPr>
          <w:p>
            <w:pPr>
              <w:pStyle w:val="0"/>
              <w:jc w:val="center"/>
            </w:pPr>
            <w:r>
              <w:rPr>
                <w:sz w:val="20"/>
              </w:rPr>
              <w:t xml:space="preserve">2.2</w:t>
            </w:r>
          </w:p>
        </w:tc>
        <w:tc>
          <w:tcPr>
            <w:tcW w:w="2268" w:type="dxa"/>
          </w:tcPr>
          <w:p>
            <w:pPr>
              <w:pStyle w:val="0"/>
            </w:pPr>
            <w:r>
              <w:rPr>
                <w:sz w:val="20"/>
              </w:rPr>
              <w:t xml:space="preserve">Проведены фестивали детского творчества всех жанров</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5</w:t>
            </w:r>
          </w:p>
        </w:tc>
        <w:tc>
          <w:tcPr>
            <w:tcW w:w="737" w:type="dxa"/>
          </w:tcPr>
          <w:p>
            <w:pPr>
              <w:pStyle w:val="0"/>
              <w:jc w:val="center"/>
            </w:pPr>
            <w:r>
              <w:rPr>
                <w:sz w:val="20"/>
              </w:rPr>
              <w:t xml:space="preserve">10</w:t>
            </w:r>
          </w:p>
        </w:tc>
        <w:tc>
          <w:tcPr>
            <w:tcW w:w="737" w:type="dxa"/>
          </w:tcPr>
          <w:p>
            <w:pPr>
              <w:pStyle w:val="0"/>
              <w:jc w:val="center"/>
            </w:pPr>
            <w:r>
              <w:rPr>
                <w:sz w:val="20"/>
              </w:rPr>
              <w:t xml:space="preserve">15</w:t>
            </w:r>
          </w:p>
        </w:tc>
        <w:tc>
          <w:tcPr>
            <w:tcW w:w="794" w:type="dxa"/>
          </w:tcPr>
          <w:p>
            <w:pPr>
              <w:pStyle w:val="0"/>
              <w:jc w:val="center"/>
            </w:pPr>
            <w:r>
              <w:rPr>
                <w:sz w:val="20"/>
              </w:rPr>
              <w:t xml:space="preserve">20</w:t>
            </w:r>
          </w:p>
        </w:tc>
        <w:tc>
          <w:tcPr>
            <w:tcW w:w="794" w:type="dxa"/>
          </w:tcPr>
          <w:p>
            <w:pPr>
              <w:pStyle w:val="0"/>
              <w:jc w:val="center"/>
            </w:pPr>
            <w:r>
              <w:rPr>
                <w:sz w:val="20"/>
              </w:rPr>
              <w:t xml:space="preserve">25</w:t>
            </w:r>
          </w:p>
        </w:tc>
        <w:tc>
          <w:tcPr>
            <w:tcW w:w="794" w:type="dxa"/>
          </w:tcPr>
          <w:p>
            <w:pPr>
              <w:pStyle w:val="0"/>
              <w:jc w:val="center"/>
            </w:pPr>
            <w:r>
              <w:rPr>
                <w:sz w:val="20"/>
              </w:rPr>
              <w:t xml:space="preserve">30</w:t>
            </w:r>
          </w:p>
        </w:tc>
        <w:tc>
          <w:tcPr>
            <w:tcW w:w="794" w:type="dxa"/>
          </w:tcPr>
          <w:p>
            <w:pPr>
              <w:pStyle w:val="0"/>
              <w:jc w:val="center"/>
            </w:pPr>
            <w:r>
              <w:rPr>
                <w:sz w:val="20"/>
              </w:rPr>
              <w:t xml:space="preserve">35</w:t>
            </w:r>
          </w:p>
        </w:tc>
        <w:tc>
          <w:tcPr>
            <w:tcW w:w="794" w:type="dxa"/>
          </w:tcPr>
          <w:p>
            <w:pPr>
              <w:pStyle w:val="0"/>
              <w:jc w:val="center"/>
            </w:pPr>
            <w:r>
              <w:rPr>
                <w:sz w:val="20"/>
              </w:rPr>
              <w:t xml:space="preserve">40</w:t>
            </w:r>
          </w:p>
        </w:tc>
        <w:tc>
          <w:tcPr>
            <w:tcW w:w="2098" w:type="dxa"/>
          </w:tcPr>
          <w:p>
            <w:pPr>
              <w:pStyle w:val="0"/>
            </w:pPr>
            <w:r>
              <w:rPr>
                <w:sz w:val="20"/>
              </w:rPr>
              <w:t xml:space="preserve">Проведение массовых мероприятий</w:t>
            </w:r>
          </w:p>
        </w:tc>
        <w:tc>
          <w:tcPr>
            <w:tcW w:w="794" w:type="dxa"/>
          </w:tcPr>
          <w:p>
            <w:pPr>
              <w:pStyle w:val="0"/>
            </w:pPr>
            <w:r>
              <w:rPr>
                <w:sz w:val="20"/>
              </w:rPr>
              <w:t xml:space="preserve">Нет</w:t>
            </w:r>
          </w:p>
        </w:tc>
      </w:tr>
      <w:tr>
        <w:tc>
          <w:tcPr>
            <w:tcW w:w="737" w:type="dxa"/>
          </w:tcPr>
          <w:p>
            <w:pPr>
              <w:pStyle w:val="0"/>
              <w:jc w:val="center"/>
            </w:pPr>
            <w:r>
              <w:rPr>
                <w:sz w:val="20"/>
              </w:rPr>
              <w:t xml:space="preserve">2.2.1</w:t>
            </w:r>
          </w:p>
        </w:tc>
        <w:tc>
          <w:tcPr>
            <w:gridSpan w:val="15"/>
            <w:tcW w:w="14572" w:type="dxa"/>
          </w:tcPr>
          <w:p>
            <w:pPr>
              <w:pStyle w:val="0"/>
            </w:pPr>
            <w:r>
              <w:rPr>
                <w:sz w:val="20"/>
              </w:rPr>
              <w:t xml:space="preserve">К 2026 году организовано и проведено не менее 40 фестивалей (не менее 5 фестивалей ежегодно) и конкурсов для детей</w:t>
            </w:r>
          </w:p>
        </w:tc>
      </w:tr>
      <w:tr>
        <w:tc>
          <w:tcPr>
            <w:tcW w:w="737" w:type="dxa"/>
          </w:tcPr>
          <w:p>
            <w:pPr>
              <w:pStyle w:val="0"/>
              <w:jc w:val="center"/>
            </w:pPr>
            <w:r>
              <w:rPr>
                <w:sz w:val="20"/>
              </w:rPr>
              <w:t xml:space="preserve">2.3</w:t>
            </w:r>
          </w:p>
        </w:tc>
        <w:tc>
          <w:tcPr>
            <w:tcW w:w="2268" w:type="dxa"/>
          </w:tcPr>
          <w:p>
            <w:pPr>
              <w:pStyle w:val="0"/>
            </w:pPr>
            <w:r>
              <w:rPr>
                <w:sz w:val="20"/>
              </w:rPr>
              <w:t xml:space="preserve">Создан и функционирует Центр непрерывного образования и повышения квалификации творческих и управленческих кадров в сфере культуры</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106</w:t>
            </w:r>
          </w:p>
        </w:tc>
        <w:tc>
          <w:tcPr>
            <w:tcW w:w="737" w:type="dxa"/>
          </w:tcPr>
          <w:p>
            <w:pPr>
              <w:pStyle w:val="0"/>
            </w:pPr>
            <w:r>
              <w:rPr>
                <w:sz w:val="20"/>
              </w:rPr>
              <w:t xml:space="preserve">2018</w:t>
            </w:r>
          </w:p>
        </w:tc>
        <w:tc>
          <w:tcPr>
            <w:tcW w:w="737" w:type="dxa"/>
          </w:tcPr>
          <w:p>
            <w:pPr>
              <w:pStyle w:val="0"/>
              <w:jc w:val="center"/>
            </w:pPr>
            <w:r>
              <w:rPr>
                <w:sz w:val="20"/>
              </w:rPr>
              <w:t xml:space="preserve">106</w:t>
            </w:r>
          </w:p>
        </w:tc>
        <w:tc>
          <w:tcPr>
            <w:tcW w:w="737" w:type="dxa"/>
          </w:tcPr>
          <w:p>
            <w:pPr>
              <w:pStyle w:val="0"/>
              <w:jc w:val="center"/>
            </w:pPr>
            <w:r>
              <w:rPr>
                <w:sz w:val="20"/>
              </w:rPr>
              <w:t xml:space="preserve">312</w:t>
            </w:r>
          </w:p>
        </w:tc>
        <w:tc>
          <w:tcPr>
            <w:tcW w:w="737" w:type="dxa"/>
          </w:tcPr>
          <w:p>
            <w:pPr>
              <w:pStyle w:val="0"/>
              <w:jc w:val="center"/>
            </w:pPr>
            <w:r>
              <w:rPr>
                <w:sz w:val="20"/>
              </w:rPr>
              <w:t xml:space="preserve">629</w:t>
            </w:r>
          </w:p>
        </w:tc>
        <w:tc>
          <w:tcPr>
            <w:tcW w:w="794" w:type="dxa"/>
          </w:tcPr>
          <w:p>
            <w:pPr>
              <w:pStyle w:val="0"/>
              <w:jc w:val="center"/>
            </w:pPr>
            <w:r>
              <w:rPr>
                <w:sz w:val="20"/>
              </w:rPr>
              <w:t xml:space="preserve">1 000</w:t>
            </w:r>
          </w:p>
        </w:tc>
        <w:tc>
          <w:tcPr>
            <w:tcW w:w="794" w:type="dxa"/>
          </w:tcPr>
          <w:p>
            <w:pPr>
              <w:pStyle w:val="0"/>
              <w:jc w:val="center"/>
            </w:pPr>
            <w:r>
              <w:rPr>
                <w:sz w:val="20"/>
              </w:rPr>
              <w:t xml:space="preserve">1 371</w:t>
            </w:r>
          </w:p>
        </w:tc>
        <w:tc>
          <w:tcPr>
            <w:tcW w:w="794" w:type="dxa"/>
          </w:tcPr>
          <w:p>
            <w:pPr>
              <w:pStyle w:val="0"/>
              <w:jc w:val="center"/>
            </w:pPr>
            <w:r>
              <w:rPr>
                <w:sz w:val="20"/>
              </w:rPr>
              <w:t xml:space="preserve">1 742</w:t>
            </w:r>
          </w:p>
        </w:tc>
        <w:tc>
          <w:tcPr>
            <w:tcW w:w="794" w:type="dxa"/>
          </w:tcPr>
          <w:p>
            <w:pPr>
              <w:pStyle w:val="0"/>
              <w:jc w:val="center"/>
            </w:pPr>
            <w:r>
              <w:rPr>
                <w:sz w:val="20"/>
              </w:rPr>
              <w:t xml:space="preserve">2 113</w:t>
            </w:r>
          </w:p>
        </w:tc>
        <w:tc>
          <w:tcPr>
            <w:tcW w:w="794" w:type="dxa"/>
          </w:tcPr>
          <w:p>
            <w:pPr>
              <w:pStyle w:val="0"/>
              <w:jc w:val="center"/>
            </w:pPr>
            <w:r>
              <w:rPr>
                <w:sz w:val="20"/>
              </w:rPr>
              <w:t xml:space="preserve">2 484</w:t>
            </w:r>
          </w:p>
        </w:tc>
        <w:tc>
          <w:tcPr>
            <w:tcW w:w="2098" w:type="dxa"/>
          </w:tcPr>
          <w:p>
            <w:pPr>
              <w:pStyle w:val="0"/>
            </w:pPr>
            <w:r>
              <w:rPr>
                <w:sz w:val="20"/>
              </w:rPr>
              <w:t xml:space="preserve">Проведение образовательных мероприятий</w:t>
            </w:r>
          </w:p>
        </w:tc>
        <w:tc>
          <w:tcPr>
            <w:tcW w:w="794" w:type="dxa"/>
          </w:tcPr>
          <w:p>
            <w:pPr>
              <w:pStyle w:val="0"/>
            </w:pPr>
            <w:r>
              <w:rPr>
                <w:sz w:val="20"/>
              </w:rPr>
              <w:t xml:space="preserve">Да</w:t>
            </w:r>
          </w:p>
        </w:tc>
      </w:tr>
      <w:tr>
        <w:tc>
          <w:tcPr>
            <w:tcW w:w="737" w:type="dxa"/>
          </w:tcPr>
          <w:p>
            <w:pPr>
              <w:pStyle w:val="0"/>
              <w:jc w:val="center"/>
            </w:pPr>
            <w:r>
              <w:rPr>
                <w:sz w:val="20"/>
              </w:rPr>
              <w:t xml:space="preserve">2.3.1</w:t>
            </w:r>
          </w:p>
        </w:tc>
        <w:tc>
          <w:tcPr>
            <w:gridSpan w:val="15"/>
            <w:tcW w:w="14572" w:type="dxa"/>
          </w:tcPr>
          <w:p>
            <w:pPr>
              <w:pStyle w:val="0"/>
            </w:pPr>
            <w:r>
              <w:rPr>
                <w:sz w:val="20"/>
              </w:rPr>
              <w:t xml:space="preserve">Прошли повышение квалификации 2484 работника сферы культуры Липецкой области</w:t>
            </w:r>
          </w:p>
        </w:tc>
      </w:tr>
      <w:tr>
        <w:tc>
          <w:tcPr>
            <w:tcW w:w="737" w:type="dxa"/>
          </w:tcPr>
          <w:p>
            <w:pPr>
              <w:pStyle w:val="0"/>
              <w:jc w:val="center"/>
            </w:pPr>
            <w:r>
              <w:rPr>
                <w:sz w:val="20"/>
              </w:rPr>
              <w:t xml:space="preserve">2.4</w:t>
            </w:r>
          </w:p>
        </w:tc>
        <w:tc>
          <w:tcPr>
            <w:tcW w:w="2268" w:type="dxa"/>
          </w:tcPr>
          <w:p>
            <w:pPr>
              <w:pStyle w:val="0"/>
            </w:pPr>
            <w:r>
              <w:rPr>
                <w:sz w:val="20"/>
              </w:rPr>
              <w:t xml:space="preserve">Поддержаны всероссийские, международные и межрегиональные творческие проекты в области музыкального и театрального искусства</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2098"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2.4.1</w:t>
            </w:r>
          </w:p>
        </w:tc>
        <w:tc>
          <w:tcPr>
            <w:gridSpan w:val="15"/>
            <w:tcW w:w="14572" w:type="dxa"/>
          </w:tcPr>
          <w:p>
            <w:pPr>
              <w:pStyle w:val="0"/>
            </w:pPr>
            <w:r>
              <w:rPr>
                <w:sz w:val="20"/>
              </w:rPr>
              <w:t xml:space="preserve">К 2026 году не менее 8 грантов выделено некоммерческим организациям на реализацию всероссийских и международных творческих проектов в области музыкального и театрального искусства</w:t>
            </w:r>
          </w:p>
        </w:tc>
      </w:tr>
      <w:tr>
        <w:tc>
          <w:tcPr>
            <w:tcW w:w="737" w:type="dxa"/>
          </w:tcPr>
          <w:p>
            <w:pPr>
              <w:pStyle w:val="0"/>
              <w:jc w:val="center"/>
            </w:pPr>
            <w:r>
              <w:rPr>
                <w:sz w:val="20"/>
              </w:rPr>
              <w:t xml:space="preserve">2.5</w:t>
            </w:r>
          </w:p>
        </w:tc>
        <w:tc>
          <w:tcPr>
            <w:tcW w:w="2268" w:type="dxa"/>
          </w:tcPr>
          <w:p>
            <w:pPr>
              <w:pStyle w:val="0"/>
            </w:pPr>
            <w:r>
              <w:rPr>
                <w:sz w:val="20"/>
              </w:rPr>
              <w:t xml:space="preserve">Организованы культурно-просветительские программы для школьников</w:t>
            </w:r>
          </w:p>
        </w:tc>
        <w:tc>
          <w:tcPr>
            <w:tcW w:w="907" w:type="dxa"/>
          </w:tcPr>
          <w:p>
            <w:pPr>
              <w:pStyle w:val="0"/>
            </w:pPr>
            <w:r>
              <w:rPr>
                <w:sz w:val="20"/>
              </w:rPr>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2098"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2.5.1</w:t>
            </w:r>
          </w:p>
        </w:tc>
        <w:tc>
          <w:tcPr>
            <w:gridSpan w:val="15"/>
            <w:tcW w:w="14572" w:type="dxa"/>
          </w:tcPr>
          <w:p>
            <w:pPr>
              <w:pStyle w:val="0"/>
            </w:pPr>
            <w:r>
              <w:rPr>
                <w:sz w:val="20"/>
              </w:rPr>
              <w:t xml:space="preserve">За период с 2019 по 2026 гг. организовано не менее 8 культурно-просветительских программ для 2 400 школьников (не менее 1 культурно-образовательной программы для 300 школьников ежегодно)</w:t>
            </w:r>
          </w:p>
        </w:tc>
      </w:tr>
      <w:tr>
        <w:tc>
          <w:tcPr>
            <w:tcW w:w="737" w:type="dxa"/>
          </w:tcPr>
          <w:p>
            <w:pPr>
              <w:pStyle w:val="0"/>
              <w:jc w:val="center"/>
            </w:pPr>
            <w:r>
              <w:rPr>
                <w:sz w:val="20"/>
              </w:rPr>
              <w:t xml:space="preserve">3</w:t>
            </w:r>
          </w:p>
        </w:tc>
        <w:tc>
          <w:tcPr>
            <w:gridSpan w:val="15"/>
            <w:tcW w:w="14572" w:type="dxa"/>
          </w:tcPr>
          <w:p>
            <w:pPr>
              <w:pStyle w:val="0"/>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c>
          <w:tcPr>
            <w:tcW w:w="737" w:type="dxa"/>
          </w:tcPr>
          <w:p>
            <w:pPr>
              <w:pStyle w:val="0"/>
              <w:jc w:val="center"/>
            </w:pPr>
            <w:r>
              <w:rPr>
                <w:sz w:val="20"/>
              </w:rPr>
              <w:t xml:space="preserve">3.1</w:t>
            </w:r>
          </w:p>
        </w:tc>
        <w:tc>
          <w:tcPr>
            <w:tcW w:w="2268" w:type="dxa"/>
          </w:tcPr>
          <w:p>
            <w:pPr>
              <w:pStyle w:val="0"/>
            </w:pPr>
            <w:r>
              <w:rPr>
                <w:sz w:val="20"/>
              </w:rPr>
              <w:t xml:space="preserve">Реализована программы "Волонтеры культуры"</w:t>
            </w:r>
          </w:p>
        </w:tc>
        <w:tc>
          <w:tcPr>
            <w:tcW w:w="907" w:type="dxa"/>
          </w:tcPr>
          <w:p>
            <w:pPr>
              <w:pStyle w:val="0"/>
            </w:pPr>
            <w:r>
              <w:rPr>
                <w:sz w:val="20"/>
              </w:rPr>
            </w:r>
          </w:p>
        </w:tc>
        <w:tc>
          <w:tcPr>
            <w:tcW w:w="850" w:type="dxa"/>
          </w:tcPr>
          <w:p>
            <w:pPr>
              <w:pStyle w:val="0"/>
            </w:pPr>
            <w:r>
              <w:rPr>
                <w:sz w:val="20"/>
              </w:rPr>
              <w:t xml:space="preserve">Чел.</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78</w:t>
            </w:r>
          </w:p>
        </w:tc>
        <w:tc>
          <w:tcPr>
            <w:tcW w:w="737" w:type="dxa"/>
          </w:tcPr>
          <w:p>
            <w:pPr>
              <w:pStyle w:val="0"/>
              <w:jc w:val="center"/>
            </w:pPr>
            <w:r>
              <w:rPr>
                <w:sz w:val="20"/>
              </w:rPr>
              <w:t xml:space="preserve">195</w:t>
            </w:r>
          </w:p>
        </w:tc>
        <w:tc>
          <w:tcPr>
            <w:tcW w:w="737" w:type="dxa"/>
          </w:tcPr>
          <w:p>
            <w:pPr>
              <w:pStyle w:val="0"/>
              <w:jc w:val="center"/>
            </w:pPr>
            <w:r>
              <w:rPr>
                <w:sz w:val="20"/>
              </w:rPr>
              <w:t xml:space="preserve">312</w:t>
            </w:r>
          </w:p>
        </w:tc>
        <w:tc>
          <w:tcPr>
            <w:tcW w:w="794" w:type="dxa"/>
          </w:tcPr>
          <w:p>
            <w:pPr>
              <w:pStyle w:val="0"/>
              <w:jc w:val="center"/>
            </w:pPr>
            <w:r>
              <w:rPr>
                <w:sz w:val="20"/>
              </w:rPr>
              <w:t xml:space="preserve">4 103</w:t>
            </w:r>
          </w:p>
        </w:tc>
        <w:tc>
          <w:tcPr>
            <w:tcW w:w="794" w:type="dxa"/>
          </w:tcPr>
          <w:p>
            <w:pPr>
              <w:pStyle w:val="0"/>
              <w:jc w:val="center"/>
            </w:pPr>
            <w:r>
              <w:rPr>
                <w:sz w:val="20"/>
              </w:rPr>
              <w:t xml:space="preserve">4 434</w:t>
            </w:r>
          </w:p>
        </w:tc>
        <w:tc>
          <w:tcPr>
            <w:tcW w:w="794" w:type="dxa"/>
          </w:tcPr>
          <w:p>
            <w:pPr>
              <w:pStyle w:val="0"/>
              <w:jc w:val="center"/>
            </w:pPr>
            <w:r>
              <w:rPr>
                <w:sz w:val="20"/>
              </w:rPr>
              <w:t xml:space="preserve">4 765</w:t>
            </w:r>
          </w:p>
        </w:tc>
        <w:tc>
          <w:tcPr>
            <w:tcW w:w="794" w:type="dxa"/>
          </w:tcPr>
          <w:p>
            <w:pPr>
              <w:pStyle w:val="0"/>
              <w:jc w:val="center"/>
            </w:pPr>
            <w:r>
              <w:rPr>
                <w:sz w:val="20"/>
              </w:rPr>
              <w:t xml:space="preserve">5 096</w:t>
            </w:r>
          </w:p>
        </w:tc>
        <w:tc>
          <w:tcPr>
            <w:tcW w:w="794" w:type="dxa"/>
          </w:tcPr>
          <w:p>
            <w:pPr>
              <w:pStyle w:val="0"/>
              <w:jc w:val="center"/>
            </w:pPr>
            <w:r>
              <w:rPr>
                <w:sz w:val="20"/>
              </w:rPr>
              <w:t xml:space="preserve">5 427</w:t>
            </w:r>
          </w:p>
        </w:tc>
        <w:tc>
          <w:tcPr>
            <w:tcW w:w="2098" w:type="dxa"/>
          </w:tcPr>
          <w:p>
            <w:pPr>
              <w:pStyle w:val="0"/>
            </w:pPr>
            <w:r>
              <w:rPr>
                <w:sz w:val="20"/>
              </w:rPr>
              <w:t xml:space="preserve">Приобретение товаров, работ, услуг</w:t>
            </w:r>
          </w:p>
        </w:tc>
        <w:tc>
          <w:tcPr>
            <w:tcW w:w="794" w:type="dxa"/>
          </w:tcPr>
          <w:p>
            <w:pPr>
              <w:pStyle w:val="0"/>
            </w:pPr>
            <w:r>
              <w:rPr>
                <w:sz w:val="20"/>
              </w:rPr>
              <w:t xml:space="preserve">Нет</w:t>
            </w:r>
          </w:p>
        </w:tc>
      </w:tr>
      <w:tr>
        <w:tc>
          <w:tcPr>
            <w:tcW w:w="737" w:type="dxa"/>
          </w:tcPr>
          <w:p>
            <w:pPr>
              <w:pStyle w:val="0"/>
              <w:jc w:val="center"/>
            </w:pPr>
            <w:r>
              <w:rPr>
                <w:sz w:val="20"/>
              </w:rPr>
              <w:t xml:space="preserve">3.1.1</w:t>
            </w:r>
          </w:p>
        </w:tc>
        <w:tc>
          <w:tcPr>
            <w:gridSpan w:val="15"/>
            <w:tcW w:w="14572" w:type="dxa"/>
          </w:tcPr>
          <w:p>
            <w:pPr>
              <w:pStyle w:val="0"/>
            </w:pPr>
            <w:r>
              <w:rPr>
                <w:sz w:val="20"/>
              </w:rPr>
              <w:t xml:space="preserve">К 2026 году в программе "Волонтеры культуры" в Липецкой области принимают участие 5427,00 волонтеров, сформирован социальный институт добровольчества в сфере культуры и сохранения культурного наследия в масштабах области</w:t>
            </w:r>
          </w:p>
        </w:tc>
      </w:tr>
    </w:tbl>
    <w:p>
      <w:pPr>
        <w:pStyle w:val="0"/>
        <w:jc w:val="both"/>
      </w:pPr>
      <w:r>
        <w:rPr>
          <w:sz w:val="20"/>
        </w:rPr>
      </w:r>
    </w:p>
    <w:p>
      <w:pPr>
        <w:pStyle w:val="2"/>
        <w:outlineLvl w:val="2"/>
        <w:jc w:val="center"/>
      </w:pPr>
      <w:r>
        <w:rPr>
          <w:sz w:val="20"/>
        </w:rPr>
        <w:t xml:space="preserve">6. Финансовое обеспечение реализации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608"/>
        <w:gridCol w:w="1587"/>
        <w:gridCol w:w="1701"/>
        <w:gridCol w:w="1701"/>
        <w:gridCol w:w="1701"/>
        <w:gridCol w:w="1701"/>
        <w:gridCol w:w="1701"/>
        <w:gridCol w:w="1701"/>
        <w:gridCol w:w="1701"/>
        <w:gridCol w:w="1814"/>
      </w:tblGrid>
      <w:tr>
        <w:tc>
          <w:tcPr>
            <w:tcW w:w="1191" w:type="dxa"/>
            <w:vMerge w:val="restart"/>
          </w:tcPr>
          <w:p>
            <w:pPr>
              <w:pStyle w:val="0"/>
              <w:jc w:val="center"/>
            </w:pPr>
            <w:r>
              <w:rPr>
                <w:sz w:val="20"/>
              </w:rPr>
              <w:t xml:space="preserve">N</w:t>
            </w:r>
          </w:p>
          <w:p>
            <w:pPr>
              <w:pStyle w:val="0"/>
              <w:jc w:val="center"/>
            </w:pPr>
            <w:r>
              <w:rPr>
                <w:sz w:val="20"/>
              </w:rPr>
              <w:t xml:space="preserve">п/п</w:t>
            </w:r>
          </w:p>
        </w:tc>
        <w:tc>
          <w:tcPr>
            <w:tcW w:w="2608" w:type="dxa"/>
            <w:vMerge w:val="restart"/>
          </w:tcPr>
          <w:p>
            <w:pPr>
              <w:pStyle w:val="0"/>
              <w:jc w:val="center"/>
            </w:pPr>
            <w:r>
              <w:rPr>
                <w:sz w:val="20"/>
              </w:rPr>
              <w:t xml:space="preserve">Наименование мероприятия (результата) и источники финансирования</w:t>
            </w:r>
          </w:p>
        </w:tc>
        <w:tc>
          <w:tcPr>
            <w:gridSpan w:val="8"/>
            <w:tcW w:w="13494" w:type="dxa"/>
          </w:tcPr>
          <w:p>
            <w:pPr>
              <w:pStyle w:val="0"/>
              <w:jc w:val="center"/>
            </w:pPr>
            <w:r>
              <w:rPr>
                <w:sz w:val="20"/>
              </w:rPr>
              <w:t xml:space="preserve">Объем финансового обеспечения по годам реализации (рублей)</w:t>
            </w:r>
          </w:p>
        </w:tc>
        <w:tc>
          <w:tcPr>
            <w:tcW w:w="1814" w:type="dxa"/>
            <w:vMerge w:val="restart"/>
          </w:tcPr>
          <w:p>
            <w:pPr>
              <w:pStyle w:val="0"/>
              <w:jc w:val="center"/>
            </w:pPr>
            <w:r>
              <w:rPr>
                <w:sz w:val="20"/>
              </w:rPr>
              <w:t xml:space="preserve">Всего</w:t>
            </w:r>
          </w:p>
          <w:p>
            <w:pPr>
              <w:pStyle w:val="0"/>
              <w:jc w:val="center"/>
            </w:pPr>
            <w:r>
              <w:rPr>
                <w:sz w:val="20"/>
              </w:rPr>
              <w:t xml:space="preserve">(рублей)</w:t>
            </w:r>
          </w:p>
        </w:tc>
      </w:tr>
      <w:tr>
        <w:tc>
          <w:tcPr>
            <w:vMerge w:val="continue"/>
          </w:tcPr>
          <w:p/>
        </w:tc>
        <w:tc>
          <w:tcPr>
            <w:vMerge w:val="continue"/>
          </w:tcPr>
          <w:p/>
        </w:tc>
        <w:tc>
          <w:tcPr>
            <w:tcW w:w="1587" w:type="dxa"/>
          </w:tcPr>
          <w:p>
            <w:pPr>
              <w:pStyle w:val="0"/>
              <w:jc w:val="center"/>
            </w:pPr>
            <w:r>
              <w:rPr>
                <w:sz w:val="20"/>
              </w:rPr>
              <w:t xml:space="preserve">2019</w:t>
            </w:r>
          </w:p>
        </w:tc>
        <w:tc>
          <w:tcPr>
            <w:tcW w:w="1701" w:type="dxa"/>
          </w:tcPr>
          <w:p>
            <w:pPr>
              <w:pStyle w:val="0"/>
              <w:jc w:val="center"/>
            </w:pPr>
            <w:r>
              <w:rPr>
                <w:sz w:val="20"/>
              </w:rPr>
              <w:t xml:space="preserve">2020</w:t>
            </w:r>
          </w:p>
        </w:tc>
        <w:tc>
          <w:tcPr>
            <w:tcW w:w="1701" w:type="dxa"/>
          </w:tcPr>
          <w:p>
            <w:pPr>
              <w:pStyle w:val="0"/>
              <w:jc w:val="center"/>
            </w:pPr>
            <w:r>
              <w:rPr>
                <w:sz w:val="20"/>
              </w:rPr>
              <w:t xml:space="preserve">2021</w:t>
            </w:r>
          </w:p>
        </w:tc>
        <w:tc>
          <w:tcPr>
            <w:tcW w:w="1701" w:type="dxa"/>
          </w:tcPr>
          <w:p>
            <w:pPr>
              <w:pStyle w:val="0"/>
              <w:jc w:val="center"/>
            </w:pPr>
            <w:r>
              <w:rPr>
                <w:sz w:val="20"/>
              </w:rPr>
              <w:t xml:space="preserve">2022</w:t>
            </w:r>
          </w:p>
        </w:tc>
        <w:tc>
          <w:tcPr>
            <w:tcW w:w="1701" w:type="dxa"/>
          </w:tcPr>
          <w:p>
            <w:pPr>
              <w:pStyle w:val="0"/>
              <w:jc w:val="center"/>
            </w:pPr>
            <w:r>
              <w:rPr>
                <w:sz w:val="20"/>
              </w:rPr>
              <w:t xml:space="preserve">2023</w:t>
            </w:r>
          </w:p>
        </w:tc>
        <w:tc>
          <w:tcPr>
            <w:tcW w:w="1701" w:type="dxa"/>
          </w:tcPr>
          <w:p>
            <w:pPr>
              <w:pStyle w:val="0"/>
              <w:jc w:val="center"/>
            </w:pPr>
            <w:r>
              <w:rPr>
                <w:sz w:val="20"/>
              </w:rPr>
              <w:t xml:space="preserve">2024</w:t>
            </w:r>
          </w:p>
        </w:tc>
        <w:tc>
          <w:tcPr>
            <w:tcW w:w="1701" w:type="dxa"/>
          </w:tcPr>
          <w:p>
            <w:pPr>
              <w:pStyle w:val="0"/>
              <w:jc w:val="center"/>
            </w:pPr>
            <w:r>
              <w:rPr>
                <w:sz w:val="20"/>
              </w:rPr>
              <w:t xml:space="preserve">2025</w:t>
            </w:r>
          </w:p>
        </w:tc>
        <w:tc>
          <w:tcPr>
            <w:tcW w:w="1701" w:type="dxa"/>
          </w:tcPr>
          <w:p>
            <w:pPr>
              <w:pStyle w:val="0"/>
              <w:jc w:val="center"/>
            </w:pPr>
            <w:r>
              <w:rPr>
                <w:sz w:val="20"/>
              </w:rPr>
              <w:t xml:space="preserve">2026</w:t>
            </w:r>
          </w:p>
        </w:tc>
        <w:tc>
          <w:tcPr>
            <w:vMerge w:val="continue"/>
          </w:tcPr>
          <w:p/>
        </w:tc>
      </w:tr>
      <w:tr>
        <w:tc>
          <w:tcPr>
            <w:tcW w:w="1191" w:type="dxa"/>
          </w:tcPr>
          <w:p>
            <w:pPr>
              <w:pStyle w:val="0"/>
              <w:jc w:val="center"/>
            </w:pPr>
            <w:r>
              <w:rPr>
                <w:sz w:val="20"/>
              </w:rPr>
              <w:t xml:space="preserve">1</w:t>
            </w:r>
          </w:p>
        </w:tc>
        <w:tc>
          <w:tcPr>
            <w:gridSpan w:val="10"/>
            <w:tcW w:w="17916"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tc>
          <w:tcPr>
            <w:tcW w:w="1191" w:type="dxa"/>
          </w:tcPr>
          <w:p>
            <w:pPr>
              <w:pStyle w:val="0"/>
              <w:jc w:val="center"/>
            </w:pPr>
            <w:r>
              <w:rPr>
                <w:sz w:val="20"/>
              </w:rPr>
              <w:t xml:space="preserve">1.1.</w:t>
            </w:r>
          </w:p>
        </w:tc>
        <w:tc>
          <w:tcPr>
            <w:tcW w:w="2608" w:type="dxa"/>
          </w:tcPr>
          <w:p>
            <w:pPr>
              <w:pStyle w:val="0"/>
            </w:pPr>
            <w:r>
              <w:rPr>
                <w:sz w:val="20"/>
              </w:rPr>
              <w:t xml:space="preserve">Поддержаны творческих проектов,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1587"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814" w:type="dxa"/>
          </w:tcPr>
          <w:p>
            <w:pPr>
              <w:pStyle w:val="0"/>
              <w:jc w:val="center"/>
            </w:pPr>
            <w:r>
              <w:rPr>
                <w:sz w:val="20"/>
              </w:rPr>
              <w:t xml:space="preserve">12 000 000,00</w:t>
            </w:r>
          </w:p>
        </w:tc>
      </w:tr>
      <w:tr>
        <w:tc>
          <w:tcPr>
            <w:tcW w:w="1191" w:type="dxa"/>
          </w:tcPr>
          <w:p>
            <w:pPr>
              <w:pStyle w:val="0"/>
              <w:jc w:val="center"/>
            </w:pPr>
            <w:r>
              <w:rPr>
                <w:sz w:val="20"/>
              </w:rPr>
              <w:t xml:space="preserve">1.1.1.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814" w:type="dxa"/>
          </w:tcPr>
          <w:p>
            <w:pPr>
              <w:pStyle w:val="0"/>
              <w:jc w:val="center"/>
            </w:pPr>
            <w:r>
              <w:rPr>
                <w:sz w:val="20"/>
              </w:rPr>
              <w:t xml:space="preserve">12 000 000,00</w:t>
            </w:r>
          </w:p>
        </w:tc>
      </w:tr>
      <w:tr>
        <w:tc>
          <w:tcPr>
            <w:tcW w:w="1191" w:type="dxa"/>
          </w:tcPr>
          <w:p>
            <w:pPr>
              <w:pStyle w:val="0"/>
              <w:jc w:val="center"/>
            </w:pPr>
            <w:r>
              <w:rPr>
                <w:sz w:val="20"/>
              </w:rPr>
              <w:t xml:space="preserve">1.1.1.1.</w:t>
            </w:r>
          </w:p>
        </w:tc>
        <w:tc>
          <w:tcPr>
            <w:tcW w:w="2608" w:type="dxa"/>
          </w:tcPr>
          <w:p>
            <w:pPr>
              <w:pStyle w:val="0"/>
            </w:pPr>
            <w:r>
              <w:rPr>
                <w:sz w:val="20"/>
              </w:rPr>
              <w:t xml:space="preserve">Региональный бюджет (всего), из них</w:t>
            </w:r>
          </w:p>
        </w:tc>
        <w:tc>
          <w:tcPr>
            <w:tcW w:w="1587"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814" w:type="dxa"/>
          </w:tcPr>
          <w:p>
            <w:pPr>
              <w:pStyle w:val="0"/>
              <w:jc w:val="center"/>
            </w:pPr>
            <w:r>
              <w:rPr>
                <w:sz w:val="20"/>
              </w:rPr>
              <w:t xml:space="preserve">12 000 000,00</w:t>
            </w:r>
          </w:p>
        </w:tc>
      </w:tr>
      <w:tr>
        <w:tc>
          <w:tcPr>
            <w:tcW w:w="1191" w:type="dxa"/>
          </w:tcPr>
          <w:p>
            <w:pPr>
              <w:pStyle w:val="0"/>
              <w:jc w:val="center"/>
            </w:pPr>
            <w:r>
              <w:rPr>
                <w:sz w:val="20"/>
              </w:rPr>
              <w:t xml:space="preserve">1.2.</w:t>
            </w:r>
          </w:p>
        </w:tc>
        <w:tc>
          <w:tcPr>
            <w:tcW w:w="2608" w:type="dxa"/>
          </w:tcPr>
          <w:p>
            <w:pPr>
              <w:pStyle w:val="0"/>
            </w:pPr>
            <w:r>
              <w:rPr>
                <w:sz w:val="20"/>
              </w:rPr>
              <w:t xml:space="preserve">Проведены выставочные проекты в региональных музеях субъектов Российской Федерации по поляризации культурного наследия</w:t>
            </w:r>
          </w:p>
        </w:tc>
        <w:tc>
          <w:tcPr>
            <w:tcW w:w="158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814" w:type="dxa"/>
          </w:tcPr>
          <w:p>
            <w:pPr>
              <w:pStyle w:val="0"/>
              <w:jc w:val="center"/>
            </w:pPr>
            <w:r>
              <w:rPr>
                <w:sz w:val="20"/>
              </w:rPr>
              <w:t xml:space="preserve">4 400 000,00</w:t>
            </w:r>
          </w:p>
        </w:tc>
      </w:tr>
      <w:tr>
        <w:tc>
          <w:tcPr>
            <w:tcW w:w="1191" w:type="dxa"/>
          </w:tcPr>
          <w:p>
            <w:pPr>
              <w:pStyle w:val="0"/>
              <w:jc w:val="center"/>
            </w:pPr>
            <w:r>
              <w:rPr>
                <w:sz w:val="20"/>
              </w:rPr>
              <w:t xml:space="preserve">1.2.1.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814" w:type="dxa"/>
          </w:tcPr>
          <w:p>
            <w:pPr>
              <w:pStyle w:val="0"/>
              <w:jc w:val="center"/>
            </w:pPr>
            <w:r>
              <w:rPr>
                <w:sz w:val="20"/>
              </w:rPr>
              <w:t xml:space="preserve">4 400 000,00</w:t>
            </w:r>
          </w:p>
        </w:tc>
      </w:tr>
      <w:tr>
        <w:tc>
          <w:tcPr>
            <w:tcW w:w="1191" w:type="dxa"/>
          </w:tcPr>
          <w:p>
            <w:pPr>
              <w:pStyle w:val="0"/>
              <w:jc w:val="center"/>
            </w:pPr>
            <w:r>
              <w:rPr>
                <w:sz w:val="20"/>
              </w:rPr>
              <w:t xml:space="preserve">1.2.1.1.</w:t>
            </w:r>
          </w:p>
        </w:tc>
        <w:tc>
          <w:tcPr>
            <w:tcW w:w="2608" w:type="dxa"/>
          </w:tcPr>
          <w:p>
            <w:pPr>
              <w:pStyle w:val="0"/>
            </w:pPr>
            <w:r>
              <w:rPr>
                <w:sz w:val="20"/>
              </w:rPr>
              <w:t xml:space="preserve">Региональный бюджет (всего), из них</w:t>
            </w:r>
          </w:p>
        </w:tc>
        <w:tc>
          <w:tcPr>
            <w:tcW w:w="158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701" w:type="dxa"/>
          </w:tcPr>
          <w:p>
            <w:pPr>
              <w:pStyle w:val="0"/>
              <w:jc w:val="center"/>
            </w:pPr>
            <w:r>
              <w:rPr>
                <w:sz w:val="20"/>
              </w:rPr>
              <w:t xml:space="preserve">400 000,00</w:t>
            </w:r>
          </w:p>
        </w:tc>
        <w:tc>
          <w:tcPr>
            <w:tcW w:w="1814" w:type="dxa"/>
          </w:tcPr>
          <w:p>
            <w:pPr>
              <w:pStyle w:val="0"/>
              <w:jc w:val="center"/>
            </w:pPr>
            <w:r>
              <w:rPr>
                <w:sz w:val="20"/>
              </w:rPr>
              <w:t xml:space="preserve">4 400 000,00</w:t>
            </w:r>
          </w:p>
        </w:tc>
      </w:tr>
      <w:tr>
        <w:tc>
          <w:tcPr>
            <w:tcW w:w="1191" w:type="dxa"/>
          </w:tcPr>
          <w:p>
            <w:pPr>
              <w:pStyle w:val="0"/>
              <w:jc w:val="center"/>
            </w:pPr>
            <w:r>
              <w:rPr>
                <w:sz w:val="20"/>
              </w:rPr>
              <w:t xml:space="preserve">1.3.</w:t>
            </w:r>
          </w:p>
        </w:tc>
        <w:tc>
          <w:tcPr>
            <w:tcW w:w="2608" w:type="dxa"/>
          </w:tcPr>
          <w:p>
            <w:pPr>
              <w:pStyle w:val="0"/>
            </w:pPr>
            <w:r>
              <w:rPr>
                <w:sz w:val="20"/>
              </w:rPr>
              <w:t xml:space="preserve">Оказана государственная поддержка лучшим сельским учреждениям культуры</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1 157 904,00</w:t>
            </w:r>
          </w:p>
        </w:tc>
        <w:tc>
          <w:tcPr>
            <w:tcW w:w="1701" w:type="dxa"/>
          </w:tcPr>
          <w:p>
            <w:pPr>
              <w:pStyle w:val="0"/>
              <w:jc w:val="center"/>
            </w:pPr>
            <w:r>
              <w:rPr>
                <w:sz w:val="20"/>
              </w:rPr>
              <w:t xml:space="preserve">1 157 904,00</w:t>
            </w:r>
          </w:p>
        </w:tc>
        <w:tc>
          <w:tcPr>
            <w:tcW w:w="1701" w:type="dxa"/>
          </w:tcPr>
          <w:p>
            <w:pPr>
              <w:pStyle w:val="0"/>
              <w:jc w:val="center"/>
            </w:pPr>
            <w:r>
              <w:rPr>
                <w:sz w:val="20"/>
              </w:rPr>
              <w:t xml:space="preserve">1 263 157,89</w:t>
            </w:r>
          </w:p>
        </w:tc>
        <w:tc>
          <w:tcPr>
            <w:tcW w:w="1701" w:type="dxa"/>
          </w:tcPr>
          <w:p>
            <w:pPr>
              <w:pStyle w:val="0"/>
              <w:jc w:val="center"/>
            </w:pPr>
            <w:r>
              <w:rPr>
                <w:sz w:val="20"/>
              </w:rPr>
              <w:t xml:space="preserve">1 263 157,89</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4 842 123,78</w:t>
            </w:r>
          </w:p>
        </w:tc>
      </w:tr>
      <w:tr>
        <w:tc>
          <w:tcPr>
            <w:tcW w:w="1191" w:type="dxa"/>
          </w:tcPr>
          <w:p>
            <w:pPr>
              <w:pStyle w:val="0"/>
              <w:jc w:val="center"/>
            </w:pPr>
            <w:r>
              <w:rPr>
                <w:sz w:val="20"/>
              </w:rPr>
              <w:t xml:space="preserve">1.3.1.</w:t>
            </w:r>
          </w:p>
        </w:tc>
        <w:tc>
          <w:tcPr>
            <w:tcW w:w="2608" w:type="dxa"/>
          </w:tcPr>
          <w:p>
            <w:pPr>
              <w:pStyle w:val="0"/>
            </w:pPr>
            <w:r>
              <w:rPr>
                <w:sz w:val="20"/>
              </w:rPr>
              <w:t xml:space="preserve">Консолидированный региональный бюджет, всего</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1 157 904,00</w:t>
            </w:r>
          </w:p>
        </w:tc>
        <w:tc>
          <w:tcPr>
            <w:tcW w:w="1701" w:type="dxa"/>
          </w:tcPr>
          <w:p>
            <w:pPr>
              <w:pStyle w:val="0"/>
              <w:jc w:val="center"/>
            </w:pPr>
            <w:r>
              <w:rPr>
                <w:sz w:val="20"/>
              </w:rPr>
              <w:t xml:space="preserve">1 157 904,00</w:t>
            </w:r>
          </w:p>
        </w:tc>
        <w:tc>
          <w:tcPr>
            <w:tcW w:w="1701" w:type="dxa"/>
          </w:tcPr>
          <w:p>
            <w:pPr>
              <w:pStyle w:val="0"/>
              <w:jc w:val="center"/>
            </w:pPr>
            <w:r>
              <w:rPr>
                <w:sz w:val="20"/>
              </w:rPr>
              <w:t xml:space="preserve">1 263 157,89</w:t>
            </w:r>
          </w:p>
        </w:tc>
        <w:tc>
          <w:tcPr>
            <w:tcW w:w="1701" w:type="dxa"/>
          </w:tcPr>
          <w:p>
            <w:pPr>
              <w:pStyle w:val="0"/>
              <w:jc w:val="center"/>
            </w:pPr>
            <w:r>
              <w:rPr>
                <w:sz w:val="20"/>
              </w:rPr>
              <w:t xml:space="preserve">1 263 157,89</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4 842 123,78</w:t>
            </w:r>
          </w:p>
        </w:tc>
      </w:tr>
      <w:tr>
        <w:tc>
          <w:tcPr>
            <w:tcW w:w="1191" w:type="dxa"/>
          </w:tcPr>
          <w:p>
            <w:pPr>
              <w:pStyle w:val="0"/>
              <w:jc w:val="center"/>
            </w:pPr>
            <w:r>
              <w:rPr>
                <w:sz w:val="20"/>
              </w:rPr>
              <w:t xml:space="preserve">1.3.1.1.</w:t>
            </w:r>
          </w:p>
        </w:tc>
        <w:tc>
          <w:tcPr>
            <w:tcW w:w="2608" w:type="dxa"/>
          </w:tcPr>
          <w:p>
            <w:pPr>
              <w:pStyle w:val="0"/>
            </w:pPr>
            <w:r>
              <w:rPr>
                <w:sz w:val="20"/>
              </w:rPr>
              <w:t xml:space="preserve">Региональный бюджет (всего), из них</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1 157 904,00</w:t>
            </w:r>
          </w:p>
        </w:tc>
        <w:tc>
          <w:tcPr>
            <w:tcW w:w="1701" w:type="dxa"/>
          </w:tcPr>
          <w:p>
            <w:pPr>
              <w:pStyle w:val="0"/>
              <w:jc w:val="center"/>
            </w:pPr>
            <w:r>
              <w:rPr>
                <w:sz w:val="20"/>
              </w:rPr>
              <w:t xml:space="preserve">1 157 904,00</w:t>
            </w:r>
          </w:p>
        </w:tc>
        <w:tc>
          <w:tcPr>
            <w:tcW w:w="1701" w:type="dxa"/>
          </w:tcPr>
          <w:p>
            <w:pPr>
              <w:pStyle w:val="0"/>
              <w:jc w:val="center"/>
            </w:pPr>
            <w:r>
              <w:rPr>
                <w:sz w:val="20"/>
              </w:rPr>
              <w:t xml:space="preserve">1 263 157,89</w:t>
            </w:r>
          </w:p>
        </w:tc>
        <w:tc>
          <w:tcPr>
            <w:tcW w:w="1701" w:type="dxa"/>
          </w:tcPr>
          <w:p>
            <w:pPr>
              <w:pStyle w:val="0"/>
              <w:jc w:val="center"/>
            </w:pPr>
            <w:r>
              <w:rPr>
                <w:sz w:val="20"/>
              </w:rPr>
              <w:t xml:space="preserve">1 263 157,89</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4 842 123,78</w:t>
            </w:r>
          </w:p>
        </w:tc>
      </w:tr>
      <w:tr>
        <w:tc>
          <w:tcPr>
            <w:tcW w:w="1191" w:type="dxa"/>
          </w:tcPr>
          <w:p>
            <w:pPr>
              <w:pStyle w:val="0"/>
              <w:jc w:val="center"/>
            </w:pPr>
            <w:r>
              <w:rPr>
                <w:sz w:val="20"/>
              </w:rPr>
              <w:t xml:space="preserve">1.3.1.1.1.</w:t>
            </w:r>
          </w:p>
        </w:tc>
        <w:tc>
          <w:tcPr>
            <w:tcW w:w="2608" w:type="dxa"/>
          </w:tcPr>
          <w:p>
            <w:pPr>
              <w:pStyle w:val="0"/>
            </w:pPr>
            <w:r>
              <w:rPr>
                <w:sz w:val="20"/>
              </w:rPr>
              <w:t xml:space="preserve">федеральные средства, поступившие в региональный бюджет</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1 100 000,00</w:t>
            </w:r>
          </w:p>
        </w:tc>
        <w:tc>
          <w:tcPr>
            <w:tcW w:w="1701" w:type="dxa"/>
          </w:tcPr>
          <w:p>
            <w:pPr>
              <w:pStyle w:val="0"/>
              <w:jc w:val="center"/>
            </w:pPr>
            <w:r>
              <w:rPr>
                <w:sz w:val="20"/>
              </w:rPr>
              <w:t xml:space="preserve">1 100 000,00</w:t>
            </w:r>
          </w:p>
        </w:tc>
        <w:tc>
          <w:tcPr>
            <w:tcW w:w="1701" w:type="dxa"/>
          </w:tcPr>
          <w:p>
            <w:pPr>
              <w:pStyle w:val="0"/>
              <w:jc w:val="center"/>
            </w:pPr>
            <w:r>
              <w:rPr>
                <w:sz w:val="20"/>
              </w:rPr>
              <w:t xml:space="preserve">1 200 000,00</w:t>
            </w:r>
          </w:p>
        </w:tc>
        <w:tc>
          <w:tcPr>
            <w:tcW w:w="1701" w:type="dxa"/>
          </w:tcPr>
          <w:p>
            <w:pPr>
              <w:pStyle w:val="0"/>
              <w:jc w:val="center"/>
            </w:pPr>
            <w:r>
              <w:rPr>
                <w:sz w:val="20"/>
              </w:rPr>
              <w:t xml:space="preserve">1 200 000,00</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4 600 000,00</w:t>
            </w:r>
          </w:p>
        </w:tc>
      </w:tr>
      <w:tr>
        <w:tc>
          <w:tcPr>
            <w:tcW w:w="1191" w:type="dxa"/>
          </w:tcPr>
          <w:p>
            <w:pPr>
              <w:pStyle w:val="0"/>
              <w:jc w:val="center"/>
            </w:pPr>
            <w:r>
              <w:rPr>
                <w:sz w:val="20"/>
              </w:rPr>
              <w:t xml:space="preserve">1.4.</w:t>
            </w:r>
          </w:p>
        </w:tc>
        <w:tc>
          <w:tcPr>
            <w:tcW w:w="2608" w:type="dxa"/>
          </w:tcPr>
          <w:p>
            <w:pPr>
              <w:pStyle w:val="0"/>
            </w:pPr>
            <w:r>
              <w:rPr>
                <w:sz w:val="20"/>
              </w:rPr>
              <w:t xml:space="preserve">Оказана государственная поддержка лучшим работникам сельских учреждений культуры</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631 578,95</w:t>
            </w:r>
          </w:p>
        </w:tc>
        <w:tc>
          <w:tcPr>
            <w:tcW w:w="1701" w:type="dxa"/>
          </w:tcPr>
          <w:p>
            <w:pPr>
              <w:pStyle w:val="0"/>
              <w:jc w:val="center"/>
            </w:pPr>
            <w:r>
              <w:rPr>
                <w:sz w:val="20"/>
              </w:rPr>
              <w:t xml:space="preserve">631 578,95</w:t>
            </w:r>
          </w:p>
        </w:tc>
        <w:tc>
          <w:tcPr>
            <w:tcW w:w="1701" w:type="dxa"/>
          </w:tcPr>
          <w:p>
            <w:pPr>
              <w:pStyle w:val="0"/>
              <w:jc w:val="center"/>
            </w:pPr>
            <w:r>
              <w:rPr>
                <w:sz w:val="20"/>
              </w:rPr>
              <w:t xml:space="preserve">684 210,53</w:t>
            </w:r>
          </w:p>
        </w:tc>
        <w:tc>
          <w:tcPr>
            <w:tcW w:w="1701" w:type="dxa"/>
          </w:tcPr>
          <w:p>
            <w:pPr>
              <w:pStyle w:val="0"/>
              <w:jc w:val="center"/>
            </w:pPr>
            <w:r>
              <w:rPr>
                <w:sz w:val="20"/>
              </w:rPr>
              <w:t xml:space="preserve">631 578,95</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2 578 947,38</w:t>
            </w:r>
          </w:p>
        </w:tc>
      </w:tr>
      <w:tr>
        <w:tc>
          <w:tcPr>
            <w:tcW w:w="1191" w:type="dxa"/>
          </w:tcPr>
          <w:p>
            <w:pPr>
              <w:pStyle w:val="0"/>
              <w:jc w:val="center"/>
            </w:pPr>
            <w:r>
              <w:rPr>
                <w:sz w:val="20"/>
              </w:rPr>
              <w:t xml:space="preserve">1.4.1.</w:t>
            </w:r>
          </w:p>
        </w:tc>
        <w:tc>
          <w:tcPr>
            <w:tcW w:w="2608" w:type="dxa"/>
          </w:tcPr>
          <w:p>
            <w:pPr>
              <w:pStyle w:val="0"/>
            </w:pPr>
            <w:r>
              <w:rPr>
                <w:sz w:val="20"/>
              </w:rPr>
              <w:t xml:space="preserve">Консолидированный региональный бюджет, всего</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631 578,95</w:t>
            </w:r>
          </w:p>
        </w:tc>
        <w:tc>
          <w:tcPr>
            <w:tcW w:w="1701" w:type="dxa"/>
          </w:tcPr>
          <w:p>
            <w:pPr>
              <w:pStyle w:val="0"/>
              <w:jc w:val="center"/>
            </w:pPr>
            <w:r>
              <w:rPr>
                <w:sz w:val="20"/>
              </w:rPr>
              <w:t xml:space="preserve">631 578,95</w:t>
            </w:r>
          </w:p>
        </w:tc>
        <w:tc>
          <w:tcPr>
            <w:tcW w:w="1701" w:type="dxa"/>
          </w:tcPr>
          <w:p>
            <w:pPr>
              <w:pStyle w:val="0"/>
              <w:jc w:val="center"/>
            </w:pPr>
            <w:r>
              <w:rPr>
                <w:sz w:val="20"/>
              </w:rPr>
              <w:t xml:space="preserve">684 210,53</w:t>
            </w:r>
          </w:p>
        </w:tc>
        <w:tc>
          <w:tcPr>
            <w:tcW w:w="1701" w:type="dxa"/>
          </w:tcPr>
          <w:p>
            <w:pPr>
              <w:pStyle w:val="0"/>
              <w:jc w:val="center"/>
            </w:pPr>
            <w:r>
              <w:rPr>
                <w:sz w:val="20"/>
              </w:rPr>
              <w:t xml:space="preserve">631 578,95</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2 578 947,38</w:t>
            </w:r>
          </w:p>
        </w:tc>
      </w:tr>
      <w:tr>
        <w:tc>
          <w:tcPr>
            <w:tcW w:w="1191" w:type="dxa"/>
          </w:tcPr>
          <w:p>
            <w:pPr>
              <w:pStyle w:val="0"/>
              <w:jc w:val="center"/>
            </w:pPr>
            <w:r>
              <w:rPr>
                <w:sz w:val="20"/>
              </w:rPr>
              <w:t xml:space="preserve">1.4.1.1.</w:t>
            </w:r>
          </w:p>
        </w:tc>
        <w:tc>
          <w:tcPr>
            <w:tcW w:w="2608" w:type="dxa"/>
          </w:tcPr>
          <w:p>
            <w:pPr>
              <w:pStyle w:val="0"/>
            </w:pPr>
            <w:r>
              <w:rPr>
                <w:sz w:val="20"/>
              </w:rPr>
              <w:t xml:space="preserve">Региональный бюджет (всего), из них</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631 578,95</w:t>
            </w:r>
          </w:p>
        </w:tc>
        <w:tc>
          <w:tcPr>
            <w:tcW w:w="1701" w:type="dxa"/>
          </w:tcPr>
          <w:p>
            <w:pPr>
              <w:pStyle w:val="0"/>
              <w:jc w:val="center"/>
            </w:pPr>
            <w:r>
              <w:rPr>
                <w:sz w:val="20"/>
              </w:rPr>
              <w:t xml:space="preserve">631 578,95</w:t>
            </w:r>
          </w:p>
        </w:tc>
        <w:tc>
          <w:tcPr>
            <w:tcW w:w="1701" w:type="dxa"/>
          </w:tcPr>
          <w:p>
            <w:pPr>
              <w:pStyle w:val="0"/>
              <w:jc w:val="center"/>
            </w:pPr>
            <w:r>
              <w:rPr>
                <w:sz w:val="20"/>
              </w:rPr>
              <w:t xml:space="preserve">684 210,53</w:t>
            </w:r>
          </w:p>
        </w:tc>
        <w:tc>
          <w:tcPr>
            <w:tcW w:w="1701" w:type="dxa"/>
          </w:tcPr>
          <w:p>
            <w:pPr>
              <w:pStyle w:val="0"/>
              <w:jc w:val="center"/>
            </w:pPr>
            <w:r>
              <w:rPr>
                <w:sz w:val="20"/>
              </w:rPr>
              <w:t xml:space="preserve">631 578,95</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2 578 947,38</w:t>
            </w:r>
          </w:p>
        </w:tc>
      </w:tr>
      <w:tr>
        <w:tc>
          <w:tcPr>
            <w:tcW w:w="1191" w:type="dxa"/>
          </w:tcPr>
          <w:p>
            <w:pPr>
              <w:pStyle w:val="0"/>
              <w:jc w:val="center"/>
            </w:pPr>
            <w:r>
              <w:rPr>
                <w:sz w:val="20"/>
              </w:rPr>
              <w:t xml:space="preserve">1.4.1.1.1.</w:t>
            </w:r>
          </w:p>
        </w:tc>
        <w:tc>
          <w:tcPr>
            <w:tcW w:w="2608" w:type="dxa"/>
          </w:tcPr>
          <w:p>
            <w:pPr>
              <w:pStyle w:val="0"/>
            </w:pPr>
            <w:r>
              <w:rPr>
                <w:sz w:val="20"/>
              </w:rPr>
              <w:t xml:space="preserve">федеральные средства, поступившие в региональный бюджет</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650 000,00</w:t>
            </w:r>
          </w:p>
        </w:tc>
        <w:tc>
          <w:tcPr>
            <w:tcW w:w="1701" w:type="dxa"/>
          </w:tcPr>
          <w:p>
            <w:pPr>
              <w:pStyle w:val="0"/>
              <w:jc w:val="center"/>
            </w:pPr>
            <w:r>
              <w:rPr>
                <w:sz w:val="20"/>
              </w:rPr>
              <w:t xml:space="preserve">600 000,00</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2 450 000,00</w:t>
            </w:r>
          </w:p>
        </w:tc>
      </w:tr>
      <w:tr>
        <w:tc>
          <w:tcPr>
            <w:tcW w:w="1191" w:type="dxa"/>
          </w:tcPr>
          <w:p>
            <w:pPr>
              <w:pStyle w:val="0"/>
              <w:jc w:val="center"/>
            </w:pPr>
            <w:r>
              <w:rPr>
                <w:sz w:val="20"/>
              </w:rPr>
              <w:t xml:space="preserve">2</w:t>
            </w:r>
          </w:p>
        </w:tc>
        <w:tc>
          <w:tcPr>
            <w:gridSpan w:val="10"/>
            <w:tcW w:w="17916"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1191" w:type="dxa"/>
          </w:tcPr>
          <w:p>
            <w:pPr>
              <w:pStyle w:val="0"/>
              <w:jc w:val="center"/>
            </w:pPr>
            <w:r>
              <w:rPr>
                <w:sz w:val="20"/>
              </w:rPr>
              <w:t xml:space="preserve">2.1.</w:t>
            </w:r>
          </w:p>
        </w:tc>
        <w:tc>
          <w:tcPr>
            <w:tcW w:w="2608" w:type="dxa"/>
          </w:tcPr>
          <w:p>
            <w:pPr>
              <w:pStyle w:val="0"/>
            </w:pPr>
            <w:r>
              <w:rPr>
                <w:sz w:val="20"/>
              </w:rPr>
              <w:t xml:space="preserve">Проведены фестивали любительских творческих коллективов с вручением грантов</w:t>
            </w:r>
          </w:p>
        </w:tc>
        <w:tc>
          <w:tcPr>
            <w:tcW w:w="1587"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jc w:val="center"/>
            </w:pPr>
            <w:r>
              <w:rPr>
                <w:sz w:val="20"/>
              </w:rPr>
              <w:t xml:space="preserve">2 200 000,00</w:t>
            </w:r>
          </w:p>
        </w:tc>
        <w:tc>
          <w:tcPr>
            <w:tcW w:w="1701" w:type="dxa"/>
          </w:tcPr>
          <w:p>
            <w:pPr>
              <w:pStyle w:val="0"/>
              <w:jc w:val="center"/>
            </w:pPr>
            <w:r>
              <w:rPr>
                <w:sz w:val="20"/>
              </w:rPr>
              <w:t xml:space="preserve">2 200 000,00</w:t>
            </w:r>
          </w:p>
        </w:tc>
        <w:tc>
          <w:tcPr>
            <w:tcW w:w="1814" w:type="dxa"/>
          </w:tcPr>
          <w:p>
            <w:pPr>
              <w:pStyle w:val="0"/>
              <w:jc w:val="center"/>
            </w:pPr>
            <w:r>
              <w:rPr>
                <w:sz w:val="20"/>
              </w:rPr>
              <w:t xml:space="preserve">11 000 000,00</w:t>
            </w:r>
          </w:p>
        </w:tc>
      </w:tr>
      <w:tr>
        <w:tc>
          <w:tcPr>
            <w:tcW w:w="1191" w:type="dxa"/>
          </w:tcPr>
          <w:p>
            <w:pPr>
              <w:pStyle w:val="0"/>
              <w:jc w:val="center"/>
            </w:pPr>
            <w:r>
              <w:rPr>
                <w:sz w:val="20"/>
              </w:rPr>
              <w:t xml:space="preserve">2.1.1.</w:t>
            </w:r>
          </w:p>
        </w:tc>
        <w:tc>
          <w:tcPr>
            <w:tcW w:w="2608" w:type="dxa"/>
          </w:tcPr>
          <w:p>
            <w:pPr>
              <w:pStyle w:val="0"/>
            </w:pPr>
            <w:r>
              <w:rPr>
                <w:sz w:val="20"/>
              </w:rPr>
              <w:t xml:space="preserve">Консолидированный региональный бюджет, всего</w:t>
            </w:r>
          </w:p>
        </w:tc>
        <w:tc>
          <w:tcPr>
            <w:tcW w:w="1587"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jc w:val="center"/>
            </w:pPr>
            <w:r>
              <w:rPr>
                <w:sz w:val="20"/>
              </w:rPr>
              <w:t xml:space="preserve">2 200 000,00</w:t>
            </w:r>
          </w:p>
        </w:tc>
        <w:tc>
          <w:tcPr>
            <w:tcW w:w="1701" w:type="dxa"/>
          </w:tcPr>
          <w:p>
            <w:pPr>
              <w:pStyle w:val="0"/>
              <w:jc w:val="center"/>
            </w:pPr>
            <w:r>
              <w:rPr>
                <w:sz w:val="20"/>
              </w:rPr>
              <w:t xml:space="preserve">2 200 000,00</w:t>
            </w:r>
          </w:p>
        </w:tc>
        <w:tc>
          <w:tcPr>
            <w:tcW w:w="1814" w:type="dxa"/>
          </w:tcPr>
          <w:p>
            <w:pPr>
              <w:pStyle w:val="0"/>
              <w:jc w:val="center"/>
            </w:pPr>
            <w:r>
              <w:rPr>
                <w:sz w:val="20"/>
              </w:rPr>
              <w:t xml:space="preserve">11 000 000,00</w:t>
            </w:r>
          </w:p>
        </w:tc>
      </w:tr>
      <w:tr>
        <w:tc>
          <w:tcPr>
            <w:tcW w:w="1191" w:type="dxa"/>
          </w:tcPr>
          <w:p>
            <w:pPr>
              <w:pStyle w:val="0"/>
              <w:jc w:val="center"/>
            </w:pPr>
            <w:r>
              <w:rPr>
                <w:sz w:val="20"/>
              </w:rPr>
              <w:t xml:space="preserve">2.1.1.1.</w:t>
            </w:r>
          </w:p>
        </w:tc>
        <w:tc>
          <w:tcPr>
            <w:tcW w:w="2608" w:type="dxa"/>
          </w:tcPr>
          <w:p>
            <w:pPr>
              <w:pStyle w:val="0"/>
            </w:pPr>
            <w:r>
              <w:rPr>
                <w:sz w:val="20"/>
              </w:rPr>
              <w:t xml:space="preserve">Региональный бюджет (всего), из них</w:t>
            </w:r>
          </w:p>
        </w:tc>
        <w:tc>
          <w:tcPr>
            <w:tcW w:w="1587"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pPr>
            <w:r>
              <w:rPr>
                <w:sz w:val="20"/>
              </w:rPr>
            </w:r>
          </w:p>
        </w:tc>
        <w:tc>
          <w:tcPr>
            <w:tcW w:w="1701" w:type="dxa"/>
          </w:tcPr>
          <w:p>
            <w:pPr>
              <w:pStyle w:val="0"/>
              <w:jc w:val="center"/>
            </w:pPr>
            <w:r>
              <w:rPr>
                <w:sz w:val="20"/>
              </w:rPr>
              <w:t xml:space="preserve">2 200 000,00</w:t>
            </w:r>
          </w:p>
        </w:tc>
        <w:tc>
          <w:tcPr>
            <w:tcW w:w="1701" w:type="dxa"/>
          </w:tcPr>
          <w:p>
            <w:pPr>
              <w:pStyle w:val="0"/>
              <w:jc w:val="center"/>
            </w:pPr>
            <w:r>
              <w:rPr>
                <w:sz w:val="20"/>
              </w:rPr>
              <w:t xml:space="preserve">2 200 000,00</w:t>
            </w:r>
          </w:p>
        </w:tc>
        <w:tc>
          <w:tcPr>
            <w:tcW w:w="1701" w:type="dxa"/>
          </w:tcPr>
          <w:p>
            <w:pPr>
              <w:pStyle w:val="0"/>
              <w:jc w:val="center"/>
            </w:pPr>
            <w:r>
              <w:rPr>
                <w:sz w:val="20"/>
              </w:rPr>
              <w:t xml:space="preserve">2 200 000,00</w:t>
            </w:r>
          </w:p>
        </w:tc>
        <w:tc>
          <w:tcPr>
            <w:tcW w:w="1814" w:type="dxa"/>
          </w:tcPr>
          <w:p>
            <w:pPr>
              <w:pStyle w:val="0"/>
              <w:jc w:val="center"/>
            </w:pPr>
            <w:r>
              <w:rPr>
                <w:sz w:val="20"/>
              </w:rPr>
              <w:t xml:space="preserve">11 000 000,00</w:t>
            </w:r>
          </w:p>
        </w:tc>
      </w:tr>
      <w:tr>
        <w:tc>
          <w:tcPr>
            <w:tcW w:w="1191" w:type="dxa"/>
          </w:tcPr>
          <w:p>
            <w:pPr>
              <w:pStyle w:val="0"/>
              <w:jc w:val="center"/>
            </w:pPr>
            <w:r>
              <w:rPr>
                <w:sz w:val="20"/>
              </w:rPr>
              <w:t xml:space="preserve">2.2.</w:t>
            </w:r>
          </w:p>
        </w:tc>
        <w:tc>
          <w:tcPr>
            <w:tcW w:w="2608" w:type="dxa"/>
          </w:tcPr>
          <w:p>
            <w:pPr>
              <w:pStyle w:val="0"/>
            </w:pPr>
            <w:r>
              <w:rPr>
                <w:sz w:val="20"/>
              </w:rPr>
              <w:t xml:space="preserve">Проведены фестивали детского творчества всех жанров</w:t>
            </w:r>
          </w:p>
        </w:tc>
        <w:tc>
          <w:tcPr>
            <w:tcW w:w="1587" w:type="dxa"/>
          </w:tcPr>
          <w:p>
            <w:pPr>
              <w:pStyle w:val="0"/>
              <w:jc w:val="center"/>
            </w:pPr>
            <w:r>
              <w:rPr>
                <w:sz w:val="20"/>
              </w:rPr>
              <w:t xml:space="preserve">3 000 000,00</w:t>
            </w:r>
          </w:p>
        </w:tc>
        <w:tc>
          <w:tcPr>
            <w:tcW w:w="1701" w:type="dxa"/>
          </w:tcPr>
          <w:p>
            <w:pPr>
              <w:pStyle w:val="0"/>
              <w:jc w:val="center"/>
            </w:pPr>
            <w:r>
              <w:rPr>
                <w:sz w:val="20"/>
              </w:rPr>
              <w:t xml:space="preserve">3 000 000,00</w:t>
            </w:r>
          </w:p>
        </w:tc>
        <w:tc>
          <w:tcPr>
            <w:tcW w:w="1701" w:type="dxa"/>
          </w:tcPr>
          <w:p>
            <w:pPr>
              <w:pStyle w:val="0"/>
              <w:jc w:val="center"/>
            </w:pPr>
            <w:r>
              <w:rPr>
                <w:sz w:val="20"/>
              </w:rPr>
              <w:t xml:space="preserve">3 200 000,00</w:t>
            </w:r>
          </w:p>
        </w:tc>
        <w:tc>
          <w:tcPr>
            <w:tcW w:w="1701" w:type="dxa"/>
          </w:tcPr>
          <w:p>
            <w:pPr>
              <w:pStyle w:val="0"/>
              <w:jc w:val="center"/>
            </w:pPr>
            <w:r>
              <w:rPr>
                <w:sz w:val="20"/>
              </w:rPr>
              <w:t xml:space="preserve">3 200 000,00</w:t>
            </w:r>
          </w:p>
        </w:tc>
        <w:tc>
          <w:tcPr>
            <w:tcW w:w="1701" w:type="dxa"/>
          </w:tcPr>
          <w:p>
            <w:pPr>
              <w:pStyle w:val="0"/>
              <w:jc w:val="center"/>
            </w:pPr>
            <w:r>
              <w:rPr>
                <w:sz w:val="20"/>
              </w:rPr>
              <w:t xml:space="preserve">5 010 000,00</w:t>
            </w:r>
          </w:p>
        </w:tc>
        <w:tc>
          <w:tcPr>
            <w:tcW w:w="1701" w:type="dxa"/>
          </w:tcPr>
          <w:p>
            <w:pPr>
              <w:pStyle w:val="0"/>
              <w:jc w:val="center"/>
            </w:pPr>
            <w:r>
              <w:rPr>
                <w:sz w:val="20"/>
              </w:rPr>
              <w:t xml:space="preserve">4 845 000,00</w:t>
            </w:r>
          </w:p>
        </w:tc>
        <w:tc>
          <w:tcPr>
            <w:tcW w:w="1701" w:type="dxa"/>
          </w:tcPr>
          <w:p>
            <w:pPr>
              <w:pStyle w:val="0"/>
              <w:jc w:val="center"/>
            </w:pPr>
            <w:r>
              <w:rPr>
                <w:sz w:val="20"/>
              </w:rPr>
              <w:t xml:space="preserve">4 525 000,00</w:t>
            </w:r>
          </w:p>
        </w:tc>
        <w:tc>
          <w:tcPr>
            <w:tcW w:w="1701" w:type="dxa"/>
          </w:tcPr>
          <w:p>
            <w:pPr>
              <w:pStyle w:val="0"/>
              <w:jc w:val="center"/>
            </w:pPr>
            <w:r>
              <w:rPr>
                <w:sz w:val="20"/>
              </w:rPr>
              <w:t xml:space="preserve">4 525 000,00</w:t>
            </w:r>
          </w:p>
        </w:tc>
        <w:tc>
          <w:tcPr>
            <w:tcW w:w="1814" w:type="dxa"/>
          </w:tcPr>
          <w:p>
            <w:pPr>
              <w:pStyle w:val="0"/>
              <w:jc w:val="center"/>
            </w:pPr>
            <w:r>
              <w:rPr>
                <w:sz w:val="20"/>
              </w:rPr>
              <w:t xml:space="preserve">31 305 000,00</w:t>
            </w:r>
          </w:p>
        </w:tc>
      </w:tr>
      <w:tr>
        <w:tc>
          <w:tcPr>
            <w:tcW w:w="1191" w:type="dxa"/>
          </w:tcPr>
          <w:p>
            <w:pPr>
              <w:pStyle w:val="0"/>
              <w:jc w:val="center"/>
            </w:pPr>
            <w:r>
              <w:rPr>
                <w:sz w:val="20"/>
              </w:rPr>
              <w:t xml:space="preserve">2.2.1.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3 000 000,00</w:t>
            </w:r>
          </w:p>
        </w:tc>
        <w:tc>
          <w:tcPr>
            <w:tcW w:w="1701" w:type="dxa"/>
          </w:tcPr>
          <w:p>
            <w:pPr>
              <w:pStyle w:val="0"/>
              <w:jc w:val="center"/>
            </w:pPr>
            <w:r>
              <w:rPr>
                <w:sz w:val="20"/>
              </w:rPr>
              <w:t xml:space="preserve">3 000 000,00</w:t>
            </w:r>
          </w:p>
        </w:tc>
        <w:tc>
          <w:tcPr>
            <w:tcW w:w="1701" w:type="dxa"/>
          </w:tcPr>
          <w:p>
            <w:pPr>
              <w:pStyle w:val="0"/>
              <w:jc w:val="center"/>
            </w:pPr>
            <w:r>
              <w:rPr>
                <w:sz w:val="20"/>
              </w:rPr>
              <w:t xml:space="preserve">3 200 000,00</w:t>
            </w:r>
          </w:p>
        </w:tc>
        <w:tc>
          <w:tcPr>
            <w:tcW w:w="1701" w:type="dxa"/>
          </w:tcPr>
          <w:p>
            <w:pPr>
              <w:pStyle w:val="0"/>
              <w:jc w:val="center"/>
            </w:pPr>
            <w:r>
              <w:rPr>
                <w:sz w:val="20"/>
              </w:rPr>
              <w:t xml:space="preserve">3 200 000,00</w:t>
            </w:r>
          </w:p>
        </w:tc>
        <w:tc>
          <w:tcPr>
            <w:tcW w:w="1701" w:type="dxa"/>
          </w:tcPr>
          <w:p>
            <w:pPr>
              <w:pStyle w:val="0"/>
              <w:jc w:val="center"/>
            </w:pPr>
            <w:r>
              <w:rPr>
                <w:sz w:val="20"/>
              </w:rPr>
              <w:t xml:space="preserve">5 010 000,00</w:t>
            </w:r>
          </w:p>
        </w:tc>
        <w:tc>
          <w:tcPr>
            <w:tcW w:w="1701" w:type="dxa"/>
          </w:tcPr>
          <w:p>
            <w:pPr>
              <w:pStyle w:val="0"/>
              <w:jc w:val="center"/>
            </w:pPr>
            <w:r>
              <w:rPr>
                <w:sz w:val="20"/>
              </w:rPr>
              <w:t xml:space="preserve">4 845 000,00</w:t>
            </w:r>
          </w:p>
        </w:tc>
        <w:tc>
          <w:tcPr>
            <w:tcW w:w="1701" w:type="dxa"/>
          </w:tcPr>
          <w:p>
            <w:pPr>
              <w:pStyle w:val="0"/>
              <w:jc w:val="center"/>
            </w:pPr>
            <w:r>
              <w:rPr>
                <w:sz w:val="20"/>
              </w:rPr>
              <w:t xml:space="preserve">4 525 000,00</w:t>
            </w:r>
          </w:p>
        </w:tc>
        <w:tc>
          <w:tcPr>
            <w:tcW w:w="1701" w:type="dxa"/>
          </w:tcPr>
          <w:p>
            <w:pPr>
              <w:pStyle w:val="0"/>
              <w:jc w:val="center"/>
            </w:pPr>
            <w:r>
              <w:rPr>
                <w:sz w:val="20"/>
              </w:rPr>
              <w:t xml:space="preserve">4 525 000,00</w:t>
            </w:r>
          </w:p>
        </w:tc>
        <w:tc>
          <w:tcPr>
            <w:tcW w:w="1814" w:type="dxa"/>
          </w:tcPr>
          <w:p>
            <w:pPr>
              <w:pStyle w:val="0"/>
              <w:jc w:val="center"/>
            </w:pPr>
            <w:r>
              <w:rPr>
                <w:sz w:val="20"/>
              </w:rPr>
              <w:t xml:space="preserve">31 305 000,00</w:t>
            </w:r>
          </w:p>
        </w:tc>
      </w:tr>
      <w:tr>
        <w:tc>
          <w:tcPr>
            <w:tcW w:w="1191" w:type="dxa"/>
          </w:tcPr>
          <w:p>
            <w:pPr>
              <w:pStyle w:val="0"/>
              <w:jc w:val="center"/>
            </w:pPr>
            <w:r>
              <w:rPr>
                <w:sz w:val="20"/>
              </w:rPr>
              <w:t xml:space="preserve">2.2.1.1.</w:t>
            </w:r>
          </w:p>
        </w:tc>
        <w:tc>
          <w:tcPr>
            <w:tcW w:w="2608" w:type="dxa"/>
          </w:tcPr>
          <w:p>
            <w:pPr>
              <w:pStyle w:val="0"/>
            </w:pPr>
            <w:r>
              <w:rPr>
                <w:sz w:val="20"/>
              </w:rPr>
              <w:t xml:space="preserve">Региональный бюджет (всего), из них</w:t>
            </w:r>
          </w:p>
        </w:tc>
        <w:tc>
          <w:tcPr>
            <w:tcW w:w="1587" w:type="dxa"/>
          </w:tcPr>
          <w:p>
            <w:pPr>
              <w:pStyle w:val="0"/>
              <w:jc w:val="center"/>
            </w:pPr>
            <w:r>
              <w:rPr>
                <w:sz w:val="20"/>
              </w:rPr>
              <w:t xml:space="preserve">3 000 000,00</w:t>
            </w:r>
          </w:p>
        </w:tc>
        <w:tc>
          <w:tcPr>
            <w:tcW w:w="1701" w:type="dxa"/>
          </w:tcPr>
          <w:p>
            <w:pPr>
              <w:pStyle w:val="0"/>
              <w:jc w:val="center"/>
            </w:pPr>
            <w:r>
              <w:rPr>
                <w:sz w:val="20"/>
              </w:rPr>
              <w:t xml:space="preserve">3 000 000,00</w:t>
            </w:r>
          </w:p>
        </w:tc>
        <w:tc>
          <w:tcPr>
            <w:tcW w:w="1701" w:type="dxa"/>
          </w:tcPr>
          <w:p>
            <w:pPr>
              <w:pStyle w:val="0"/>
              <w:jc w:val="center"/>
            </w:pPr>
            <w:r>
              <w:rPr>
                <w:sz w:val="20"/>
              </w:rPr>
              <w:t xml:space="preserve">3 200 000,00</w:t>
            </w:r>
          </w:p>
        </w:tc>
        <w:tc>
          <w:tcPr>
            <w:tcW w:w="1701" w:type="dxa"/>
          </w:tcPr>
          <w:p>
            <w:pPr>
              <w:pStyle w:val="0"/>
              <w:jc w:val="center"/>
            </w:pPr>
            <w:r>
              <w:rPr>
                <w:sz w:val="20"/>
              </w:rPr>
              <w:t xml:space="preserve">3 200 000,00</w:t>
            </w:r>
          </w:p>
        </w:tc>
        <w:tc>
          <w:tcPr>
            <w:tcW w:w="1701" w:type="dxa"/>
          </w:tcPr>
          <w:p>
            <w:pPr>
              <w:pStyle w:val="0"/>
              <w:jc w:val="center"/>
            </w:pPr>
            <w:r>
              <w:rPr>
                <w:sz w:val="20"/>
              </w:rPr>
              <w:t xml:space="preserve">5 010 000,00</w:t>
            </w:r>
          </w:p>
        </w:tc>
        <w:tc>
          <w:tcPr>
            <w:tcW w:w="1701" w:type="dxa"/>
          </w:tcPr>
          <w:p>
            <w:pPr>
              <w:pStyle w:val="0"/>
              <w:jc w:val="center"/>
            </w:pPr>
            <w:r>
              <w:rPr>
                <w:sz w:val="20"/>
              </w:rPr>
              <w:t xml:space="preserve">4 845 000,00</w:t>
            </w:r>
          </w:p>
        </w:tc>
        <w:tc>
          <w:tcPr>
            <w:tcW w:w="1701" w:type="dxa"/>
          </w:tcPr>
          <w:p>
            <w:pPr>
              <w:pStyle w:val="0"/>
              <w:jc w:val="center"/>
            </w:pPr>
            <w:r>
              <w:rPr>
                <w:sz w:val="20"/>
              </w:rPr>
              <w:t xml:space="preserve">4 525 000,00</w:t>
            </w:r>
          </w:p>
        </w:tc>
        <w:tc>
          <w:tcPr>
            <w:tcW w:w="1701" w:type="dxa"/>
          </w:tcPr>
          <w:p>
            <w:pPr>
              <w:pStyle w:val="0"/>
              <w:jc w:val="center"/>
            </w:pPr>
            <w:r>
              <w:rPr>
                <w:sz w:val="20"/>
              </w:rPr>
              <w:t xml:space="preserve">4 525 000,00</w:t>
            </w:r>
          </w:p>
        </w:tc>
        <w:tc>
          <w:tcPr>
            <w:tcW w:w="1814" w:type="dxa"/>
          </w:tcPr>
          <w:p>
            <w:pPr>
              <w:pStyle w:val="0"/>
              <w:jc w:val="center"/>
            </w:pPr>
            <w:r>
              <w:rPr>
                <w:sz w:val="20"/>
              </w:rPr>
              <w:t xml:space="preserve">31 305 000,00</w:t>
            </w:r>
          </w:p>
        </w:tc>
      </w:tr>
      <w:tr>
        <w:tc>
          <w:tcPr>
            <w:tcW w:w="1191" w:type="dxa"/>
          </w:tcPr>
          <w:p>
            <w:pPr>
              <w:pStyle w:val="0"/>
              <w:jc w:val="center"/>
            </w:pPr>
            <w:r>
              <w:rPr>
                <w:sz w:val="20"/>
              </w:rPr>
              <w:t xml:space="preserve">2.3.</w:t>
            </w:r>
          </w:p>
        </w:tc>
        <w:tc>
          <w:tcPr>
            <w:tcW w:w="2608" w:type="dxa"/>
          </w:tcPr>
          <w:p>
            <w:pPr>
              <w:pStyle w:val="0"/>
            </w:pPr>
            <w:r>
              <w:rPr>
                <w:sz w:val="20"/>
              </w:rPr>
              <w:t xml:space="preserve">Создан и функционирует Центр непрерывного образования и повышения квалификации творческих и управленческих кадров в сфере культуры</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611 663,48</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4 271 663,48</w:t>
            </w:r>
          </w:p>
        </w:tc>
      </w:tr>
      <w:tr>
        <w:tc>
          <w:tcPr>
            <w:tcW w:w="1191" w:type="dxa"/>
          </w:tcPr>
          <w:p>
            <w:pPr>
              <w:pStyle w:val="0"/>
              <w:jc w:val="center"/>
            </w:pPr>
            <w:r>
              <w:rPr>
                <w:sz w:val="20"/>
              </w:rPr>
              <w:t xml:space="preserve">2.3.1.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611 663,48</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4 271 663,48</w:t>
            </w:r>
          </w:p>
        </w:tc>
      </w:tr>
      <w:tr>
        <w:tc>
          <w:tcPr>
            <w:tcW w:w="1191" w:type="dxa"/>
          </w:tcPr>
          <w:p>
            <w:pPr>
              <w:pStyle w:val="0"/>
              <w:jc w:val="center"/>
            </w:pPr>
            <w:r>
              <w:rPr>
                <w:sz w:val="20"/>
              </w:rPr>
              <w:t xml:space="preserve">2.3.1.1.</w:t>
            </w:r>
          </w:p>
        </w:tc>
        <w:tc>
          <w:tcPr>
            <w:tcW w:w="2608" w:type="dxa"/>
          </w:tcPr>
          <w:p>
            <w:pPr>
              <w:pStyle w:val="0"/>
            </w:pPr>
            <w:r>
              <w:rPr>
                <w:sz w:val="20"/>
              </w:rPr>
              <w:t xml:space="preserve">Региональный бюджет (всего)</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4 260 000,00</w:t>
            </w:r>
          </w:p>
        </w:tc>
      </w:tr>
      <w:tr>
        <w:tc>
          <w:tcPr>
            <w:tcW w:w="1191" w:type="dxa"/>
          </w:tcPr>
          <w:p>
            <w:pPr>
              <w:pStyle w:val="0"/>
              <w:jc w:val="center"/>
            </w:pPr>
            <w:r>
              <w:rPr>
                <w:sz w:val="20"/>
              </w:rPr>
              <w:t xml:space="preserve">2.3.1.1.2.</w:t>
            </w:r>
          </w:p>
        </w:tc>
        <w:tc>
          <w:tcPr>
            <w:tcW w:w="2608" w:type="dxa"/>
          </w:tcPr>
          <w:p>
            <w:pPr>
              <w:pStyle w:val="0"/>
            </w:pPr>
            <w:r>
              <w:rPr>
                <w:sz w:val="20"/>
              </w:rPr>
              <w:t xml:space="preserve">межбюджетные трансферты местным бюджетам всего</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4 260 000,00</w:t>
            </w:r>
          </w:p>
        </w:tc>
      </w:tr>
      <w:tr>
        <w:tc>
          <w:tcPr>
            <w:tcW w:w="1191" w:type="dxa"/>
          </w:tcPr>
          <w:p>
            <w:pPr>
              <w:pStyle w:val="0"/>
              <w:jc w:val="center"/>
            </w:pPr>
            <w:r>
              <w:rPr>
                <w:sz w:val="20"/>
              </w:rPr>
              <w:t xml:space="preserve">2.3.1.2.</w:t>
            </w:r>
          </w:p>
        </w:tc>
        <w:tc>
          <w:tcPr>
            <w:tcW w:w="2608" w:type="dxa"/>
          </w:tcPr>
          <w:p>
            <w:pPr>
              <w:pStyle w:val="0"/>
            </w:pPr>
            <w:r>
              <w:rPr>
                <w:sz w:val="20"/>
              </w:rPr>
              <w:t xml:space="preserve">Свод бюджетов муниципальных образований</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611 663,48</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4 271 663,48</w:t>
            </w:r>
          </w:p>
        </w:tc>
      </w:tr>
      <w:tr>
        <w:tc>
          <w:tcPr>
            <w:tcW w:w="1191" w:type="dxa"/>
          </w:tcPr>
          <w:p>
            <w:pPr>
              <w:pStyle w:val="0"/>
              <w:jc w:val="center"/>
            </w:pPr>
            <w:r>
              <w:rPr>
                <w:sz w:val="20"/>
              </w:rPr>
              <w:t xml:space="preserve">2.4.</w:t>
            </w:r>
          </w:p>
        </w:tc>
        <w:tc>
          <w:tcPr>
            <w:tcW w:w="2608" w:type="dxa"/>
          </w:tcPr>
          <w:p>
            <w:pPr>
              <w:pStyle w:val="0"/>
            </w:pPr>
            <w:r>
              <w:rPr>
                <w:sz w:val="20"/>
              </w:rPr>
              <w:t xml:space="preserve">Поддержаны всероссийские, международные и межрегиональные творческие проекты в области музыкального и театрального искусства</w:t>
            </w:r>
          </w:p>
        </w:tc>
        <w:tc>
          <w:tcPr>
            <w:tcW w:w="1587" w:type="dxa"/>
          </w:tcPr>
          <w:p>
            <w:pPr>
              <w:pStyle w:val="0"/>
              <w:jc w:val="center"/>
            </w:pPr>
            <w:r>
              <w:rPr>
                <w:sz w:val="20"/>
              </w:rPr>
              <w:t xml:space="preserve">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814" w:type="dxa"/>
          </w:tcPr>
          <w:p>
            <w:pPr>
              <w:pStyle w:val="0"/>
              <w:jc w:val="center"/>
            </w:pPr>
            <w:r>
              <w:rPr>
                <w:sz w:val="20"/>
              </w:rPr>
              <w:t xml:space="preserve">11 000 000,00</w:t>
            </w:r>
          </w:p>
        </w:tc>
      </w:tr>
      <w:tr>
        <w:tc>
          <w:tcPr>
            <w:tcW w:w="1191" w:type="dxa"/>
          </w:tcPr>
          <w:p>
            <w:pPr>
              <w:pStyle w:val="0"/>
              <w:jc w:val="center"/>
            </w:pPr>
            <w:r>
              <w:rPr>
                <w:sz w:val="20"/>
              </w:rPr>
              <w:t xml:space="preserve">2.4.1.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814" w:type="dxa"/>
          </w:tcPr>
          <w:p>
            <w:pPr>
              <w:pStyle w:val="0"/>
              <w:jc w:val="center"/>
            </w:pPr>
            <w:r>
              <w:rPr>
                <w:sz w:val="20"/>
              </w:rPr>
              <w:t xml:space="preserve">11 000 000,00</w:t>
            </w:r>
          </w:p>
        </w:tc>
      </w:tr>
      <w:tr>
        <w:tc>
          <w:tcPr>
            <w:tcW w:w="1191" w:type="dxa"/>
          </w:tcPr>
          <w:p>
            <w:pPr>
              <w:pStyle w:val="0"/>
              <w:jc w:val="center"/>
            </w:pPr>
            <w:r>
              <w:rPr>
                <w:sz w:val="20"/>
              </w:rPr>
              <w:t xml:space="preserve">2.4.1.1.</w:t>
            </w:r>
          </w:p>
        </w:tc>
        <w:tc>
          <w:tcPr>
            <w:tcW w:w="2608" w:type="dxa"/>
          </w:tcPr>
          <w:p>
            <w:pPr>
              <w:pStyle w:val="0"/>
            </w:pPr>
            <w:r>
              <w:rPr>
                <w:sz w:val="20"/>
              </w:rPr>
              <w:t xml:space="preserve">Региональный бюджет (всего), из них</w:t>
            </w:r>
          </w:p>
        </w:tc>
        <w:tc>
          <w:tcPr>
            <w:tcW w:w="1587" w:type="dxa"/>
          </w:tcPr>
          <w:p>
            <w:pPr>
              <w:pStyle w:val="0"/>
              <w:jc w:val="center"/>
            </w:pPr>
            <w:r>
              <w:rPr>
                <w:sz w:val="20"/>
              </w:rPr>
              <w:t xml:space="preserve">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701" w:type="dxa"/>
          </w:tcPr>
          <w:p>
            <w:pPr>
              <w:pStyle w:val="0"/>
              <w:jc w:val="center"/>
            </w:pPr>
            <w:r>
              <w:rPr>
                <w:sz w:val="20"/>
              </w:rPr>
              <w:t xml:space="preserve">1 500 000,00</w:t>
            </w:r>
          </w:p>
        </w:tc>
        <w:tc>
          <w:tcPr>
            <w:tcW w:w="1814" w:type="dxa"/>
          </w:tcPr>
          <w:p>
            <w:pPr>
              <w:pStyle w:val="0"/>
              <w:jc w:val="center"/>
            </w:pPr>
            <w:r>
              <w:rPr>
                <w:sz w:val="20"/>
              </w:rPr>
              <w:t xml:space="preserve">11 000 000,00</w:t>
            </w:r>
          </w:p>
        </w:tc>
      </w:tr>
      <w:tr>
        <w:tc>
          <w:tcPr>
            <w:tcW w:w="1191" w:type="dxa"/>
          </w:tcPr>
          <w:p>
            <w:pPr>
              <w:pStyle w:val="0"/>
              <w:jc w:val="center"/>
            </w:pPr>
            <w:r>
              <w:rPr>
                <w:sz w:val="20"/>
              </w:rPr>
              <w:t xml:space="preserve">2.5.</w:t>
            </w:r>
          </w:p>
        </w:tc>
        <w:tc>
          <w:tcPr>
            <w:tcW w:w="2608" w:type="dxa"/>
          </w:tcPr>
          <w:p>
            <w:pPr>
              <w:pStyle w:val="0"/>
            </w:pPr>
            <w:r>
              <w:rPr>
                <w:sz w:val="20"/>
              </w:rPr>
              <w:t xml:space="preserve">Организованы культурно-просветительские программы для школьников</w:t>
            </w:r>
          </w:p>
        </w:tc>
        <w:tc>
          <w:tcPr>
            <w:tcW w:w="158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814" w:type="dxa"/>
          </w:tcPr>
          <w:p>
            <w:pPr>
              <w:pStyle w:val="0"/>
              <w:jc w:val="center"/>
            </w:pPr>
            <w:r>
              <w:rPr>
                <w:sz w:val="20"/>
              </w:rPr>
              <w:t xml:space="preserve">15 500 000,00</w:t>
            </w:r>
          </w:p>
        </w:tc>
      </w:tr>
      <w:tr>
        <w:tc>
          <w:tcPr>
            <w:tcW w:w="1191" w:type="dxa"/>
          </w:tcPr>
          <w:p>
            <w:pPr>
              <w:pStyle w:val="0"/>
              <w:jc w:val="center"/>
            </w:pPr>
            <w:r>
              <w:rPr>
                <w:sz w:val="20"/>
              </w:rPr>
              <w:t xml:space="preserve">2.5.1.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814" w:type="dxa"/>
          </w:tcPr>
          <w:p>
            <w:pPr>
              <w:pStyle w:val="0"/>
              <w:jc w:val="center"/>
            </w:pPr>
            <w:r>
              <w:rPr>
                <w:sz w:val="20"/>
              </w:rPr>
              <w:t xml:space="preserve">15 500 000,00</w:t>
            </w:r>
          </w:p>
        </w:tc>
      </w:tr>
      <w:tr>
        <w:tc>
          <w:tcPr>
            <w:tcW w:w="1191" w:type="dxa"/>
          </w:tcPr>
          <w:p>
            <w:pPr>
              <w:pStyle w:val="0"/>
              <w:jc w:val="center"/>
            </w:pPr>
            <w:r>
              <w:rPr>
                <w:sz w:val="20"/>
              </w:rPr>
              <w:t xml:space="preserve">2.5.1.1.</w:t>
            </w:r>
          </w:p>
        </w:tc>
        <w:tc>
          <w:tcPr>
            <w:tcW w:w="2608" w:type="dxa"/>
          </w:tcPr>
          <w:p>
            <w:pPr>
              <w:pStyle w:val="0"/>
            </w:pPr>
            <w:r>
              <w:rPr>
                <w:sz w:val="20"/>
              </w:rPr>
              <w:t xml:space="preserve">Региональный бюджет (всего), из них</w:t>
            </w:r>
          </w:p>
        </w:tc>
        <w:tc>
          <w:tcPr>
            <w:tcW w:w="1587"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1 000 000,00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701" w:type="dxa"/>
          </w:tcPr>
          <w:p>
            <w:pPr>
              <w:pStyle w:val="0"/>
              <w:jc w:val="center"/>
            </w:pPr>
            <w:r>
              <w:rPr>
                <w:sz w:val="20"/>
              </w:rPr>
              <w:t xml:space="preserve">2 500 000,00</w:t>
            </w:r>
          </w:p>
        </w:tc>
        <w:tc>
          <w:tcPr>
            <w:tcW w:w="1814" w:type="dxa"/>
          </w:tcPr>
          <w:p>
            <w:pPr>
              <w:pStyle w:val="0"/>
              <w:jc w:val="center"/>
            </w:pPr>
            <w:r>
              <w:rPr>
                <w:sz w:val="20"/>
              </w:rPr>
              <w:t xml:space="preserve">15 500 000,00</w:t>
            </w:r>
          </w:p>
        </w:tc>
      </w:tr>
      <w:tr>
        <w:tc>
          <w:tcPr>
            <w:tcW w:w="1191" w:type="dxa"/>
          </w:tcPr>
          <w:p>
            <w:pPr>
              <w:pStyle w:val="0"/>
              <w:jc w:val="center"/>
            </w:pPr>
            <w:r>
              <w:rPr>
                <w:sz w:val="20"/>
              </w:rPr>
              <w:t xml:space="preserve">3</w:t>
            </w:r>
          </w:p>
        </w:tc>
        <w:tc>
          <w:tcPr>
            <w:gridSpan w:val="10"/>
            <w:tcW w:w="17916" w:type="dxa"/>
          </w:tcPr>
          <w:p>
            <w:pPr>
              <w:pStyle w:val="0"/>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c>
          <w:tcPr>
            <w:tcW w:w="1191" w:type="dxa"/>
          </w:tcPr>
          <w:p>
            <w:pPr>
              <w:pStyle w:val="0"/>
              <w:jc w:val="center"/>
            </w:pPr>
            <w:r>
              <w:rPr>
                <w:sz w:val="20"/>
              </w:rPr>
              <w:t xml:space="preserve">3.1.</w:t>
            </w:r>
          </w:p>
        </w:tc>
        <w:tc>
          <w:tcPr>
            <w:tcW w:w="2608" w:type="dxa"/>
          </w:tcPr>
          <w:p>
            <w:pPr>
              <w:pStyle w:val="0"/>
            </w:pPr>
            <w:r>
              <w:rPr>
                <w:sz w:val="20"/>
              </w:rPr>
              <w:t xml:space="preserve">Реализована программы "Волонтеры культуры"</w:t>
            </w:r>
          </w:p>
        </w:tc>
        <w:tc>
          <w:tcPr>
            <w:tcW w:w="1587"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814" w:type="dxa"/>
          </w:tcPr>
          <w:p>
            <w:pPr>
              <w:pStyle w:val="0"/>
              <w:jc w:val="center"/>
            </w:pPr>
            <w:r>
              <w:rPr>
                <w:sz w:val="20"/>
              </w:rPr>
              <w:t xml:space="preserve">4 000 000,00</w:t>
            </w:r>
          </w:p>
        </w:tc>
      </w:tr>
      <w:tr>
        <w:tc>
          <w:tcPr>
            <w:tcW w:w="1191" w:type="dxa"/>
          </w:tcPr>
          <w:p>
            <w:pPr>
              <w:pStyle w:val="0"/>
              <w:jc w:val="center"/>
            </w:pPr>
            <w:r>
              <w:rPr>
                <w:sz w:val="20"/>
              </w:rPr>
              <w:t xml:space="preserve">3.1.1.</w:t>
            </w:r>
          </w:p>
        </w:tc>
        <w:tc>
          <w:tcPr>
            <w:tcW w:w="2608" w:type="dxa"/>
          </w:tcPr>
          <w:p>
            <w:pPr>
              <w:pStyle w:val="0"/>
            </w:pPr>
            <w:r>
              <w:rPr>
                <w:sz w:val="20"/>
              </w:rPr>
              <w:t xml:space="preserve">Консолидированный региональный бюджет, всего</w:t>
            </w:r>
          </w:p>
        </w:tc>
        <w:tc>
          <w:tcPr>
            <w:tcW w:w="1587"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814" w:type="dxa"/>
          </w:tcPr>
          <w:p>
            <w:pPr>
              <w:pStyle w:val="0"/>
              <w:jc w:val="center"/>
            </w:pPr>
            <w:r>
              <w:rPr>
                <w:sz w:val="20"/>
              </w:rPr>
              <w:t xml:space="preserve">4 000 000,00</w:t>
            </w:r>
          </w:p>
        </w:tc>
      </w:tr>
      <w:tr>
        <w:tc>
          <w:tcPr>
            <w:tcW w:w="1191" w:type="dxa"/>
          </w:tcPr>
          <w:p>
            <w:pPr>
              <w:pStyle w:val="0"/>
              <w:jc w:val="center"/>
            </w:pPr>
            <w:r>
              <w:rPr>
                <w:sz w:val="20"/>
              </w:rPr>
              <w:t xml:space="preserve">3.1.1.1.</w:t>
            </w:r>
          </w:p>
        </w:tc>
        <w:tc>
          <w:tcPr>
            <w:tcW w:w="2608" w:type="dxa"/>
          </w:tcPr>
          <w:p>
            <w:pPr>
              <w:pStyle w:val="0"/>
            </w:pPr>
            <w:r>
              <w:rPr>
                <w:sz w:val="20"/>
              </w:rPr>
              <w:t xml:space="preserve">Региональный бюджет (всего), из них</w:t>
            </w:r>
          </w:p>
        </w:tc>
        <w:tc>
          <w:tcPr>
            <w:tcW w:w="1587"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701" w:type="dxa"/>
          </w:tcPr>
          <w:p>
            <w:pPr>
              <w:pStyle w:val="0"/>
              <w:jc w:val="center"/>
            </w:pPr>
            <w:r>
              <w:rPr>
                <w:sz w:val="20"/>
              </w:rPr>
              <w:t xml:space="preserve">500 000,00</w:t>
            </w:r>
          </w:p>
        </w:tc>
        <w:tc>
          <w:tcPr>
            <w:tcW w:w="1814" w:type="dxa"/>
          </w:tcPr>
          <w:p>
            <w:pPr>
              <w:pStyle w:val="0"/>
              <w:jc w:val="center"/>
            </w:pPr>
            <w:r>
              <w:rPr>
                <w:sz w:val="20"/>
              </w:rPr>
              <w:t xml:space="preserve">4 000 000,00</w:t>
            </w:r>
          </w:p>
        </w:tc>
      </w:tr>
      <w:tr>
        <w:tc>
          <w:tcPr>
            <w:gridSpan w:val="2"/>
            <w:tcW w:w="3799" w:type="dxa"/>
          </w:tcPr>
          <w:p>
            <w:pPr>
              <w:pStyle w:val="0"/>
            </w:pPr>
            <w:r>
              <w:rPr>
                <w:sz w:val="20"/>
              </w:rPr>
              <w:t xml:space="preserve">ИТОГО ПО РЕГИОНАЛЬНОМУ ПРОЕКТУ:</w:t>
            </w:r>
          </w:p>
        </w:tc>
        <w:tc>
          <w:tcPr>
            <w:tcW w:w="1587" w:type="dxa"/>
          </w:tcPr>
          <w:p>
            <w:pPr>
              <w:pStyle w:val="0"/>
              <w:jc w:val="center"/>
            </w:pPr>
            <w:r>
              <w:rPr>
                <w:sz w:val="20"/>
              </w:rPr>
              <w:t xml:space="preserve">7 830 000,00</w:t>
            </w:r>
          </w:p>
        </w:tc>
        <w:tc>
          <w:tcPr>
            <w:tcW w:w="1701" w:type="dxa"/>
          </w:tcPr>
          <w:p>
            <w:pPr>
              <w:pStyle w:val="0"/>
              <w:jc w:val="center"/>
            </w:pPr>
            <w:r>
              <w:rPr>
                <w:sz w:val="20"/>
              </w:rPr>
              <w:t xml:space="preserve">11 030 000,00</w:t>
            </w:r>
          </w:p>
        </w:tc>
        <w:tc>
          <w:tcPr>
            <w:tcW w:w="1701" w:type="dxa"/>
          </w:tcPr>
          <w:p>
            <w:pPr>
              <w:pStyle w:val="0"/>
              <w:jc w:val="center"/>
            </w:pPr>
            <w:r>
              <w:rPr>
                <w:sz w:val="20"/>
              </w:rPr>
              <w:t xml:space="preserve">10 501 146,43</w:t>
            </w:r>
          </w:p>
        </w:tc>
        <w:tc>
          <w:tcPr>
            <w:tcW w:w="1701" w:type="dxa"/>
          </w:tcPr>
          <w:p>
            <w:pPr>
              <w:pStyle w:val="0"/>
              <w:jc w:val="center"/>
            </w:pPr>
            <w:r>
              <w:rPr>
                <w:sz w:val="20"/>
              </w:rPr>
              <w:t xml:space="preserve">14 189 482,95</w:t>
            </w:r>
          </w:p>
        </w:tc>
        <w:tc>
          <w:tcPr>
            <w:tcW w:w="1701" w:type="dxa"/>
          </w:tcPr>
          <w:p>
            <w:pPr>
              <w:pStyle w:val="0"/>
              <w:jc w:val="center"/>
            </w:pPr>
            <w:r>
              <w:rPr>
                <w:sz w:val="20"/>
              </w:rPr>
              <w:t xml:space="preserve">13 957 368,42</w:t>
            </w:r>
          </w:p>
        </w:tc>
        <w:tc>
          <w:tcPr>
            <w:tcW w:w="1701" w:type="dxa"/>
          </w:tcPr>
          <w:p>
            <w:pPr>
              <w:pStyle w:val="0"/>
              <w:jc w:val="center"/>
            </w:pPr>
            <w:r>
              <w:rPr>
                <w:sz w:val="20"/>
              </w:rPr>
              <w:t xml:space="preserve">15 939 736,84</w:t>
            </w:r>
          </w:p>
        </w:tc>
        <w:tc>
          <w:tcPr>
            <w:tcW w:w="1701" w:type="dxa"/>
          </w:tcPr>
          <w:p>
            <w:pPr>
              <w:pStyle w:val="0"/>
              <w:jc w:val="center"/>
            </w:pPr>
            <w:r>
              <w:rPr>
                <w:sz w:val="20"/>
              </w:rPr>
              <w:t xml:space="preserve">13 725 000,00</w:t>
            </w:r>
          </w:p>
        </w:tc>
        <w:tc>
          <w:tcPr>
            <w:tcW w:w="1701" w:type="dxa"/>
          </w:tcPr>
          <w:p>
            <w:pPr>
              <w:pStyle w:val="0"/>
              <w:jc w:val="center"/>
            </w:pPr>
            <w:r>
              <w:rPr>
                <w:sz w:val="20"/>
              </w:rPr>
              <w:t xml:space="preserve">13 725 000,00</w:t>
            </w:r>
          </w:p>
        </w:tc>
        <w:tc>
          <w:tcPr>
            <w:tcW w:w="1814" w:type="dxa"/>
          </w:tcPr>
          <w:p>
            <w:pPr>
              <w:pStyle w:val="0"/>
              <w:jc w:val="center"/>
            </w:pPr>
            <w:r>
              <w:rPr>
                <w:sz w:val="20"/>
              </w:rPr>
              <w:t xml:space="preserve">100 897 734,64</w:t>
            </w:r>
          </w:p>
        </w:tc>
      </w:tr>
      <w:tr>
        <w:tc>
          <w:tcPr>
            <w:gridSpan w:val="2"/>
            <w:tcW w:w="3799" w:type="dxa"/>
          </w:tcPr>
          <w:p>
            <w:pPr>
              <w:pStyle w:val="0"/>
            </w:pPr>
            <w:r>
              <w:rPr>
                <w:sz w:val="20"/>
              </w:rPr>
              <w:t xml:space="preserve">Консолидированный региональный бюджет, из них</w:t>
            </w:r>
          </w:p>
        </w:tc>
        <w:tc>
          <w:tcPr>
            <w:tcW w:w="1587" w:type="dxa"/>
          </w:tcPr>
          <w:p>
            <w:pPr>
              <w:pStyle w:val="0"/>
              <w:jc w:val="center"/>
            </w:pPr>
            <w:r>
              <w:rPr>
                <w:sz w:val="20"/>
              </w:rPr>
              <w:t xml:space="preserve">7 830 000,00</w:t>
            </w:r>
          </w:p>
        </w:tc>
        <w:tc>
          <w:tcPr>
            <w:tcW w:w="1701" w:type="dxa"/>
          </w:tcPr>
          <w:p>
            <w:pPr>
              <w:pStyle w:val="0"/>
              <w:jc w:val="center"/>
            </w:pPr>
            <w:r>
              <w:rPr>
                <w:sz w:val="20"/>
              </w:rPr>
              <w:t xml:space="preserve">11 030 000,00</w:t>
            </w:r>
          </w:p>
        </w:tc>
        <w:tc>
          <w:tcPr>
            <w:tcW w:w="1701" w:type="dxa"/>
          </w:tcPr>
          <w:p>
            <w:pPr>
              <w:pStyle w:val="0"/>
              <w:jc w:val="center"/>
            </w:pPr>
            <w:r>
              <w:rPr>
                <w:sz w:val="20"/>
              </w:rPr>
              <w:t xml:space="preserve">10 501 146,43</w:t>
            </w:r>
          </w:p>
        </w:tc>
        <w:tc>
          <w:tcPr>
            <w:tcW w:w="1701" w:type="dxa"/>
          </w:tcPr>
          <w:p>
            <w:pPr>
              <w:pStyle w:val="0"/>
              <w:jc w:val="center"/>
            </w:pPr>
            <w:r>
              <w:rPr>
                <w:sz w:val="20"/>
              </w:rPr>
              <w:t xml:space="preserve">14 189 482,95</w:t>
            </w:r>
          </w:p>
        </w:tc>
        <w:tc>
          <w:tcPr>
            <w:tcW w:w="1701" w:type="dxa"/>
          </w:tcPr>
          <w:p>
            <w:pPr>
              <w:pStyle w:val="0"/>
              <w:jc w:val="center"/>
            </w:pPr>
            <w:r>
              <w:rPr>
                <w:sz w:val="20"/>
              </w:rPr>
              <w:t xml:space="preserve">13 957 368,42</w:t>
            </w:r>
          </w:p>
        </w:tc>
        <w:tc>
          <w:tcPr>
            <w:tcW w:w="1701" w:type="dxa"/>
          </w:tcPr>
          <w:p>
            <w:pPr>
              <w:pStyle w:val="0"/>
              <w:jc w:val="center"/>
            </w:pPr>
            <w:r>
              <w:rPr>
                <w:sz w:val="20"/>
              </w:rPr>
              <w:t xml:space="preserve">15 939 736,84</w:t>
            </w:r>
          </w:p>
        </w:tc>
        <w:tc>
          <w:tcPr>
            <w:tcW w:w="1701" w:type="dxa"/>
          </w:tcPr>
          <w:p>
            <w:pPr>
              <w:pStyle w:val="0"/>
              <w:jc w:val="center"/>
            </w:pPr>
            <w:r>
              <w:rPr>
                <w:sz w:val="20"/>
              </w:rPr>
              <w:t xml:space="preserve">13 725 000,00</w:t>
            </w:r>
          </w:p>
        </w:tc>
        <w:tc>
          <w:tcPr>
            <w:tcW w:w="1701" w:type="dxa"/>
          </w:tcPr>
          <w:p>
            <w:pPr>
              <w:pStyle w:val="0"/>
              <w:jc w:val="center"/>
            </w:pPr>
            <w:r>
              <w:rPr>
                <w:sz w:val="20"/>
              </w:rPr>
              <w:t xml:space="preserve">13 725 000,00</w:t>
            </w:r>
          </w:p>
        </w:tc>
        <w:tc>
          <w:tcPr>
            <w:tcW w:w="1814" w:type="dxa"/>
          </w:tcPr>
          <w:p>
            <w:pPr>
              <w:pStyle w:val="0"/>
              <w:jc w:val="center"/>
            </w:pPr>
            <w:r>
              <w:rPr>
                <w:sz w:val="20"/>
              </w:rPr>
              <w:t xml:space="preserve">100 897 734,64</w:t>
            </w:r>
          </w:p>
        </w:tc>
      </w:tr>
      <w:tr>
        <w:tc>
          <w:tcPr>
            <w:gridSpan w:val="2"/>
            <w:tcW w:w="3799" w:type="dxa"/>
          </w:tcPr>
          <w:p>
            <w:pPr>
              <w:pStyle w:val="0"/>
            </w:pPr>
            <w:r>
              <w:rPr>
                <w:sz w:val="20"/>
              </w:rPr>
              <w:t xml:space="preserve">федеральные средства, поступившие в региональный бюджет</w:t>
            </w:r>
          </w:p>
        </w:tc>
        <w:tc>
          <w:tcPr>
            <w:tcW w:w="1587" w:type="dxa"/>
          </w:tcPr>
          <w:p>
            <w:pPr>
              <w:pStyle w:val="0"/>
            </w:pPr>
            <w:r>
              <w:rPr>
                <w:sz w:val="20"/>
              </w:rPr>
            </w:r>
          </w:p>
        </w:tc>
        <w:tc>
          <w:tcPr>
            <w:tcW w:w="1701" w:type="dxa"/>
          </w:tcPr>
          <w:p>
            <w:pPr>
              <w:pStyle w:val="0"/>
            </w:pPr>
            <w:r>
              <w:rPr>
                <w:sz w:val="20"/>
              </w:rPr>
            </w:r>
          </w:p>
        </w:tc>
        <w:tc>
          <w:tcPr>
            <w:tcW w:w="1701" w:type="dxa"/>
          </w:tcPr>
          <w:p>
            <w:pPr>
              <w:pStyle w:val="0"/>
              <w:jc w:val="center"/>
            </w:pPr>
            <w:r>
              <w:rPr>
                <w:sz w:val="20"/>
              </w:rPr>
              <w:t xml:space="preserve">1 700 000,00</w:t>
            </w:r>
          </w:p>
        </w:tc>
        <w:tc>
          <w:tcPr>
            <w:tcW w:w="1701" w:type="dxa"/>
          </w:tcPr>
          <w:p>
            <w:pPr>
              <w:pStyle w:val="0"/>
              <w:jc w:val="center"/>
            </w:pPr>
            <w:r>
              <w:rPr>
                <w:sz w:val="20"/>
              </w:rPr>
              <w:t xml:space="preserve">1 700 000,00</w:t>
            </w:r>
          </w:p>
        </w:tc>
        <w:tc>
          <w:tcPr>
            <w:tcW w:w="1701" w:type="dxa"/>
          </w:tcPr>
          <w:p>
            <w:pPr>
              <w:pStyle w:val="0"/>
              <w:jc w:val="center"/>
            </w:pPr>
            <w:r>
              <w:rPr>
                <w:sz w:val="20"/>
              </w:rPr>
              <w:t xml:space="preserve">1 850 000,00</w:t>
            </w:r>
          </w:p>
        </w:tc>
        <w:tc>
          <w:tcPr>
            <w:tcW w:w="1701" w:type="dxa"/>
          </w:tcPr>
          <w:p>
            <w:pPr>
              <w:pStyle w:val="0"/>
              <w:jc w:val="center"/>
            </w:pPr>
            <w:r>
              <w:rPr>
                <w:sz w:val="20"/>
              </w:rPr>
              <w:t xml:space="preserve">1 800 000,00</w:t>
            </w:r>
          </w:p>
        </w:tc>
        <w:tc>
          <w:tcPr>
            <w:tcW w:w="170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7 050 000,00</w:t>
            </w:r>
          </w:p>
        </w:tc>
      </w:tr>
      <w:tr>
        <w:tc>
          <w:tcPr>
            <w:gridSpan w:val="2"/>
            <w:tcW w:w="3799" w:type="dxa"/>
          </w:tcPr>
          <w:p>
            <w:pPr>
              <w:pStyle w:val="0"/>
            </w:pPr>
            <w:r>
              <w:rPr>
                <w:sz w:val="20"/>
              </w:rPr>
              <w:t xml:space="preserve">межбюджетные трансферты местным бюджетам всего</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4 260 000,00</w:t>
            </w:r>
          </w:p>
        </w:tc>
      </w:tr>
      <w:tr>
        <w:tc>
          <w:tcPr>
            <w:gridSpan w:val="2"/>
            <w:tcW w:w="3799" w:type="dxa"/>
          </w:tcPr>
          <w:p>
            <w:pPr>
              <w:pStyle w:val="0"/>
            </w:pPr>
            <w:r>
              <w:rPr>
                <w:sz w:val="20"/>
              </w:rPr>
              <w:t xml:space="preserve">Бюджеты территориальных государственных внебюджетных фондов (бюджеты ТФОМС)</w:t>
            </w:r>
          </w:p>
        </w:tc>
        <w:tc>
          <w:tcPr>
            <w:tcW w:w="158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gridSpan w:val="2"/>
            <w:tcW w:w="3799" w:type="dxa"/>
          </w:tcPr>
          <w:p>
            <w:pPr>
              <w:pStyle w:val="0"/>
            </w:pPr>
            <w:r>
              <w:rPr>
                <w:sz w:val="20"/>
              </w:rPr>
              <w:t xml:space="preserve">Свод бюджетов муниципальных образований</w:t>
            </w:r>
          </w:p>
        </w:tc>
        <w:tc>
          <w:tcPr>
            <w:tcW w:w="1587" w:type="dxa"/>
          </w:tcPr>
          <w:p>
            <w:pPr>
              <w:pStyle w:val="0"/>
              <w:jc w:val="center"/>
            </w:pPr>
            <w:r>
              <w:rPr>
                <w:sz w:val="20"/>
              </w:rPr>
              <w:t xml:space="preserve">330 000,00</w:t>
            </w:r>
          </w:p>
        </w:tc>
        <w:tc>
          <w:tcPr>
            <w:tcW w:w="1701" w:type="dxa"/>
          </w:tcPr>
          <w:p>
            <w:pPr>
              <w:pStyle w:val="0"/>
              <w:jc w:val="center"/>
            </w:pPr>
            <w:r>
              <w:rPr>
                <w:sz w:val="20"/>
              </w:rPr>
              <w:t xml:space="preserve">330 000,00</w:t>
            </w:r>
          </w:p>
        </w:tc>
        <w:tc>
          <w:tcPr>
            <w:tcW w:w="1701" w:type="dxa"/>
          </w:tcPr>
          <w:p>
            <w:pPr>
              <w:pStyle w:val="0"/>
              <w:jc w:val="center"/>
            </w:pPr>
            <w:r>
              <w:rPr>
                <w:sz w:val="20"/>
              </w:rPr>
              <w:t xml:space="preserve">611 663,48</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701" w:type="dxa"/>
          </w:tcPr>
          <w:p>
            <w:pPr>
              <w:pStyle w:val="0"/>
              <w:jc w:val="center"/>
            </w:pPr>
            <w:r>
              <w:rPr>
                <w:sz w:val="20"/>
              </w:rPr>
              <w:t xml:space="preserve">600 000,00</w:t>
            </w:r>
          </w:p>
        </w:tc>
        <w:tc>
          <w:tcPr>
            <w:tcW w:w="1814" w:type="dxa"/>
          </w:tcPr>
          <w:p>
            <w:pPr>
              <w:pStyle w:val="0"/>
              <w:jc w:val="center"/>
            </w:pPr>
            <w:r>
              <w:rPr>
                <w:sz w:val="20"/>
              </w:rPr>
              <w:t xml:space="preserve">4 271 663,48</w:t>
            </w:r>
          </w:p>
        </w:tc>
      </w:tr>
      <w:tr>
        <w:tc>
          <w:tcPr>
            <w:gridSpan w:val="2"/>
            <w:tcW w:w="3799" w:type="dxa"/>
          </w:tcPr>
          <w:p>
            <w:pPr>
              <w:pStyle w:val="0"/>
            </w:pPr>
            <w:r>
              <w:rPr>
                <w:sz w:val="20"/>
              </w:rPr>
              <w:t xml:space="preserve">Бюджеты государственных внебюджетных фондов Российской Федерации, всего</w:t>
            </w:r>
          </w:p>
        </w:tc>
        <w:tc>
          <w:tcPr>
            <w:tcW w:w="158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gridSpan w:val="2"/>
            <w:tcW w:w="3799" w:type="dxa"/>
          </w:tcPr>
          <w:p>
            <w:pPr>
              <w:pStyle w:val="0"/>
            </w:pPr>
            <w:r>
              <w:rPr>
                <w:sz w:val="20"/>
              </w:rPr>
              <w:t xml:space="preserve">Внебюджетные источники, всего</w:t>
            </w:r>
          </w:p>
        </w:tc>
        <w:tc>
          <w:tcPr>
            <w:tcW w:w="158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Помесячный план исполнения регионального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в 2024 году</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56"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658"/>
        <w:gridCol w:w="680"/>
        <w:gridCol w:w="680"/>
        <w:gridCol w:w="1304"/>
        <w:gridCol w:w="1304"/>
        <w:gridCol w:w="1304"/>
        <w:gridCol w:w="1417"/>
        <w:gridCol w:w="1417"/>
        <w:gridCol w:w="1417"/>
        <w:gridCol w:w="1531"/>
        <w:gridCol w:w="1531"/>
        <w:gridCol w:w="1701"/>
      </w:tblGrid>
      <w:tr>
        <w:tc>
          <w:tcPr>
            <w:tcW w:w="567"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мероприятия (результата)</w:t>
            </w:r>
          </w:p>
        </w:tc>
        <w:tc>
          <w:tcPr>
            <w:gridSpan w:val="11"/>
            <w:tcW w:w="13243" w:type="dxa"/>
          </w:tcPr>
          <w:p>
            <w:pPr>
              <w:pStyle w:val="0"/>
              <w:jc w:val="center"/>
            </w:pPr>
            <w:r>
              <w:rPr>
                <w:sz w:val="20"/>
              </w:rPr>
              <w:t xml:space="preserve">План исполнения нарастающим итогом (рублей)</w:t>
            </w:r>
          </w:p>
        </w:tc>
        <w:tc>
          <w:tcPr>
            <w:tcW w:w="1701" w:type="dxa"/>
          </w:tcPr>
          <w:p>
            <w:pPr>
              <w:pStyle w:val="0"/>
              <w:jc w:val="center"/>
            </w:pPr>
            <w:r>
              <w:rPr>
                <w:sz w:val="20"/>
              </w:rPr>
              <w:t xml:space="preserve">Всего на конец 2024 года (рублей)</w:t>
            </w:r>
          </w:p>
        </w:tc>
      </w:tr>
      <w:tr>
        <w:tc>
          <w:tcPr>
            <w:vMerge w:val="continue"/>
          </w:tcPr>
          <w:p/>
        </w:tc>
        <w:tc>
          <w:tcPr>
            <w:vMerge w:val="continue"/>
          </w:tcPr>
          <w:p/>
        </w:tc>
        <w:tc>
          <w:tcPr>
            <w:tcW w:w="658"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1304" w:type="dxa"/>
          </w:tcPr>
          <w:p>
            <w:pPr>
              <w:pStyle w:val="0"/>
              <w:jc w:val="center"/>
            </w:pPr>
            <w:r>
              <w:rPr>
                <w:sz w:val="20"/>
              </w:rPr>
              <w:t xml:space="preserve">апр.</w:t>
            </w:r>
          </w:p>
        </w:tc>
        <w:tc>
          <w:tcPr>
            <w:tcW w:w="1304" w:type="dxa"/>
          </w:tcPr>
          <w:p>
            <w:pPr>
              <w:pStyle w:val="0"/>
              <w:jc w:val="center"/>
            </w:pPr>
            <w:r>
              <w:rPr>
                <w:sz w:val="20"/>
              </w:rPr>
              <w:t xml:space="preserve">май</w:t>
            </w:r>
          </w:p>
        </w:tc>
        <w:tc>
          <w:tcPr>
            <w:tcW w:w="1304" w:type="dxa"/>
          </w:tcPr>
          <w:p>
            <w:pPr>
              <w:pStyle w:val="0"/>
              <w:jc w:val="center"/>
            </w:pPr>
            <w:r>
              <w:rPr>
                <w:sz w:val="20"/>
              </w:rPr>
              <w:t xml:space="preserve">июнь</w:t>
            </w:r>
          </w:p>
        </w:tc>
        <w:tc>
          <w:tcPr>
            <w:tcW w:w="1417" w:type="dxa"/>
          </w:tcPr>
          <w:p>
            <w:pPr>
              <w:pStyle w:val="0"/>
              <w:jc w:val="center"/>
            </w:pPr>
            <w:r>
              <w:rPr>
                <w:sz w:val="20"/>
              </w:rPr>
              <w:t xml:space="preserve">июль</w:t>
            </w:r>
          </w:p>
        </w:tc>
        <w:tc>
          <w:tcPr>
            <w:tcW w:w="1417" w:type="dxa"/>
          </w:tcPr>
          <w:p>
            <w:pPr>
              <w:pStyle w:val="0"/>
              <w:jc w:val="center"/>
            </w:pPr>
            <w:r>
              <w:rPr>
                <w:sz w:val="20"/>
              </w:rPr>
              <w:t xml:space="preserve">авг.</w:t>
            </w:r>
          </w:p>
        </w:tc>
        <w:tc>
          <w:tcPr>
            <w:tcW w:w="1417" w:type="dxa"/>
          </w:tcPr>
          <w:p>
            <w:pPr>
              <w:pStyle w:val="0"/>
              <w:jc w:val="center"/>
            </w:pPr>
            <w:r>
              <w:rPr>
                <w:sz w:val="20"/>
              </w:rPr>
              <w:t xml:space="preserve">сент.</w:t>
            </w:r>
          </w:p>
        </w:tc>
        <w:tc>
          <w:tcPr>
            <w:tcW w:w="1531" w:type="dxa"/>
          </w:tcPr>
          <w:p>
            <w:pPr>
              <w:pStyle w:val="0"/>
              <w:jc w:val="center"/>
            </w:pPr>
            <w:r>
              <w:rPr>
                <w:sz w:val="20"/>
              </w:rPr>
              <w:t xml:space="preserve">окт.</w:t>
            </w:r>
          </w:p>
        </w:tc>
        <w:tc>
          <w:tcPr>
            <w:tcW w:w="1531" w:type="dxa"/>
          </w:tcPr>
          <w:p>
            <w:pPr>
              <w:pStyle w:val="0"/>
              <w:jc w:val="center"/>
            </w:pPr>
            <w:r>
              <w:rPr>
                <w:sz w:val="20"/>
              </w:rPr>
              <w:t xml:space="preserve">нояб.</w:t>
            </w:r>
          </w:p>
        </w:tc>
        <w:tc>
          <w:tcPr>
            <w:tcW w:w="1701" w:type="dxa"/>
          </w:tcPr>
          <w:p>
            <w:pPr>
              <w:pStyle w:val="0"/>
            </w:pPr>
            <w:r>
              <w:rPr>
                <w:sz w:val="20"/>
              </w:rPr>
            </w:r>
          </w:p>
        </w:tc>
      </w:tr>
      <w:tr>
        <w:tc>
          <w:tcPr>
            <w:tcW w:w="567" w:type="dxa"/>
          </w:tcPr>
          <w:p>
            <w:pPr>
              <w:pStyle w:val="0"/>
              <w:jc w:val="center"/>
            </w:pPr>
            <w:r>
              <w:rPr>
                <w:sz w:val="20"/>
              </w:rPr>
              <w:t xml:space="preserve">1</w:t>
            </w:r>
          </w:p>
        </w:tc>
        <w:tc>
          <w:tcPr>
            <w:gridSpan w:val="13"/>
            <w:tcW w:w="17155"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tc>
          <w:tcPr>
            <w:tcW w:w="567" w:type="dxa"/>
          </w:tcPr>
          <w:p>
            <w:pPr>
              <w:pStyle w:val="0"/>
              <w:jc w:val="center"/>
            </w:pPr>
            <w:r>
              <w:rPr>
                <w:sz w:val="20"/>
              </w:rPr>
              <w:t xml:space="preserve">1.1</w:t>
            </w:r>
          </w:p>
        </w:tc>
        <w:tc>
          <w:tcPr>
            <w:tcW w:w="2211" w:type="dxa"/>
          </w:tcPr>
          <w:p>
            <w:pPr>
              <w:pStyle w:val="0"/>
            </w:pPr>
            <w:r>
              <w:rPr>
                <w:sz w:val="20"/>
              </w:rPr>
              <w:t xml:space="preserve">Мероприятие (результат) "Поддержаны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65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jc w:val="center"/>
            </w:pPr>
            <w:r>
              <w:rPr>
                <w:sz w:val="20"/>
              </w:rPr>
              <w:t xml:space="preserve">500000,00</w:t>
            </w:r>
          </w:p>
        </w:tc>
        <w:tc>
          <w:tcPr>
            <w:tcW w:w="1531" w:type="dxa"/>
          </w:tcPr>
          <w:p>
            <w:pPr>
              <w:pStyle w:val="0"/>
              <w:jc w:val="center"/>
            </w:pPr>
            <w:r>
              <w:rPr>
                <w:sz w:val="20"/>
              </w:rPr>
              <w:t xml:space="preserve">1000000,00</w:t>
            </w:r>
          </w:p>
        </w:tc>
        <w:tc>
          <w:tcPr>
            <w:tcW w:w="1531" w:type="dxa"/>
          </w:tcPr>
          <w:p>
            <w:pPr>
              <w:pStyle w:val="0"/>
              <w:jc w:val="center"/>
            </w:pPr>
            <w:r>
              <w:rPr>
                <w:sz w:val="20"/>
              </w:rPr>
              <w:t xml:space="preserve">1500000,00</w:t>
            </w:r>
          </w:p>
        </w:tc>
        <w:tc>
          <w:tcPr>
            <w:tcW w:w="1701" w:type="dxa"/>
          </w:tcPr>
          <w:p>
            <w:pPr>
              <w:pStyle w:val="0"/>
              <w:jc w:val="center"/>
            </w:pPr>
            <w:r>
              <w:rPr>
                <w:sz w:val="20"/>
              </w:rPr>
              <w:t xml:space="preserve">1 500 000,00</w:t>
            </w:r>
          </w:p>
        </w:tc>
      </w:tr>
      <w:tr>
        <w:tc>
          <w:tcPr>
            <w:tcW w:w="567" w:type="dxa"/>
          </w:tcPr>
          <w:p>
            <w:pPr>
              <w:pStyle w:val="0"/>
              <w:jc w:val="center"/>
            </w:pPr>
            <w:r>
              <w:rPr>
                <w:sz w:val="20"/>
              </w:rPr>
              <w:t xml:space="preserve">1.2</w:t>
            </w:r>
          </w:p>
        </w:tc>
        <w:tc>
          <w:tcPr>
            <w:tcW w:w="2211" w:type="dxa"/>
          </w:tcPr>
          <w:p>
            <w:pPr>
              <w:pStyle w:val="0"/>
            </w:pPr>
            <w:r>
              <w:rPr>
                <w:sz w:val="20"/>
              </w:rPr>
              <w:t xml:space="preserve">Мероприятие (результат) "Проведены выставочные проекты в региональных музеях субъектах Российской Федерации по поляризации культурного наследия"</w:t>
            </w:r>
          </w:p>
        </w:tc>
        <w:tc>
          <w:tcPr>
            <w:tcW w:w="658" w:type="dxa"/>
          </w:tcPr>
          <w:p>
            <w:pPr>
              <w:pStyle w:val="0"/>
              <w:jc w:val="center"/>
            </w:pPr>
            <w:r>
              <w:rPr>
                <w:sz w:val="20"/>
              </w:rPr>
              <w:t xml:space="preserve">0,00</w:t>
            </w:r>
          </w:p>
        </w:tc>
        <w:tc>
          <w:tcPr>
            <w:tcW w:w="680" w:type="dxa"/>
          </w:tcPr>
          <w:p>
            <w:pPr>
              <w:pStyle w:val="0"/>
              <w:jc w:val="center"/>
            </w:pPr>
            <w:r>
              <w:rPr>
                <w:sz w:val="20"/>
              </w:rPr>
              <w:t xml:space="preserve">0,00</w:t>
            </w:r>
          </w:p>
        </w:tc>
        <w:tc>
          <w:tcPr>
            <w:tcW w:w="680"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300000,00</w:t>
            </w:r>
          </w:p>
        </w:tc>
        <w:tc>
          <w:tcPr>
            <w:tcW w:w="1531" w:type="dxa"/>
          </w:tcPr>
          <w:p>
            <w:pPr>
              <w:pStyle w:val="0"/>
              <w:jc w:val="center"/>
            </w:pPr>
            <w:r>
              <w:rPr>
                <w:sz w:val="20"/>
              </w:rPr>
              <w:t xml:space="preserve">350000,00</w:t>
            </w:r>
          </w:p>
        </w:tc>
        <w:tc>
          <w:tcPr>
            <w:tcW w:w="1531" w:type="dxa"/>
          </w:tcPr>
          <w:p>
            <w:pPr>
              <w:pStyle w:val="0"/>
              <w:jc w:val="center"/>
            </w:pPr>
            <w:r>
              <w:rPr>
                <w:sz w:val="20"/>
              </w:rPr>
              <w:t xml:space="preserve">350000,00</w:t>
            </w:r>
          </w:p>
        </w:tc>
        <w:tc>
          <w:tcPr>
            <w:tcW w:w="1701" w:type="dxa"/>
          </w:tcPr>
          <w:p>
            <w:pPr>
              <w:pStyle w:val="0"/>
              <w:jc w:val="center"/>
            </w:pPr>
            <w:r>
              <w:rPr>
                <w:sz w:val="20"/>
              </w:rPr>
              <w:t xml:space="preserve">400 000,00</w:t>
            </w:r>
          </w:p>
        </w:tc>
      </w:tr>
      <w:tr>
        <w:tc>
          <w:tcPr>
            <w:tcW w:w="567" w:type="dxa"/>
          </w:tcPr>
          <w:p>
            <w:pPr>
              <w:pStyle w:val="0"/>
              <w:jc w:val="center"/>
            </w:pPr>
            <w:r>
              <w:rPr>
                <w:sz w:val="20"/>
              </w:rPr>
              <w:t xml:space="preserve">1.3</w:t>
            </w:r>
          </w:p>
        </w:tc>
        <w:tc>
          <w:tcPr>
            <w:tcW w:w="2211" w:type="dxa"/>
          </w:tcPr>
          <w:p>
            <w:pPr>
              <w:pStyle w:val="0"/>
            </w:pPr>
            <w:r>
              <w:rPr>
                <w:sz w:val="20"/>
              </w:rPr>
              <w:t xml:space="preserve">Мероприятие (результат) "Оказана государственная поддержка лучшим сельским учреждениям культуры"</w:t>
            </w:r>
          </w:p>
        </w:tc>
        <w:tc>
          <w:tcPr>
            <w:tcW w:w="65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jc w:val="center"/>
            </w:pPr>
            <w:r>
              <w:rPr>
                <w:sz w:val="20"/>
              </w:rPr>
              <w:t xml:space="preserve">300000,00</w:t>
            </w:r>
          </w:p>
        </w:tc>
        <w:tc>
          <w:tcPr>
            <w:tcW w:w="1304" w:type="dxa"/>
          </w:tcPr>
          <w:p>
            <w:pPr>
              <w:pStyle w:val="0"/>
              <w:jc w:val="center"/>
            </w:pPr>
            <w:r>
              <w:rPr>
                <w:sz w:val="20"/>
              </w:rPr>
              <w:t xml:space="preserve">300000,00</w:t>
            </w:r>
          </w:p>
        </w:tc>
        <w:tc>
          <w:tcPr>
            <w:tcW w:w="1304" w:type="dxa"/>
          </w:tcPr>
          <w:p>
            <w:pPr>
              <w:pStyle w:val="0"/>
              <w:jc w:val="center"/>
            </w:pPr>
            <w:r>
              <w:rPr>
                <w:sz w:val="20"/>
              </w:rPr>
              <w:t xml:space="preserve">500000,00</w:t>
            </w:r>
          </w:p>
        </w:tc>
        <w:tc>
          <w:tcPr>
            <w:tcW w:w="1417" w:type="dxa"/>
          </w:tcPr>
          <w:p>
            <w:pPr>
              <w:pStyle w:val="0"/>
              <w:jc w:val="center"/>
            </w:pPr>
            <w:r>
              <w:rPr>
                <w:sz w:val="20"/>
              </w:rPr>
              <w:t xml:space="preserve">1263157,89</w:t>
            </w:r>
          </w:p>
        </w:tc>
        <w:tc>
          <w:tcPr>
            <w:tcW w:w="1417" w:type="dxa"/>
          </w:tcPr>
          <w:p>
            <w:pPr>
              <w:pStyle w:val="0"/>
              <w:jc w:val="center"/>
            </w:pPr>
            <w:r>
              <w:rPr>
                <w:sz w:val="20"/>
              </w:rPr>
              <w:t xml:space="preserve">1263157,89</w:t>
            </w:r>
          </w:p>
        </w:tc>
        <w:tc>
          <w:tcPr>
            <w:tcW w:w="1417" w:type="dxa"/>
          </w:tcPr>
          <w:p>
            <w:pPr>
              <w:pStyle w:val="0"/>
              <w:jc w:val="center"/>
            </w:pPr>
            <w:r>
              <w:rPr>
                <w:sz w:val="20"/>
              </w:rPr>
              <w:t xml:space="preserve">1263157,89</w:t>
            </w:r>
          </w:p>
        </w:tc>
        <w:tc>
          <w:tcPr>
            <w:tcW w:w="1531" w:type="dxa"/>
          </w:tcPr>
          <w:p>
            <w:pPr>
              <w:pStyle w:val="0"/>
              <w:jc w:val="center"/>
            </w:pPr>
            <w:r>
              <w:rPr>
                <w:sz w:val="20"/>
              </w:rPr>
              <w:t xml:space="preserve">1263157,89</w:t>
            </w:r>
          </w:p>
        </w:tc>
        <w:tc>
          <w:tcPr>
            <w:tcW w:w="1531" w:type="dxa"/>
          </w:tcPr>
          <w:p>
            <w:pPr>
              <w:pStyle w:val="0"/>
              <w:jc w:val="center"/>
            </w:pPr>
            <w:r>
              <w:rPr>
                <w:sz w:val="20"/>
              </w:rPr>
              <w:t xml:space="preserve">1263157,89</w:t>
            </w:r>
          </w:p>
        </w:tc>
        <w:tc>
          <w:tcPr>
            <w:tcW w:w="1701" w:type="dxa"/>
          </w:tcPr>
          <w:p>
            <w:pPr>
              <w:pStyle w:val="0"/>
              <w:jc w:val="center"/>
            </w:pPr>
            <w:r>
              <w:rPr>
                <w:sz w:val="20"/>
              </w:rPr>
              <w:t xml:space="preserve">1 263 157,89</w:t>
            </w:r>
          </w:p>
        </w:tc>
      </w:tr>
      <w:tr>
        <w:tc>
          <w:tcPr>
            <w:tcW w:w="567" w:type="dxa"/>
          </w:tcPr>
          <w:p>
            <w:pPr>
              <w:pStyle w:val="0"/>
              <w:jc w:val="center"/>
            </w:pPr>
            <w:r>
              <w:rPr>
                <w:sz w:val="20"/>
              </w:rPr>
              <w:t xml:space="preserve">1.4</w:t>
            </w:r>
          </w:p>
        </w:tc>
        <w:tc>
          <w:tcPr>
            <w:tcW w:w="2211" w:type="dxa"/>
          </w:tcPr>
          <w:p>
            <w:pPr>
              <w:pStyle w:val="0"/>
            </w:pPr>
            <w:r>
              <w:rPr>
                <w:sz w:val="20"/>
              </w:rPr>
              <w:t xml:space="preserve">Мероприятие (результат) "Оказана государственная поддержка лучшим работникам сельских учреждений культуры"</w:t>
            </w:r>
          </w:p>
        </w:tc>
        <w:tc>
          <w:tcPr>
            <w:tcW w:w="65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jc w:val="center"/>
            </w:pPr>
            <w:r>
              <w:rPr>
                <w:sz w:val="20"/>
              </w:rPr>
              <w:t xml:space="preserve">150000,00</w:t>
            </w:r>
          </w:p>
        </w:tc>
        <w:tc>
          <w:tcPr>
            <w:tcW w:w="1304" w:type="dxa"/>
          </w:tcPr>
          <w:p>
            <w:pPr>
              <w:pStyle w:val="0"/>
              <w:jc w:val="center"/>
            </w:pPr>
            <w:r>
              <w:rPr>
                <w:sz w:val="20"/>
              </w:rPr>
              <w:t xml:space="preserve">180000,00</w:t>
            </w:r>
          </w:p>
        </w:tc>
        <w:tc>
          <w:tcPr>
            <w:tcW w:w="1304" w:type="dxa"/>
          </w:tcPr>
          <w:p>
            <w:pPr>
              <w:pStyle w:val="0"/>
              <w:jc w:val="center"/>
            </w:pPr>
            <w:r>
              <w:rPr>
                <w:sz w:val="20"/>
              </w:rPr>
              <w:t xml:space="preserve">350000,00</w:t>
            </w:r>
          </w:p>
        </w:tc>
        <w:tc>
          <w:tcPr>
            <w:tcW w:w="1417" w:type="dxa"/>
          </w:tcPr>
          <w:p>
            <w:pPr>
              <w:pStyle w:val="0"/>
              <w:jc w:val="center"/>
            </w:pPr>
            <w:r>
              <w:rPr>
                <w:sz w:val="20"/>
              </w:rPr>
              <w:t xml:space="preserve">631578,95</w:t>
            </w:r>
          </w:p>
        </w:tc>
        <w:tc>
          <w:tcPr>
            <w:tcW w:w="1417" w:type="dxa"/>
          </w:tcPr>
          <w:p>
            <w:pPr>
              <w:pStyle w:val="0"/>
              <w:jc w:val="center"/>
            </w:pPr>
            <w:r>
              <w:rPr>
                <w:sz w:val="20"/>
              </w:rPr>
              <w:t xml:space="preserve">631578,95</w:t>
            </w:r>
          </w:p>
        </w:tc>
        <w:tc>
          <w:tcPr>
            <w:tcW w:w="1417" w:type="dxa"/>
          </w:tcPr>
          <w:p>
            <w:pPr>
              <w:pStyle w:val="0"/>
              <w:jc w:val="center"/>
            </w:pPr>
            <w:r>
              <w:rPr>
                <w:sz w:val="20"/>
              </w:rPr>
              <w:t xml:space="preserve">631578,95</w:t>
            </w:r>
          </w:p>
        </w:tc>
        <w:tc>
          <w:tcPr>
            <w:tcW w:w="1531" w:type="dxa"/>
          </w:tcPr>
          <w:p>
            <w:pPr>
              <w:pStyle w:val="0"/>
              <w:jc w:val="center"/>
            </w:pPr>
            <w:r>
              <w:rPr>
                <w:sz w:val="20"/>
              </w:rPr>
              <w:t xml:space="preserve">631578,95</w:t>
            </w:r>
          </w:p>
        </w:tc>
        <w:tc>
          <w:tcPr>
            <w:tcW w:w="1531" w:type="dxa"/>
          </w:tcPr>
          <w:p>
            <w:pPr>
              <w:pStyle w:val="0"/>
              <w:jc w:val="center"/>
            </w:pPr>
            <w:r>
              <w:rPr>
                <w:sz w:val="20"/>
              </w:rPr>
              <w:t xml:space="preserve">631578,95</w:t>
            </w:r>
          </w:p>
        </w:tc>
        <w:tc>
          <w:tcPr>
            <w:tcW w:w="1701" w:type="dxa"/>
          </w:tcPr>
          <w:p>
            <w:pPr>
              <w:pStyle w:val="0"/>
              <w:jc w:val="center"/>
            </w:pPr>
            <w:r>
              <w:rPr>
                <w:sz w:val="20"/>
              </w:rPr>
              <w:t xml:space="preserve">631 578,95</w:t>
            </w:r>
          </w:p>
        </w:tc>
      </w:tr>
      <w:tr>
        <w:tc>
          <w:tcPr>
            <w:tcW w:w="567" w:type="dxa"/>
          </w:tcPr>
          <w:p>
            <w:pPr>
              <w:pStyle w:val="0"/>
              <w:jc w:val="center"/>
            </w:pPr>
            <w:r>
              <w:rPr>
                <w:sz w:val="20"/>
              </w:rPr>
              <w:t xml:space="preserve">2</w:t>
            </w:r>
          </w:p>
        </w:tc>
        <w:tc>
          <w:tcPr>
            <w:gridSpan w:val="13"/>
            <w:tcW w:w="17155"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2.1</w:t>
            </w:r>
          </w:p>
        </w:tc>
        <w:tc>
          <w:tcPr>
            <w:tcW w:w="2211" w:type="dxa"/>
          </w:tcPr>
          <w:p>
            <w:pPr>
              <w:pStyle w:val="0"/>
            </w:pPr>
            <w:r>
              <w:rPr>
                <w:sz w:val="20"/>
              </w:rPr>
              <w:t xml:space="preserve">Мероприятие (результат) "Проведены фестивали любительских творческих коллективов с вручением грантов"</w:t>
            </w:r>
          </w:p>
        </w:tc>
        <w:tc>
          <w:tcPr>
            <w:tcW w:w="65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2200000,00</w:t>
            </w:r>
          </w:p>
        </w:tc>
        <w:tc>
          <w:tcPr>
            <w:tcW w:w="1701" w:type="dxa"/>
          </w:tcPr>
          <w:p>
            <w:pPr>
              <w:pStyle w:val="0"/>
              <w:jc w:val="center"/>
            </w:pPr>
            <w:r>
              <w:rPr>
                <w:sz w:val="20"/>
              </w:rPr>
              <w:t xml:space="preserve">2 200 000,00</w:t>
            </w:r>
          </w:p>
        </w:tc>
      </w:tr>
      <w:tr>
        <w:tc>
          <w:tcPr>
            <w:tcW w:w="567" w:type="dxa"/>
          </w:tcPr>
          <w:p>
            <w:pPr>
              <w:pStyle w:val="0"/>
              <w:jc w:val="center"/>
            </w:pPr>
            <w:r>
              <w:rPr>
                <w:sz w:val="20"/>
              </w:rPr>
              <w:t xml:space="preserve">2.2</w:t>
            </w:r>
          </w:p>
        </w:tc>
        <w:tc>
          <w:tcPr>
            <w:tcW w:w="2211" w:type="dxa"/>
          </w:tcPr>
          <w:p>
            <w:pPr>
              <w:pStyle w:val="0"/>
            </w:pPr>
            <w:r>
              <w:rPr>
                <w:sz w:val="20"/>
              </w:rPr>
              <w:t xml:space="preserve">Мероприятие (результат) "Проведены фестивали детского творчества всех жанров"</w:t>
            </w:r>
          </w:p>
        </w:tc>
        <w:tc>
          <w:tcPr>
            <w:tcW w:w="658" w:type="dxa"/>
          </w:tcPr>
          <w:p>
            <w:pPr>
              <w:pStyle w:val="0"/>
              <w:jc w:val="center"/>
            </w:pPr>
            <w:r>
              <w:rPr>
                <w:sz w:val="20"/>
              </w:rPr>
              <w:t xml:space="preserve">0,00</w:t>
            </w:r>
          </w:p>
        </w:tc>
        <w:tc>
          <w:tcPr>
            <w:tcW w:w="680" w:type="dxa"/>
          </w:tcPr>
          <w:p>
            <w:pPr>
              <w:pStyle w:val="0"/>
              <w:jc w:val="center"/>
            </w:pPr>
            <w:r>
              <w:rPr>
                <w:sz w:val="20"/>
              </w:rPr>
              <w:t xml:space="preserve">0,00</w:t>
            </w:r>
          </w:p>
        </w:tc>
        <w:tc>
          <w:tcPr>
            <w:tcW w:w="680"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300000,00</w:t>
            </w:r>
          </w:p>
        </w:tc>
        <w:tc>
          <w:tcPr>
            <w:tcW w:w="1417" w:type="dxa"/>
          </w:tcPr>
          <w:p>
            <w:pPr>
              <w:pStyle w:val="0"/>
              <w:jc w:val="center"/>
            </w:pPr>
            <w:r>
              <w:rPr>
                <w:sz w:val="20"/>
              </w:rPr>
              <w:t xml:space="preserve">950000,00</w:t>
            </w:r>
          </w:p>
        </w:tc>
        <w:tc>
          <w:tcPr>
            <w:tcW w:w="1417" w:type="dxa"/>
          </w:tcPr>
          <w:p>
            <w:pPr>
              <w:pStyle w:val="0"/>
              <w:jc w:val="center"/>
            </w:pPr>
            <w:r>
              <w:rPr>
                <w:sz w:val="20"/>
              </w:rPr>
              <w:t xml:space="preserve">1200000,00</w:t>
            </w:r>
          </w:p>
        </w:tc>
        <w:tc>
          <w:tcPr>
            <w:tcW w:w="1531" w:type="dxa"/>
          </w:tcPr>
          <w:p>
            <w:pPr>
              <w:pStyle w:val="0"/>
              <w:jc w:val="center"/>
            </w:pPr>
            <w:r>
              <w:rPr>
                <w:sz w:val="20"/>
              </w:rPr>
              <w:t xml:space="preserve">3500000,00</w:t>
            </w:r>
          </w:p>
        </w:tc>
        <w:tc>
          <w:tcPr>
            <w:tcW w:w="1531" w:type="dxa"/>
          </w:tcPr>
          <w:p>
            <w:pPr>
              <w:pStyle w:val="0"/>
              <w:jc w:val="center"/>
            </w:pPr>
            <w:r>
              <w:rPr>
                <w:sz w:val="20"/>
              </w:rPr>
              <w:t xml:space="preserve">3900000,00</w:t>
            </w:r>
          </w:p>
        </w:tc>
        <w:tc>
          <w:tcPr>
            <w:tcW w:w="1701" w:type="dxa"/>
          </w:tcPr>
          <w:p>
            <w:pPr>
              <w:pStyle w:val="0"/>
              <w:jc w:val="center"/>
            </w:pPr>
            <w:r>
              <w:rPr>
                <w:sz w:val="20"/>
              </w:rPr>
              <w:t xml:space="preserve">4 845 000,00</w:t>
            </w:r>
          </w:p>
        </w:tc>
      </w:tr>
      <w:tr>
        <w:tc>
          <w:tcPr>
            <w:tcW w:w="567" w:type="dxa"/>
          </w:tcPr>
          <w:p>
            <w:pPr>
              <w:pStyle w:val="0"/>
              <w:jc w:val="center"/>
            </w:pPr>
            <w:r>
              <w:rPr>
                <w:sz w:val="20"/>
              </w:rPr>
              <w:t xml:space="preserve">2.3</w:t>
            </w:r>
          </w:p>
        </w:tc>
        <w:tc>
          <w:tcPr>
            <w:tcW w:w="2211" w:type="dxa"/>
          </w:tcPr>
          <w:p>
            <w:pPr>
              <w:pStyle w:val="0"/>
            </w:pPr>
            <w:r>
              <w:rPr>
                <w:sz w:val="20"/>
              </w:rPr>
              <w:t xml:space="preserve">Мероприятие (результат) "Создан и функционирует Центр непрерывного образования и повышения квалификации творческих и управленческих кадров в сфере культуры"</w:t>
            </w:r>
          </w:p>
        </w:tc>
        <w:tc>
          <w:tcPr>
            <w:tcW w:w="658" w:type="dxa"/>
          </w:tcPr>
          <w:p>
            <w:pPr>
              <w:pStyle w:val="0"/>
              <w:jc w:val="center"/>
            </w:pPr>
            <w:r>
              <w:rPr>
                <w:sz w:val="20"/>
              </w:rPr>
              <w:t xml:space="preserve">0,00</w:t>
            </w:r>
          </w:p>
        </w:tc>
        <w:tc>
          <w:tcPr>
            <w:tcW w:w="680" w:type="dxa"/>
          </w:tcPr>
          <w:p>
            <w:pPr>
              <w:pStyle w:val="0"/>
              <w:jc w:val="center"/>
            </w:pPr>
            <w:r>
              <w:rPr>
                <w:sz w:val="20"/>
              </w:rPr>
              <w:t xml:space="preserve">0,00</w:t>
            </w:r>
          </w:p>
        </w:tc>
        <w:tc>
          <w:tcPr>
            <w:tcW w:w="680"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600000,00</w:t>
            </w:r>
          </w:p>
        </w:tc>
        <w:tc>
          <w:tcPr>
            <w:tcW w:w="1417" w:type="dxa"/>
          </w:tcPr>
          <w:p>
            <w:pPr>
              <w:pStyle w:val="0"/>
              <w:jc w:val="center"/>
            </w:pPr>
            <w:r>
              <w:rPr>
                <w:sz w:val="20"/>
              </w:rPr>
              <w:t xml:space="preserve">600000,00</w:t>
            </w:r>
          </w:p>
        </w:tc>
        <w:tc>
          <w:tcPr>
            <w:tcW w:w="1531" w:type="dxa"/>
          </w:tcPr>
          <w:p>
            <w:pPr>
              <w:pStyle w:val="0"/>
              <w:jc w:val="center"/>
            </w:pPr>
            <w:r>
              <w:rPr>
                <w:sz w:val="20"/>
              </w:rPr>
              <w:t xml:space="preserve">600000,00</w:t>
            </w:r>
          </w:p>
        </w:tc>
        <w:tc>
          <w:tcPr>
            <w:tcW w:w="1531" w:type="dxa"/>
          </w:tcPr>
          <w:p>
            <w:pPr>
              <w:pStyle w:val="0"/>
              <w:jc w:val="center"/>
            </w:pPr>
            <w:r>
              <w:rPr>
                <w:sz w:val="20"/>
              </w:rPr>
              <w:t xml:space="preserve">600000,00</w:t>
            </w:r>
          </w:p>
        </w:tc>
        <w:tc>
          <w:tcPr>
            <w:tcW w:w="1701" w:type="dxa"/>
          </w:tcPr>
          <w:p>
            <w:pPr>
              <w:pStyle w:val="0"/>
              <w:jc w:val="center"/>
            </w:pPr>
            <w:r>
              <w:rPr>
                <w:sz w:val="20"/>
              </w:rPr>
              <w:t xml:space="preserve">600 000,00</w:t>
            </w:r>
          </w:p>
        </w:tc>
      </w:tr>
      <w:tr>
        <w:tc>
          <w:tcPr>
            <w:tcW w:w="567" w:type="dxa"/>
          </w:tcPr>
          <w:p>
            <w:pPr>
              <w:pStyle w:val="0"/>
              <w:jc w:val="center"/>
            </w:pPr>
            <w:r>
              <w:rPr>
                <w:sz w:val="20"/>
              </w:rPr>
              <w:t xml:space="preserve">2.4</w:t>
            </w:r>
          </w:p>
        </w:tc>
        <w:tc>
          <w:tcPr>
            <w:tcW w:w="2211" w:type="dxa"/>
          </w:tcPr>
          <w:p>
            <w:pPr>
              <w:pStyle w:val="0"/>
            </w:pPr>
            <w:r>
              <w:rPr>
                <w:sz w:val="20"/>
              </w:rPr>
              <w:t xml:space="preserve">Мероприятие (результат) "Поддержаны всероссийские, международные и межрегиональные творческие проекты в области музыкального и театрального искусства"</w:t>
            </w:r>
          </w:p>
        </w:tc>
        <w:tc>
          <w:tcPr>
            <w:tcW w:w="658" w:type="dxa"/>
          </w:tcPr>
          <w:p>
            <w:pPr>
              <w:pStyle w:val="0"/>
              <w:jc w:val="center"/>
            </w:pPr>
            <w:r>
              <w:rPr>
                <w:sz w:val="20"/>
              </w:rPr>
              <w:t xml:space="preserve">0,00</w:t>
            </w:r>
          </w:p>
        </w:tc>
        <w:tc>
          <w:tcPr>
            <w:tcW w:w="680" w:type="dxa"/>
          </w:tcPr>
          <w:p>
            <w:pPr>
              <w:pStyle w:val="0"/>
              <w:jc w:val="center"/>
            </w:pPr>
            <w:r>
              <w:rPr>
                <w:sz w:val="20"/>
              </w:rPr>
              <w:t xml:space="preserve">0,00</w:t>
            </w:r>
          </w:p>
        </w:tc>
        <w:tc>
          <w:tcPr>
            <w:tcW w:w="680"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1500000,00</w:t>
            </w:r>
          </w:p>
        </w:tc>
        <w:tc>
          <w:tcPr>
            <w:tcW w:w="1531" w:type="dxa"/>
          </w:tcPr>
          <w:p>
            <w:pPr>
              <w:pStyle w:val="0"/>
              <w:jc w:val="center"/>
            </w:pPr>
            <w:r>
              <w:rPr>
                <w:sz w:val="20"/>
              </w:rPr>
              <w:t xml:space="preserve">1500000,00</w:t>
            </w:r>
          </w:p>
        </w:tc>
        <w:tc>
          <w:tcPr>
            <w:tcW w:w="1531" w:type="dxa"/>
          </w:tcPr>
          <w:p>
            <w:pPr>
              <w:pStyle w:val="0"/>
              <w:jc w:val="center"/>
            </w:pPr>
            <w:r>
              <w:rPr>
                <w:sz w:val="20"/>
              </w:rPr>
              <w:t xml:space="preserve">1500000,00</w:t>
            </w:r>
          </w:p>
        </w:tc>
        <w:tc>
          <w:tcPr>
            <w:tcW w:w="1701" w:type="dxa"/>
          </w:tcPr>
          <w:p>
            <w:pPr>
              <w:pStyle w:val="0"/>
              <w:jc w:val="center"/>
            </w:pPr>
            <w:r>
              <w:rPr>
                <w:sz w:val="20"/>
              </w:rPr>
              <w:t xml:space="preserve">1 500 000,00</w:t>
            </w:r>
          </w:p>
        </w:tc>
      </w:tr>
      <w:tr>
        <w:tc>
          <w:tcPr>
            <w:tcW w:w="567" w:type="dxa"/>
          </w:tcPr>
          <w:p>
            <w:pPr>
              <w:pStyle w:val="0"/>
              <w:jc w:val="center"/>
            </w:pPr>
            <w:r>
              <w:rPr>
                <w:sz w:val="20"/>
              </w:rPr>
              <w:t xml:space="preserve">2.5</w:t>
            </w:r>
          </w:p>
        </w:tc>
        <w:tc>
          <w:tcPr>
            <w:tcW w:w="2211" w:type="dxa"/>
          </w:tcPr>
          <w:p>
            <w:pPr>
              <w:pStyle w:val="0"/>
            </w:pPr>
            <w:r>
              <w:rPr>
                <w:sz w:val="20"/>
              </w:rPr>
              <w:t xml:space="preserve">Мероприятие (результат) "Организованы культурно-просветительские программы для школьников"</w:t>
            </w:r>
          </w:p>
        </w:tc>
        <w:tc>
          <w:tcPr>
            <w:tcW w:w="658" w:type="dxa"/>
          </w:tcPr>
          <w:p>
            <w:pPr>
              <w:pStyle w:val="0"/>
              <w:jc w:val="center"/>
            </w:pPr>
            <w:r>
              <w:rPr>
                <w:sz w:val="20"/>
              </w:rPr>
              <w:t xml:space="preserve">0,00</w:t>
            </w:r>
          </w:p>
        </w:tc>
        <w:tc>
          <w:tcPr>
            <w:tcW w:w="680" w:type="dxa"/>
          </w:tcPr>
          <w:p>
            <w:pPr>
              <w:pStyle w:val="0"/>
              <w:jc w:val="center"/>
            </w:pPr>
            <w:r>
              <w:rPr>
                <w:sz w:val="20"/>
              </w:rPr>
              <w:t xml:space="preserve">0,00</w:t>
            </w:r>
          </w:p>
        </w:tc>
        <w:tc>
          <w:tcPr>
            <w:tcW w:w="680"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2500000,00</w:t>
            </w:r>
          </w:p>
        </w:tc>
        <w:tc>
          <w:tcPr>
            <w:tcW w:w="1531" w:type="dxa"/>
          </w:tcPr>
          <w:p>
            <w:pPr>
              <w:pStyle w:val="0"/>
              <w:jc w:val="center"/>
            </w:pPr>
            <w:r>
              <w:rPr>
                <w:sz w:val="20"/>
              </w:rPr>
              <w:t xml:space="preserve">2500000,00</w:t>
            </w:r>
          </w:p>
        </w:tc>
        <w:tc>
          <w:tcPr>
            <w:tcW w:w="1531" w:type="dxa"/>
          </w:tcPr>
          <w:p>
            <w:pPr>
              <w:pStyle w:val="0"/>
              <w:jc w:val="center"/>
            </w:pPr>
            <w:r>
              <w:rPr>
                <w:sz w:val="20"/>
              </w:rPr>
              <w:t xml:space="preserve">2500000,00</w:t>
            </w:r>
          </w:p>
        </w:tc>
        <w:tc>
          <w:tcPr>
            <w:tcW w:w="1701" w:type="dxa"/>
          </w:tcPr>
          <w:p>
            <w:pPr>
              <w:pStyle w:val="0"/>
              <w:jc w:val="center"/>
            </w:pPr>
            <w:r>
              <w:rPr>
                <w:sz w:val="20"/>
              </w:rPr>
              <w:t xml:space="preserve">2 500 000,00</w:t>
            </w:r>
          </w:p>
        </w:tc>
      </w:tr>
      <w:tr>
        <w:tc>
          <w:tcPr>
            <w:tcW w:w="567" w:type="dxa"/>
          </w:tcPr>
          <w:p>
            <w:pPr>
              <w:pStyle w:val="0"/>
              <w:jc w:val="center"/>
            </w:pPr>
            <w:r>
              <w:rPr>
                <w:sz w:val="20"/>
              </w:rPr>
              <w:t xml:space="preserve">3</w:t>
            </w:r>
          </w:p>
        </w:tc>
        <w:tc>
          <w:tcPr>
            <w:gridSpan w:val="13"/>
            <w:tcW w:w="17155" w:type="dxa"/>
          </w:tcPr>
          <w:p>
            <w:pPr>
              <w:pStyle w:val="0"/>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c>
          <w:tcPr>
            <w:tcW w:w="567" w:type="dxa"/>
          </w:tcPr>
          <w:p>
            <w:pPr>
              <w:pStyle w:val="0"/>
              <w:jc w:val="center"/>
            </w:pPr>
            <w:r>
              <w:rPr>
                <w:sz w:val="20"/>
              </w:rPr>
              <w:t xml:space="preserve">3.1</w:t>
            </w:r>
          </w:p>
        </w:tc>
        <w:tc>
          <w:tcPr>
            <w:tcW w:w="2211" w:type="dxa"/>
          </w:tcPr>
          <w:p>
            <w:pPr>
              <w:pStyle w:val="0"/>
            </w:pPr>
            <w:r>
              <w:rPr>
                <w:sz w:val="20"/>
              </w:rPr>
              <w:t xml:space="preserve">Мероприятие (результат) "Реализована программа "Волонтеры культуры"</w:t>
            </w:r>
          </w:p>
        </w:tc>
        <w:tc>
          <w:tcPr>
            <w:tcW w:w="65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500000,00</w:t>
            </w:r>
          </w:p>
        </w:tc>
        <w:tc>
          <w:tcPr>
            <w:tcW w:w="1531" w:type="dxa"/>
          </w:tcPr>
          <w:p>
            <w:pPr>
              <w:pStyle w:val="0"/>
              <w:jc w:val="center"/>
            </w:pPr>
            <w:r>
              <w:rPr>
                <w:sz w:val="20"/>
              </w:rPr>
              <w:t xml:space="preserve">500000,00</w:t>
            </w:r>
          </w:p>
        </w:tc>
        <w:tc>
          <w:tcPr>
            <w:tcW w:w="1701" w:type="dxa"/>
          </w:tcPr>
          <w:p>
            <w:pPr>
              <w:pStyle w:val="0"/>
              <w:jc w:val="center"/>
            </w:pPr>
            <w:r>
              <w:rPr>
                <w:sz w:val="20"/>
              </w:rPr>
              <w:t xml:space="preserve">500 000,00</w:t>
            </w:r>
          </w:p>
        </w:tc>
      </w:tr>
      <w:tr>
        <w:tc>
          <w:tcPr>
            <w:gridSpan w:val="2"/>
            <w:tcW w:w="2778" w:type="dxa"/>
          </w:tcPr>
          <w:p>
            <w:pPr>
              <w:pStyle w:val="0"/>
            </w:pPr>
            <w:r>
              <w:rPr>
                <w:sz w:val="20"/>
              </w:rPr>
              <w:t xml:space="preserve">ИТОГО:</w:t>
            </w:r>
          </w:p>
        </w:tc>
        <w:tc>
          <w:tcPr>
            <w:tcW w:w="65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jc w:val="center"/>
            </w:pPr>
            <w:r>
              <w:rPr>
                <w:sz w:val="20"/>
              </w:rPr>
              <w:t xml:space="preserve">450000,00</w:t>
            </w:r>
          </w:p>
        </w:tc>
        <w:tc>
          <w:tcPr>
            <w:tcW w:w="1304" w:type="dxa"/>
          </w:tcPr>
          <w:p>
            <w:pPr>
              <w:pStyle w:val="0"/>
              <w:jc w:val="center"/>
            </w:pPr>
            <w:r>
              <w:rPr>
                <w:sz w:val="20"/>
              </w:rPr>
              <w:t xml:space="preserve">480000,00</w:t>
            </w:r>
          </w:p>
        </w:tc>
        <w:tc>
          <w:tcPr>
            <w:tcW w:w="1304" w:type="dxa"/>
          </w:tcPr>
          <w:p>
            <w:pPr>
              <w:pStyle w:val="0"/>
              <w:jc w:val="center"/>
            </w:pPr>
            <w:r>
              <w:rPr>
                <w:sz w:val="20"/>
              </w:rPr>
              <w:t xml:space="preserve">850000,00</w:t>
            </w:r>
          </w:p>
        </w:tc>
        <w:tc>
          <w:tcPr>
            <w:tcW w:w="1417" w:type="dxa"/>
          </w:tcPr>
          <w:p>
            <w:pPr>
              <w:pStyle w:val="0"/>
              <w:jc w:val="center"/>
            </w:pPr>
            <w:r>
              <w:rPr>
                <w:sz w:val="20"/>
              </w:rPr>
              <w:t xml:space="preserve">2194736,84</w:t>
            </w:r>
          </w:p>
        </w:tc>
        <w:tc>
          <w:tcPr>
            <w:tcW w:w="1417" w:type="dxa"/>
          </w:tcPr>
          <w:p>
            <w:pPr>
              <w:pStyle w:val="0"/>
              <w:jc w:val="center"/>
            </w:pPr>
            <w:r>
              <w:rPr>
                <w:sz w:val="20"/>
              </w:rPr>
              <w:t xml:space="preserve">3444736,84</w:t>
            </w:r>
          </w:p>
        </w:tc>
        <w:tc>
          <w:tcPr>
            <w:tcW w:w="1417" w:type="dxa"/>
          </w:tcPr>
          <w:p>
            <w:pPr>
              <w:pStyle w:val="0"/>
              <w:jc w:val="center"/>
            </w:pPr>
            <w:r>
              <w:rPr>
                <w:sz w:val="20"/>
              </w:rPr>
              <w:t xml:space="preserve">8494736,84</w:t>
            </w:r>
          </w:p>
        </w:tc>
        <w:tc>
          <w:tcPr>
            <w:tcW w:w="1531" w:type="dxa"/>
          </w:tcPr>
          <w:p>
            <w:pPr>
              <w:pStyle w:val="0"/>
              <w:jc w:val="center"/>
            </w:pPr>
            <w:r>
              <w:rPr>
                <w:sz w:val="20"/>
              </w:rPr>
              <w:t xml:space="preserve">11844736,84</w:t>
            </w:r>
          </w:p>
        </w:tc>
        <w:tc>
          <w:tcPr>
            <w:tcW w:w="1531" w:type="dxa"/>
          </w:tcPr>
          <w:p>
            <w:pPr>
              <w:pStyle w:val="0"/>
              <w:jc w:val="center"/>
            </w:pPr>
            <w:r>
              <w:rPr>
                <w:sz w:val="20"/>
              </w:rPr>
              <w:t xml:space="preserve">14944736,84</w:t>
            </w:r>
          </w:p>
        </w:tc>
        <w:tc>
          <w:tcPr>
            <w:tcW w:w="1701" w:type="dxa"/>
          </w:tcPr>
          <w:p>
            <w:pPr>
              <w:pStyle w:val="0"/>
              <w:jc w:val="center"/>
            </w:pPr>
            <w:r>
              <w:rPr>
                <w:sz w:val="20"/>
              </w:rPr>
              <w:t xml:space="preserve">15 939 736,84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паспорту регионального проекта</w:t>
      </w:r>
    </w:p>
    <w:p>
      <w:pPr>
        <w:pStyle w:val="0"/>
        <w:jc w:val="right"/>
      </w:pPr>
      <w:r>
        <w:rPr>
          <w:sz w:val="20"/>
        </w:rPr>
        <w:t xml:space="preserve">"Создание условий для реализации</w:t>
      </w:r>
    </w:p>
    <w:p>
      <w:pPr>
        <w:pStyle w:val="0"/>
        <w:jc w:val="right"/>
      </w:pPr>
      <w:r>
        <w:rPr>
          <w:sz w:val="20"/>
        </w:rPr>
        <w:t xml:space="preserve">творческого потенциала нации</w:t>
      </w:r>
    </w:p>
    <w:p>
      <w:pPr>
        <w:pStyle w:val="0"/>
        <w:jc w:val="right"/>
      </w:pPr>
      <w:r>
        <w:rPr>
          <w:sz w:val="20"/>
        </w:rPr>
        <w:t xml:space="preserve">("Творческие люди")"</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7"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постановлением</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438"/>
        <w:gridCol w:w="1701"/>
        <w:gridCol w:w="1361"/>
        <w:gridCol w:w="1361"/>
        <w:gridCol w:w="680"/>
        <w:gridCol w:w="680"/>
        <w:gridCol w:w="2041"/>
        <w:gridCol w:w="1871"/>
        <w:gridCol w:w="737"/>
        <w:gridCol w:w="1871"/>
      </w:tblGrid>
      <w:tr>
        <w:tc>
          <w:tcPr>
            <w:tcW w:w="907"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мероприятия (результата), контрольной точки</w:t>
            </w:r>
          </w:p>
        </w:tc>
        <w:tc>
          <w:tcPr>
            <w:tcW w:w="1701" w:type="dxa"/>
            <w:vMerge w:val="restart"/>
          </w:tcPr>
          <w:p>
            <w:pPr>
              <w:pStyle w:val="0"/>
              <w:jc w:val="center"/>
            </w:pPr>
            <w:r>
              <w:rPr>
                <w:sz w:val="20"/>
              </w:rPr>
              <w:t xml:space="preserve">Наименование объекта</w:t>
            </w:r>
          </w:p>
        </w:tc>
        <w:tc>
          <w:tcPr>
            <w:gridSpan w:val="2"/>
            <w:tcW w:w="2722" w:type="dxa"/>
          </w:tcPr>
          <w:p>
            <w:pPr>
              <w:pStyle w:val="0"/>
              <w:jc w:val="center"/>
            </w:pPr>
            <w:r>
              <w:rPr>
                <w:sz w:val="20"/>
              </w:rPr>
              <w:t xml:space="preserve">Срок реализации</w:t>
            </w:r>
          </w:p>
        </w:tc>
        <w:tc>
          <w:tcPr>
            <w:gridSpan w:val="2"/>
            <w:tcW w:w="1360" w:type="dxa"/>
          </w:tcPr>
          <w:p>
            <w:pPr>
              <w:pStyle w:val="0"/>
              <w:jc w:val="center"/>
            </w:pPr>
            <w:r>
              <w:rPr>
                <w:sz w:val="20"/>
              </w:rPr>
              <w:t xml:space="preserve">Взаимосвязь</w:t>
            </w:r>
          </w:p>
        </w:tc>
        <w:tc>
          <w:tcPr>
            <w:tcW w:w="2041" w:type="dxa"/>
          </w:tcPr>
          <w:p>
            <w:pPr>
              <w:pStyle w:val="0"/>
              <w:jc w:val="center"/>
            </w:pPr>
            <w:r>
              <w:rPr>
                <w:sz w:val="20"/>
              </w:rPr>
              <w:t xml:space="preserve">Ответственный исполнитель</w:t>
            </w:r>
          </w:p>
        </w:tc>
        <w:tc>
          <w:tcPr>
            <w:tcW w:w="1871" w:type="dxa"/>
          </w:tcPr>
          <w:p>
            <w:pPr>
              <w:pStyle w:val="0"/>
              <w:jc w:val="center"/>
            </w:pPr>
            <w:r>
              <w:rPr>
                <w:sz w:val="20"/>
              </w:rPr>
              <w:t xml:space="preserve">Вид и характеристика подтверждающего документа</w:t>
            </w:r>
          </w:p>
        </w:tc>
        <w:tc>
          <w:tcPr>
            <w:tcW w:w="737" w:type="dxa"/>
          </w:tcPr>
          <w:p>
            <w:pPr>
              <w:pStyle w:val="0"/>
              <w:jc w:val="center"/>
            </w:pPr>
            <w:r>
              <w:rPr>
                <w:sz w:val="20"/>
              </w:rPr>
              <w:t xml:space="preserve">Признак реализации на местном уровне (да/нет)</w:t>
            </w:r>
          </w:p>
        </w:tc>
        <w:tc>
          <w:tcPr>
            <w:tcW w:w="1871" w:type="dxa"/>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680" w:type="dxa"/>
          </w:tcPr>
          <w:p>
            <w:pPr>
              <w:pStyle w:val="0"/>
              <w:jc w:val="center"/>
            </w:pPr>
            <w:r>
              <w:rPr>
                <w:sz w:val="20"/>
              </w:rPr>
              <w:t xml:space="preserve">предшественники</w:t>
            </w:r>
          </w:p>
        </w:tc>
        <w:tc>
          <w:tcPr>
            <w:tcW w:w="680" w:type="dxa"/>
          </w:tcPr>
          <w:p>
            <w:pPr>
              <w:pStyle w:val="0"/>
              <w:jc w:val="center"/>
            </w:pPr>
            <w:r>
              <w:rPr>
                <w:sz w:val="20"/>
              </w:rPr>
              <w:t xml:space="preserve">последователи</w:t>
            </w:r>
          </w:p>
        </w:tc>
        <w:tc>
          <w:tcPr>
            <w:tcW w:w="2041" w:type="dxa"/>
          </w:tcPr>
          <w:p>
            <w:pPr>
              <w:pStyle w:val="0"/>
            </w:pPr>
            <w:r>
              <w:rPr>
                <w:sz w:val="20"/>
              </w:rPr>
            </w:r>
          </w:p>
        </w:tc>
        <w:tc>
          <w:tcPr>
            <w:tcW w:w="1871" w:type="dxa"/>
          </w:tcPr>
          <w:p>
            <w:pPr>
              <w:pStyle w:val="0"/>
            </w:pPr>
            <w:r>
              <w:rPr>
                <w:sz w:val="20"/>
              </w:rPr>
            </w:r>
          </w:p>
        </w:tc>
        <w:tc>
          <w:tcPr>
            <w:tcW w:w="737" w:type="dxa"/>
          </w:tcPr>
          <w:p>
            <w:pPr>
              <w:pStyle w:val="0"/>
            </w:pPr>
            <w:r>
              <w:rPr>
                <w:sz w:val="20"/>
              </w:rPr>
            </w:r>
          </w:p>
        </w:tc>
        <w:tc>
          <w:tcPr>
            <w:tcW w:w="1871" w:type="dxa"/>
          </w:tcPr>
          <w:p>
            <w:pPr>
              <w:pStyle w:val="0"/>
            </w:pPr>
            <w:r>
              <w:rPr>
                <w:sz w:val="20"/>
              </w:rPr>
            </w:r>
          </w:p>
        </w:tc>
      </w:tr>
      <w:tr>
        <w:tc>
          <w:tcPr>
            <w:tcW w:w="907" w:type="dxa"/>
          </w:tcPr>
          <w:p>
            <w:pPr>
              <w:pStyle w:val="0"/>
              <w:outlineLvl w:val="3"/>
              <w:jc w:val="center"/>
            </w:pPr>
            <w:r>
              <w:rPr>
                <w:sz w:val="20"/>
              </w:rPr>
              <w:t xml:space="preserve">1.</w:t>
            </w:r>
          </w:p>
        </w:tc>
        <w:tc>
          <w:tcPr>
            <w:gridSpan w:val="10"/>
            <w:tcW w:w="14741" w:type="dxa"/>
          </w:tcPr>
          <w:p>
            <w:pPr>
              <w:pStyle w:val="0"/>
            </w:pPr>
            <w:r>
              <w:rPr>
                <w:sz w:val="20"/>
              </w:rPr>
              <w:t xml:space="preserve">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tc>
          <w:tcPr>
            <w:tcW w:w="907" w:type="dxa"/>
          </w:tcPr>
          <w:p>
            <w:pPr>
              <w:pStyle w:val="0"/>
              <w:jc w:val="center"/>
            </w:pPr>
            <w:r>
              <w:rPr>
                <w:sz w:val="20"/>
              </w:rPr>
              <w:t xml:space="preserve">1.1.</w:t>
            </w:r>
          </w:p>
        </w:tc>
        <w:tc>
          <w:tcPr>
            <w:tcW w:w="2438" w:type="dxa"/>
          </w:tcPr>
          <w:p>
            <w:pPr>
              <w:pStyle w:val="0"/>
            </w:pPr>
            <w:r>
              <w:rPr>
                <w:sz w:val="20"/>
              </w:rPr>
              <w:t xml:space="preserve">Мероприятие (результат) "Поддержаны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1.1.1.</w:t>
            </w:r>
          </w:p>
        </w:tc>
        <w:tc>
          <w:tcPr>
            <w:tcW w:w="2438" w:type="dxa"/>
          </w:tcPr>
          <w:p>
            <w:pPr>
              <w:pStyle w:val="0"/>
            </w:pPr>
            <w:r>
              <w:rPr>
                <w:sz w:val="20"/>
              </w:rPr>
              <w:t xml:space="preserve">Контрольная точка "Заключено Соглашение (договор)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1.1.2.</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1.1.3.</w:t>
            </w:r>
          </w:p>
        </w:tc>
        <w:tc>
          <w:tcPr>
            <w:tcW w:w="2438" w:type="dxa"/>
          </w:tcPr>
          <w:p>
            <w:pPr>
              <w:pStyle w:val="0"/>
            </w:pPr>
            <w:r>
              <w:rPr>
                <w:sz w:val="20"/>
              </w:rPr>
              <w:t xml:space="preserve">Контрольная точка "Направлена субсидия на поддержку творческих проектов, направленных на проведение мероприятий по популяризацию русского языка и литературы, народных художественных промыслов и ремесел, поддержку изобразительного искусства"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30.09.2024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1.1.4.</w:t>
            </w:r>
          </w:p>
        </w:tc>
        <w:tc>
          <w:tcPr>
            <w:tcW w:w="2438" w:type="dxa"/>
          </w:tcPr>
          <w:p>
            <w:pPr>
              <w:pStyle w:val="0"/>
            </w:pPr>
            <w:r>
              <w:rPr>
                <w:sz w:val="20"/>
              </w:rPr>
              <w:t xml:space="preserve">Контрольная точка "Заключены договоры на оказание услуг (выполнение работ)"</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20.10.2024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Договор</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1.1.5.</w:t>
            </w:r>
          </w:p>
        </w:tc>
        <w:tc>
          <w:tcPr>
            <w:tcW w:w="2438" w:type="dxa"/>
          </w:tcPr>
          <w:p>
            <w:pPr>
              <w:pStyle w:val="0"/>
            </w:pPr>
            <w:r>
              <w:rPr>
                <w:sz w:val="20"/>
              </w:rPr>
              <w:t xml:space="preserve">Контрольная точка "Проведены мероприятия для поддержки творческих проектов, направленных на проведение мероприятий по популяризации русского языка и литературы, народных художественных промыслов и ремесел, поддержку изобразительного искусства"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1.1.6.</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1.2.</w:t>
            </w:r>
          </w:p>
        </w:tc>
        <w:tc>
          <w:tcPr>
            <w:tcW w:w="2438" w:type="dxa"/>
          </w:tcPr>
          <w:p>
            <w:pPr>
              <w:pStyle w:val="0"/>
            </w:pPr>
            <w:r>
              <w:rPr>
                <w:sz w:val="20"/>
              </w:rPr>
              <w:t xml:space="preserve">Мероприятие (результат) "Проведены выставочные проекты в региональных музеях субъектах Российской Федерации по поляризации культурного наследия"</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1.2.1.</w:t>
            </w:r>
          </w:p>
        </w:tc>
        <w:tc>
          <w:tcPr>
            <w:tcW w:w="2438" w:type="dxa"/>
          </w:tcPr>
          <w:p>
            <w:pPr>
              <w:pStyle w:val="0"/>
            </w:pPr>
            <w:r>
              <w:rPr>
                <w:sz w:val="20"/>
              </w:rPr>
              <w:t xml:space="preserve">Контрольная точка "Заключено соглашение о предоставлении из областного бюджета субсидии государственному бюджетному или автономному учреждению на иные цели"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1.2.2.</w:t>
            </w:r>
          </w:p>
        </w:tc>
        <w:tc>
          <w:tcPr>
            <w:tcW w:w="2438" w:type="dxa"/>
          </w:tcPr>
          <w:p>
            <w:pPr>
              <w:pStyle w:val="0"/>
            </w:pPr>
            <w:r>
              <w:rPr>
                <w:sz w:val="20"/>
              </w:rPr>
              <w:t xml:space="preserve">Контрольная точка "Утверждены документы, необходимые для проведения выставочных проектов в региональном музее"</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1.2.3.</w:t>
            </w:r>
          </w:p>
        </w:tc>
        <w:tc>
          <w:tcPr>
            <w:tcW w:w="243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1.2.4.</w:t>
            </w:r>
          </w:p>
        </w:tc>
        <w:tc>
          <w:tcPr>
            <w:tcW w:w="2438" w:type="dxa"/>
          </w:tcPr>
          <w:p>
            <w:pPr>
              <w:pStyle w:val="0"/>
            </w:pPr>
            <w:r>
              <w:rPr>
                <w:sz w:val="20"/>
              </w:rPr>
              <w:t xml:space="preserve">Контрольная точка "Подведомственному учреждению направлена субсидия на реализацию регионального проекта"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1.2.5.</w:t>
            </w:r>
          </w:p>
        </w:tc>
        <w:tc>
          <w:tcPr>
            <w:tcW w:w="2438" w:type="dxa"/>
          </w:tcPr>
          <w:p>
            <w:pPr>
              <w:pStyle w:val="0"/>
            </w:pPr>
            <w:r>
              <w:rPr>
                <w:sz w:val="20"/>
              </w:rPr>
              <w:t xml:space="preserve">Контрольная точка "Заключены договоры, приобретены товары (оказаны услуги) для проведения выставочных проектов в региональном музее"</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Договор</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1.2.6.</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1.3.</w:t>
            </w:r>
          </w:p>
        </w:tc>
        <w:tc>
          <w:tcPr>
            <w:tcW w:w="2438" w:type="dxa"/>
          </w:tcPr>
          <w:p>
            <w:pPr>
              <w:pStyle w:val="0"/>
            </w:pPr>
            <w:r>
              <w:rPr>
                <w:sz w:val="20"/>
              </w:rPr>
              <w:t xml:space="preserve">Мероприятие (результат) "Оказана государственная поддержка лучшим сельским учреждениям культуры"</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1.3.1.</w:t>
            </w:r>
          </w:p>
        </w:tc>
        <w:tc>
          <w:tcPr>
            <w:tcW w:w="2438" w:type="dxa"/>
          </w:tcPr>
          <w:p>
            <w:pPr>
              <w:pStyle w:val="0"/>
            </w:pPr>
            <w:r>
              <w:rPr>
                <w:sz w:val="20"/>
              </w:rPr>
              <w:t xml:space="preserve">Контрольная точка "Утверждены правила предоставления и распределения субсидии на оказание государственной поддержки лучшим сельским учреждениям культуры"</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Постановление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1.3.2.</w:t>
            </w:r>
          </w:p>
        </w:tc>
        <w:tc>
          <w:tcPr>
            <w:tcW w:w="2438" w:type="dxa"/>
          </w:tcPr>
          <w:p>
            <w:pPr>
              <w:pStyle w:val="0"/>
            </w:pPr>
            <w:r>
              <w:rPr>
                <w:sz w:val="20"/>
              </w:rPr>
              <w:t xml:space="preserve">Контрольная точка "Утвержден Приказ "О размере грантов в форме субсидий на денежные поощрения в рамках реализации мер государственной поддержки муниципальных учреждений культуры, находящихся на территориях сельских поселений, и их лучших работников"</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1.3.3.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1.3.4.</w:t>
            </w:r>
          </w:p>
        </w:tc>
        <w:tc>
          <w:tcPr>
            <w:tcW w:w="2438" w:type="dxa"/>
          </w:tcPr>
          <w:p>
            <w:pPr>
              <w:pStyle w:val="0"/>
            </w:pPr>
            <w:r>
              <w:rPr>
                <w:sz w:val="20"/>
              </w:rPr>
              <w:t xml:space="preserve">Контрольная точка "Услуга оказана (работы выполнены)"</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w:t>
            </w:r>
          </w:p>
        </w:tc>
        <w:tc>
          <w:tcPr>
            <w:tcW w:w="1361" w:type="dxa"/>
          </w:tcPr>
          <w:p>
            <w:pPr>
              <w:pStyle w:val="0"/>
            </w:pPr>
            <w:r>
              <w:rPr>
                <w:sz w:val="20"/>
              </w:rPr>
              <w:t xml:space="preserve">31.07.2024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1.3.5.</w:t>
            </w:r>
          </w:p>
        </w:tc>
        <w:tc>
          <w:tcPr>
            <w:tcW w:w="2438" w:type="dxa"/>
          </w:tcPr>
          <w:p>
            <w:pPr>
              <w:pStyle w:val="0"/>
            </w:pPr>
            <w:r>
              <w:rPr>
                <w:sz w:val="20"/>
              </w:rPr>
              <w:t xml:space="preserve">Контрольная точка "Предоставлен отчет о достижении значений результатов использования Субсидии и обязательствах, принятых в целях их достижения"</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1.3.6.</w:t>
            </w:r>
          </w:p>
        </w:tc>
        <w:tc>
          <w:tcPr>
            <w:tcW w:w="2438" w:type="dxa"/>
          </w:tcPr>
          <w:p>
            <w:pPr>
              <w:pStyle w:val="0"/>
            </w:pPr>
            <w:r>
              <w:rPr>
                <w:sz w:val="20"/>
              </w:rPr>
              <w:t xml:space="preserve">Контрольная точка "Предоставлен отчет о расходах, в целях софинансирования которых предоставляется субсидия"</w:t>
            </w:r>
          </w:p>
        </w:tc>
        <w:tc>
          <w:tcPr>
            <w:tcW w:w="1701" w:type="dxa"/>
          </w:tcPr>
          <w:p>
            <w:pPr>
              <w:pStyle w:val="0"/>
            </w:pPr>
            <w:r>
              <w:rPr>
                <w:sz w:val="20"/>
              </w:rPr>
              <w:t xml:space="preserve">Грант учреждениям культуры области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1.4.</w:t>
            </w:r>
          </w:p>
        </w:tc>
        <w:tc>
          <w:tcPr>
            <w:tcW w:w="2438" w:type="dxa"/>
          </w:tcPr>
          <w:p>
            <w:pPr>
              <w:pStyle w:val="0"/>
            </w:pPr>
            <w:r>
              <w:rPr>
                <w:sz w:val="20"/>
              </w:rPr>
              <w:t xml:space="preserve">Мероприятие (результат) "Оказана государственная поддержка лучшим работникам сельских учреждений культуры"</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1.4.1.</w:t>
            </w:r>
          </w:p>
        </w:tc>
        <w:tc>
          <w:tcPr>
            <w:tcW w:w="2438" w:type="dxa"/>
          </w:tcPr>
          <w:p>
            <w:pPr>
              <w:pStyle w:val="0"/>
            </w:pPr>
            <w:r>
              <w:rPr>
                <w:sz w:val="20"/>
              </w:rPr>
              <w:t xml:space="preserve">Контрольная точка "Утверждены правила предоставления и распределения субсидии на оказание государственной поддержки лучшим работникам сельских учреждений культуры"</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w:t>
            </w:r>
          </w:p>
        </w:tc>
        <w:tc>
          <w:tcPr>
            <w:tcW w:w="1361" w:type="dxa"/>
          </w:tcPr>
          <w:p>
            <w:pPr>
              <w:pStyle w:val="0"/>
            </w:pPr>
            <w:r>
              <w:rPr>
                <w:sz w:val="20"/>
              </w:rPr>
              <w:t xml:space="preserve">15.03.2024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Постановление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1.4.2.</w:t>
            </w:r>
          </w:p>
        </w:tc>
        <w:tc>
          <w:tcPr>
            <w:tcW w:w="2438" w:type="dxa"/>
          </w:tcPr>
          <w:p>
            <w:pPr>
              <w:pStyle w:val="0"/>
            </w:pPr>
            <w:r>
              <w:rPr>
                <w:sz w:val="20"/>
              </w:rPr>
              <w:t xml:space="preserve">Контрольная точка "Утвержден Приказ "О размере грантов в форме субсидий на денежные поощрения в рамках реализации мер государственной поддержки муниципальных учреждений культуры, находящихся на территориях сельских поселений, и их лучших работников"</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1.4.3.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w:t>
            </w:r>
          </w:p>
        </w:tc>
        <w:tc>
          <w:tcPr>
            <w:tcW w:w="1361" w:type="dxa"/>
          </w:tcPr>
          <w:p>
            <w:pPr>
              <w:pStyle w:val="0"/>
            </w:pPr>
            <w:r>
              <w:rPr>
                <w:sz w:val="20"/>
              </w:rPr>
              <w:t xml:space="preserve">30.04.2024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1.4.4.</w:t>
            </w:r>
          </w:p>
        </w:tc>
        <w:tc>
          <w:tcPr>
            <w:tcW w:w="2438" w:type="dxa"/>
          </w:tcPr>
          <w:p>
            <w:pPr>
              <w:pStyle w:val="0"/>
            </w:pPr>
            <w:r>
              <w:rPr>
                <w:sz w:val="20"/>
              </w:rPr>
              <w:t xml:space="preserve">Контрольная точка "Услуга оказана (работы выполнены)"</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w:t>
            </w:r>
          </w:p>
        </w:tc>
        <w:tc>
          <w:tcPr>
            <w:tcW w:w="1361" w:type="dxa"/>
          </w:tcPr>
          <w:p>
            <w:pPr>
              <w:pStyle w:val="0"/>
            </w:pPr>
            <w:r>
              <w:rPr>
                <w:sz w:val="20"/>
              </w:rPr>
              <w:t xml:space="preserve">30.06.2024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1.4.5.</w:t>
            </w:r>
          </w:p>
        </w:tc>
        <w:tc>
          <w:tcPr>
            <w:tcW w:w="2438" w:type="dxa"/>
          </w:tcPr>
          <w:p>
            <w:pPr>
              <w:pStyle w:val="0"/>
            </w:pPr>
            <w:r>
              <w:rPr>
                <w:sz w:val="20"/>
              </w:rPr>
              <w:t xml:space="preserve">Контрольная точка "Предоставлен отчет о достижении значений результатов использования Субсидии и обязательствах, принятых в целях их достижения"</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1.4.6.</w:t>
            </w:r>
          </w:p>
        </w:tc>
        <w:tc>
          <w:tcPr>
            <w:tcW w:w="2438" w:type="dxa"/>
          </w:tcPr>
          <w:p>
            <w:pPr>
              <w:pStyle w:val="0"/>
            </w:pPr>
            <w:r>
              <w:rPr>
                <w:sz w:val="20"/>
              </w:rPr>
              <w:t xml:space="preserve">Контрольная точка "Предоставлен отчет о расходах, в целях софинансирования которых предоставляется субсидия"</w:t>
            </w:r>
          </w:p>
        </w:tc>
        <w:tc>
          <w:tcPr>
            <w:tcW w:w="1701" w:type="dxa"/>
          </w:tcPr>
          <w:p>
            <w:pPr>
              <w:pStyle w:val="0"/>
            </w:pPr>
            <w:r>
              <w:rPr>
                <w:sz w:val="20"/>
              </w:rPr>
              <w:t xml:space="preserve">Грант работникам учреждений культуры области</w:t>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outlineLvl w:val="3"/>
              <w:jc w:val="center"/>
            </w:pPr>
            <w:r>
              <w:rPr>
                <w:sz w:val="20"/>
              </w:rPr>
              <w:t xml:space="preserve">2.</w:t>
            </w:r>
          </w:p>
        </w:tc>
        <w:tc>
          <w:tcPr>
            <w:gridSpan w:val="10"/>
            <w:tcW w:w="14741"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907" w:type="dxa"/>
          </w:tcPr>
          <w:p>
            <w:pPr>
              <w:pStyle w:val="0"/>
              <w:jc w:val="center"/>
            </w:pPr>
            <w:r>
              <w:rPr>
                <w:sz w:val="20"/>
              </w:rPr>
              <w:t xml:space="preserve">2.1.</w:t>
            </w:r>
          </w:p>
        </w:tc>
        <w:tc>
          <w:tcPr>
            <w:tcW w:w="2438" w:type="dxa"/>
          </w:tcPr>
          <w:p>
            <w:pPr>
              <w:pStyle w:val="0"/>
            </w:pPr>
            <w:r>
              <w:rPr>
                <w:sz w:val="20"/>
              </w:rPr>
              <w:t xml:space="preserve">Мероприятие (результат) "Проведены фестивали любительских творческих коллективов с вручением грантов"</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31.12.2030</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2.1.1.</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31.01.2024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2.1.2.</w:t>
            </w:r>
          </w:p>
        </w:tc>
        <w:tc>
          <w:tcPr>
            <w:tcW w:w="2438" w:type="dxa"/>
          </w:tcPr>
          <w:p>
            <w:pPr>
              <w:pStyle w:val="0"/>
            </w:pPr>
            <w:r>
              <w:rPr>
                <w:sz w:val="20"/>
              </w:rPr>
              <w:t xml:space="preserve">Контрольная точка "С учреждениями заключены соглашения о предоставлении из областного бюджета субсидии государственному бюджетному или автономному учреждению на иные цели"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2.1.3.</w:t>
            </w:r>
          </w:p>
        </w:tc>
        <w:tc>
          <w:tcPr>
            <w:tcW w:w="2438" w:type="dxa"/>
          </w:tcPr>
          <w:p>
            <w:pPr>
              <w:pStyle w:val="0"/>
            </w:pPr>
            <w:r>
              <w:rPr>
                <w:sz w:val="20"/>
              </w:rPr>
              <w:t xml:space="preserve">Контрольная точка "Направлена субсидия на проведение фестивалей любительских творческих коллективов с вручением грантов"</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31.10.2024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2.1.4.</w:t>
            </w:r>
          </w:p>
        </w:tc>
        <w:tc>
          <w:tcPr>
            <w:tcW w:w="243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2.1.5.</w:t>
            </w:r>
          </w:p>
        </w:tc>
        <w:tc>
          <w:tcPr>
            <w:tcW w:w="2438" w:type="dxa"/>
          </w:tcPr>
          <w:p>
            <w:pPr>
              <w:pStyle w:val="0"/>
            </w:pPr>
            <w:r>
              <w:rPr>
                <w:sz w:val="20"/>
              </w:rPr>
              <w:t xml:space="preserve">Контрольная точка "Услуга оказана (работы выполнены)"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Акт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2.1.6.</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2.2.</w:t>
            </w:r>
          </w:p>
        </w:tc>
        <w:tc>
          <w:tcPr>
            <w:tcW w:w="2438" w:type="dxa"/>
          </w:tcPr>
          <w:p>
            <w:pPr>
              <w:pStyle w:val="0"/>
            </w:pPr>
            <w:r>
              <w:rPr>
                <w:sz w:val="20"/>
              </w:rPr>
              <w:t xml:space="preserve">Мероприятие (результат) "Проведены фестивали детского творчества всех жанров"</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31.12.2030</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2.2.1.</w:t>
            </w:r>
          </w:p>
        </w:tc>
        <w:tc>
          <w:tcPr>
            <w:tcW w:w="2438" w:type="dxa"/>
          </w:tcPr>
          <w:p>
            <w:pPr>
              <w:pStyle w:val="0"/>
            </w:pPr>
            <w:r>
              <w:rPr>
                <w:sz w:val="20"/>
              </w:rPr>
              <w:t xml:space="preserve">Контрольная точка "Заключены соглашения о предоставлении из областного бюджета субсидии государственному бюджетному или автономному учреждению на иные цели"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2.2.2.</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31.05.2024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2.2.3.</w:t>
            </w:r>
          </w:p>
        </w:tc>
        <w:tc>
          <w:tcPr>
            <w:tcW w:w="2438" w:type="dxa"/>
          </w:tcPr>
          <w:p>
            <w:pPr>
              <w:pStyle w:val="0"/>
            </w:pPr>
            <w:r>
              <w:rPr>
                <w:sz w:val="20"/>
              </w:rPr>
              <w:t xml:space="preserve">Контрольная точка "Подведомственным учреждениям направлена субсидия на реализацию регионального проекта "Творческие люди"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2.2.4.</w:t>
            </w:r>
          </w:p>
        </w:tc>
        <w:tc>
          <w:tcPr>
            <w:tcW w:w="2438" w:type="dxa"/>
          </w:tcPr>
          <w:p>
            <w:pPr>
              <w:pStyle w:val="0"/>
            </w:pPr>
            <w:r>
              <w:rPr>
                <w:sz w:val="20"/>
              </w:rPr>
              <w:t xml:space="preserve">Контрольная точка "Приобретены товары (оказаны услуги) для проведения фестивалей детского творчества всех жанров"</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2.2.5.</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2.2.6.</w:t>
            </w:r>
          </w:p>
        </w:tc>
        <w:tc>
          <w:tcPr>
            <w:tcW w:w="2438" w:type="dxa"/>
          </w:tcPr>
          <w:p>
            <w:pPr>
              <w:pStyle w:val="0"/>
            </w:pPr>
            <w:r>
              <w:rPr>
                <w:sz w:val="20"/>
              </w:rPr>
              <w:t xml:space="preserve">Контрольная точка "Предоставлена сводная информация о реализации регионального проекта "Творческие люди" в части проведения фестивалей детского творчества всех жанров"</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p>
            <w:pPr>
              <w:pStyle w:val="0"/>
            </w:pPr>
            <w:r>
              <w:rPr>
                <w:sz w:val="20"/>
              </w:rPr>
              <w:t xml:space="preserve">Документ утвержден</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2.3.</w:t>
            </w:r>
          </w:p>
        </w:tc>
        <w:tc>
          <w:tcPr>
            <w:tcW w:w="2438" w:type="dxa"/>
          </w:tcPr>
          <w:p>
            <w:pPr>
              <w:pStyle w:val="0"/>
            </w:pPr>
            <w:r>
              <w:rPr>
                <w:sz w:val="20"/>
              </w:rPr>
              <w:t xml:space="preserve">Мероприятие (результат) "Создан и функционирует Центр непрерывного образования и повышения квалификации творческих и управленческих кадров в сфере культуры"</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Да</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2.3.1.</w:t>
            </w:r>
          </w:p>
        </w:tc>
        <w:tc>
          <w:tcPr>
            <w:tcW w:w="2438" w:type="dxa"/>
          </w:tcPr>
          <w:p>
            <w:pPr>
              <w:pStyle w:val="0"/>
            </w:pPr>
            <w:r>
              <w:rPr>
                <w:sz w:val="20"/>
              </w:rPr>
              <w:t xml:space="preserve">Контрольная точка "С муниципальными образованиями заключены соглашения о предоставлении субсидии местному бюджету из областного бюджета на реализацию муниципальных программ, направленных на создание условий для организации досуга и обеспечения услугами культуры жителей муниципальных районов, городских организаций культуры жителей муниципальных районов, городских округов и поселений в части подготовки кадров учреждений культуры"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Да</w:t>
            </w:r>
          </w:p>
        </w:tc>
        <w:tc>
          <w:tcPr>
            <w:tcW w:w="1871" w:type="dxa"/>
          </w:tcPr>
          <w:p>
            <w:pPr>
              <w:pStyle w:val="0"/>
            </w:pPr>
            <w:r>
              <w:rPr>
                <w:sz w:val="20"/>
              </w:rPr>
            </w:r>
          </w:p>
        </w:tc>
      </w:tr>
      <w:tr>
        <w:tc>
          <w:tcPr>
            <w:tcW w:w="907" w:type="dxa"/>
          </w:tcPr>
          <w:p>
            <w:pPr>
              <w:pStyle w:val="0"/>
              <w:jc w:val="center"/>
            </w:pPr>
            <w:r>
              <w:rPr>
                <w:sz w:val="20"/>
              </w:rPr>
              <w:t xml:space="preserve">2.3.2.</w:t>
            </w:r>
          </w:p>
        </w:tc>
        <w:tc>
          <w:tcPr>
            <w:tcW w:w="2438"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Да</w:t>
            </w:r>
          </w:p>
        </w:tc>
        <w:tc>
          <w:tcPr>
            <w:tcW w:w="1871" w:type="dxa"/>
          </w:tcPr>
          <w:p>
            <w:pPr>
              <w:pStyle w:val="0"/>
            </w:pPr>
            <w:r>
              <w:rPr>
                <w:sz w:val="20"/>
              </w:rPr>
            </w:r>
          </w:p>
        </w:tc>
      </w:tr>
      <w:tr>
        <w:tc>
          <w:tcPr>
            <w:tcW w:w="907" w:type="dxa"/>
          </w:tcPr>
          <w:p>
            <w:pPr>
              <w:pStyle w:val="0"/>
              <w:jc w:val="center"/>
            </w:pPr>
            <w:r>
              <w:rPr>
                <w:sz w:val="20"/>
              </w:rPr>
              <w:t xml:space="preserve">2.3.3.</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30.05.2024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Да</w:t>
            </w:r>
          </w:p>
        </w:tc>
        <w:tc>
          <w:tcPr>
            <w:tcW w:w="1871" w:type="dxa"/>
          </w:tcPr>
          <w:p>
            <w:pPr>
              <w:pStyle w:val="0"/>
            </w:pPr>
            <w:r>
              <w:rPr>
                <w:sz w:val="20"/>
              </w:rPr>
            </w:r>
          </w:p>
        </w:tc>
      </w:tr>
      <w:tr>
        <w:tc>
          <w:tcPr>
            <w:tcW w:w="907" w:type="dxa"/>
          </w:tcPr>
          <w:p>
            <w:pPr>
              <w:pStyle w:val="0"/>
              <w:jc w:val="center"/>
            </w:pPr>
            <w:r>
              <w:rPr>
                <w:sz w:val="20"/>
              </w:rPr>
              <w:t xml:space="preserve">2.3.4.</w:t>
            </w:r>
          </w:p>
        </w:tc>
        <w:tc>
          <w:tcPr>
            <w:tcW w:w="2438" w:type="dxa"/>
          </w:tcPr>
          <w:p>
            <w:pPr>
              <w:pStyle w:val="0"/>
            </w:pPr>
            <w:r>
              <w:rPr>
                <w:sz w:val="20"/>
              </w:rPr>
              <w:t xml:space="preserve">Контрольная точка "Муниципальным образованиям направлена субсидия на подготовку кадров учреждений культуры"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01.06.2024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Да</w:t>
            </w:r>
          </w:p>
        </w:tc>
        <w:tc>
          <w:tcPr>
            <w:tcW w:w="1871" w:type="dxa"/>
          </w:tcPr>
          <w:p>
            <w:pPr>
              <w:pStyle w:val="0"/>
            </w:pPr>
            <w:r>
              <w:rPr>
                <w:sz w:val="20"/>
              </w:rPr>
            </w:r>
          </w:p>
        </w:tc>
      </w:tr>
      <w:tr>
        <w:tc>
          <w:tcPr>
            <w:tcW w:w="907" w:type="dxa"/>
          </w:tcPr>
          <w:p>
            <w:pPr>
              <w:pStyle w:val="0"/>
              <w:jc w:val="center"/>
            </w:pPr>
            <w:r>
              <w:rPr>
                <w:sz w:val="20"/>
              </w:rPr>
              <w:t xml:space="preserve">2.3.5.</w:t>
            </w:r>
          </w:p>
        </w:tc>
        <w:tc>
          <w:tcPr>
            <w:tcW w:w="2438" w:type="dxa"/>
          </w:tcPr>
          <w:p>
            <w:pPr>
              <w:pStyle w:val="0"/>
            </w:pPr>
            <w:r>
              <w:rPr>
                <w:sz w:val="20"/>
              </w:rPr>
              <w:t xml:space="preserve">Контрольная точка "Реализованы мероприятия по подготовке кадров учреждений культуры"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Да</w:t>
            </w:r>
          </w:p>
        </w:tc>
        <w:tc>
          <w:tcPr>
            <w:tcW w:w="1871" w:type="dxa"/>
          </w:tcPr>
          <w:p>
            <w:pPr>
              <w:pStyle w:val="0"/>
            </w:pPr>
            <w:r>
              <w:rPr>
                <w:sz w:val="20"/>
              </w:rPr>
            </w:r>
          </w:p>
        </w:tc>
      </w:tr>
      <w:tr>
        <w:tc>
          <w:tcPr>
            <w:tcW w:w="907" w:type="dxa"/>
          </w:tcPr>
          <w:p>
            <w:pPr>
              <w:pStyle w:val="0"/>
              <w:jc w:val="center"/>
            </w:pPr>
            <w:r>
              <w:rPr>
                <w:sz w:val="20"/>
              </w:rPr>
              <w:t xml:space="preserve">2.3.6.</w:t>
            </w:r>
          </w:p>
        </w:tc>
        <w:tc>
          <w:tcPr>
            <w:tcW w:w="2438" w:type="dxa"/>
          </w:tcPr>
          <w:p>
            <w:pPr>
              <w:pStyle w:val="0"/>
            </w:pPr>
            <w:r>
              <w:rPr>
                <w:sz w:val="20"/>
              </w:rPr>
              <w:t xml:space="preserve">Контрольная точка "Предоставлены отчеты муниципальных образований об использовании субсидии"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Да</w:t>
            </w:r>
          </w:p>
        </w:tc>
        <w:tc>
          <w:tcPr>
            <w:tcW w:w="1871" w:type="dxa"/>
          </w:tcPr>
          <w:p>
            <w:pPr>
              <w:pStyle w:val="0"/>
            </w:pPr>
            <w:r>
              <w:rPr>
                <w:sz w:val="20"/>
              </w:rPr>
            </w:r>
          </w:p>
        </w:tc>
      </w:tr>
      <w:tr>
        <w:tc>
          <w:tcPr>
            <w:tcW w:w="907" w:type="dxa"/>
          </w:tcPr>
          <w:p>
            <w:pPr>
              <w:pStyle w:val="0"/>
              <w:jc w:val="center"/>
            </w:pPr>
            <w:r>
              <w:rPr>
                <w:sz w:val="20"/>
              </w:rPr>
              <w:t xml:space="preserve">2.4.</w:t>
            </w:r>
          </w:p>
        </w:tc>
        <w:tc>
          <w:tcPr>
            <w:tcW w:w="2438" w:type="dxa"/>
          </w:tcPr>
          <w:p>
            <w:pPr>
              <w:pStyle w:val="0"/>
            </w:pPr>
            <w:r>
              <w:rPr>
                <w:sz w:val="20"/>
              </w:rPr>
              <w:t xml:space="preserve">Мероприятие (результат) "Поддержаны всероссийские, международные и межрегиональные творческие проекты в области музыкального и театрального искусства"</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2.4.1.</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31.07.2024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2.4.2.</w:t>
            </w:r>
          </w:p>
        </w:tc>
        <w:tc>
          <w:tcPr>
            <w:tcW w:w="2438" w:type="dxa"/>
          </w:tcPr>
          <w:p>
            <w:pPr>
              <w:pStyle w:val="0"/>
            </w:pPr>
            <w:r>
              <w:rPr>
                <w:sz w:val="20"/>
              </w:rPr>
              <w:t xml:space="preserve">Контрольная точка "Заключено Соглашение (договор)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2.4.3.</w:t>
            </w:r>
          </w:p>
        </w:tc>
        <w:tc>
          <w:tcPr>
            <w:tcW w:w="2438" w:type="dxa"/>
          </w:tcPr>
          <w:p>
            <w:pPr>
              <w:pStyle w:val="0"/>
            </w:pPr>
            <w:r>
              <w:rPr>
                <w:sz w:val="20"/>
              </w:rPr>
              <w:t xml:space="preserve">Контрольная точка "Направлена субсидия на проведение мероприятий, направленных на популяризацию профессионального театрального искусства"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30.09.2024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2.4.4.</w:t>
            </w:r>
          </w:p>
        </w:tc>
        <w:tc>
          <w:tcPr>
            <w:tcW w:w="2438" w:type="dxa"/>
          </w:tcPr>
          <w:p>
            <w:pPr>
              <w:pStyle w:val="0"/>
            </w:pPr>
            <w:r>
              <w:rPr>
                <w:sz w:val="20"/>
              </w:rPr>
              <w:t xml:space="preserve">Контрольная точка "Заключены договоры на оказание услуг (выполнение работ)"</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20.10.2024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Договор</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2.4.5.</w:t>
            </w:r>
          </w:p>
        </w:tc>
        <w:tc>
          <w:tcPr>
            <w:tcW w:w="2438" w:type="dxa"/>
          </w:tcPr>
          <w:p>
            <w:pPr>
              <w:pStyle w:val="0"/>
            </w:pPr>
            <w:r>
              <w:rPr>
                <w:sz w:val="20"/>
              </w:rPr>
              <w:t xml:space="preserve">Контрольная точка "Проведены мероприятия, направленные на популяризацию профессионального театрального искусства"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25.12.2024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2.4.6.</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культуры и искусства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w:t>
            </w:r>
          </w:p>
        </w:tc>
        <w:tc>
          <w:tcPr>
            <w:tcW w:w="2438" w:type="dxa"/>
          </w:tcPr>
          <w:p>
            <w:pPr>
              <w:pStyle w:val="0"/>
            </w:pPr>
            <w:r>
              <w:rPr>
                <w:sz w:val="20"/>
              </w:rPr>
              <w:t xml:space="preserve">Мероприятие (результат) "Организованы культурно-просветительские программы для школьников"</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t xml:space="preserve">ГИИС "Электронный бюджет"</w:t>
            </w:r>
          </w:p>
        </w:tc>
      </w:tr>
      <w:tr>
        <w:tc>
          <w:tcPr>
            <w:tcW w:w="907" w:type="dxa"/>
          </w:tcPr>
          <w:p>
            <w:pPr>
              <w:pStyle w:val="0"/>
              <w:jc w:val="center"/>
            </w:pPr>
            <w:r>
              <w:rPr>
                <w:sz w:val="20"/>
              </w:rPr>
              <w:t xml:space="preserve">2.5.1.</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31.05.2024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2.5.2.</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31.05.2024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Приказ</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2.5.3.</w:t>
            </w:r>
          </w:p>
        </w:tc>
        <w:tc>
          <w:tcPr>
            <w:tcW w:w="2438" w:type="dxa"/>
          </w:tcPr>
          <w:p>
            <w:pPr>
              <w:pStyle w:val="0"/>
            </w:pPr>
            <w:r>
              <w:rPr>
                <w:sz w:val="20"/>
              </w:rPr>
              <w:t xml:space="preserve">Контрольная точка "Направлена заявка с расчетом от организаций на получение Субсидии"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10.06.2024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Заявка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2.5.4.</w:t>
            </w:r>
          </w:p>
        </w:tc>
        <w:tc>
          <w:tcPr>
            <w:tcW w:w="2438" w:type="dxa"/>
          </w:tcPr>
          <w:p>
            <w:pPr>
              <w:pStyle w:val="0"/>
            </w:pPr>
            <w:r>
              <w:rPr>
                <w:sz w:val="20"/>
              </w:rPr>
              <w:t xml:space="preserve">Контрольная точка "Направлена заявка с расчетом от организаций на получение Субсидии"</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10.06.2024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Заявка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2.5.5.</w:t>
            </w:r>
          </w:p>
        </w:tc>
        <w:tc>
          <w:tcPr>
            <w:tcW w:w="2438" w:type="dxa"/>
          </w:tcPr>
          <w:p>
            <w:pPr>
              <w:pStyle w:val="0"/>
            </w:pPr>
            <w:r>
              <w:rPr>
                <w:sz w:val="20"/>
              </w:rPr>
              <w:t xml:space="preserve">Контрольная точка "Заключено Соглашение (договор)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15.08.2024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Соглашение о предоставлении субсидии</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2.5.6.</w:t>
            </w:r>
          </w:p>
        </w:tc>
        <w:tc>
          <w:tcPr>
            <w:tcW w:w="2438" w:type="dxa"/>
          </w:tcPr>
          <w:p>
            <w:pPr>
              <w:pStyle w:val="0"/>
            </w:pPr>
            <w:r>
              <w:rPr>
                <w:sz w:val="20"/>
              </w:rPr>
              <w:t xml:space="preserve">Контрольная точка "Заключено Соглашение (договор) о предоставлении из областного бюджета субсидий, в том числе грантов в форме субсидий, юридическим лицам, индивидуальным предпринимателям, а также физическим лицам"</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15.08.2024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Соглашение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2.5.7.</w:t>
            </w:r>
          </w:p>
        </w:tc>
        <w:tc>
          <w:tcPr>
            <w:tcW w:w="2438" w:type="dxa"/>
          </w:tcPr>
          <w:p>
            <w:pPr>
              <w:pStyle w:val="0"/>
            </w:pPr>
            <w:r>
              <w:rPr>
                <w:sz w:val="20"/>
              </w:rPr>
              <w:t xml:space="preserve">Контрольная точка "Перечислена Субсидия на реализацию проекта, направленного на развитие детского (подросткового) туризма"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15.09.2024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2.5.8.</w:t>
            </w:r>
          </w:p>
        </w:tc>
        <w:tc>
          <w:tcPr>
            <w:tcW w:w="2438" w:type="dxa"/>
          </w:tcPr>
          <w:p>
            <w:pPr>
              <w:pStyle w:val="0"/>
            </w:pPr>
            <w:r>
              <w:rPr>
                <w:sz w:val="20"/>
              </w:rPr>
              <w:t xml:space="preserve">Контрольная точка "Перечислена Субсидия на реализацию проекта, направленного на развитие детского (подросткового) туризма"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15.09.2024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2.5.9.</w:t>
            </w:r>
          </w:p>
        </w:tc>
        <w:tc>
          <w:tcPr>
            <w:tcW w:w="2438" w:type="dxa"/>
          </w:tcPr>
          <w:p>
            <w:pPr>
              <w:pStyle w:val="0"/>
            </w:pPr>
            <w:r>
              <w:rPr>
                <w:sz w:val="20"/>
              </w:rPr>
              <w:t xml:space="preserve">Контрольная точка "Реализован проект, направленный на развитие детского (подросткового) туризма"</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2.5.10.</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outlineLvl w:val="3"/>
              <w:jc w:val="center"/>
            </w:pPr>
            <w:r>
              <w:rPr>
                <w:sz w:val="20"/>
              </w:rPr>
              <w:t xml:space="preserve">3.</w:t>
            </w:r>
          </w:p>
        </w:tc>
        <w:tc>
          <w:tcPr>
            <w:gridSpan w:val="10"/>
            <w:tcW w:w="14741" w:type="dxa"/>
          </w:tcPr>
          <w:p>
            <w:pPr>
              <w:pStyle w:val="0"/>
            </w:pPr>
            <w:r>
              <w:rPr>
                <w:sz w:val="20"/>
              </w:rPr>
              <w:t xml:space="preserve">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 значимые проекты в сфере культуры и сохранения объектов культурного наследия (памятников истории и культуры) народов Российской Федерации</w:t>
            </w:r>
          </w:p>
        </w:tc>
      </w:tr>
      <w:tr>
        <w:tc>
          <w:tcPr>
            <w:tcW w:w="907" w:type="dxa"/>
          </w:tcPr>
          <w:p>
            <w:pPr>
              <w:pStyle w:val="0"/>
              <w:jc w:val="center"/>
            </w:pPr>
            <w:r>
              <w:rPr>
                <w:sz w:val="20"/>
              </w:rPr>
              <w:t xml:space="preserve">3.1.</w:t>
            </w:r>
          </w:p>
        </w:tc>
        <w:tc>
          <w:tcPr>
            <w:tcW w:w="2438" w:type="dxa"/>
          </w:tcPr>
          <w:p>
            <w:pPr>
              <w:pStyle w:val="0"/>
            </w:pPr>
            <w:r>
              <w:rPr>
                <w:sz w:val="20"/>
              </w:rPr>
              <w:t xml:space="preserve">Мероприятие (результат) "Реализована программа "Волонтеры культуры"</w:t>
            </w:r>
          </w:p>
        </w:tc>
        <w:tc>
          <w:tcPr>
            <w:tcW w:w="1701"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31.12.2026</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Закупка приобретение услуг</w:t>
            </w:r>
          </w:p>
        </w:tc>
        <w:tc>
          <w:tcPr>
            <w:tcW w:w="737" w:type="dxa"/>
          </w:tcPr>
          <w:p>
            <w:pPr>
              <w:pStyle w:val="0"/>
            </w:pPr>
            <w:r>
              <w:rPr>
                <w:sz w:val="20"/>
              </w:rPr>
              <w:t xml:space="preserve">Нет</w:t>
            </w:r>
          </w:p>
        </w:tc>
        <w:tc>
          <w:tcPr>
            <w:tcW w:w="1871" w:type="dxa"/>
          </w:tcPr>
          <w:p>
            <w:pPr>
              <w:pStyle w:val="0"/>
            </w:pPr>
            <w:r>
              <w:rPr>
                <w:sz w:val="20"/>
              </w:rPr>
              <w:t xml:space="preserve">ИС ПК ГП</w:t>
            </w:r>
          </w:p>
        </w:tc>
      </w:tr>
      <w:tr>
        <w:tc>
          <w:tcPr>
            <w:tcW w:w="907" w:type="dxa"/>
          </w:tcPr>
          <w:p>
            <w:pPr>
              <w:pStyle w:val="0"/>
              <w:jc w:val="center"/>
            </w:pPr>
            <w:r>
              <w:rPr>
                <w:sz w:val="20"/>
              </w:rPr>
              <w:t xml:space="preserve">3.1.1.</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Постановление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3.1.2.</w:t>
            </w:r>
          </w:p>
        </w:tc>
        <w:tc>
          <w:tcPr>
            <w:tcW w:w="2438" w:type="dxa"/>
          </w:tcPr>
          <w:p>
            <w:pPr>
              <w:pStyle w:val="0"/>
            </w:pPr>
            <w:r>
              <w:rPr>
                <w:sz w:val="20"/>
              </w:rPr>
              <w:t xml:space="preserve">Контрольная точка "Закупка включена в план закупок"</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01.07.2024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Прочий тип документа</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3.1.3.</w:t>
            </w:r>
          </w:p>
        </w:tc>
        <w:tc>
          <w:tcPr>
            <w:tcW w:w="243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01.09.2024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Прочий тип документа Реестр контрактов</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3.1.4.</w:t>
            </w:r>
          </w:p>
        </w:tc>
        <w:tc>
          <w:tcPr>
            <w:tcW w:w="2438" w:type="dxa"/>
          </w:tcPr>
          <w:p>
            <w:pPr>
              <w:pStyle w:val="0"/>
            </w:pPr>
            <w:r>
              <w:rPr>
                <w:sz w:val="20"/>
              </w:rPr>
              <w:t xml:space="preserve">Контрольная точка "Услуга оказана (работы выполнены)"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01.11.2024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Акт</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3.1.5.</w:t>
            </w:r>
          </w:p>
        </w:tc>
        <w:tc>
          <w:tcPr>
            <w:tcW w:w="243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01.11.2024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Платежное поручение</w:t>
            </w:r>
          </w:p>
        </w:tc>
        <w:tc>
          <w:tcPr>
            <w:tcW w:w="737" w:type="dxa"/>
          </w:tcPr>
          <w:p>
            <w:pPr>
              <w:pStyle w:val="0"/>
            </w:pPr>
            <w:r>
              <w:rPr>
                <w:sz w:val="20"/>
              </w:rPr>
              <w:t xml:space="preserve">Нет</w:t>
            </w:r>
          </w:p>
        </w:tc>
        <w:tc>
          <w:tcPr>
            <w:tcW w:w="1871" w:type="dxa"/>
          </w:tcPr>
          <w:p>
            <w:pPr>
              <w:pStyle w:val="0"/>
            </w:pPr>
            <w:r>
              <w:rPr>
                <w:sz w:val="20"/>
              </w:rPr>
            </w:r>
          </w:p>
        </w:tc>
      </w:tr>
      <w:tr>
        <w:tc>
          <w:tcPr>
            <w:tcW w:w="907" w:type="dxa"/>
          </w:tcPr>
          <w:p>
            <w:pPr>
              <w:pStyle w:val="0"/>
              <w:jc w:val="center"/>
            </w:pPr>
            <w:r>
              <w:rPr>
                <w:sz w:val="20"/>
              </w:rPr>
              <w:t xml:space="preserve">3.1.6.</w:t>
            </w:r>
          </w:p>
        </w:tc>
        <w:tc>
          <w:tcPr>
            <w:tcW w:w="2438" w:type="dxa"/>
          </w:tcPr>
          <w:p>
            <w:pPr>
              <w:pStyle w:val="0"/>
            </w:pPr>
            <w:r>
              <w:rPr>
                <w:sz w:val="20"/>
              </w:rPr>
              <w:t xml:space="preserve">Контрольная точка "Предоставлен отчет о реализации программы "Волонтеры культуры"</w:t>
            </w:r>
          </w:p>
        </w:tc>
        <w:tc>
          <w:tcPr>
            <w:tcW w:w="1701"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80" w:type="dxa"/>
          </w:tcPr>
          <w:p>
            <w:pPr>
              <w:pStyle w:val="0"/>
            </w:pPr>
            <w:r>
              <w:rPr>
                <w:sz w:val="20"/>
              </w:rPr>
            </w:r>
          </w:p>
        </w:tc>
        <w:tc>
          <w:tcPr>
            <w:tcW w:w="680" w:type="dxa"/>
          </w:tcPr>
          <w:p>
            <w:pPr>
              <w:pStyle w:val="0"/>
            </w:pPr>
            <w:r>
              <w:rPr>
                <w:sz w:val="20"/>
              </w:rPr>
            </w:r>
          </w:p>
        </w:tc>
        <w:tc>
          <w:tcPr>
            <w:tcW w:w="2041" w:type="dxa"/>
          </w:tcPr>
          <w:p>
            <w:pPr>
              <w:pStyle w:val="0"/>
            </w:pPr>
            <w:r>
              <w:rPr>
                <w:sz w:val="20"/>
              </w:rPr>
              <w:t xml:space="preserve">Управление по охране объектов культурного наследия Липецкой области</w:t>
            </w:r>
          </w:p>
        </w:tc>
        <w:tc>
          <w:tcPr>
            <w:tcW w:w="1871" w:type="dxa"/>
          </w:tcPr>
          <w:p>
            <w:pPr>
              <w:pStyle w:val="0"/>
            </w:pPr>
            <w:r>
              <w:rPr>
                <w:sz w:val="20"/>
              </w:rPr>
              <w:t xml:space="preserve">Отчет</w:t>
            </w:r>
          </w:p>
        </w:tc>
        <w:tc>
          <w:tcPr>
            <w:tcW w:w="737" w:type="dxa"/>
          </w:tcPr>
          <w:p>
            <w:pPr>
              <w:pStyle w:val="0"/>
            </w:pPr>
            <w:r>
              <w:rPr>
                <w:sz w:val="20"/>
              </w:rPr>
              <w:t xml:space="preserve">Нет</w:t>
            </w:r>
          </w:p>
        </w:tc>
        <w:tc>
          <w:tcPr>
            <w:tcW w:w="1871"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5030" w:name="P5030"/>
    <w:bookmarkEnd w:id="5030"/>
    <w:p>
      <w:pPr>
        <w:pStyle w:val="2"/>
        <w:outlineLvl w:val="1"/>
        <w:jc w:val="center"/>
      </w:pPr>
      <w:r>
        <w:rPr>
          <w:sz w:val="20"/>
        </w:rPr>
        <w:t xml:space="preserve">Раздел V. ПАСПОРТ РЕГИОНАЛЬНОГО ПРОЕКТА "ЦИФРОВИЗАЦИЯ УСЛУГ</w:t>
      </w:r>
    </w:p>
    <w:p>
      <w:pPr>
        <w:pStyle w:val="2"/>
        <w:jc w:val="center"/>
      </w:pPr>
      <w:r>
        <w:rPr>
          <w:sz w:val="20"/>
        </w:rPr>
        <w:t xml:space="preserve">И ФОРМИРОВАНИЕ ИНФОРМАЦИОННОГО ПРОСТРАНСТВА В СФЕРЕ КУЛЬТУРЫ</w:t>
      </w:r>
    </w:p>
    <w:p>
      <w:pPr>
        <w:pStyle w:val="2"/>
        <w:jc w:val="center"/>
      </w:pPr>
      <w:r>
        <w:rPr>
          <w:sz w:val="20"/>
        </w:rPr>
        <w:t xml:space="preserve">("ЦИФРОВАЯ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2154"/>
        <w:gridCol w:w="1587"/>
        <w:gridCol w:w="1361"/>
        <w:gridCol w:w="1361"/>
      </w:tblGrid>
      <w:tr>
        <w:tc>
          <w:tcPr>
            <w:tcW w:w="2608" w:type="dxa"/>
          </w:tcPr>
          <w:p>
            <w:pPr>
              <w:pStyle w:val="0"/>
            </w:pPr>
            <w:r>
              <w:rPr>
                <w:sz w:val="20"/>
              </w:rPr>
              <w:t xml:space="preserve">Наименование национального проекта</w:t>
            </w:r>
          </w:p>
        </w:tc>
        <w:tc>
          <w:tcPr>
            <w:gridSpan w:val="4"/>
            <w:tcW w:w="6463" w:type="dxa"/>
          </w:tcPr>
          <w:p>
            <w:pPr>
              <w:pStyle w:val="0"/>
            </w:pPr>
            <w:r>
              <w:rPr>
                <w:sz w:val="20"/>
              </w:rPr>
              <w:t xml:space="preserve">Культура</w:t>
            </w:r>
          </w:p>
        </w:tc>
      </w:tr>
      <w:tr>
        <w:tc>
          <w:tcPr>
            <w:tcW w:w="2608" w:type="dxa"/>
          </w:tcPr>
          <w:p>
            <w:pPr>
              <w:pStyle w:val="0"/>
            </w:pPr>
            <w:r>
              <w:rPr>
                <w:sz w:val="20"/>
              </w:rPr>
              <w:t xml:space="preserve">Краткое наименование регионального проекта</w:t>
            </w:r>
          </w:p>
        </w:tc>
        <w:tc>
          <w:tcPr>
            <w:tcW w:w="2154" w:type="dxa"/>
          </w:tcPr>
          <w:p>
            <w:pPr>
              <w:pStyle w:val="0"/>
            </w:pPr>
            <w:r>
              <w:rPr>
                <w:sz w:val="20"/>
              </w:rPr>
              <w:t xml:space="preserve">Цифровая культура</w:t>
            </w:r>
          </w:p>
        </w:tc>
        <w:tc>
          <w:tcPr>
            <w:tcW w:w="1587" w:type="dxa"/>
          </w:tcPr>
          <w:p>
            <w:pPr>
              <w:pStyle w:val="0"/>
            </w:pPr>
            <w:r>
              <w:rPr>
                <w:sz w:val="20"/>
              </w:rPr>
              <w:t xml:space="preserve">Срок реализации проекта</w:t>
            </w:r>
          </w:p>
        </w:tc>
        <w:tc>
          <w:tcPr>
            <w:tcW w:w="1361" w:type="dxa"/>
          </w:tcPr>
          <w:p>
            <w:pPr>
              <w:pStyle w:val="0"/>
            </w:pPr>
            <w:r>
              <w:rPr>
                <w:sz w:val="20"/>
              </w:rPr>
              <w:t xml:space="preserve">01.01.2019</w:t>
            </w:r>
          </w:p>
        </w:tc>
        <w:tc>
          <w:tcPr>
            <w:tcW w:w="1361" w:type="dxa"/>
          </w:tcPr>
          <w:p>
            <w:pPr>
              <w:pStyle w:val="0"/>
            </w:pPr>
            <w:r>
              <w:rPr>
                <w:sz w:val="20"/>
              </w:rPr>
              <w:t xml:space="preserve">31.12.2026</w:t>
            </w:r>
          </w:p>
        </w:tc>
      </w:tr>
      <w:tr>
        <w:tc>
          <w:tcPr>
            <w:tcW w:w="2608" w:type="dxa"/>
          </w:tcPr>
          <w:p>
            <w:pPr>
              <w:pStyle w:val="0"/>
            </w:pPr>
            <w:r>
              <w:rPr>
                <w:sz w:val="20"/>
              </w:rPr>
              <w:t xml:space="preserve">Куратор регионального проекта</w:t>
            </w:r>
          </w:p>
        </w:tc>
        <w:tc>
          <w:tcPr>
            <w:tcW w:w="2154" w:type="dxa"/>
          </w:tcPr>
          <w:p>
            <w:pPr>
              <w:pStyle w:val="0"/>
            </w:pPr>
            <w:r>
              <w:rPr>
                <w:sz w:val="20"/>
              </w:rPr>
              <w:t xml:space="preserve">Котлярова Юлия Вадимовна</w:t>
            </w:r>
          </w:p>
        </w:tc>
        <w:tc>
          <w:tcPr>
            <w:gridSpan w:val="3"/>
            <w:tcW w:w="4309" w:type="dxa"/>
          </w:tcPr>
          <w:p>
            <w:pPr>
              <w:pStyle w:val="0"/>
            </w:pPr>
            <w:r>
              <w:rPr>
                <w:sz w:val="20"/>
              </w:rPr>
              <w:t xml:space="preserve">Заместитель Губернатора Липецкой области</w:t>
            </w:r>
          </w:p>
        </w:tc>
      </w:tr>
      <w:tr>
        <w:tc>
          <w:tcPr>
            <w:tcW w:w="2608" w:type="dxa"/>
          </w:tcPr>
          <w:p>
            <w:pPr>
              <w:pStyle w:val="0"/>
            </w:pPr>
            <w:r>
              <w:rPr>
                <w:sz w:val="20"/>
              </w:rPr>
              <w:t xml:space="preserve">Руководитель регионального проекта</w:t>
            </w:r>
          </w:p>
        </w:tc>
        <w:tc>
          <w:tcPr>
            <w:tcW w:w="2154" w:type="dxa"/>
          </w:tcPr>
          <w:p>
            <w:pPr>
              <w:pStyle w:val="0"/>
            </w:pPr>
            <w:r>
              <w:rPr>
                <w:sz w:val="20"/>
              </w:rPr>
              <w:t xml:space="preserve">Кремнева Ирина Александровна</w:t>
            </w:r>
          </w:p>
        </w:tc>
        <w:tc>
          <w:tcPr>
            <w:gridSpan w:val="3"/>
            <w:tcW w:w="4309" w:type="dxa"/>
          </w:tcPr>
          <w:p>
            <w:pPr>
              <w:pStyle w:val="0"/>
            </w:pPr>
            <w:r>
              <w:rPr>
                <w:sz w:val="20"/>
              </w:rPr>
              <w:t xml:space="preserve">Начальник управления культуры и искусства Липецкой области</w:t>
            </w:r>
          </w:p>
        </w:tc>
      </w:tr>
      <w:tr>
        <w:tc>
          <w:tcPr>
            <w:tcW w:w="2608" w:type="dxa"/>
          </w:tcPr>
          <w:p>
            <w:pPr>
              <w:pStyle w:val="0"/>
            </w:pPr>
            <w:r>
              <w:rPr>
                <w:sz w:val="20"/>
              </w:rPr>
              <w:t xml:space="preserve">Администратор регионального проекта</w:t>
            </w:r>
          </w:p>
        </w:tc>
        <w:tc>
          <w:tcPr>
            <w:tcW w:w="2154" w:type="dxa"/>
          </w:tcPr>
          <w:p>
            <w:pPr>
              <w:pStyle w:val="0"/>
            </w:pPr>
            <w:r>
              <w:rPr>
                <w:sz w:val="20"/>
              </w:rPr>
              <w:t xml:space="preserve">Прокофьев Сергей Иванович</w:t>
            </w:r>
          </w:p>
        </w:tc>
        <w:tc>
          <w:tcPr>
            <w:gridSpan w:val="3"/>
            <w:tcW w:w="4309" w:type="dxa"/>
          </w:tcPr>
          <w:p>
            <w:pPr>
              <w:pStyle w:val="0"/>
            </w:pPr>
            <w:r>
              <w:rPr>
                <w:sz w:val="20"/>
              </w:rPr>
              <w:t xml:space="preserve">Начальник отдела народного творчества и организационно-кадровой работы управления культуры и искусства Липецкой области</w:t>
            </w:r>
          </w:p>
        </w:tc>
      </w:tr>
      <w:tr>
        <w:tc>
          <w:tcPr>
            <w:tcW w:w="2608" w:type="dxa"/>
          </w:tcPr>
          <w:p>
            <w:pPr>
              <w:pStyle w:val="0"/>
            </w:pPr>
            <w:r>
              <w:rPr>
                <w:sz w:val="20"/>
              </w:rPr>
              <w:t xml:space="preserve">Целевые группы регионального проекта</w:t>
            </w:r>
          </w:p>
        </w:tc>
        <w:tc>
          <w:tcPr>
            <w:gridSpan w:val="4"/>
            <w:tcW w:w="6463" w:type="dxa"/>
          </w:tcPr>
          <w:p>
            <w:pPr>
              <w:pStyle w:val="0"/>
            </w:pPr>
            <w:r>
              <w:rPr>
                <w:sz w:val="20"/>
              </w:rPr>
            </w:r>
          </w:p>
        </w:tc>
      </w:tr>
      <w:tr>
        <w:tc>
          <w:tcPr>
            <w:tcW w:w="2608" w:type="dxa"/>
          </w:tcPr>
          <w:p>
            <w:pPr>
              <w:pStyle w:val="0"/>
            </w:pPr>
            <w:r>
              <w:rPr>
                <w:sz w:val="20"/>
              </w:rPr>
              <w:t xml:space="preserve">Связь с государственной программой Липецкой области</w:t>
            </w:r>
          </w:p>
        </w:tc>
        <w:tc>
          <w:tcPr>
            <w:tcW w:w="2154" w:type="dxa"/>
          </w:tcPr>
          <w:p>
            <w:pPr>
              <w:pStyle w:val="0"/>
            </w:pPr>
            <w:r>
              <w:rPr>
                <w:sz w:val="20"/>
              </w:rPr>
              <w:t xml:space="preserve">Государственная программа</w:t>
            </w:r>
          </w:p>
        </w:tc>
        <w:tc>
          <w:tcPr>
            <w:gridSpan w:val="3"/>
            <w:tcW w:w="4309" w:type="dxa"/>
          </w:tcPr>
          <w:p>
            <w:pPr>
              <w:pStyle w:val="0"/>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Влияние на достижение показателей государственной</w:t>
      </w:r>
    </w:p>
    <w:p>
      <w:pPr>
        <w:pStyle w:val="2"/>
        <w:jc w:val="center"/>
      </w:pPr>
      <w:r>
        <w:rPr>
          <w:sz w:val="20"/>
        </w:rPr>
        <w:t xml:space="preserve">программы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Показатели государственной программы, на достижение которых влияет региональный проект</w:t>
            </w:r>
          </w:p>
        </w:tc>
      </w:tr>
      <w:tr>
        <w:tc>
          <w:tcPr>
            <w:tcW w:w="624" w:type="dxa"/>
          </w:tcPr>
          <w:p>
            <w:pPr>
              <w:pStyle w:val="0"/>
              <w:jc w:val="center"/>
            </w:pPr>
            <w:r>
              <w:rPr>
                <w:sz w:val="20"/>
              </w:rPr>
              <w:t xml:space="preserve">1</w:t>
            </w:r>
          </w:p>
        </w:tc>
        <w:tc>
          <w:tcPr>
            <w:tcW w:w="8447" w:type="dxa"/>
          </w:tcPr>
          <w:p>
            <w:pPr>
              <w:pStyle w:val="0"/>
            </w:pPr>
            <w:r>
              <w:rPr>
                <w:sz w:val="20"/>
              </w:rPr>
              <w:t xml:space="preserve">Число обращений к цифровым ресурсам в сфере культуры</w:t>
            </w:r>
          </w:p>
        </w:tc>
      </w:tr>
      <w:tr>
        <w:tc>
          <w:tcPr>
            <w:tcW w:w="624" w:type="dxa"/>
          </w:tcPr>
          <w:p>
            <w:pPr>
              <w:pStyle w:val="0"/>
              <w:jc w:val="center"/>
            </w:pPr>
            <w:r>
              <w:rPr>
                <w:sz w:val="20"/>
              </w:rPr>
              <w:t xml:space="preserve">1.1.</w:t>
            </w:r>
          </w:p>
        </w:tc>
        <w:tc>
          <w:tcPr>
            <w:tcW w:w="8447" w:type="dxa"/>
          </w:tcPr>
          <w:p>
            <w:pPr>
              <w:pStyle w:val="0"/>
            </w:pPr>
            <w:r>
              <w:rPr>
                <w:sz w:val="20"/>
              </w:rPr>
              <w:t xml:space="preserve">увеличение числа посещений культурных мероприятий в три раза по сравнению с показателем 2019 года</w:t>
            </w:r>
          </w:p>
        </w:tc>
      </w:tr>
    </w:tbl>
    <w:p>
      <w:pPr>
        <w:pStyle w:val="0"/>
        <w:jc w:val="both"/>
      </w:pPr>
      <w:r>
        <w:rPr>
          <w:sz w:val="20"/>
        </w:rPr>
      </w:r>
    </w:p>
    <w:p>
      <w:pPr>
        <w:pStyle w:val="2"/>
        <w:outlineLvl w:val="2"/>
        <w:jc w:val="center"/>
      </w:pPr>
      <w:r>
        <w:rPr>
          <w:sz w:val="20"/>
        </w:rPr>
        <w:t xml:space="preserve">3. Показатели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680"/>
        <w:gridCol w:w="850"/>
        <w:gridCol w:w="737"/>
        <w:gridCol w:w="737"/>
        <w:gridCol w:w="737"/>
        <w:gridCol w:w="737"/>
        <w:gridCol w:w="737"/>
        <w:gridCol w:w="737"/>
        <w:gridCol w:w="737"/>
        <w:gridCol w:w="737"/>
        <w:gridCol w:w="749"/>
        <w:gridCol w:w="737"/>
        <w:gridCol w:w="680"/>
        <w:gridCol w:w="1474"/>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Показатели национального и регионального проекта</w:t>
            </w:r>
          </w:p>
        </w:tc>
        <w:tc>
          <w:tcPr>
            <w:tcW w:w="680"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8"/>
            <w:tcW w:w="5908" w:type="dxa"/>
          </w:tcPr>
          <w:p>
            <w:pPr>
              <w:pStyle w:val="0"/>
              <w:jc w:val="center"/>
            </w:pPr>
            <w:r>
              <w:rPr>
                <w:sz w:val="20"/>
              </w:rPr>
              <w:t xml:space="preserve">Период, год</w:t>
            </w:r>
          </w:p>
        </w:tc>
        <w:tc>
          <w:tcPr>
            <w:tcW w:w="680" w:type="dxa"/>
            <w:vMerge w:val="restart"/>
          </w:tcPr>
          <w:p>
            <w:pPr>
              <w:pStyle w:val="0"/>
              <w:jc w:val="center"/>
            </w:pPr>
            <w:r>
              <w:rPr>
                <w:sz w:val="20"/>
              </w:rPr>
              <w:t xml:space="preserve">Признак реализации на местном уровне</w:t>
            </w:r>
          </w:p>
        </w:tc>
        <w:tc>
          <w:tcPr>
            <w:tcW w:w="147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49" w:type="dxa"/>
          </w:tcPr>
          <w:p>
            <w:pPr>
              <w:pStyle w:val="0"/>
              <w:jc w:val="center"/>
            </w:pPr>
            <w:r>
              <w:rPr>
                <w:sz w:val="20"/>
              </w:rPr>
              <w:t xml:space="preserve">2025</w:t>
            </w:r>
          </w:p>
        </w:tc>
        <w:tc>
          <w:tcPr>
            <w:tcW w:w="737" w:type="dxa"/>
          </w:tcPr>
          <w:p>
            <w:pPr>
              <w:pStyle w:val="0"/>
              <w:jc w:val="center"/>
            </w:pPr>
            <w:r>
              <w:rPr>
                <w:sz w:val="20"/>
              </w:rPr>
              <w:t xml:space="preserve">2026</w:t>
            </w:r>
          </w:p>
        </w:tc>
        <w:tc>
          <w:tcPr>
            <w:vMerge w:val="continue"/>
          </w:tcPr>
          <w:p/>
        </w:tc>
        <w:tc>
          <w:tcPr>
            <w:vMerge w:val="continue"/>
          </w:tcPr>
          <w:p/>
        </w:tc>
      </w:tr>
      <w:tr>
        <w:tc>
          <w:tcPr>
            <w:tcW w:w="567" w:type="dxa"/>
          </w:tcPr>
          <w:p>
            <w:pPr>
              <w:pStyle w:val="0"/>
              <w:jc w:val="center"/>
            </w:pPr>
            <w:r>
              <w:rPr>
                <w:sz w:val="20"/>
              </w:rPr>
              <w:t xml:space="preserve">1</w:t>
            </w:r>
          </w:p>
        </w:tc>
        <w:tc>
          <w:tcPr>
            <w:gridSpan w:val="15"/>
            <w:tcW w:w="12994"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1.1</w:t>
            </w:r>
          </w:p>
        </w:tc>
        <w:tc>
          <w:tcPr>
            <w:tcW w:w="1928" w:type="dxa"/>
          </w:tcPr>
          <w:p>
            <w:pPr>
              <w:pStyle w:val="0"/>
            </w:pPr>
            <w:r>
              <w:rPr>
                <w:sz w:val="20"/>
              </w:rPr>
              <w:t xml:space="preserve">Количество выставочных проектов, снабженных цифровыми гидами в формате дополненной реальности</w:t>
            </w:r>
          </w:p>
        </w:tc>
        <w:tc>
          <w:tcPr>
            <w:tcW w:w="680" w:type="dxa"/>
          </w:tcPr>
          <w:p>
            <w:pPr>
              <w:pStyle w:val="0"/>
            </w:pPr>
            <w:r>
              <w:rPr>
                <w:sz w:val="20"/>
              </w:rPr>
              <w:t xml:space="preserve">РП</w:t>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3</w:t>
            </w:r>
          </w:p>
        </w:tc>
        <w:tc>
          <w:tcPr>
            <w:tcW w:w="737" w:type="dxa"/>
          </w:tcPr>
          <w:p>
            <w:pPr>
              <w:pStyle w:val="0"/>
              <w:jc w:val="center"/>
            </w:pPr>
            <w:r>
              <w:rPr>
                <w:sz w:val="20"/>
              </w:rPr>
              <w:t xml:space="preserve">6</w:t>
            </w:r>
          </w:p>
        </w:tc>
        <w:tc>
          <w:tcPr>
            <w:tcW w:w="737" w:type="dxa"/>
          </w:tcPr>
          <w:p>
            <w:pPr>
              <w:pStyle w:val="0"/>
              <w:jc w:val="center"/>
            </w:pPr>
            <w:r>
              <w:rPr>
                <w:sz w:val="20"/>
              </w:rPr>
              <w:t xml:space="preserve">9</w:t>
            </w:r>
          </w:p>
        </w:tc>
        <w:tc>
          <w:tcPr>
            <w:tcW w:w="737" w:type="dxa"/>
          </w:tcPr>
          <w:p>
            <w:pPr>
              <w:pStyle w:val="0"/>
              <w:jc w:val="center"/>
            </w:pPr>
            <w:r>
              <w:rPr>
                <w:sz w:val="20"/>
              </w:rPr>
              <w:t xml:space="preserve">12</w:t>
            </w:r>
          </w:p>
        </w:tc>
        <w:tc>
          <w:tcPr>
            <w:tcW w:w="737" w:type="dxa"/>
          </w:tcPr>
          <w:p>
            <w:pPr>
              <w:pStyle w:val="0"/>
              <w:jc w:val="center"/>
            </w:pPr>
            <w:r>
              <w:rPr>
                <w:sz w:val="20"/>
              </w:rPr>
              <w:t xml:space="preserve">15</w:t>
            </w:r>
          </w:p>
        </w:tc>
        <w:tc>
          <w:tcPr>
            <w:tcW w:w="737" w:type="dxa"/>
          </w:tcPr>
          <w:p>
            <w:pPr>
              <w:pStyle w:val="0"/>
              <w:jc w:val="center"/>
            </w:pPr>
            <w:r>
              <w:rPr>
                <w:sz w:val="20"/>
              </w:rPr>
              <w:t xml:space="preserve">18</w:t>
            </w:r>
          </w:p>
        </w:tc>
        <w:tc>
          <w:tcPr>
            <w:tcW w:w="749" w:type="dxa"/>
          </w:tcPr>
          <w:p>
            <w:pPr>
              <w:pStyle w:val="0"/>
              <w:jc w:val="center"/>
            </w:pPr>
            <w:r>
              <w:rPr>
                <w:sz w:val="20"/>
              </w:rPr>
              <w:t xml:space="preserve">21</w:t>
            </w:r>
          </w:p>
        </w:tc>
        <w:tc>
          <w:tcPr>
            <w:tcW w:w="737" w:type="dxa"/>
          </w:tcPr>
          <w:p>
            <w:pPr>
              <w:pStyle w:val="0"/>
              <w:jc w:val="center"/>
            </w:pPr>
            <w:r>
              <w:rPr>
                <w:sz w:val="20"/>
              </w:rPr>
              <w:t xml:space="preserve">24</w:t>
            </w:r>
          </w:p>
        </w:tc>
        <w:tc>
          <w:tcPr>
            <w:tcW w:w="680" w:type="dxa"/>
          </w:tcPr>
          <w:p>
            <w:pPr>
              <w:pStyle w:val="0"/>
            </w:pPr>
            <w:r>
              <w:rPr>
                <w:sz w:val="20"/>
              </w:rPr>
              <w:t xml:space="preserve">-</w:t>
            </w:r>
          </w:p>
        </w:tc>
        <w:tc>
          <w:tcPr>
            <w:tcW w:w="1474" w:type="dxa"/>
          </w:tcPr>
          <w:p>
            <w:pPr>
              <w:pStyle w:val="0"/>
            </w:pPr>
            <w:r>
              <w:rPr>
                <w:sz w:val="20"/>
              </w:rPr>
              <w:t xml:space="preserve">отсутствует</w:t>
            </w:r>
          </w:p>
        </w:tc>
      </w:tr>
      <w:tr>
        <w:tc>
          <w:tcPr>
            <w:tcW w:w="567" w:type="dxa"/>
          </w:tcPr>
          <w:p>
            <w:pPr>
              <w:pStyle w:val="0"/>
              <w:jc w:val="center"/>
            </w:pPr>
            <w:r>
              <w:rPr>
                <w:sz w:val="20"/>
              </w:rPr>
              <w:t xml:space="preserve">1.2</w:t>
            </w:r>
          </w:p>
        </w:tc>
        <w:tc>
          <w:tcPr>
            <w:tcW w:w="1928" w:type="dxa"/>
          </w:tcPr>
          <w:p>
            <w:pPr>
              <w:pStyle w:val="0"/>
            </w:pPr>
            <w:r>
              <w:rPr>
                <w:sz w:val="20"/>
              </w:rPr>
              <w:t xml:space="preserve">Количество онлайн-трансляций мероприятий, размещаемых на портале "</w:t>
            </w:r>
            <w:r>
              <w:rPr>
                <w:sz w:val="20"/>
              </w:rPr>
              <w:t xml:space="preserve">Культура.РФ</w:t>
            </w:r>
            <w:r>
              <w:rPr>
                <w:sz w:val="20"/>
              </w:rPr>
              <w:t xml:space="preserve">"</w:t>
            </w:r>
          </w:p>
        </w:tc>
        <w:tc>
          <w:tcPr>
            <w:tcW w:w="680" w:type="dxa"/>
          </w:tcPr>
          <w:p>
            <w:pPr>
              <w:pStyle w:val="0"/>
            </w:pPr>
            <w:r>
              <w:rPr>
                <w:sz w:val="20"/>
              </w:rPr>
              <w:t xml:space="preserve">РП</w:t>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2018</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49" w:type="dxa"/>
          </w:tcPr>
          <w:p>
            <w:pPr>
              <w:pStyle w:val="0"/>
              <w:jc w:val="center"/>
            </w:pPr>
            <w:r>
              <w:rPr>
                <w:sz w:val="20"/>
              </w:rPr>
              <w:t xml:space="preserve">7</w:t>
            </w:r>
          </w:p>
        </w:tc>
        <w:tc>
          <w:tcPr>
            <w:tcW w:w="737" w:type="dxa"/>
          </w:tcPr>
          <w:p>
            <w:pPr>
              <w:pStyle w:val="0"/>
              <w:jc w:val="center"/>
            </w:pPr>
            <w:r>
              <w:rPr>
                <w:sz w:val="20"/>
              </w:rPr>
              <w:t xml:space="preserve">8</w:t>
            </w:r>
          </w:p>
        </w:tc>
        <w:tc>
          <w:tcPr>
            <w:tcW w:w="680" w:type="dxa"/>
          </w:tcPr>
          <w:p>
            <w:pPr>
              <w:pStyle w:val="0"/>
            </w:pPr>
            <w:r>
              <w:rPr>
                <w:sz w:val="20"/>
              </w:rPr>
              <w:t xml:space="preserve">-</w:t>
            </w:r>
          </w:p>
        </w:tc>
        <w:tc>
          <w:tcPr>
            <w:tcW w:w="1474" w:type="dxa"/>
          </w:tcPr>
          <w:p>
            <w:pPr>
              <w:pStyle w:val="0"/>
            </w:pPr>
            <w:r>
              <w:rPr>
                <w:sz w:val="20"/>
              </w:rPr>
              <w:t xml:space="preserve">отсутствует</w:t>
            </w:r>
          </w:p>
        </w:tc>
      </w:tr>
      <w:tr>
        <w:tc>
          <w:tcPr>
            <w:tcW w:w="567" w:type="dxa"/>
          </w:tcPr>
          <w:p>
            <w:pPr>
              <w:pStyle w:val="0"/>
              <w:jc w:val="center"/>
            </w:pPr>
            <w:r>
              <w:rPr>
                <w:sz w:val="20"/>
              </w:rPr>
              <w:t xml:space="preserve">1.3</w:t>
            </w:r>
          </w:p>
        </w:tc>
        <w:tc>
          <w:tcPr>
            <w:tcW w:w="1928" w:type="dxa"/>
          </w:tcPr>
          <w:p>
            <w:pPr>
              <w:pStyle w:val="0"/>
            </w:pPr>
            <w:r>
              <w:rPr>
                <w:sz w:val="20"/>
              </w:rPr>
              <w:t xml:space="preserve">Количество единиц оцифрованных изданий для пополнения фонда Национальной электронной библиотеки</w:t>
            </w:r>
          </w:p>
        </w:tc>
        <w:tc>
          <w:tcPr>
            <w:tcW w:w="680" w:type="dxa"/>
          </w:tcPr>
          <w:p>
            <w:pPr>
              <w:pStyle w:val="0"/>
            </w:pPr>
            <w:r>
              <w:rPr>
                <w:sz w:val="20"/>
              </w:rPr>
              <w:t xml:space="preserve">РП</w:t>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2019</w:t>
            </w:r>
          </w:p>
        </w:tc>
        <w:tc>
          <w:tcPr>
            <w:tcW w:w="737" w:type="dxa"/>
          </w:tcPr>
          <w:p>
            <w:pPr>
              <w:pStyle w:val="0"/>
              <w:jc w:val="center"/>
            </w:pPr>
            <w:r>
              <w:rPr>
                <w:sz w:val="20"/>
              </w:rPr>
              <w:t xml:space="preserve">15</w:t>
            </w:r>
          </w:p>
        </w:tc>
        <w:tc>
          <w:tcPr>
            <w:tcW w:w="737" w:type="dxa"/>
          </w:tcPr>
          <w:p>
            <w:pPr>
              <w:pStyle w:val="0"/>
              <w:jc w:val="center"/>
            </w:pPr>
            <w:r>
              <w:rPr>
                <w:sz w:val="20"/>
              </w:rPr>
              <w:t xml:space="preserve">30</w:t>
            </w:r>
          </w:p>
        </w:tc>
        <w:tc>
          <w:tcPr>
            <w:tcW w:w="737" w:type="dxa"/>
          </w:tcPr>
          <w:p>
            <w:pPr>
              <w:pStyle w:val="0"/>
              <w:jc w:val="center"/>
            </w:pPr>
            <w:r>
              <w:rPr>
                <w:sz w:val="20"/>
              </w:rPr>
              <w:t xml:space="preserve">45</w:t>
            </w:r>
          </w:p>
        </w:tc>
        <w:tc>
          <w:tcPr>
            <w:tcW w:w="737" w:type="dxa"/>
          </w:tcPr>
          <w:p>
            <w:pPr>
              <w:pStyle w:val="0"/>
              <w:jc w:val="center"/>
            </w:pPr>
            <w:r>
              <w:rPr>
                <w:sz w:val="20"/>
              </w:rPr>
              <w:t xml:space="preserve">60</w:t>
            </w:r>
          </w:p>
        </w:tc>
        <w:tc>
          <w:tcPr>
            <w:tcW w:w="737" w:type="dxa"/>
          </w:tcPr>
          <w:p>
            <w:pPr>
              <w:pStyle w:val="0"/>
              <w:jc w:val="center"/>
            </w:pPr>
            <w:r>
              <w:rPr>
                <w:sz w:val="20"/>
              </w:rPr>
              <w:t xml:space="preserve">80</w:t>
            </w:r>
          </w:p>
        </w:tc>
        <w:tc>
          <w:tcPr>
            <w:tcW w:w="737" w:type="dxa"/>
          </w:tcPr>
          <w:p>
            <w:pPr>
              <w:pStyle w:val="0"/>
              <w:jc w:val="center"/>
            </w:pPr>
            <w:r>
              <w:rPr>
                <w:sz w:val="20"/>
              </w:rPr>
              <w:t xml:space="preserve">100</w:t>
            </w:r>
          </w:p>
        </w:tc>
        <w:tc>
          <w:tcPr>
            <w:tcW w:w="749" w:type="dxa"/>
          </w:tcPr>
          <w:p>
            <w:pPr>
              <w:pStyle w:val="0"/>
              <w:jc w:val="center"/>
            </w:pPr>
            <w:r>
              <w:rPr>
                <w:sz w:val="20"/>
              </w:rPr>
              <w:t xml:space="preserve">115</w:t>
            </w:r>
          </w:p>
        </w:tc>
        <w:tc>
          <w:tcPr>
            <w:tcW w:w="737" w:type="dxa"/>
          </w:tcPr>
          <w:p>
            <w:pPr>
              <w:pStyle w:val="0"/>
              <w:jc w:val="center"/>
            </w:pPr>
            <w:r>
              <w:rPr>
                <w:sz w:val="20"/>
              </w:rPr>
              <w:t xml:space="preserve">130</w:t>
            </w:r>
          </w:p>
        </w:tc>
        <w:tc>
          <w:tcPr>
            <w:tcW w:w="680" w:type="dxa"/>
          </w:tcPr>
          <w:p>
            <w:pPr>
              <w:pStyle w:val="0"/>
            </w:pPr>
            <w:r>
              <w:rPr>
                <w:sz w:val="20"/>
              </w:rPr>
              <w:t xml:space="preserve">-</w:t>
            </w:r>
          </w:p>
        </w:tc>
        <w:tc>
          <w:tcPr>
            <w:tcW w:w="1474" w:type="dxa"/>
          </w:tcPr>
          <w:p>
            <w:pPr>
              <w:pStyle w:val="0"/>
            </w:pPr>
            <w:r>
              <w:rPr>
                <w:sz w:val="20"/>
              </w:rPr>
              <w:t xml:space="preserve">отсутствует</w:t>
            </w:r>
          </w:p>
        </w:tc>
      </w:tr>
    </w:tbl>
    <w:p>
      <w:pPr>
        <w:pStyle w:val="0"/>
        <w:jc w:val="both"/>
      </w:pPr>
      <w:r>
        <w:rPr>
          <w:sz w:val="20"/>
        </w:rPr>
      </w:r>
    </w:p>
    <w:p>
      <w:pPr>
        <w:pStyle w:val="2"/>
        <w:outlineLvl w:val="2"/>
        <w:jc w:val="center"/>
      </w:pPr>
      <w:r>
        <w:rPr>
          <w:sz w:val="20"/>
        </w:rPr>
        <w:t xml:space="preserve">4. Помесячный план достижения показателей регионального</w:t>
      </w:r>
    </w:p>
    <w:p>
      <w:pPr>
        <w:pStyle w:val="2"/>
        <w:jc w:val="center"/>
      </w:pPr>
      <w:r>
        <w:rPr>
          <w:sz w:val="20"/>
        </w:rPr>
        <w:t xml:space="preserve">проекта в 2024 году</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794"/>
        <w:gridCol w:w="680"/>
        <w:gridCol w:w="680"/>
        <w:gridCol w:w="680"/>
        <w:gridCol w:w="680"/>
        <w:gridCol w:w="680"/>
        <w:gridCol w:w="680"/>
        <w:gridCol w:w="680"/>
        <w:gridCol w:w="680"/>
        <w:gridCol w:w="680"/>
        <w:gridCol w:w="680"/>
        <w:gridCol w:w="680"/>
        <w:gridCol w:w="680"/>
        <w:gridCol w:w="680"/>
      </w:tblGrid>
      <w:tr>
        <w:tc>
          <w:tcPr>
            <w:tcW w:w="567"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Показатели национального и регионального проекта</w:t>
            </w:r>
          </w:p>
        </w:tc>
        <w:tc>
          <w:tcPr>
            <w:tcW w:w="794" w:type="dxa"/>
            <w:vMerge w:val="restart"/>
          </w:tcPr>
          <w:p>
            <w:pPr>
              <w:pStyle w:val="0"/>
              <w:jc w:val="center"/>
            </w:pPr>
            <w:r>
              <w:rPr>
                <w:sz w:val="20"/>
              </w:rPr>
              <w:t xml:space="preserve">Уровень показателя</w:t>
            </w:r>
          </w:p>
        </w:tc>
        <w:tc>
          <w:tcPr>
            <w:tcW w:w="680"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tcPr>
          <w:p>
            <w:pPr>
              <w:pStyle w:val="0"/>
              <w:jc w:val="center"/>
            </w:pPr>
            <w:r>
              <w:rPr>
                <w:sz w:val="20"/>
              </w:rPr>
              <w:t xml:space="preserve">Плановые значения по месяцам (на конец месяца)</w:t>
            </w:r>
          </w:p>
        </w:tc>
        <w:tc>
          <w:tcPr>
            <w:tcW w:w="680" w:type="dxa"/>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680" w:type="dxa"/>
          </w:tcPr>
          <w:p>
            <w:pPr>
              <w:pStyle w:val="0"/>
              <w:jc w:val="center"/>
            </w:pPr>
            <w:r>
              <w:rPr>
                <w:sz w:val="20"/>
              </w:rPr>
              <w:t xml:space="preserve">авг.</w:t>
            </w:r>
          </w:p>
        </w:tc>
        <w:tc>
          <w:tcPr>
            <w:tcW w:w="680" w:type="dxa"/>
          </w:tcPr>
          <w:p>
            <w:pPr>
              <w:pStyle w:val="0"/>
              <w:jc w:val="center"/>
            </w:pPr>
            <w:r>
              <w:rPr>
                <w:sz w:val="20"/>
              </w:rPr>
              <w:t xml:space="preserve">сент.</w:t>
            </w:r>
          </w:p>
        </w:tc>
        <w:tc>
          <w:tcPr>
            <w:tcW w:w="680" w:type="dxa"/>
          </w:tcPr>
          <w:p>
            <w:pPr>
              <w:pStyle w:val="0"/>
              <w:jc w:val="center"/>
            </w:pPr>
            <w:r>
              <w:rPr>
                <w:sz w:val="20"/>
              </w:rPr>
              <w:t xml:space="preserve">окт.</w:t>
            </w:r>
          </w:p>
        </w:tc>
        <w:tc>
          <w:tcPr>
            <w:tcW w:w="680" w:type="dxa"/>
          </w:tcPr>
          <w:p>
            <w:pPr>
              <w:pStyle w:val="0"/>
              <w:jc w:val="center"/>
            </w:pPr>
            <w:r>
              <w:rPr>
                <w:sz w:val="20"/>
              </w:rPr>
              <w:t xml:space="preserve">нояб.</w:t>
            </w:r>
          </w:p>
        </w:tc>
        <w:tc>
          <w:tcPr>
            <w:tcW w:w="680" w:type="dxa"/>
          </w:tcPr>
          <w:p>
            <w:pPr>
              <w:pStyle w:val="0"/>
            </w:pPr>
            <w:r>
              <w:rPr>
                <w:sz w:val="20"/>
              </w:rPr>
            </w:r>
          </w:p>
        </w:tc>
      </w:tr>
      <w:tr>
        <w:tc>
          <w:tcPr>
            <w:tcW w:w="567" w:type="dxa"/>
          </w:tcPr>
          <w:p>
            <w:pPr>
              <w:pStyle w:val="0"/>
              <w:jc w:val="center"/>
            </w:pPr>
            <w:r>
              <w:rPr>
                <w:sz w:val="20"/>
              </w:rPr>
              <w:t xml:space="preserve">1</w:t>
            </w:r>
          </w:p>
        </w:tc>
        <w:tc>
          <w:tcPr>
            <w:gridSpan w:val="15"/>
            <w:tcW w:w="11505"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1.1</w:t>
            </w:r>
          </w:p>
        </w:tc>
        <w:tc>
          <w:tcPr>
            <w:tcW w:w="1871" w:type="dxa"/>
          </w:tcPr>
          <w:p>
            <w:pPr>
              <w:pStyle w:val="0"/>
            </w:pPr>
            <w:r>
              <w:rPr>
                <w:sz w:val="20"/>
              </w:rPr>
              <w:t xml:space="preserve">Количество выставочных проектов, снабженных цифровыми гидами в формате дополненной реальности</w:t>
            </w:r>
          </w:p>
        </w:tc>
        <w:tc>
          <w:tcPr>
            <w:tcW w:w="794" w:type="dxa"/>
          </w:tcPr>
          <w:p>
            <w:pPr>
              <w:pStyle w:val="0"/>
            </w:pPr>
            <w:r>
              <w:rPr>
                <w:sz w:val="20"/>
              </w:rPr>
              <w:t xml:space="preserve">РП</w:t>
            </w:r>
          </w:p>
        </w:tc>
        <w:tc>
          <w:tcPr>
            <w:tcW w:w="680" w:type="dxa"/>
          </w:tcPr>
          <w:p>
            <w:pPr>
              <w:pStyle w:val="0"/>
            </w:pPr>
            <w:r>
              <w:rPr>
                <w:sz w:val="20"/>
              </w:rPr>
              <w:t xml:space="preserve">Ед.</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15</w:t>
            </w:r>
          </w:p>
        </w:tc>
        <w:tc>
          <w:tcPr>
            <w:tcW w:w="680" w:type="dxa"/>
          </w:tcPr>
          <w:p>
            <w:pPr>
              <w:pStyle w:val="0"/>
              <w:jc w:val="center"/>
            </w:pPr>
            <w:r>
              <w:rPr>
                <w:sz w:val="20"/>
              </w:rPr>
              <w:t xml:space="preserve">18</w:t>
            </w:r>
          </w:p>
        </w:tc>
      </w:tr>
      <w:tr>
        <w:tc>
          <w:tcPr>
            <w:tcW w:w="567" w:type="dxa"/>
          </w:tcPr>
          <w:p>
            <w:pPr>
              <w:pStyle w:val="0"/>
              <w:jc w:val="center"/>
            </w:pPr>
            <w:r>
              <w:rPr>
                <w:sz w:val="20"/>
              </w:rPr>
              <w:t xml:space="preserve">1.2</w:t>
            </w:r>
          </w:p>
        </w:tc>
        <w:tc>
          <w:tcPr>
            <w:tcW w:w="1871" w:type="dxa"/>
          </w:tcPr>
          <w:p>
            <w:pPr>
              <w:pStyle w:val="0"/>
            </w:pPr>
            <w:r>
              <w:rPr>
                <w:sz w:val="20"/>
              </w:rPr>
              <w:t xml:space="preserve">Количество онлайн-трансляций мероприятий, размещаемых на портале "</w:t>
            </w:r>
            <w:r>
              <w:rPr>
                <w:sz w:val="20"/>
              </w:rPr>
              <w:t xml:space="preserve">Культура.РФ</w:t>
            </w:r>
            <w:r>
              <w:rPr>
                <w:sz w:val="20"/>
              </w:rPr>
              <w:t xml:space="preserve">"</w:t>
            </w:r>
          </w:p>
        </w:tc>
        <w:tc>
          <w:tcPr>
            <w:tcW w:w="794" w:type="dxa"/>
          </w:tcPr>
          <w:p>
            <w:pPr>
              <w:pStyle w:val="0"/>
            </w:pPr>
            <w:r>
              <w:rPr>
                <w:sz w:val="20"/>
              </w:rPr>
              <w:t xml:space="preserve">РП</w:t>
            </w:r>
          </w:p>
        </w:tc>
        <w:tc>
          <w:tcPr>
            <w:tcW w:w="680" w:type="dxa"/>
          </w:tcPr>
          <w:p>
            <w:pPr>
              <w:pStyle w:val="0"/>
            </w:pPr>
            <w:r>
              <w:rPr>
                <w:sz w:val="20"/>
              </w:rPr>
              <w:t xml:space="preserve">Ед.</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5</w:t>
            </w:r>
          </w:p>
        </w:tc>
        <w:tc>
          <w:tcPr>
            <w:tcW w:w="680" w:type="dxa"/>
          </w:tcPr>
          <w:p>
            <w:pPr>
              <w:pStyle w:val="0"/>
              <w:jc w:val="center"/>
            </w:pPr>
            <w:r>
              <w:rPr>
                <w:sz w:val="20"/>
              </w:rPr>
              <w:t xml:space="preserve">6</w:t>
            </w:r>
          </w:p>
        </w:tc>
      </w:tr>
      <w:tr>
        <w:tc>
          <w:tcPr>
            <w:tcW w:w="567" w:type="dxa"/>
          </w:tcPr>
          <w:p>
            <w:pPr>
              <w:pStyle w:val="0"/>
              <w:jc w:val="center"/>
            </w:pPr>
            <w:r>
              <w:rPr>
                <w:sz w:val="20"/>
              </w:rPr>
              <w:t xml:space="preserve">1.3</w:t>
            </w:r>
          </w:p>
        </w:tc>
        <w:tc>
          <w:tcPr>
            <w:tcW w:w="1871" w:type="dxa"/>
          </w:tcPr>
          <w:p>
            <w:pPr>
              <w:pStyle w:val="0"/>
            </w:pPr>
            <w:r>
              <w:rPr>
                <w:sz w:val="20"/>
              </w:rPr>
              <w:t xml:space="preserve">Количество единиц оцифрованных изданий для пополнения фонда Национальной электронной библиотеки</w:t>
            </w:r>
          </w:p>
        </w:tc>
        <w:tc>
          <w:tcPr>
            <w:tcW w:w="794" w:type="dxa"/>
          </w:tcPr>
          <w:p>
            <w:pPr>
              <w:pStyle w:val="0"/>
            </w:pPr>
            <w:r>
              <w:rPr>
                <w:sz w:val="20"/>
              </w:rPr>
              <w:t xml:space="preserve">РП</w:t>
            </w:r>
          </w:p>
        </w:tc>
        <w:tc>
          <w:tcPr>
            <w:tcW w:w="680" w:type="dxa"/>
          </w:tcPr>
          <w:p>
            <w:pPr>
              <w:pStyle w:val="0"/>
            </w:pPr>
            <w:r>
              <w:rPr>
                <w:sz w:val="20"/>
              </w:rPr>
              <w:t xml:space="preserve">Ед.</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5. Мероприятия (результаты)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041"/>
        <w:gridCol w:w="794"/>
        <w:gridCol w:w="737"/>
        <w:gridCol w:w="737"/>
        <w:gridCol w:w="737"/>
        <w:gridCol w:w="737"/>
        <w:gridCol w:w="737"/>
        <w:gridCol w:w="737"/>
        <w:gridCol w:w="737"/>
        <w:gridCol w:w="737"/>
        <w:gridCol w:w="737"/>
        <w:gridCol w:w="737"/>
        <w:gridCol w:w="737"/>
        <w:gridCol w:w="1814"/>
        <w:gridCol w:w="850"/>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2041" w:type="dxa"/>
            <w:vMerge w:val="restart"/>
          </w:tcPr>
          <w:p>
            <w:pPr>
              <w:pStyle w:val="0"/>
              <w:jc w:val="center"/>
            </w:pPr>
            <w:r>
              <w:rPr>
                <w:sz w:val="20"/>
              </w:rPr>
              <w:t xml:space="preserve">Наименование мероприятия (результата)</w:t>
            </w:r>
          </w:p>
        </w:tc>
        <w:tc>
          <w:tcPr>
            <w:tcW w:w="794" w:type="dxa"/>
            <w:vMerge w:val="restart"/>
          </w:tcPr>
          <w:p>
            <w:pPr>
              <w:pStyle w:val="0"/>
              <w:jc w:val="center"/>
            </w:pPr>
            <w:r>
              <w:rPr>
                <w:sz w:val="20"/>
              </w:rPr>
              <w:t xml:space="preserve">Наименование структурных элементов государственных программ Липецкой области</w:t>
            </w:r>
          </w:p>
        </w:tc>
        <w:tc>
          <w:tcPr>
            <w:tcW w:w="73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8"/>
            <w:tcW w:w="5896" w:type="dxa"/>
          </w:tcPr>
          <w:p>
            <w:pPr>
              <w:pStyle w:val="0"/>
              <w:jc w:val="center"/>
            </w:pPr>
            <w:r>
              <w:rPr>
                <w:sz w:val="20"/>
              </w:rPr>
              <w:t xml:space="preserve">Период, год</w:t>
            </w:r>
          </w:p>
        </w:tc>
        <w:tc>
          <w:tcPr>
            <w:tcW w:w="1814" w:type="dxa"/>
            <w:vMerge w:val="restart"/>
          </w:tcPr>
          <w:p>
            <w:pPr>
              <w:pStyle w:val="0"/>
              <w:jc w:val="center"/>
            </w:pPr>
            <w:r>
              <w:rPr>
                <w:sz w:val="20"/>
              </w:rPr>
              <w:t xml:space="preserve">Тип мероприятия (результата)</w:t>
            </w:r>
          </w:p>
        </w:tc>
        <w:tc>
          <w:tcPr>
            <w:tcW w:w="850" w:type="dxa"/>
          </w:tcPr>
          <w:p>
            <w:pPr>
              <w:pStyle w:val="0"/>
              <w:jc w:val="center"/>
            </w:pPr>
            <w:r>
              <w:rPr>
                <w:sz w:val="20"/>
              </w:rPr>
              <w:t xml:space="preserve">Признак реализации на местном уровне</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vMerge w:val="continue"/>
          </w:tcPr>
          <w:p/>
        </w:tc>
        <w:tc>
          <w:tcPr>
            <w:tcW w:w="850" w:type="dxa"/>
          </w:tcPr>
          <w:p>
            <w:pPr>
              <w:pStyle w:val="0"/>
            </w:pPr>
            <w:r>
              <w:rPr>
                <w:sz w:val="20"/>
              </w:rPr>
            </w:r>
          </w:p>
        </w:tc>
      </w:tr>
      <w:tr>
        <w:tc>
          <w:tcPr>
            <w:tcW w:w="737" w:type="dxa"/>
          </w:tcPr>
          <w:p>
            <w:pPr>
              <w:pStyle w:val="0"/>
              <w:jc w:val="center"/>
            </w:pPr>
            <w:r>
              <w:rPr>
                <w:sz w:val="20"/>
              </w:rPr>
              <w:t xml:space="preserve">1</w:t>
            </w:r>
          </w:p>
        </w:tc>
        <w:tc>
          <w:tcPr>
            <w:gridSpan w:val="15"/>
            <w:tcW w:w="13606"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737" w:type="dxa"/>
          </w:tcPr>
          <w:p>
            <w:pPr>
              <w:pStyle w:val="0"/>
              <w:jc w:val="center"/>
            </w:pPr>
            <w:r>
              <w:rPr>
                <w:sz w:val="20"/>
              </w:rPr>
              <w:t xml:space="preserve">1.1</w:t>
            </w:r>
          </w:p>
        </w:tc>
        <w:tc>
          <w:tcPr>
            <w:tcW w:w="2041" w:type="dxa"/>
          </w:tcPr>
          <w:p>
            <w:pPr>
              <w:pStyle w:val="0"/>
            </w:pPr>
            <w:r>
              <w:rPr>
                <w:sz w:val="20"/>
              </w:rPr>
              <w:t xml:space="preserve">Организованы онлайн-трансляции мероприятий, размещаемых на портале "</w:t>
            </w:r>
            <w:r>
              <w:rPr>
                <w:sz w:val="20"/>
              </w:rPr>
              <w:t xml:space="preserve">Культура.РФ</w:t>
            </w:r>
            <w:r>
              <w:rPr>
                <w:sz w:val="20"/>
              </w:rPr>
              <w:t xml:space="preserve">"</w:t>
            </w:r>
          </w:p>
        </w:tc>
        <w:tc>
          <w:tcPr>
            <w:tcW w:w="794" w:type="dxa"/>
          </w:tcPr>
          <w:p>
            <w:pPr>
              <w:pStyle w:val="0"/>
            </w:pPr>
            <w:r>
              <w:rPr>
                <w:sz w:val="20"/>
              </w:rPr>
            </w:r>
          </w:p>
        </w:tc>
        <w:tc>
          <w:tcPr>
            <w:tcW w:w="737" w:type="dxa"/>
          </w:tcPr>
          <w:p>
            <w:pPr>
              <w:pStyle w:val="0"/>
            </w:pPr>
            <w:r>
              <w:rPr>
                <w:sz w:val="20"/>
              </w:rPr>
              <w:t xml:space="preserve">Ед.</w:t>
            </w:r>
          </w:p>
        </w:tc>
        <w:tc>
          <w:tcPr>
            <w:tcW w:w="737" w:type="dxa"/>
          </w:tcPr>
          <w:p>
            <w:pPr>
              <w:pStyle w:val="0"/>
              <w:jc w:val="center"/>
            </w:pPr>
            <w:r>
              <w:rPr>
                <w:sz w:val="20"/>
              </w:rPr>
              <w:t xml:space="preserve">1</w:t>
            </w:r>
          </w:p>
        </w:tc>
        <w:tc>
          <w:tcPr>
            <w:tcW w:w="737" w:type="dxa"/>
          </w:tcPr>
          <w:p>
            <w:pPr>
              <w:pStyle w:val="0"/>
            </w:pPr>
            <w:r>
              <w:rPr>
                <w:sz w:val="20"/>
              </w:rPr>
              <w:t xml:space="preserve">2019</w:t>
            </w:r>
          </w:p>
        </w:tc>
        <w:tc>
          <w:tcPr>
            <w:tcW w:w="737"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1814" w:type="dxa"/>
          </w:tcPr>
          <w:p>
            <w:pPr>
              <w:pStyle w:val="0"/>
            </w:pPr>
            <w:r>
              <w:rPr>
                <w:sz w:val="20"/>
              </w:rPr>
              <w:t xml:space="preserve">Оказание услуг (выполнение работ)</w:t>
            </w:r>
          </w:p>
        </w:tc>
        <w:tc>
          <w:tcPr>
            <w:tcW w:w="850" w:type="dxa"/>
          </w:tcPr>
          <w:p>
            <w:pPr>
              <w:pStyle w:val="0"/>
            </w:pPr>
            <w:r>
              <w:rPr>
                <w:sz w:val="20"/>
              </w:rPr>
              <w:t xml:space="preserve">Нет</w:t>
            </w:r>
          </w:p>
        </w:tc>
      </w:tr>
      <w:tr>
        <w:tc>
          <w:tcPr>
            <w:tcW w:w="737" w:type="dxa"/>
          </w:tcPr>
          <w:p>
            <w:pPr>
              <w:pStyle w:val="0"/>
              <w:jc w:val="center"/>
            </w:pPr>
            <w:r>
              <w:rPr>
                <w:sz w:val="20"/>
              </w:rPr>
              <w:t xml:space="preserve">1.1.1</w:t>
            </w:r>
          </w:p>
        </w:tc>
        <w:tc>
          <w:tcPr>
            <w:gridSpan w:val="15"/>
            <w:tcW w:w="13606" w:type="dxa"/>
          </w:tcPr>
          <w:p>
            <w:pPr>
              <w:pStyle w:val="0"/>
            </w:pPr>
            <w:r>
              <w:rPr>
                <w:sz w:val="20"/>
              </w:rPr>
              <w:t xml:space="preserve">С 2019 по 2026 гг. организовано 8 онлайн-трансляций мероприятий, размещаемых на портале "</w:t>
            </w:r>
            <w:r>
              <w:rPr>
                <w:sz w:val="20"/>
              </w:rPr>
              <w:t xml:space="preserve">Культура.РФ</w:t>
            </w:r>
            <w:r>
              <w:rPr>
                <w:sz w:val="20"/>
              </w:rPr>
              <w:t xml:space="preserve">". Культурные мероприятия для трансляции будут отбираться из расчета их востребованности</w:t>
            </w:r>
          </w:p>
        </w:tc>
      </w:tr>
      <w:tr>
        <w:tc>
          <w:tcPr>
            <w:tcW w:w="737" w:type="dxa"/>
          </w:tcPr>
          <w:p>
            <w:pPr>
              <w:pStyle w:val="0"/>
              <w:jc w:val="center"/>
            </w:pPr>
            <w:r>
              <w:rPr>
                <w:sz w:val="20"/>
              </w:rPr>
              <w:t xml:space="preserve">1.2</w:t>
            </w:r>
          </w:p>
        </w:tc>
        <w:tc>
          <w:tcPr>
            <w:tcW w:w="2041" w:type="dxa"/>
          </w:tcPr>
          <w:p>
            <w:pPr>
              <w:pStyle w:val="0"/>
            </w:pPr>
            <w:r>
              <w:rPr>
                <w:sz w:val="20"/>
              </w:rPr>
              <w:t xml:space="preserve">Созданы мультимедиа-гиды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794" w:type="dxa"/>
          </w:tcPr>
          <w:p>
            <w:pPr>
              <w:pStyle w:val="0"/>
            </w:pPr>
            <w:r>
              <w:rPr>
                <w:sz w:val="20"/>
              </w:rPr>
            </w:r>
          </w:p>
        </w:tc>
        <w:tc>
          <w:tcPr>
            <w:tcW w:w="737" w:type="dxa"/>
          </w:tcPr>
          <w:p>
            <w:pPr>
              <w:pStyle w:val="0"/>
            </w:pPr>
            <w:r>
              <w:rPr>
                <w:sz w:val="20"/>
              </w:rPr>
              <w:t xml:space="preserve">Ед.</w:t>
            </w:r>
          </w:p>
        </w:tc>
        <w:tc>
          <w:tcPr>
            <w:tcW w:w="737" w:type="dxa"/>
          </w:tcPr>
          <w:p>
            <w:pPr>
              <w:pStyle w:val="0"/>
              <w:jc w:val="center"/>
            </w:pPr>
            <w:r>
              <w:rPr>
                <w:sz w:val="20"/>
              </w:rPr>
              <w:t xml:space="preserve">3</w:t>
            </w:r>
          </w:p>
        </w:tc>
        <w:tc>
          <w:tcPr>
            <w:tcW w:w="737" w:type="dxa"/>
          </w:tcPr>
          <w:p>
            <w:pPr>
              <w:pStyle w:val="0"/>
            </w:pPr>
            <w:r>
              <w:rPr>
                <w:sz w:val="20"/>
              </w:rPr>
              <w:t xml:space="preserve">2019</w:t>
            </w:r>
          </w:p>
        </w:tc>
        <w:tc>
          <w:tcPr>
            <w:tcW w:w="737" w:type="dxa"/>
          </w:tcPr>
          <w:p>
            <w:pPr>
              <w:pStyle w:val="0"/>
              <w:jc w:val="center"/>
            </w:pPr>
            <w:r>
              <w:rPr>
                <w:sz w:val="20"/>
              </w:rPr>
              <w:t xml:space="preserve">3</w:t>
            </w:r>
          </w:p>
        </w:tc>
        <w:tc>
          <w:tcPr>
            <w:tcW w:w="737" w:type="dxa"/>
          </w:tcPr>
          <w:p>
            <w:pPr>
              <w:pStyle w:val="0"/>
              <w:jc w:val="center"/>
            </w:pPr>
            <w:r>
              <w:rPr>
                <w:sz w:val="20"/>
              </w:rPr>
              <w:t xml:space="preserve">6</w:t>
            </w:r>
          </w:p>
        </w:tc>
        <w:tc>
          <w:tcPr>
            <w:tcW w:w="737" w:type="dxa"/>
          </w:tcPr>
          <w:p>
            <w:pPr>
              <w:pStyle w:val="0"/>
              <w:jc w:val="center"/>
            </w:pPr>
            <w:r>
              <w:rPr>
                <w:sz w:val="20"/>
              </w:rPr>
              <w:t xml:space="preserve">9</w:t>
            </w:r>
          </w:p>
        </w:tc>
        <w:tc>
          <w:tcPr>
            <w:tcW w:w="737" w:type="dxa"/>
          </w:tcPr>
          <w:p>
            <w:pPr>
              <w:pStyle w:val="0"/>
              <w:jc w:val="center"/>
            </w:pPr>
            <w:r>
              <w:rPr>
                <w:sz w:val="20"/>
              </w:rPr>
              <w:t xml:space="preserve">12</w:t>
            </w:r>
          </w:p>
        </w:tc>
        <w:tc>
          <w:tcPr>
            <w:tcW w:w="737" w:type="dxa"/>
          </w:tcPr>
          <w:p>
            <w:pPr>
              <w:pStyle w:val="0"/>
              <w:jc w:val="center"/>
            </w:pPr>
            <w:r>
              <w:rPr>
                <w:sz w:val="20"/>
              </w:rPr>
              <w:t xml:space="preserve">15</w:t>
            </w:r>
          </w:p>
        </w:tc>
        <w:tc>
          <w:tcPr>
            <w:tcW w:w="737" w:type="dxa"/>
          </w:tcPr>
          <w:p>
            <w:pPr>
              <w:pStyle w:val="0"/>
              <w:jc w:val="center"/>
            </w:pPr>
            <w:r>
              <w:rPr>
                <w:sz w:val="20"/>
              </w:rPr>
              <w:t xml:space="preserve">18</w:t>
            </w:r>
          </w:p>
        </w:tc>
        <w:tc>
          <w:tcPr>
            <w:tcW w:w="737" w:type="dxa"/>
          </w:tcPr>
          <w:p>
            <w:pPr>
              <w:pStyle w:val="0"/>
              <w:jc w:val="center"/>
            </w:pPr>
            <w:r>
              <w:rPr>
                <w:sz w:val="20"/>
              </w:rPr>
              <w:t xml:space="preserve">21</w:t>
            </w:r>
          </w:p>
        </w:tc>
        <w:tc>
          <w:tcPr>
            <w:tcW w:w="737" w:type="dxa"/>
          </w:tcPr>
          <w:p>
            <w:pPr>
              <w:pStyle w:val="0"/>
              <w:jc w:val="center"/>
            </w:pPr>
            <w:r>
              <w:rPr>
                <w:sz w:val="20"/>
              </w:rPr>
              <w:t xml:space="preserve">24</w:t>
            </w:r>
          </w:p>
        </w:tc>
        <w:tc>
          <w:tcPr>
            <w:tcW w:w="1814" w:type="dxa"/>
          </w:tcPr>
          <w:p>
            <w:pPr>
              <w:pStyle w:val="0"/>
            </w:pPr>
            <w:r>
              <w:rPr>
                <w:sz w:val="20"/>
              </w:rPr>
              <w:t xml:space="preserve">Оказание услуг (выполнение работ)</w:t>
            </w:r>
          </w:p>
        </w:tc>
        <w:tc>
          <w:tcPr>
            <w:tcW w:w="850" w:type="dxa"/>
          </w:tcPr>
          <w:p>
            <w:pPr>
              <w:pStyle w:val="0"/>
            </w:pPr>
            <w:r>
              <w:rPr>
                <w:sz w:val="20"/>
              </w:rPr>
              <w:t xml:space="preserve">Нет</w:t>
            </w:r>
          </w:p>
        </w:tc>
      </w:tr>
      <w:tr>
        <w:tc>
          <w:tcPr>
            <w:tcW w:w="737" w:type="dxa"/>
          </w:tcPr>
          <w:p>
            <w:pPr>
              <w:pStyle w:val="0"/>
              <w:jc w:val="center"/>
            </w:pPr>
            <w:r>
              <w:rPr>
                <w:sz w:val="20"/>
              </w:rPr>
              <w:t xml:space="preserve">1.2.1</w:t>
            </w:r>
          </w:p>
        </w:tc>
        <w:tc>
          <w:tcPr>
            <w:gridSpan w:val="15"/>
            <w:tcW w:w="13606" w:type="dxa"/>
          </w:tcPr>
          <w:p>
            <w:pPr>
              <w:pStyle w:val="0"/>
            </w:pPr>
            <w:r>
              <w:rPr>
                <w:sz w:val="20"/>
              </w:rPr>
              <w:t xml:space="preserve">С 2019 по 2026 гг. создан 24 мультимедиа-гида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Выставочные проекты для создания гидов дополненной реальности по ним будут отбираться из расчета их востребованности и популярности.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 Жители Липецкой области получат возможность современного формата взаимодействия с музейными предметами, что будет способствовать росту популярности музеев, в том числе среди детей</w:t>
            </w:r>
          </w:p>
        </w:tc>
      </w:tr>
      <w:tr>
        <w:tc>
          <w:tcPr>
            <w:tcW w:w="737" w:type="dxa"/>
          </w:tcPr>
          <w:p>
            <w:pPr>
              <w:pStyle w:val="0"/>
              <w:jc w:val="center"/>
            </w:pPr>
            <w:r>
              <w:rPr>
                <w:sz w:val="20"/>
              </w:rPr>
              <w:t xml:space="preserve">1.3</w:t>
            </w:r>
          </w:p>
        </w:tc>
        <w:tc>
          <w:tcPr>
            <w:tcW w:w="2041" w:type="dxa"/>
          </w:tcPr>
          <w:p>
            <w:pPr>
              <w:pStyle w:val="0"/>
            </w:pPr>
            <w:r>
              <w:rPr>
                <w:sz w:val="20"/>
              </w:rPr>
              <w:t xml:space="preserve">Пополнен фонд оцифрованных изданий Национальной электронной библиотеки книжными памятниками</w:t>
            </w:r>
          </w:p>
        </w:tc>
        <w:tc>
          <w:tcPr>
            <w:tcW w:w="794" w:type="dxa"/>
          </w:tcPr>
          <w:p>
            <w:pPr>
              <w:pStyle w:val="0"/>
            </w:pPr>
            <w:r>
              <w:rPr>
                <w:sz w:val="20"/>
              </w:rPr>
            </w:r>
          </w:p>
        </w:tc>
        <w:tc>
          <w:tcPr>
            <w:tcW w:w="737"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2019</w:t>
            </w:r>
          </w:p>
        </w:tc>
        <w:tc>
          <w:tcPr>
            <w:tcW w:w="737" w:type="dxa"/>
          </w:tcPr>
          <w:p>
            <w:pPr>
              <w:pStyle w:val="0"/>
              <w:jc w:val="center"/>
            </w:pPr>
            <w:r>
              <w:rPr>
                <w:sz w:val="20"/>
              </w:rPr>
              <w:t xml:space="preserve">15</w:t>
            </w:r>
          </w:p>
        </w:tc>
        <w:tc>
          <w:tcPr>
            <w:tcW w:w="737" w:type="dxa"/>
          </w:tcPr>
          <w:p>
            <w:pPr>
              <w:pStyle w:val="0"/>
              <w:jc w:val="center"/>
            </w:pPr>
            <w:r>
              <w:rPr>
                <w:sz w:val="20"/>
              </w:rPr>
              <w:t xml:space="preserve">30</w:t>
            </w:r>
          </w:p>
        </w:tc>
        <w:tc>
          <w:tcPr>
            <w:tcW w:w="737" w:type="dxa"/>
          </w:tcPr>
          <w:p>
            <w:pPr>
              <w:pStyle w:val="0"/>
              <w:jc w:val="center"/>
            </w:pPr>
            <w:r>
              <w:rPr>
                <w:sz w:val="20"/>
              </w:rPr>
              <w:t xml:space="preserve">45</w:t>
            </w:r>
          </w:p>
        </w:tc>
        <w:tc>
          <w:tcPr>
            <w:tcW w:w="737" w:type="dxa"/>
          </w:tcPr>
          <w:p>
            <w:pPr>
              <w:pStyle w:val="0"/>
              <w:jc w:val="center"/>
            </w:pPr>
            <w:r>
              <w:rPr>
                <w:sz w:val="20"/>
              </w:rPr>
              <w:t xml:space="preserve">60</w:t>
            </w:r>
          </w:p>
        </w:tc>
        <w:tc>
          <w:tcPr>
            <w:tcW w:w="737" w:type="dxa"/>
          </w:tcPr>
          <w:p>
            <w:pPr>
              <w:pStyle w:val="0"/>
              <w:jc w:val="center"/>
            </w:pPr>
            <w:r>
              <w:rPr>
                <w:sz w:val="20"/>
              </w:rPr>
              <w:t xml:space="preserve">80</w:t>
            </w:r>
          </w:p>
        </w:tc>
        <w:tc>
          <w:tcPr>
            <w:tcW w:w="737" w:type="dxa"/>
          </w:tcPr>
          <w:p>
            <w:pPr>
              <w:pStyle w:val="0"/>
              <w:jc w:val="center"/>
            </w:pPr>
            <w:r>
              <w:rPr>
                <w:sz w:val="20"/>
              </w:rPr>
              <w:t xml:space="preserve">100</w:t>
            </w:r>
          </w:p>
        </w:tc>
        <w:tc>
          <w:tcPr>
            <w:tcW w:w="737" w:type="dxa"/>
          </w:tcPr>
          <w:p>
            <w:pPr>
              <w:pStyle w:val="0"/>
              <w:jc w:val="center"/>
            </w:pPr>
            <w:r>
              <w:rPr>
                <w:sz w:val="20"/>
              </w:rPr>
              <w:t xml:space="preserve">130</w:t>
            </w:r>
          </w:p>
        </w:tc>
        <w:tc>
          <w:tcPr>
            <w:tcW w:w="737" w:type="dxa"/>
          </w:tcPr>
          <w:p>
            <w:pPr>
              <w:pStyle w:val="0"/>
              <w:jc w:val="center"/>
            </w:pPr>
            <w:r>
              <w:rPr>
                <w:sz w:val="20"/>
              </w:rPr>
              <w:t xml:space="preserve">145</w:t>
            </w:r>
          </w:p>
        </w:tc>
        <w:tc>
          <w:tcPr>
            <w:tcW w:w="1814" w:type="dxa"/>
          </w:tcPr>
          <w:p>
            <w:pPr>
              <w:pStyle w:val="0"/>
            </w:pPr>
            <w:r>
              <w:rPr>
                <w:sz w:val="20"/>
              </w:rPr>
              <w:t xml:space="preserve">Оказание услуг (выполнение работ)</w:t>
            </w:r>
          </w:p>
        </w:tc>
        <w:tc>
          <w:tcPr>
            <w:tcW w:w="850" w:type="dxa"/>
          </w:tcPr>
          <w:p>
            <w:pPr>
              <w:pStyle w:val="0"/>
            </w:pPr>
            <w:r>
              <w:rPr>
                <w:sz w:val="20"/>
              </w:rPr>
              <w:t xml:space="preserve">Нет</w:t>
            </w:r>
          </w:p>
        </w:tc>
      </w:tr>
      <w:tr>
        <w:tc>
          <w:tcPr>
            <w:tcW w:w="737" w:type="dxa"/>
          </w:tcPr>
          <w:p>
            <w:pPr>
              <w:pStyle w:val="0"/>
              <w:jc w:val="center"/>
            </w:pPr>
            <w:r>
              <w:rPr>
                <w:sz w:val="20"/>
              </w:rPr>
              <w:t xml:space="preserve">1.3.1</w:t>
            </w:r>
          </w:p>
        </w:tc>
        <w:tc>
          <w:tcPr>
            <w:gridSpan w:val="15"/>
            <w:tcW w:w="13606" w:type="dxa"/>
          </w:tcPr>
          <w:p>
            <w:pPr>
              <w:pStyle w:val="0"/>
            </w:pPr>
            <w:r>
              <w:rPr>
                <w:sz w:val="20"/>
              </w:rPr>
              <w:t xml:space="preserve">С 2019 по 2030 гг. будет оцифровано 205 книжных памятников, которые будут включены в Национальную электронную библиотеку. В первую очередь будут оцифрованы издания, представляющие наибольшую ценность с точки зрения профессионального сообщества</w:t>
            </w:r>
          </w:p>
        </w:tc>
      </w:tr>
      <w:tr>
        <w:tc>
          <w:tcPr>
            <w:tcW w:w="737" w:type="dxa"/>
          </w:tcPr>
          <w:p>
            <w:pPr>
              <w:pStyle w:val="0"/>
              <w:jc w:val="center"/>
            </w:pPr>
            <w:r>
              <w:rPr>
                <w:sz w:val="20"/>
              </w:rPr>
              <w:t xml:space="preserve">1.4</w:t>
            </w:r>
          </w:p>
        </w:tc>
        <w:tc>
          <w:tcPr>
            <w:tcW w:w="2041" w:type="dxa"/>
          </w:tcPr>
          <w:p>
            <w:pPr>
              <w:pStyle w:val="0"/>
            </w:pPr>
            <w:r>
              <w:rPr>
                <w:sz w:val="20"/>
              </w:rPr>
              <w:t xml:space="preserve">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w:t>
            </w:r>
          </w:p>
        </w:tc>
        <w:tc>
          <w:tcPr>
            <w:tcW w:w="794" w:type="dxa"/>
          </w:tcPr>
          <w:p>
            <w:pPr>
              <w:pStyle w:val="0"/>
            </w:pPr>
            <w:r>
              <w:rPr>
                <w:sz w:val="20"/>
              </w:rPr>
            </w:r>
          </w:p>
        </w:tc>
        <w:tc>
          <w:tcPr>
            <w:tcW w:w="737" w:type="dxa"/>
          </w:tcPr>
          <w:p>
            <w:pPr>
              <w:pStyle w:val="0"/>
            </w:pPr>
            <w:r>
              <w:rPr>
                <w:sz w:val="20"/>
              </w:rPr>
              <w:t xml:space="preserve">Ед.</w:t>
            </w:r>
          </w:p>
        </w:tc>
        <w:tc>
          <w:tcPr>
            <w:tcW w:w="737" w:type="dxa"/>
          </w:tcPr>
          <w:p>
            <w:pPr>
              <w:pStyle w:val="0"/>
              <w:jc w:val="center"/>
            </w:pPr>
            <w:r>
              <w:rPr>
                <w:sz w:val="20"/>
              </w:rPr>
              <w:t xml:space="preserve">1</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t xml:space="preserve">Приобретение товаров, работ, услуг</w:t>
            </w:r>
          </w:p>
        </w:tc>
        <w:tc>
          <w:tcPr>
            <w:tcW w:w="850" w:type="dxa"/>
          </w:tcPr>
          <w:p>
            <w:pPr>
              <w:pStyle w:val="0"/>
            </w:pPr>
            <w:r>
              <w:rPr>
                <w:sz w:val="20"/>
              </w:rPr>
              <w:t xml:space="preserve">Да</w:t>
            </w:r>
          </w:p>
        </w:tc>
      </w:tr>
      <w:tr>
        <w:tc>
          <w:tcPr>
            <w:tcW w:w="737" w:type="dxa"/>
          </w:tcPr>
          <w:p>
            <w:pPr>
              <w:pStyle w:val="0"/>
              <w:jc w:val="center"/>
            </w:pPr>
            <w:r>
              <w:rPr>
                <w:sz w:val="20"/>
              </w:rPr>
              <w:t xml:space="preserve">1.4.1</w:t>
            </w:r>
          </w:p>
        </w:tc>
        <w:tc>
          <w:tcPr>
            <w:gridSpan w:val="15"/>
            <w:tcW w:w="13606" w:type="dxa"/>
          </w:tcPr>
          <w:p>
            <w:pPr>
              <w:pStyle w:val="0"/>
            </w:pPr>
            <w:r>
              <w:rPr>
                <w:sz w:val="20"/>
              </w:rPr>
              <w:t xml:space="preserve">С 2019 по 2024 годы открыто 4 виртуальных концертных зала. Создание виртуальных концертных залов обеспечит доступ к культурному достоянию максимальному количеству граждан</w:t>
            </w:r>
          </w:p>
        </w:tc>
      </w:tr>
    </w:tbl>
    <w:p>
      <w:pPr>
        <w:pStyle w:val="0"/>
        <w:jc w:val="both"/>
      </w:pPr>
      <w:r>
        <w:rPr>
          <w:sz w:val="20"/>
        </w:rPr>
      </w:r>
    </w:p>
    <w:p>
      <w:pPr>
        <w:pStyle w:val="2"/>
        <w:outlineLvl w:val="2"/>
        <w:jc w:val="center"/>
      </w:pPr>
      <w:r>
        <w:rPr>
          <w:sz w:val="20"/>
        </w:rPr>
        <w:t xml:space="preserve">6. Финансовое обеспечение реализации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551"/>
        <w:gridCol w:w="1347"/>
        <w:gridCol w:w="1531"/>
        <w:gridCol w:w="1587"/>
        <w:gridCol w:w="1347"/>
        <w:gridCol w:w="1587"/>
        <w:gridCol w:w="1531"/>
        <w:gridCol w:w="1347"/>
        <w:gridCol w:w="1348"/>
        <w:gridCol w:w="1701"/>
      </w:tblGrid>
      <w:tr>
        <w:tc>
          <w:tcPr>
            <w:tcW w:w="1191"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jc w:val="center"/>
            </w:pPr>
            <w:r>
              <w:rPr>
                <w:sz w:val="20"/>
              </w:rPr>
              <w:t xml:space="preserve">Наименование мероприятия (результата) и источники финансирования</w:t>
            </w:r>
          </w:p>
        </w:tc>
        <w:tc>
          <w:tcPr>
            <w:tcW w:w="1347" w:type="dxa"/>
          </w:tcPr>
          <w:p>
            <w:pPr>
              <w:pStyle w:val="0"/>
              <w:jc w:val="center"/>
            </w:pPr>
            <w:r>
              <w:rPr>
                <w:sz w:val="20"/>
              </w:rPr>
              <w:t xml:space="preserve">Объем финансового обеспечения по годам реализации (рублей)</w:t>
            </w:r>
          </w:p>
        </w:tc>
        <w:tc>
          <w:tcPr>
            <w:tcW w:w="1531" w:type="dxa"/>
          </w:tcPr>
          <w:p>
            <w:pPr>
              <w:pStyle w:val="0"/>
            </w:pPr>
            <w:r>
              <w:rPr>
                <w:sz w:val="20"/>
              </w:rPr>
            </w:r>
          </w:p>
        </w:tc>
        <w:tc>
          <w:tcPr>
            <w:tcW w:w="1587" w:type="dxa"/>
          </w:tcPr>
          <w:p>
            <w:pPr>
              <w:pStyle w:val="0"/>
            </w:pPr>
            <w:r>
              <w:rPr>
                <w:sz w:val="20"/>
              </w:rPr>
            </w:r>
          </w:p>
        </w:tc>
        <w:tc>
          <w:tcPr>
            <w:tcW w:w="13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347" w:type="dxa"/>
          </w:tcPr>
          <w:p>
            <w:pPr>
              <w:pStyle w:val="0"/>
            </w:pPr>
            <w:r>
              <w:rPr>
                <w:sz w:val="20"/>
              </w:rPr>
            </w:r>
          </w:p>
        </w:tc>
        <w:tc>
          <w:tcPr>
            <w:tcW w:w="1348" w:type="dxa"/>
          </w:tcPr>
          <w:p>
            <w:pPr>
              <w:pStyle w:val="0"/>
            </w:pPr>
            <w:r>
              <w:rPr>
                <w:sz w:val="20"/>
              </w:rPr>
            </w:r>
          </w:p>
        </w:tc>
        <w:tc>
          <w:tcPr>
            <w:tcW w:w="1701" w:type="dxa"/>
            <w:vMerge w:val="restart"/>
          </w:tcPr>
          <w:p>
            <w:pPr>
              <w:pStyle w:val="0"/>
              <w:jc w:val="center"/>
            </w:pPr>
            <w:r>
              <w:rPr>
                <w:sz w:val="20"/>
              </w:rPr>
              <w:t xml:space="preserve">Всего</w:t>
            </w:r>
          </w:p>
          <w:p>
            <w:pPr>
              <w:pStyle w:val="0"/>
              <w:jc w:val="center"/>
            </w:pPr>
            <w:r>
              <w:rPr>
                <w:sz w:val="20"/>
              </w:rPr>
              <w:t xml:space="preserve">(рублей)</w:t>
            </w:r>
          </w:p>
        </w:tc>
      </w:tr>
      <w:tr>
        <w:tc>
          <w:tcPr>
            <w:vMerge w:val="continue"/>
          </w:tcPr>
          <w:p/>
        </w:tc>
        <w:tc>
          <w:tcPr>
            <w:vMerge w:val="continue"/>
          </w:tcPr>
          <w:p/>
        </w:tc>
        <w:tc>
          <w:tcPr>
            <w:tcW w:w="1347" w:type="dxa"/>
          </w:tcPr>
          <w:p>
            <w:pPr>
              <w:pStyle w:val="0"/>
              <w:jc w:val="center"/>
            </w:pPr>
            <w:r>
              <w:rPr>
                <w:sz w:val="20"/>
              </w:rPr>
              <w:t xml:space="preserve">2019</w:t>
            </w:r>
          </w:p>
        </w:tc>
        <w:tc>
          <w:tcPr>
            <w:tcW w:w="1531" w:type="dxa"/>
          </w:tcPr>
          <w:p>
            <w:pPr>
              <w:pStyle w:val="0"/>
              <w:jc w:val="center"/>
            </w:pPr>
            <w:r>
              <w:rPr>
                <w:sz w:val="20"/>
              </w:rPr>
              <w:t xml:space="preserve">2020</w:t>
            </w:r>
          </w:p>
        </w:tc>
        <w:tc>
          <w:tcPr>
            <w:tcW w:w="1587" w:type="dxa"/>
          </w:tcPr>
          <w:p>
            <w:pPr>
              <w:pStyle w:val="0"/>
              <w:jc w:val="center"/>
            </w:pPr>
            <w:r>
              <w:rPr>
                <w:sz w:val="20"/>
              </w:rPr>
              <w:t xml:space="preserve">2021</w:t>
            </w:r>
          </w:p>
        </w:tc>
        <w:tc>
          <w:tcPr>
            <w:tcW w:w="1347" w:type="dxa"/>
          </w:tcPr>
          <w:p>
            <w:pPr>
              <w:pStyle w:val="0"/>
              <w:jc w:val="center"/>
            </w:pPr>
            <w:r>
              <w:rPr>
                <w:sz w:val="20"/>
              </w:rPr>
              <w:t xml:space="preserve">2022</w:t>
            </w:r>
          </w:p>
        </w:tc>
        <w:tc>
          <w:tcPr>
            <w:tcW w:w="1587" w:type="dxa"/>
          </w:tcPr>
          <w:p>
            <w:pPr>
              <w:pStyle w:val="0"/>
              <w:jc w:val="center"/>
            </w:pPr>
            <w:r>
              <w:rPr>
                <w:sz w:val="20"/>
              </w:rPr>
              <w:t xml:space="preserve">2023</w:t>
            </w:r>
          </w:p>
        </w:tc>
        <w:tc>
          <w:tcPr>
            <w:tcW w:w="1531" w:type="dxa"/>
          </w:tcPr>
          <w:p>
            <w:pPr>
              <w:pStyle w:val="0"/>
              <w:jc w:val="center"/>
            </w:pPr>
            <w:r>
              <w:rPr>
                <w:sz w:val="20"/>
              </w:rPr>
              <w:t xml:space="preserve">2024</w:t>
            </w:r>
          </w:p>
        </w:tc>
        <w:tc>
          <w:tcPr>
            <w:tcW w:w="1347" w:type="dxa"/>
          </w:tcPr>
          <w:p>
            <w:pPr>
              <w:pStyle w:val="0"/>
              <w:jc w:val="center"/>
            </w:pPr>
            <w:r>
              <w:rPr>
                <w:sz w:val="20"/>
              </w:rPr>
              <w:t xml:space="preserve">2025</w:t>
            </w:r>
          </w:p>
        </w:tc>
        <w:tc>
          <w:tcPr>
            <w:tcW w:w="1348" w:type="dxa"/>
          </w:tcPr>
          <w:p>
            <w:pPr>
              <w:pStyle w:val="0"/>
              <w:jc w:val="center"/>
            </w:pPr>
            <w:r>
              <w:rPr>
                <w:sz w:val="20"/>
              </w:rPr>
              <w:t xml:space="preserve">2026</w:t>
            </w:r>
          </w:p>
        </w:tc>
        <w:tc>
          <w:tcPr>
            <w:vMerge w:val="continue"/>
          </w:tcPr>
          <w:p/>
        </w:tc>
      </w:tr>
      <w:tr>
        <w:tc>
          <w:tcPr>
            <w:tcW w:w="1191" w:type="dxa"/>
          </w:tcPr>
          <w:p>
            <w:pPr>
              <w:pStyle w:val="0"/>
              <w:jc w:val="center"/>
            </w:pPr>
            <w:r>
              <w:rPr>
                <w:sz w:val="20"/>
              </w:rPr>
              <w:t xml:space="preserve">1</w:t>
            </w:r>
          </w:p>
        </w:tc>
        <w:tc>
          <w:tcPr>
            <w:gridSpan w:val="10"/>
            <w:tcW w:w="15877"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1191" w:type="dxa"/>
          </w:tcPr>
          <w:p>
            <w:pPr>
              <w:pStyle w:val="0"/>
              <w:jc w:val="center"/>
            </w:pPr>
            <w:r>
              <w:rPr>
                <w:sz w:val="20"/>
              </w:rPr>
              <w:t xml:space="preserve">1.1.</w:t>
            </w:r>
          </w:p>
        </w:tc>
        <w:tc>
          <w:tcPr>
            <w:tcW w:w="2551" w:type="dxa"/>
          </w:tcPr>
          <w:p>
            <w:pPr>
              <w:pStyle w:val="0"/>
            </w:pPr>
            <w:r>
              <w:rPr>
                <w:sz w:val="20"/>
              </w:rPr>
              <w:t xml:space="preserve">Организованы онлайн-трансляции мероприятий, размещаемых на портале "</w:t>
            </w:r>
            <w:r>
              <w:rPr>
                <w:sz w:val="20"/>
              </w:rPr>
              <w:t xml:space="preserve">Культура.РФ</w:t>
            </w:r>
            <w:r>
              <w:rPr>
                <w:sz w:val="20"/>
              </w:rPr>
              <w:t xml:space="preserve">"</w:t>
            </w:r>
          </w:p>
        </w:tc>
        <w:tc>
          <w:tcPr>
            <w:tcW w:w="1347" w:type="dxa"/>
          </w:tcPr>
          <w:p>
            <w:pPr>
              <w:pStyle w:val="0"/>
              <w:jc w:val="center"/>
            </w:pPr>
            <w:r>
              <w:rPr>
                <w:sz w:val="20"/>
              </w:rPr>
              <w:t xml:space="preserve">200 000,00</w:t>
            </w:r>
          </w:p>
        </w:tc>
        <w:tc>
          <w:tcPr>
            <w:tcW w:w="1531" w:type="dxa"/>
          </w:tcPr>
          <w:p>
            <w:pPr>
              <w:pStyle w:val="0"/>
              <w:jc w:val="center"/>
            </w:pPr>
            <w:r>
              <w:rPr>
                <w:sz w:val="20"/>
              </w:rPr>
              <w:t xml:space="preserve">200 000,00</w:t>
            </w:r>
          </w:p>
        </w:tc>
        <w:tc>
          <w:tcPr>
            <w:tcW w:w="1587" w:type="dxa"/>
          </w:tcPr>
          <w:p>
            <w:pPr>
              <w:pStyle w:val="0"/>
              <w:jc w:val="center"/>
            </w:pPr>
            <w:r>
              <w:rPr>
                <w:sz w:val="20"/>
              </w:rPr>
              <w:t xml:space="preserve">200 000,00</w:t>
            </w:r>
          </w:p>
        </w:tc>
        <w:tc>
          <w:tcPr>
            <w:tcW w:w="1347" w:type="dxa"/>
          </w:tcPr>
          <w:p>
            <w:pPr>
              <w:pStyle w:val="0"/>
              <w:jc w:val="center"/>
            </w:pPr>
            <w:r>
              <w:rPr>
                <w:sz w:val="20"/>
              </w:rPr>
              <w:t xml:space="preserve">200 000,00</w:t>
            </w:r>
          </w:p>
        </w:tc>
        <w:tc>
          <w:tcPr>
            <w:tcW w:w="1587" w:type="dxa"/>
          </w:tcPr>
          <w:p>
            <w:pPr>
              <w:pStyle w:val="0"/>
              <w:jc w:val="center"/>
            </w:pPr>
            <w:r>
              <w:rPr>
                <w:sz w:val="20"/>
              </w:rPr>
              <w:t xml:space="preserve">200 000,00</w:t>
            </w:r>
          </w:p>
        </w:tc>
        <w:tc>
          <w:tcPr>
            <w:tcW w:w="1531" w:type="dxa"/>
          </w:tcPr>
          <w:p>
            <w:pPr>
              <w:pStyle w:val="0"/>
              <w:jc w:val="center"/>
            </w:pPr>
            <w:r>
              <w:rPr>
                <w:sz w:val="20"/>
              </w:rPr>
              <w:t xml:space="preserve">200 000,00</w:t>
            </w:r>
          </w:p>
        </w:tc>
        <w:tc>
          <w:tcPr>
            <w:tcW w:w="1347" w:type="dxa"/>
          </w:tcPr>
          <w:p>
            <w:pPr>
              <w:pStyle w:val="0"/>
              <w:jc w:val="center"/>
            </w:pPr>
            <w:r>
              <w:rPr>
                <w:sz w:val="20"/>
              </w:rPr>
              <w:t xml:space="preserve">200 000,00</w:t>
            </w:r>
          </w:p>
        </w:tc>
        <w:tc>
          <w:tcPr>
            <w:tcW w:w="1348" w:type="dxa"/>
          </w:tcPr>
          <w:p>
            <w:pPr>
              <w:pStyle w:val="0"/>
              <w:jc w:val="center"/>
            </w:pPr>
            <w:r>
              <w:rPr>
                <w:sz w:val="20"/>
              </w:rPr>
              <w:t xml:space="preserve">200 000,00</w:t>
            </w:r>
          </w:p>
        </w:tc>
        <w:tc>
          <w:tcPr>
            <w:tcW w:w="1701" w:type="dxa"/>
          </w:tcPr>
          <w:p>
            <w:pPr>
              <w:pStyle w:val="0"/>
              <w:jc w:val="center"/>
            </w:pPr>
            <w:r>
              <w:rPr>
                <w:sz w:val="20"/>
              </w:rPr>
              <w:t xml:space="preserve">1 600 000,00</w:t>
            </w:r>
          </w:p>
        </w:tc>
      </w:tr>
      <w:tr>
        <w:tc>
          <w:tcPr>
            <w:tcW w:w="1191" w:type="dxa"/>
          </w:tcPr>
          <w:p>
            <w:pPr>
              <w:pStyle w:val="0"/>
              <w:jc w:val="center"/>
            </w:pPr>
            <w:r>
              <w:rPr>
                <w:sz w:val="20"/>
              </w:rPr>
              <w:t xml:space="preserve">1.1.1.</w:t>
            </w:r>
          </w:p>
        </w:tc>
        <w:tc>
          <w:tcPr>
            <w:tcW w:w="2551" w:type="dxa"/>
          </w:tcPr>
          <w:p>
            <w:pPr>
              <w:pStyle w:val="0"/>
            </w:pPr>
            <w:r>
              <w:rPr>
                <w:sz w:val="20"/>
              </w:rPr>
              <w:t xml:space="preserve">Консолидированный региональный бюджет, всего</w:t>
            </w:r>
          </w:p>
        </w:tc>
        <w:tc>
          <w:tcPr>
            <w:tcW w:w="1347" w:type="dxa"/>
          </w:tcPr>
          <w:p>
            <w:pPr>
              <w:pStyle w:val="0"/>
              <w:jc w:val="center"/>
            </w:pPr>
            <w:r>
              <w:rPr>
                <w:sz w:val="20"/>
              </w:rPr>
              <w:t xml:space="preserve">200 000,00</w:t>
            </w:r>
          </w:p>
        </w:tc>
        <w:tc>
          <w:tcPr>
            <w:tcW w:w="1531" w:type="dxa"/>
          </w:tcPr>
          <w:p>
            <w:pPr>
              <w:pStyle w:val="0"/>
              <w:jc w:val="center"/>
            </w:pPr>
            <w:r>
              <w:rPr>
                <w:sz w:val="20"/>
              </w:rPr>
              <w:t xml:space="preserve">200 000,00</w:t>
            </w:r>
          </w:p>
        </w:tc>
        <w:tc>
          <w:tcPr>
            <w:tcW w:w="1587" w:type="dxa"/>
          </w:tcPr>
          <w:p>
            <w:pPr>
              <w:pStyle w:val="0"/>
              <w:jc w:val="center"/>
            </w:pPr>
            <w:r>
              <w:rPr>
                <w:sz w:val="20"/>
              </w:rPr>
              <w:t xml:space="preserve">200 000,00</w:t>
            </w:r>
          </w:p>
        </w:tc>
        <w:tc>
          <w:tcPr>
            <w:tcW w:w="1347" w:type="dxa"/>
          </w:tcPr>
          <w:p>
            <w:pPr>
              <w:pStyle w:val="0"/>
              <w:jc w:val="center"/>
            </w:pPr>
            <w:r>
              <w:rPr>
                <w:sz w:val="20"/>
              </w:rPr>
              <w:t xml:space="preserve">200 000,00</w:t>
            </w:r>
          </w:p>
        </w:tc>
        <w:tc>
          <w:tcPr>
            <w:tcW w:w="1587" w:type="dxa"/>
          </w:tcPr>
          <w:p>
            <w:pPr>
              <w:pStyle w:val="0"/>
              <w:jc w:val="center"/>
            </w:pPr>
            <w:r>
              <w:rPr>
                <w:sz w:val="20"/>
              </w:rPr>
              <w:t xml:space="preserve">200 000,00</w:t>
            </w:r>
          </w:p>
        </w:tc>
        <w:tc>
          <w:tcPr>
            <w:tcW w:w="1531" w:type="dxa"/>
          </w:tcPr>
          <w:p>
            <w:pPr>
              <w:pStyle w:val="0"/>
              <w:jc w:val="center"/>
            </w:pPr>
            <w:r>
              <w:rPr>
                <w:sz w:val="20"/>
              </w:rPr>
              <w:t xml:space="preserve">200 000,00</w:t>
            </w:r>
          </w:p>
        </w:tc>
        <w:tc>
          <w:tcPr>
            <w:tcW w:w="1347" w:type="dxa"/>
          </w:tcPr>
          <w:p>
            <w:pPr>
              <w:pStyle w:val="0"/>
              <w:jc w:val="center"/>
            </w:pPr>
            <w:r>
              <w:rPr>
                <w:sz w:val="20"/>
              </w:rPr>
              <w:t xml:space="preserve">200 000,00</w:t>
            </w:r>
          </w:p>
        </w:tc>
        <w:tc>
          <w:tcPr>
            <w:tcW w:w="1348" w:type="dxa"/>
          </w:tcPr>
          <w:p>
            <w:pPr>
              <w:pStyle w:val="0"/>
              <w:jc w:val="center"/>
            </w:pPr>
            <w:r>
              <w:rPr>
                <w:sz w:val="20"/>
              </w:rPr>
              <w:t xml:space="preserve">200 000,00</w:t>
            </w:r>
          </w:p>
        </w:tc>
        <w:tc>
          <w:tcPr>
            <w:tcW w:w="1701" w:type="dxa"/>
          </w:tcPr>
          <w:p>
            <w:pPr>
              <w:pStyle w:val="0"/>
              <w:jc w:val="center"/>
            </w:pPr>
            <w:r>
              <w:rPr>
                <w:sz w:val="20"/>
              </w:rPr>
              <w:t xml:space="preserve">1 600 000,00</w:t>
            </w:r>
          </w:p>
        </w:tc>
      </w:tr>
      <w:tr>
        <w:tc>
          <w:tcPr>
            <w:tcW w:w="1191" w:type="dxa"/>
          </w:tcPr>
          <w:p>
            <w:pPr>
              <w:pStyle w:val="0"/>
              <w:jc w:val="center"/>
            </w:pPr>
            <w:r>
              <w:rPr>
                <w:sz w:val="20"/>
              </w:rPr>
              <w:t xml:space="preserve">1.1.1.1.</w:t>
            </w:r>
          </w:p>
        </w:tc>
        <w:tc>
          <w:tcPr>
            <w:tcW w:w="2551" w:type="dxa"/>
          </w:tcPr>
          <w:p>
            <w:pPr>
              <w:pStyle w:val="0"/>
            </w:pPr>
            <w:r>
              <w:rPr>
                <w:sz w:val="20"/>
              </w:rPr>
              <w:t xml:space="preserve">Региональный бюджет (всего), из них</w:t>
            </w:r>
          </w:p>
        </w:tc>
        <w:tc>
          <w:tcPr>
            <w:tcW w:w="1347" w:type="dxa"/>
          </w:tcPr>
          <w:p>
            <w:pPr>
              <w:pStyle w:val="0"/>
              <w:jc w:val="center"/>
            </w:pPr>
            <w:r>
              <w:rPr>
                <w:sz w:val="20"/>
              </w:rPr>
              <w:t xml:space="preserve">200 000,00</w:t>
            </w:r>
          </w:p>
        </w:tc>
        <w:tc>
          <w:tcPr>
            <w:tcW w:w="1531" w:type="dxa"/>
          </w:tcPr>
          <w:p>
            <w:pPr>
              <w:pStyle w:val="0"/>
              <w:jc w:val="center"/>
            </w:pPr>
            <w:r>
              <w:rPr>
                <w:sz w:val="20"/>
              </w:rPr>
              <w:t xml:space="preserve">200 000,00</w:t>
            </w:r>
          </w:p>
        </w:tc>
        <w:tc>
          <w:tcPr>
            <w:tcW w:w="1587" w:type="dxa"/>
          </w:tcPr>
          <w:p>
            <w:pPr>
              <w:pStyle w:val="0"/>
              <w:jc w:val="center"/>
            </w:pPr>
            <w:r>
              <w:rPr>
                <w:sz w:val="20"/>
              </w:rPr>
              <w:t xml:space="preserve">200 000,00</w:t>
            </w:r>
          </w:p>
        </w:tc>
        <w:tc>
          <w:tcPr>
            <w:tcW w:w="1347" w:type="dxa"/>
          </w:tcPr>
          <w:p>
            <w:pPr>
              <w:pStyle w:val="0"/>
              <w:jc w:val="center"/>
            </w:pPr>
            <w:r>
              <w:rPr>
                <w:sz w:val="20"/>
              </w:rPr>
              <w:t xml:space="preserve">200 000,00</w:t>
            </w:r>
          </w:p>
        </w:tc>
        <w:tc>
          <w:tcPr>
            <w:tcW w:w="1587" w:type="dxa"/>
          </w:tcPr>
          <w:p>
            <w:pPr>
              <w:pStyle w:val="0"/>
              <w:jc w:val="center"/>
            </w:pPr>
            <w:r>
              <w:rPr>
                <w:sz w:val="20"/>
              </w:rPr>
              <w:t xml:space="preserve">200 000,00</w:t>
            </w:r>
          </w:p>
        </w:tc>
        <w:tc>
          <w:tcPr>
            <w:tcW w:w="1531" w:type="dxa"/>
          </w:tcPr>
          <w:p>
            <w:pPr>
              <w:pStyle w:val="0"/>
              <w:jc w:val="center"/>
            </w:pPr>
            <w:r>
              <w:rPr>
                <w:sz w:val="20"/>
              </w:rPr>
              <w:t xml:space="preserve">200 000,00</w:t>
            </w:r>
          </w:p>
        </w:tc>
        <w:tc>
          <w:tcPr>
            <w:tcW w:w="1347" w:type="dxa"/>
          </w:tcPr>
          <w:p>
            <w:pPr>
              <w:pStyle w:val="0"/>
              <w:jc w:val="center"/>
            </w:pPr>
            <w:r>
              <w:rPr>
                <w:sz w:val="20"/>
              </w:rPr>
              <w:t xml:space="preserve">200 000,00</w:t>
            </w:r>
          </w:p>
        </w:tc>
        <w:tc>
          <w:tcPr>
            <w:tcW w:w="1348" w:type="dxa"/>
          </w:tcPr>
          <w:p>
            <w:pPr>
              <w:pStyle w:val="0"/>
              <w:jc w:val="center"/>
            </w:pPr>
            <w:r>
              <w:rPr>
                <w:sz w:val="20"/>
              </w:rPr>
              <w:t xml:space="preserve">200 000,00</w:t>
            </w:r>
          </w:p>
        </w:tc>
        <w:tc>
          <w:tcPr>
            <w:tcW w:w="1701" w:type="dxa"/>
          </w:tcPr>
          <w:p>
            <w:pPr>
              <w:pStyle w:val="0"/>
              <w:jc w:val="center"/>
            </w:pPr>
            <w:r>
              <w:rPr>
                <w:sz w:val="20"/>
              </w:rPr>
              <w:t xml:space="preserve">1 600 000,00</w:t>
            </w:r>
          </w:p>
        </w:tc>
      </w:tr>
      <w:tr>
        <w:tc>
          <w:tcPr>
            <w:tcW w:w="1191" w:type="dxa"/>
          </w:tcPr>
          <w:p>
            <w:pPr>
              <w:pStyle w:val="0"/>
              <w:jc w:val="center"/>
            </w:pPr>
            <w:r>
              <w:rPr>
                <w:sz w:val="20"/>
              </w:rPr>
              <w:t xml:space="preserve">1.2.</w:t>
            </w:r>
          </w:p>
        </w:tc>
        <w:tc>
          <w:tcPr>
            <w:tcW w:w="2551" w:type="dxa"/>
          </w:tcPr>
          <w:p>
            <w:pPr>
              <w:pStyle w:val="0"/>
            </w:pPr>
            <w:r>
              <w:rPr>
                <w:sz w:val="20"/>
              </w:rPr>
              <w:t xml:space="preserve">Созданы мультимедиа-гиды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1347" w:type="dxa"/>
          </w:tcPr>
          <w:p>
            <w:pPr>
              <w:pStyle w:val="0"/>
              <w:jc w:val="center"/>
            </w:pPr>
            <w:r>
              <w:rPr>
                <w:sz w:val="20"/>
              </w:rPr>
              <w:t xml:space="preserve">300 000,00</w:t>
            </w:r>
          </w:p>
        </w:tc>
        <w:tc>
          <w:tcPr>
            <w:tcW w:w="1531" w:type="dxa"/>
          </w:tcPr>
          <w:p>
            <w:pPr>
              <w:pStyle w:val="0"/>
              <w:jc w:val="center"/>
            </w:pPr>
            <w:r>
              <w:rPr>
                <w:sz w:val="20"/>
              </w:rPr>
              <w:t xml:space="preserve">300 000,00</w:t>
            </w:r>
          </w:p>
        </w:tc>
        <w:tc>
          <w:tcPr>
            <w:tcW w:w="1587" w:type="dxa"/>
          </w:tcPr>
          <w:p>
            <w:pPr>
              <w:pStyle w:val="0"/>
              <w:jc w:val="center"/>
            </w:pPr>
            <w:r>
              <w:rPr>
                <w:sz w:val="20"/>
              </w:rPr>
              <w:t xml:space="preserve">300 000,00</w:t>
            </w:r>
          </w:p>
        </w:tc>
        <w:tc>
          <w:tcPr>
            <w:tcW w:w="1347" w:type="dxa"/>
          </w:tcPr>
          <w:p>
            <w:pPr>
              <w:pStyle w:val="0"/>
              <w:jc w:val="center"/>
            </w:pPr>
            <w:r>
              <w:rPr>
                <w:sz w:val="20"/>
              </w:rPr>
              <w:t xml:space="preserve">300 000,00</w:t>
            </w:r>
          </w:p>
        </w:tc>
        <w:tc>
          <w:tcPr>
            <w:tcW w:w="1587" w:type="dxa"/>
          </w:tcPr>
          <w:p>
            <w:pPr>
              <w:pStyle w:val="0"/>
              <w:jc w:val="center"/>
            </w:pPr>
            <w:r>
              <w:rPr>
                <w:sz w:val="20"/>
              </w:rPr>
              <w:t xml:space="preserve">300 000,00</w:t>
            </w:r>
          </w:p>
        </w:tc>
        <w:tc>
          <w:tcPr>
            <w:tcW w:w="1531" w:type="dxa"/>
          </w:tcPr>
          <w:p>
            <w:pPr>
              <w:pStyle w:val="0"/>
              <w:jc w:val="center"/>
            </w:pPr>
            <w:r>
              <w:rPr>
                <w:sz w:val="20"/>
              </w:rPr>
              <w:t xml:space="preserve">300 000,00</w:t>
            </w:r>
          </w:p>
        </w:tc>
        <w:tc>
          <w:tcPr>
            <w:tcW w:w="1347" w:type="dxa"/>
          </w:tcPr>
          <w:p>
            <w:pPr>
              <w:pStyle w:val="0"/>
              <w:jc w:val="center"/>
            </w:pPr>
            <w:r>
              <w:rPr>
                <w:sz w:val="20"/>
              </w:rPr>
              <w:t xml:space="preserve">300 000,00</w:t>
            </w:r>
          </w:p>
        </w:tc>
        <w:tc>
          <w:tcPr>
            <w:tcW w:w="1348" w:type="dxa"/>
          </w:tcPr>
          <w:p>
            <w:pPr>
              <w:pStyle w:val="0"/>
              <w:jc w:val="center"/>
            </w:pPr>
            <w:r>
              <w:rPr>
                <w:sz w:val="20"/>
              </w:rPr>
              <w:t xml:space="preserve">300 000,00</w:t>
            </w:r>
          </w:p>
        </w:tc>
        <w:tc>
          <w:tcPr>
            <w:tcW w:w="1701" w:type="dxa"/>
          </w:tcPr>
          <w:p>
            <w:pPr>
              <w:pStyle w:val="0"/>
              <w:jc w:val="center"/>
            </w:pPr>
            <w:r>
              <w:rPr>
                <w:sz w:val="20"/>
              </w:rPr>
              <w:t xml:space="preserve">2 400 000,00</w:t>
            </w:r>
          </w:p>
        </w:tc>
      </w:tr>
      <w:tr>
        <w:tc>
          <w:tcPr>
            <w:tcW w:w="1191" w:type="dxa"/>
          </w:tcPr>
          <w:p>
            <w:pPr>
              <w:pStyle w:val="0"/>
              <w:jc w:val="center"/>
            </w:pPr>
            <w:r>
              <w:rPr>
                <w:sz w:val="20"/>
              </w:rPr>
              <w:t xml:space="preserve">1.2.1.</w:t>
            </w:r>
          </w:p>
        </w:tc>
        <w:tc>
          <w:tcPr>
            <w:tcW w:w="2551" w:type="dxa"/>
          </w:tcPr>
          <w:p>
            <w:pPr>
              <w:pStyle w:val="0"/>
            </w:pPr>
            <w:r>
              <w:rPr>
                <w:sz w:val="20"/>
              </w:rPr>
              <w:t xml:space="preserve">Консолидированный региональный бюджет, всего</w:t>
            </w:r>
          </w:p>
        </w:tc>
        <w:tc>
          <w:tcPr>
            <w:tcW w:w="1347" w:type="dxa"/>
          </w:tcPr>
          <w:p>
            <w:pPr>
              <w:pStyle w:val="0"/>
              <w:jc w:val="center"/>
            </w:pPr>
            <w:r>
              <w:rPr>
                <w:sz w:val="20"/>
              </w:rPr>
              <w:t xml:space="preserve">300 000,00</w:t>
            </w:r>
          </w:p>
        </w:tc>
        <w:tc>
          <w:tcPr>
            <w:tcW w:w="1531" w:type="dxa"/>
          </w:tcPr>
          <w:p>
            <w:pPr>
              <w:pStyle w:val="0"/>
              <w:jc w:val="center"/>
            </w:pPr>
            <w:r>
              <w:rPr>
                <w:sz w:val="20"/>
              </w:rPr>
              <w:t xml:space="preserve">300 000,00</w:t>
            </w:r>
          </w:p>
        </w:tc>
        <w:tc>
          <w:tcPr>
            <w:tcW w:w="1587" w:type="dxa"/>
          </w:tcPr>
          <w:p>
            <w:pPr>
              <w:pStyle w:val="0"/>
              <w:jc w:val="center"/>
            </w:pPr>
            <w:r>
              <w:rPr>
                <w:sz w:val="20"/>
              </w:rPr>
              <w:t xml:space="preserve">300 000,00</w:t>
            </w:r>
          </w:p>
        </w:tc>
        <w:tc>
          <w:tcPr>
            <w:tcW w:w="1347" w:type="dxa"/>
          </w:tcPr>
          <w:p>
            <w:pPr>
              <w:pStyle w:val="0"/>
              <w:jc w:val="center"/>
            </w:pPr>
            <w:r>
              <w:rPr>
                <w:sz w:val="20"/>
              </w:rPr>
              <w:t xml:space="preserve">300 000,00</w:t>
            </w:r>
          </w:p>
        </w:tc>
        <w:tc>
          <w:tcPr>
            <w:tcW w:w="1587" w:type="dxa"/>
          </w:tcPr>
          <w:p>
            <w:pPr>
              <w:pStyle w:val="0"/>
              <w:jc w:val="center"/>
            </w:pPr>
            <w:r>
              <w:rPr>
                <w:sz w:val="20"/>
              </w:rPr>
              <w:t xml:space="preserve">300 000,00</w:t>
            </w:r>
          </w:p>
        </w:tc>
        <w:tc>
          <w:tcPr>
            <w:tcW w:w="1531" w:type="dxa"/>
          </w:tcPr>
          <w:p>
            <w:pPr>
              <w:pStyle w:val="0"/>
              <w:jc w:val="center"/>
            </w:pPr>
            <w:r>
              <w:rPr>
                <w:sz w:val="20"/>
              </w:rPr>
              <w:t xml:space="preserve">300 000,00</w:t>
            </w:r>
          </w:p>
        </w:tc>
        <w:tc>
          <w:tcPr>
            <w:tcW w:w="1347" w:type="dxa"/>
          </w:tcPr>
          <w:p>
            <w:pPr>
              <w:pStyle w:val="0"/>
              <w:jc w:val="center"/>
            </w:pPr>
            <w:r>
              <w:rPr>
                <w:sz w:val="20"/>
              </w:rPr>
              <w:t xml:space="preserve">300 000,00</w:t>
            </w:r>
          </w:p>
        </w:tc>
        <w:tc>
          <w:tcPr>
            <w:tcW w:w="1348" w:type="dxa"/>
          </w:tcPr>
          <w:p>
            <w:pPr>
              <w:pStyle w:val="0"/>
              <w:jc w:val="center"/>
            </w:pPr>
            <w:r>
              <w:rPr>
                <w:sz w:val="20"/>
              </w:rPr>
              <w:t xml:space="preserve">300 000,00</w:t>
            </w:r>
          </w:p>
        </w:tc>
        <w:tc>
          <w:tcPr>
            <w:tcW w:w="1701" w:type="dxa"/>
          </w:tcPr>
          <w:p>
            <w:pPr>
              <w:pStyle w:val="0"/>
              <w:jc w:val="center"/>
            </w:pPr>
            <w:r>
              <w:rPr>
                <w:sz w:val="20"/>
              </w:rPr>
              <w:t xml:space="preserve">2 400 000,00</w:t>
            </w:r>
          </w:p>
        </w:tc>
      </w:tr>
      <w:tr>
        <w:tc>
          <w:tcPr>
            <w:tcW w:w="1191" w:type="dxa"/>
          </w:tcPr>
          <w:p>
            <w:pPr>
              <w:pStyle w:val="0"/>
              <w:jc w:val="center"/>
            </w:pPr>
            <w:r>
              <w:rPr>
                <w:sz w:val="20"/>
              </w:rPr>
              <w:t xml:space="preserve">1.2.1.1.</w:t>
            </w:r>
          </w:p>
        </w:tc>
        <w:tc>
          <w:tcPr>
            <w:tcW w:w="2551" w:type="dxa"/>
          </w:tcPr>
          <w:p>
            <w:pPr>
              <w:pStyle w:val="0"/>
            </w:pPr>
            <w:r>
              <w:rPr>
                <w:sz w:val="20"/>
              </w:rPr>
              <w:t xml:space="preserve">Региональный бюджет (всего), из них</w:t>
            </w:r>
          </w:p>
        </w:tc>
        <w:tc>
          <w:tcPr>
            <w:tcW w:w="1347" w:type="dxa"/>
          </w:tcPr>
          <w:p>
            <w:pPr>
              <w:pStyle w:val="0"/>
              <w:jc w:val="center"/>
            </w:pPr>
            <w:r>
              <w:rPr>
                <w:sz w:val="20"/>
              </w:rPr>
              <w:t xml:space="preserve">300 000,00</w:t>
            </w:r>
          </w:p>
        </w:tc>
        <w:tc>
          <w:tcPr>
            <w:tcW w:w="1531" w:type="dxa"/>
          </w:tcPr>
          <w:p>
            <w:pPr>
              <w:pStyle w:val="0"/>
              <w:jc w:val="center"/>
            </w:pPr>
            <w:r>
              <w:rPr>
                <w:sz w:val="20"/>
              </w:rPr>
              <w:t xml:space="preserve">300 000,00</w:t>
            </w:r>
          </w:p>
        </w:tc>
        <w:tc>
          <w:tcPr>
            <w:tcW w:w="1587" w:type="dxa"/>
          </w:tcPr>
          <w:p>
            <w:pPr>
              <w:pStyle w:val="0"/>
              <w:jc w:val="center"/>
            </w:pPr>
            <w:r>
              <w:rPr>
                <w:sz w:val="20"/>
              </w:rPr>
              <w:t xml:space="preserve">300 000,00</w:t>
            </w:r>
          </w:p>
        </w:tc>
        <w:tc>
          <w:tcPr>
            <w:tcW w:w="1347" w:type="dxa"/>
          </w:tcPr>
          <w:p>
            <w:pPr>
              <w:pStyle w:val="0"/>
              <w:jc w:val="center"/>
            </w:pPr>
            <w:r>
              <w:rPr>
                <w:sz w:val="20"/>
              </w:rPr>
              <w:t xml:space="preserve">300 000,00</w:t>
            </w:r>
          </w:p>
        </w:tc>
        <w:tc>
          <w:tcPr>
            <w:tcW w:w="1587" w:type="dxa"/>
          </w:tcPr>
          <w:p>
            <w:pPr>
              <w:pStyle w:val="0"/>
              <w:jc w:val="center"/>
            </w:pPr>
            <w:r>
              <w:rPr>
                <w:sz w:val="20"/>
              </w:rPr>
              <w:t xml:space="preserve">300 000,00</w:t>
            </w:r>
          </w:p>
        </w:tc>
        <w:tc>
          <w:tcPr>
            <w:tcW w:w="1531" w:type="dxa"/>
          </w:tcPr>
          <w:p>
            <w:pPr>
              <w:pStyle w:val="0"/>
              <w:jc w:val="center"/>
            </w:pPr>
            <w:r>
              <w:rPr>
                <w:sz w:val="20"/>
              </w:rPr>
              <w:t xml:space="preserve">300 000,00</w:t>
            </w:r>
          </w:p>
        </w:tc>
        <w:tc>
          <w:tcPr>
            <w:tcW w:w="1347" w:type="dxa"/>
          </w:tcPr>
          <w:p>
            <w:pPr>
              <w:pStyle w:val="0"/>
              <w:jc w:val="center"/>
            </w:pPr>
            <w:r>
              <w:rPr>
                <w:sz w:val="20"/>
              </w:rPr>
              <w:t xml:space="preserve">300 000,00</w:t>
            </w:r>
          </w:p>
        </w:tc>
        <w:tc>
          <w:tcPr>
            <w:tcW w:w="1348" w:type="dxa"/>
          </w:tcPr>
          <w:p>
            <w:pPr>
              <w:pStyle w:val="0"/>
              <w:jc w:val="center"/>
            </w:pPr>
            <w:r>
              <w:rPr>
                <w:sz w:val="20"/>
              </w:rPr>
              <w:t xml:space="preserve">300 000,00</w:t>
            </w:r>
          </w:p>
        </w:tc>
        <w:tc>
          <w:tcPr>
            <w:tcW w:w="1701" w:type="dxa"/>
          </w:tcPr>
          <w:p>
            <w:pPr>
              <w:pStyle w:val="0"/>
              <w:jc w:val="center"/>
            </w:pPr>
            <w:r>
              <w:rPr>
                <w:sz w:val="20"/>
              </w:rPr>
              <w:t xml:space="preserve">2 400 000,00</w:t>
            </w:r>
          </w:p>
        </w:tc>
      </w:tr>
      <w:tr>
        <w:tc>
          <w:tcPr>
            <w:tcW w:w="1191" w:type="dxa"/>
          </w:tcPr>
          <w:p>
            <w:pPr>
              <w:pStyle w:val="0"/>
              <w:jc w:val="center"/>
            </w:pPr>
            <w:r>
              <w:rPr>
                <w:sz w:val="20"/>
              </w:rPr>
              <w:t xml:space="preserve">1.3.</w:t>
            </w:r>
          </w:p>
        </w:tc>
        <w:tc>
          <w:tcPr>
            <w:tcW w:w="2551" w:type="dxa"/>
          </w:tcPr>
          <w:p>
            <w:pPr>
              <w:pStyle w:val="0"/>
            </w:pPr>
            <w:r>
              <w:rPr>
                <w:sz w:val="20"/>
              </w:rPr>
              <w:t xml:space="preserve">Пополнен фонд оцифрованных изданий Национальной электронной библиотеки книжными памятниками</w:t>
            </w:r>
          </w:p>
        </w:tc>
        <w:tc>
          <w:tcPr>
            <w:tcW w:w="1347" w:type="dxa"/>
          </w:tcPr>
          <w:p>
            <w:pPr>
              <w:pStyle w:val="0"/>
              <w:jc w:val="center"/>
            </w:pPr>
            <w:r>
              <w:rPr>
                <w:sz w:val="20"/>
              </w:rPr>
              <w:t xml:space="preserve">100 000,00</w:t>
            </w:r>
          </w:p>
        </w:tc>
        <w:tc>
          <w:tcPr>
            <w:tcW w:w="1531" w:type="dxa"/>
          </w:tcPr>
          <w:p>
            <w:pPr>
              <w:pStyle w:val="0"/>
              <w:jc w:val="center"/>
            </w:pPr>
            <w:r>
              <w:rPr>
                <w:sz w:val="20"/>
              </w:rPr>
              <w:t xml:space="preserve">100 000,00</w:t>
            </w:r>
          </w:p>
        </w:tc>
        <w:tc>
          <w:tcPr>
            <w:tcW w:w="1587" w:type="dxa"/>
          </w:tcPr>
          <w:p>
            <w:pPr>
              <w:pStyle w:val="0"/>
              <w:jc w:val="center"/>
            </w:pPr>
            <w:r>
              <w:rPr>
                <w:sz w:val="20"/>
              </w:rPr>
              <w:t xml:space="preserve">100 000,00</w:t>
            </w:r>
          </w:p>
        </w:tc>
        <w:tc>
          <w:tcPr>
            <w:tcW w:w="1347" w:type="dxa"/>
          </w:tcPr>
          <w:p>
            <w:pPr>
              <w:pStyle w:val="0"/>
              <w:jc w:val="center"/>
            </w:pPr>
            <w:r>
              <w:rPr>
                <w:sz w:val="20"/>
              </w:rPr>
              <w:t xml:space="preserve">100 000,00</w:t>
            </w:r>
          </w:p>
        </w:tc>
        <w:tc>
          <w:tcPr>
            <w:tcW w:w="1587" w:type="dxa"/>
          </w:tcPr>
          <w:p>
            <w:pPr>
              <w:pStyle w:val="0"/>
              <w:jc w:val="center"/>
            </w:pPr>
            <w:r>
              <w:rPr>
                <w:sz w:val="20"/>
              </w:rPr>
              <w:t xml:space="preserve">100 000,00</w:t>
            </w:r>
          </w:p>
        </w:tc>
        <w:tc>
          <w:tcPr>
            <w:tcW w:w="1531" w:type="dxa"/>
          </w:tcPr>
          <w:p>
            <w:pPr>
              <w:pStyle w:val="0"/>
              <w:jc w:val="center"/>
            </w:pPr>
            <w:r>
              <w:rPr>
                <w:sz w:val="20"/>
              </w:rPr>
              <w:t xml:space="preserve">100 000,00</w:t>
            </w:r>
          </w:p>
        </w:tc>
        <w:tc>
          <w:tcPr>
            <w:tcW w:w="1347" w:type="dxa"/>
          </w:tcPr>
          <w:p>
            <w:pPr>
              <w:pStyle w:val="0"/>
              <w:jc w:val="center"/>
            </w:pPr>
            <w:r>
              <w:rPr>
                <w:sz w:val="20"/>
              </w:rPr>
              <w:t xml:space="preserve">100 000,00</w:t>
            </w:r>
          </w:p>
        </w:tc>
        <w:tc>
          <w:tcPr>
            <w:tcW w:w="1348" w:type="dxa"/>
          </w:tcPr>
          <w:p>
            <w:pPr>
              <w:pStyle w:val="0"/>
              <w:jc w:val="center"/>
            </w:pPr>
            <w:r>
              <w:rPr>
                <w:sz w:val="20"/>
              </w:rPr>
              <w:t xml:space="preserve">100 000,00</w:t>
            </w:r>
          </w:p>
        </w:tc>
        <w:tc>
          <w:tcPr>
            <w:tcW w:w="1701" w:type="dxa"/>
          </w:tcPr>
          <w:p>
            <w:pPr>
              <w:pStyle w:val="0"/>
              <w:jc w:val="center"/>
            </w:pPr>
            <w:r>
              <w:rPr>
                <w:sz w:val="20"/>
              </w:rPr>
              <w:t xml:space="preserve">800 000,00</w:t>
            </w:r>
          </w:p>
        </w:tc>
      </w:tr>
      <w:tr>
        <w:tc>
          <w:tcPr>
            <w:tcW w:w="1191" w:type="dxa"/>
          </w:tcPr>
          <w:p>
            <w:pPr>
              <w:pStyle w:val="0"/>
              <w:jc w:val="center"/>
            </w:pPr>
            <w:r>
              <w:rPr>
                <w:sz w:val="20"/>
              </w:rPr>
              <w:t xml:space="preserve">1.3.1.</w:t>
            </w:r>
          </w:p>
        </w:tc>
        <w:tc>
          <w:tcPr>
            <w:tcW w:w="2551" w:type="dxa"/>
          </w:tcPr>
          <w:p>
            <w:pPr>
              <w:pStyle w:val="0"/>
            </w:pPr>
            <w:r>
              <w:rPr>
                <w:sz w:val="20"/>
              </w:rPr>
              <w:t xml:space="preserve">Консолидированный региональный бюджет, всего</w:t>
            </w:r>
          </w:p>
        </w:tc>
        <w:tc>
          <w:tcPr>
            <w:tcW w:w="1347" w:type="dxa"/>
          </w:tcPr>
          <w:p>
            <w:pPr>
              <w:pStyle w:val="0"/>
              <w:jc w:val="center"/>
            </w:pPr>
            <w:r>
              <w:rPr>
                <w:sz w:val="20"/>
              </w:rPr>
              <w:t xml:space="preserve">100 000,00</w:t>
            </w:r>
          </w:p>
        </w:tc>
        <w:tc>
          <w:tcPr>
            <w:tcW w:w="1531" w:type="dxa"/>
          </w:tcPr>
          <w:p>
            <w:pPr>
              <w:pStyle w:val="0"/>
              <w:jc w:val="center"/>
            </w:pPr>
            <w:r>
              <w:rPr>
                <w:sz w:val="20"/>
              </w:rPr>
              <w:t xml:space="preserve">100 000,00</w:t>
            </w:r>
          </w:p>
        </w:tc>
        <w:tc>
          <w:tcPr>
            <w:tcW w:w="1587" w:type="dxa"/>
          </w:tcPr>
          <w:p>
            <w:pPr>
              <w:pStyle w:val="0"/>
              <w:jc w:val="center"/>
            </w:pPr>
            <w:r>
              <w:rPr>
                <w:sz w:val="20"/>
              </w:rPr>
              <w:t xml:space="preserve">100 000,00</w:t>
            </w:r>
          </w:p>
        </w:tc>
        <w:tc>
          <w:tcPr>
            <w:tcW w:w="1347" w:type="dxa"/>
          </w:tcPr>
          <w:p>
            <w:pPr>
              <w:pStyle w:val="0"/>
              <w:jc w:val="center"/>
            </w:pPr>
            <w:r>
              <w:rPr>
                <w:sz w:val="20"/>
              </w:rPr>
              <w:t xml:space="preserve">100 000,00</w:t>
            </w:r>
          </w:p>
        </w:tc>
        <w:tc>
          <w:tcPr>
            <w:tcW w:w="1587" w:type="dxa"/>
          </w:tcPr>
          <w:p>
            <w:pPr>
              <w:pStyle w:val="0"/>
              <w:jc w:val="center"/>
            </w:pPr>
            <w:r>
              <w:rPr>
                <w:sz w:val="20"/>
              </w:rPr>
              <w:t xml:space="preserve">100 000,00</w:t>
            </w:r>
          </w:p>
        </w:tc>
        <w:tc>
          <w:tcPr>
            <w:tcW w:w="1531" w:type="dxa"/>
          </w:tcPr>
          <w:p>
            <w:pPr>
              <w:pStyle w:val="0"/>
              <w:jc w:val="center"/>
            </w:pPr>
            <w:r>
              <w:rPr>
                <w:sz w:val="20"/>
              </w:rPr>
              <w:t xml:space="preserve">100 000,00</w:t>
            </w:r>
          </w:p>
        </w:tc>
        <w:tc>
          <w:tcPr>
            <w:tcW w:w="1347" w:type="dxa"/>
          </w:tcPr>
          <w:p>
            <w:pPr>
              <w:pStyle w:val="0"/>
              <w:jc w:val="center"/>
            </w:pPr>
            <w:r>
              <w:rPr>
                <w:sz w:val="20"/>
              </w:rPr>
              <w:t xml:space="preserve">100 000,00</w:t>
            </w:r>
          </w:p>
        </w:tc>
        <w:tc>
          <w:tcPr>
            <w:tcW w:w="1348" w:type="dxa"/>
          </w:tcPr>
          <w:p>
            <w:pPr>
              <w:pStyle w:val="0"/>
              <w:jc w:val="center"/>
            </w:pPr>
            <w:r>
              <w:rPr>
                <w:sz w:val="20"/>
              </w:rPr>
              <w:t xml:space="preserve">100 000,00</w:t>
            </w:r>
          </w:p>
        </w:tc>
        <w:tc>
          <w:tcPr>
            <w:tcW w:w="1701" w:type="dxa"/>
          </w:tcPr>
          <w:p>
            <w:pPr>
              <w:pStyle w:val="0"/>
              <w:jc w:val="center"/>
            </w:pPr>
            <w:r>
              <w:rPr>
                <w:sz w:val="20"/>
              </w:rPr>
              <w:t xml:space="preserve">800 000,00</w:t>
            </w:r>
          </w:p>
        </w:tc>
      </w:tr>
      <w:tr>
        <w:tc>
          <w:tcPr>
            <w:tcW w:w="1191" w:type="dxa"/>
          </w:tcPr>
          <w:p>
            <w:pPr>
              <w:pStyle w:val="0"/>
              <w:jc w:val="center"/>
            </w:pPr>
            <w:r>
              <w:rPr>
                <w:sz w:val="20"/>
              </w:rPr>
              <w:t xml:space="preserve">1.3.1.1.</w:t>
            </w:r>
          </w:p>
        </w:tc>
        <w:tc>
          <w:tcPr>
            <w:tcW w:w="2551" w:type="dxa"/>
          </w:tcPr>
          <w:p>
            <w:pPr>
              <w:pStyle w:val="0"/>
            </w:pPr>
            <w:r>
              <w:rPr>
                <w:sz w:val="20"/>
              </w:rPr>
              <w:t xml:space="preserve">Региональный бюджет (всего), из них</w:t>
            </w:r>
          </w:p>
        </w:tc>
        <w:tc>
          <w:tcPr>
            <w:tcW w:w="1347" w:type="dxa"/>
          </w:tcPr>
          <w:p>
            <w:pPr>
              <w:pStyle w:val="0"/>
              <w:jc w:val="center"/>
            </w:pPr>
            <w:r>
              <w:rPr>
                <w:sz w:val="20"/>
              </w:rPr>
              <w:t xml:space="preserve">100 000,00</w:t>
            </w:r>
          </w:p>
        </w:tc>
        <w:tc>
          <w:tcPr>
            <w:tcW w:w="1531" w:type="dxa"/>
          </w:tcPr>
          <w:p>
            <w:pPr>
              <w:pStyle w:val="0"/>
              <w:jc w:val="center"/>
            </w:pPr>
            <w:r>
              <w:rPr>
                <w:sz w:val="20"/>
              </w:rPr>
              <w:t xml:space="preserve">100 000,00</w:t>
            </w:r>
          </w:p>
        </w:tc>
        <w:tc>
          <w:tcPr>
            <w:tcW w:w="1587" w:type="dxa"/>
          </w:tcPr>
          <w:p>
            <w:pPr>
              <w:pStyle w:val="0"/>
              <w:jc w:val="center"/>
            </w:pPr>
            <w:r>
              <w:rPr>
                <w:sz w:val="20"/>
              </w:rPr>
              <w:t xml:space="preserve">100 000,00</w:t>
            </w:r>
          </w:p>
        </w:tc>
        <w:tc>
          <w:tcPr>
            <w:tcW w:w="1347" w:type="dxa"/>
          </w:tcPr>
          <w:p>
            <w:pPr>
              <w:pStyle w:val="0"/>
              <w:jc w:val="center"/>
            </w:pPr>
            <w:r>
              <w:rPr>
                <w:sz w:val="20"/>
              </w:rPr>
              <w:t xml:space="preserve">100 000,00</w:t>
            </w:r>
          </w:p>
        </w:tc>
        <w:tc>
          <w:tcPr>
            <w:tcW w:w="1587" w:type="dxa"/>
          </w:tcPr>
          <w:p>
            <w:pPr>
              <w:pStyle w:val="0"/>
              <w:jc w:val="center"/>
            </w:pPr>
            <w:r>
              <w:rPr>
                <w:sz w:val="20"/>
              </w:rPr>
              <w:t xml:space="preserve">100 000,00</w:t>
            </w:r>
          </w:p>
        </w:tc>
        <w:tc>
          <w:tcPr>
            <w:tcW w:w="1531" w:type="dxa"/>
          </w:tcPr>
          <w:p>
            <w:pPr>
              <w:pStyle w:val="0"/>
              <w:jc w:val="center"/>
            </w:pPr>
            <w:r>
              <w:rPr>
                <w:sz w:val="20"/>
              </w:rPr>
              <w:t xml:space="preserve">100 000,00</w:t>
            </w:r>
          </w:p>
        </w:tc>
        <w:tc>
          <w:tcPr>
            <w:tcW w:w="1347" w:type="dxa"/>
          </w:tcPr>
          <w:p>
            <w:pPr>
              <w:pStyle w:val="0"/>
              <w:jc w:val="center"/>
            </w:pPr>
            <w:r>
              <w:rPr>
                <w:sz w:val="20"/>
              </w:rPr>
              <w:t xml:space="preserve">100 000,00</w:t>
            </w:r>
          </w:p>
        </w:tc>
        <w:tc>
          <w:tcPr>
            <w:tcW w:w="1348" w:type="dxa"/>
          </w:tcPr>
          <w:p>
            <w:pPr>
              <w:pStyle w:val="0"/>
              <w:jc w:val="center"/>
            </w:pPr>
            <w:r>
              <w:rPr>
                <w:sz w:val="20"/>
              </w:rPr>
              <w:t xml:space="preserve">100 000,00</w:t>
            </w:r>
          </w:p>
        </w:tc>
        <w:tc>
          <w:tcPr>
            <w:tcW w:w="1701" w:type="dxa"/>
          </w:tcPr>
          <w:p>
            <w:pPr>
              <w:pStyle w:val="0"/>
              <w:jc w:val="center"/>
            </w:pPr>
            <w:r>
              <w:rPr>
                <w:sz w:val="20"/>
              </w:rPr>
              <w:t xml:space="preserve">800 000,00</w:t>
            </w:r>
          </w:p>
        </w:tc>
      </w:tr>
      <w:tr>
        <w:tc>
          <w:tcPr>
            <w:tcW w:w="1191" w:type="dxa"/>
          </w:tcPr>
          <w:p>
            <w:pPr>
              <w:pStyle w:val="0"/>
              <w:jc w:val="center"/>
            </w:pPr>
            <w:r>
              <w:rPr>
                <w:sz w:val="20"/>
              </w:rPr>
              <w:t xml:space="preserve">1.4.</w:t>
            </w:r>
          </w:p>
        </w:tc>
        <w:tc>
          <w:tcPr>
            <w:tcW w:w="2551" w:type="dxa"/>
          </w:tcPr>
          <w:p>
            <w:pPr>
              <w:pStyle w:val="0"/>
            </w:pPr>
            <w:r>
              <w:rPr>
                <w:sz w:val="20"/>
              </w:rPr>
              <w:t xml:space="preserve">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tcW w:w="1191" w:type="dxa"/>
          </w:tcPr>
          <w:p>
            <w:pPr>
              <w:pStyle w:val="0"/>
              <w:jc w:val="center"/>
            </w:pPr>
            <w:r>
              <w:rPr>
                <w:sz w:val="20"/>
              </w:rPr>
              <w:t xml:space="preserve">1.4.1.</w:t>
            </w:r>
          </w:p>
        </w:tc>
        <w:tc>
          <w:tcPr>
            <w:tcW w:w="2551" w:type="dxa"/>
          </w:tcPr>
          <w:p>
            <w:pPr>
              <w:pStyle w:val="0"/>
            </w:pPr>
            <w:r>
              <w:rPr>
                <w:sz w:val="20"/>
              </w:rPr>
              <w:t xml:space="preserve">Консолидированный региональный бюджет, всего</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tcW w:w="1191" w:type="dxa"/>
          </w:tcPr>
          <w:p>
            <w:pPr>
              <w:pStyle w:val="0"/>
              <w:jc w:val="center"/>
            </w:pPr>
            <w:r>
              <w:rPr>
                <w:sz w:val="20"/>
              </w:rPr>
              <w:t xml:space="preserve">1.4.1.1.</w:t>
            </w:r>
          </w:p>
        </w:tc>
        <w:tc>
          <w:tcPr>
            <w:tcW w:w="2551" w:type="dxa"/>
          </w:tcPr>
          <w:p>
            <w:pPr>
              <w:pStyle w:val="0"/>
            </w:pPr>
            <w:r>
              <w:rPr>
                <w:sz w:val="20"/>
              </w:rPr>
              <w:t xml:space="preserve">Региональный бюджет (всего)</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tcW w:w="1191" w:type="dxa"/>
          </w:tcPr>
          <w:p>
            <w:pPr>
              <w:pStyle w:val="0"/>
              <w:jc w:val="center"/>
            </w:pPr>
            <w:r>
              <w:rPr>
                <w:sz w:val="20"/>
              </w:rPr>
              <w:t xml:space="preserve">1.4.1.1.1.</w:t>
            </w:r>
          </w:p>
        </w:tc>
        <w:tc>
          <w:tcPr>
            <w:tcW w:w="2551" w:type="dxa"/>
          </w:tcPr>
          <w:p>
            <w:pPr>
              <w:pStyle w:val="0"/>
            </w:pPr>
            <w:r>
              <w:rPr>
                <w:sz w:val="20"/>
              </w:rPr>
              <w:t xml:space="preserve">федеральные средства, поступившие в региональный бюджет</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2 500 000,00</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12 700 000,00</w:t>
            </w:r>
          </w:p>
        </w:tc>
      </w:tr>
      <w:tr>
        <w:tc>
          <w:tcPr>
            <w:tcW w:w="1191" w:type="dxa"/>
          </w:tcPr>
          <w:p>
            <w:pPr>
              <w:pStyle w:val="0"/>
              <w:jc w:val="center"/>
            </w:pPr>
            <w:r>
              <w:rPr>
                <w:sz w:val="20"/>
              </w:rPr>
              <w:t xml:space="preserve">1.4.1.1.2.</w:t>
            </w:r>
          </w:p>
        </w:tc>
        <w:tc>
          <w:tcPr>
            <w:tcW w:w="2551" w:type="dxa"/>
          </w:tcPr>
          <w:p>
            <w:pPr>
              <w:pStyle w:val="0"/>
            </w:pPr>
            <w:r>
              <w:rPr>
                <w:sz w:val="20"/>
              </w:rPr>
              <w:t xml:space="preserve">межбюджетные трансферты местным бюджетам всего</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tcW w:w="1191" w:type="dxa"/>
          </w:tcPr>
          <w:p>
            <w:pPr>
              <w:pStyle w:val="0"/>
              <w:jc w:val="center"/>
            </w:pPr>
            <w:r>
              <w:rPr>
                <w:sz w:val="20"/>
              </w:rPr>
              <w:t xml:space="preserve">1.4.1.2.</w:t>
            </w:r>
          </w:p>
        </w:tc>
        <w:tc>
          <w:tcPr>
            <w:tcW w:w="2551" w:type="dxa"/>
          </w:tcPr>
          <w:p>
            <w:pPr>
              <w:pStyle w:val="0"/>
            </w:pPr>
            <w:r>
              <w:rPr>
                <w:sz w:val="20"/>
              </w:rPr>
              <w:t xml:space="preserve">Свод бюджетов муниципальных образований</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gridSpan w:val="2"/>
            <w:tcW w:w="3742" w:type="dxa"/>
          </w:tcPr>
          <w:p>
            <w:pPr>
              <w:pStyle w:val="0"/>
            </w:pPr>
            <w:r>
              <w:rPr>
                <w:sz w:val="20"/>
              </w:rPr>
              <w:t xml:space="preserve">ИТОГО ПО РЕГИОНАЛЬНОМУ ПРОЕКТУ:</w:t>
            </w:r>
          </w:p>
        </w:tc>
        <w:tc>
          <w:tcPr>
            <w:tcW w:w="1347" w:type="dxa"/>
          </w:tcPr>
          <w:p>
            <w:pPr>
              <w:pStyle w:val="0"/>
              <w:jc w:val="center"/>
            </w:pPr>
            <w:r>
              <w:rPr>
                <w:sz w:val="20"/>
              </w:rPr>
              <w:t xml:space="preserve">600 000,00</w:t>
            </w:r>
          </w:p>
        </w:tc>
        <w:tc>
          <w:tcPr>
            <w:tcW w:w="1531" w:type="dxa"/>
          </w:tcPr>
          <w:p>
            <w:pPr>
              <w:pStyle w:val="0"/>
              <w:jc w:val="center"/>
            </w:pPr>
            <w:r>
              <w:rPr>
                <w:sz w:val="20"/>
              </w:rPr>
              <w:t xml:space="preserve">1 600 000,00</w:t>
            </w:r>
          </w:p>
        </w:tc>
        <w:tc>
          <w:tcPr>
            <w:tcW w:w="1587" w:type="dxa"/>
          </w:tcPr>
          <w:p>
            <w:pPr>
              <w:pStyle w:val="0"/>
              <w:jc w:val="center"/>
            </w:pPr>
            <w:r>
              <w:rPr>
                <w:sz w:val="20"/>
              </w:rPr>
              <w:t xml:space="preserve">1 600 000,00</w:t>
            </w:r>
          </w:p>
        </w:tc>
        <w:tc>
          <w:tcPr>
            <w:tcW w:w="1347" w:type="dxa"/>
          </w:tcPr>
          <w:p>
            <w:pPr>
              <w:pStyle w:val="0"/>
              <w:jc w:val="center"/>
            </w:pPr>
            <w:r>
              <w:rPr>
                <w:sz w:val="20"/>
              </w:rPr>
              <w:t xml:space="preserve">600 000,00</w:t>
            </w:r>
          </w:p>
        </w:tc>
        <w:tc>
          <w:tcPr>
            <w:tcW w:w="1587" w:type="dxa"/>
          </w:tcPr>
          <w:p>
            <w:pPr>
              <w:pStyle w:val="0"/>
              <w:jc w:val="center"/>
            </w:pPr>
            <w:r>
              <w:rPr>
                <w:sz w:val="20"/>
              </w:rPr>
              <w:t xml:space="preserve">8 800 000,00</w:t>
            </w:r>
          </w:p>
        </w:tc>
        <w:tc>
          <w:tcPr>
            <w:tcW w:w="1531" w:type="dxa"/>
          </w:tcPr>
          <w:p>
            <w:pPr>
              <w:pStyle w:val="0"/>
              <w:jc w:val="center"/>
            </w:pPr>
            <w:r>
              <w:rPr>
                <w:sz w:val="20"/>
              </w:rPr>
              <w:t xml:space="preserve">3 231 578,95</w:t>
            </w:r>
          </w:p>
        </w:tc>
        <w:tc>
          <w:tcPr>
            <w:tcW w:w="1347" w:type="dxa"/>
          </w:tcPr>
          <w:p>
            <w:pPr>
              <w:pStyle w:val="0"/>
              <w:jc w:val="center"/>
            </w:pPr>
            <w:r>
              <w:rPr>
                <w:sz w:val="20"/>
              </w:rPr>
              <w:t xml:space="preserve">600 000,00</w:t>
            </w:r>
          </w:p>
        </w:tc>
        <w:tc>
          <w:tcPr>
            <w:tcW w:w="1348" w:type="dxa"/>
          </w:tcPr>
          <w:p>
            <w:pPr>
              <w:pStyle w:val="0"/>
              <w:jc w:val="center"/>
            </w:pPr>
            <w:r>
              <w:rPr>
                <w:sz w:val="20"/>
              </w:rPr>
              <w:t xml:space="preserve">600 000,00</w:t>
            </w:r>
          </w:p>
        </w:tc>
        <w:tc>
          <w:tcPr>
            <w:tcW w:w="1701" w:type="dxa"/>
          </w:tcPr>
          <w:p>
            <w:pPr>
              <w:pStyle w:val="0"/>
              <w:jc w:val="center"/>
            </w:pPr>
            <w:r>
              <w:rPr>
                <w:sz w:val="20"/>
              </w:rPr>
              <w:t xml:space="preserve">17 631 578,95</w:t>
            </w:r>
          </w:p>
        </w:tc>
      </w:tr>
      <w:tr>
        <w:tc>
          <w:tcPr>
            <w:gridSpan w:val="2"/>
            <w:tcW w:w="3742" w:type="dxa"/>
          </w:tcPr>
          <w:p>
            <w:pPr>
              <w:pStyle w:val="0"/>
            </w:pPr>
            <w:r>
              <w:rPr>
                <w:sz w:val="20"/>
              </w:rPr>
              <w:t xml:space="preserve">Консолидированный региональный бюджет, из них</w:t>
            </w:r>
          </w:p>
        </w:tc>
        <w:tc>
          <w:tcPr>
            <w:tcW w:w="1347" w:type="dxa"/>
          </w:tcPr>
          <w:p>
            <w:pPr>
              <w:pStyle w:val="0"/>
              <w:jc w:val="center"/>
            </w:pPr>
            <w:r>
              <w:rPr>
                <w:sz w:val="20"/>
              </w:rPr>
              <w:t xml:space="preserve">600 000,00</w:t>
            </w:r>
          </w:p>
        </w:tc>
        <w:tc>
          <w:tcPr>
            <w:tcW w:w="1531" w:type="dxa"/>
          </w:tcPr>
          <w:p>
            <w:pPr>
              <w:pStyle w:val="0"/>
              <w:jc w:val="center"/>
            </w:pPr>
            <w:r>
              <w:rPr>
                <w:sz w:val="20"/>
              </w:rPr>
              <w:t xml:space="preserve">1 600 000,00</w:t>
            </w:r>
          </w:p>
        </w:tc>
        <w:tc>
          <w:tcPr>
            <w:tcW w:w="1587" w:type="dxa"/>
          </w:tcPr>
          <w:p>
            <w:pPr>
              <w:pStyle w:val="0"/>
              <w:jc w:val="center"/>
            </w:pPr>
            <w:r>
              <w:rPr>
                <w:sz w:val="20"/>
              </w:rPr>
              <w:t xml:space="preserve">1 600 000,00</w:t>
            </w:r>
          </w:p>
        </w:tc>
        <w:tc>
          <w:tcPr>
            <w:tcW w:w="1347" w:type="dxa"/>
          </w:tcPr>
          <w:p>
            <w:pPr>
              <w:pStyle w:val="0"/>
              <w:jc w:val="center"/>
            </w:pPr>
            <w:r>
              <w:rPr>
                <w:sz w:val="20"/>
              </w:rPr>
              <w:t xml:space="preserve">600 000,00</w:t>
            </w:r>
          </w:p>
        </w:tc>
        <w:tc>
          <w:tcPr>
            <w:tcW w:w="1587" w:type="dxa"/>
          </w:tcPr>
          <w:p>
            <w:pPr>
              <w:pStyle w:val="0"/>
              <w:jc w:val="center"/>
            </w:pPr>
            <w:r>
              <w:rPr>
                <w:sz w:val="20"/>
              </w:rPr>
              <w:t xml:space="preserve">8 800 000,00</w:t>
            </w:r>
          </w:p>
        </w:tc>
        <w:tc>
          <w:tcPr>
            <w:tcW w:w="1531" w:type="dxa"/>
          </w:tcPr>
          <w:p>
            <w:pPr>
              <w:pStyle w:val="0"/>
              <w:jc w:val="center"/>
            </w:pPr>
            <w:r>
              <w:rPr>
                <w:sz w:val="20"/>
              </w:rPr>
              <w:t xml:space="preserve">3 231 578,95</w:t>
            </w:r>
          </w:p>
        </w:tc>
        <w:tc>
          <w:tcPr>
            <w:tcW w:w="1347" w:type="dxa"/>
          </w:tcPr>
          <w:p>
            <w:pPr>
              <w:pStyle w:val="0"/>
              <w:jc w:val="center"/>
            </w:pPr>
            <w:r>
              <w:rPr>
                <w:sz w:val="20"/>
              </w:rPr>
              <w:t xml:space="preserve">600 000,00</w:t>
            </w:r>
          </w:p>
        </w:tc>
        <w:tc>
          <w:tcPr>
            <w:tcW w:w="1348" w:type="dxa"/>
          </w:tcPr>
          <w:p>
            <w:pPr>
              <w:pStyle w:val="0"/>
              <w:jc w:val="center"/>
            </w:pPr>
            <w:r>
              <w:rPr>
                <w:sz w:val="20"/>
              </w:rPr>
              <w:t xml:space="preserve">600 000,00</w:t>
            </w:r>
          </w:p>
        </w:tc>
        <w:tc>
          <w:tcPr>
            <w:tcW w:w="1701" w:type="dxa"/>
          </w:tcPr>
          <w:p>
            <w:pPr>
              <w:pStyle w:val="0"/>
              <w:jc w:val="center"/>
            </w:pPr>
            <w:r>
              <w:rPr>
                <w:sz w:val="20"/>
              </w:rPr>
              <w:t xml:space="preserve">17 631 578,95</w:t>
            </w:r>
          </w:p>
        </w:tc>
      </w:tr>
      <w:tr>
        <w:tc>
          <w:tcPr>
            <w:gridSpan w:val="2"/>
            <w:tcW w:w="3742" w:type="dxa"/>
          </w:tcPr>
          <w:p>
            <w:pPr>
              <w:pStyle w:val="0"/>
              <w:ind w:firstLine="283"/>
            </w:pPr>
            <w:r>
              <w:rPr>
                <w:sz w:val="20"/>
              </w:rPr>
              <w:t xml:space="preserve">федеральные средства, поступившие в региональный бюджет</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2 500 000,00</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12 700 000,00</w:t>
            </w:r>
          </w:p>
        </w:tc>
      </w:tr>
      <w:tr>
        <w:tc>
          <w:tcPr>
            <w:gridSpan w:val="2"/>
            <w:tcW w:w="3742" w:type="dxa"/>
          </w:tcPr>
          <w:p>
            <w:pPr>
              <w:pStyle w:val="0"/>
              <w:ind w:firstLine="283"/>
            </w:pPr>
            <w:r>
              <w:rPr>
                <w:sz w:val="20"/>
              </w:rPr>
              <w:t xml:space="preserve">межбюджетные трансферты местным бюджетам всего</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gridSpan w:val="2"/>
            <w:tcW w:w="3742" w:type="dxa"/>
          </w:tcPr>
          <w:p>
            <w:pPr>
              <w:pStyle w:val="0"/>
              <w:ind w:firstLine="283"/>
            </w:pPr>
            <w:r>
              <w:rPr>
                <w:sz w:val="20"/>
              </w:rPr>
              <w:t xml:space="preserve">Бюджеты территориальных государственных внебюджетных фондов (бюджеты ТФОМС)</w:t>
            </w:r>
          </w:p>
        </w:tc>
        <w:tc>
          <w:tcPr>
            <w:tcW w:w="134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3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347" w:type="dxa"/>
          </w:tcPr>
          <w:p>
            <w:pPr>
              <w:pStyle w:val="0"/>
            </w:pPr>
            <w:r>
              <w:rPr>
                <w:sz w:val="20"/>
              </w:rPr>
            </w:r>
          </w:p>
        </w:tc>
        <w:tc>
          <w:tcPr>
            <w:tcW w:w="1348" w:type="dxa"/>
          </w:tcPr>
          <w:p>
            <w:pPr>
              <w:pStyle w:val="0"/>
            </w:pPr>
            <w:r>
              <w:rPr>
                <w:sz w:val="20"/>
              </w:rPr>
            </w:r>
          </w:p>
        </w:tc>
        <w:tc>
          <w:tcPr>
            <w:tcW w:w="1701" w:type="dxa"/>
          </w:tcPr>
          <w:p>
            <w:pPr>
              <w:pStyle w:val="0"/>
            </w:pPr>
            <w:r>
              <w:rPr>
                <w:sz w:val="20"/>
              </w:rPr>
            </w:r>
          </w:p>
        </w:tc>
      </w:tr>
      <w:tr>
        <w:tc>
          <w:tcPr>
            <w:gridSpan w:val="2"/>
            <w:tcW w:w="3742" w:type="dxa"/>
          </w:tcPr>
          <w:p>
            <w:pPr>
              <w:pStyle w:val="0"/>
              <w:ind w:firstLine="283"/>
            </w:pPr>
            <w:r>
              <w:rPr>
                <w:sz w:val="20"/>
              </w:rPr>
              <w:t xml:space="preserve">Свод бюджетов муниципальных образований</w:t>
            </w:r>
          </w:p>
        </w:tc>
        <w:tc>
          <w:tcPr>
            <w:tcW w:w="1347" w:type="dxa"/>
          </w:tcPr>
          <w:p>
            <w:pPr>
              <w:pStyle w:val="0"/>
            </w:pPr>
            <w:r>
              <w:rPr>
                <w:sz w:val="20"/>
              </w:rPr>
            </w:r>
          </w:p>
        </w:tc>
        <w:tc>
          <w:tcPr>
            <w:tcW w:w="1531" w:type="dxa"/>
          </w:tcPr>
          <w:p>
            <w:pPr>
              <w:pStyle w:val="0"/>
              <w:jc w:val="center"/>
            </w:pPr>
            <w:r>
              <w:rPr>
                <w:sz w:val="20"/>
              </w:rPr>
              <w:t xml:space="preserve">1 000 000,00</w:t>
            </w:r>
          </w:p>
        </w:tc>
        <w:tc>
          <w:tcPr>
            <w:tcW w:w="1587" w:type="dxa"/>
          </w:tcPr>
          <w:p>
            <w:pPr>
              <w:pStyle w:val="0"/>
              <w:jc w:val="center"/>
            </w:pPr>
            <w:r>
              <w:rPr>
                <w:sz w:val="20"/>
              </w:rPr>
              <w:t xml:space="preserve">1 000 000,00</w:t>
            </w:r>
          </w:p>
        </w:tc>
        <w:tc>
          <w:tcPr>
            <w:tcW w:w="1347" w:type="dxa"/>
          </w:tcPr>
          <w:p>
            <w:pPr>
              <w:pStyle w:val="0"/>
            </w:pPr>
            <w:r>
              <w:rPr>
                <w:sz w:val="20"/>
              </w:rPr>
            </w:r>
          </w:p>
        </w:tc>
        <w:tc>
          <w:tcPr>
            <w:tcW w:w="1587" w:type="dxa"/>
          </w:tcPr>
          <w:p>
            <w:pPr>
              <w:pStyle w:val="0"/>
              <w:jc w:val="center"/>
            </w:pPr>
            <w:r>
              <w:rPr>
                <w:sz w:val="20"/>
              </w:rPr>
              <w:t xml:space="preserve">8 200 000,00</w:t>
            </w:r>
          </w:p>
        </w:tc>
        <w:tc>
          <w:tcPr>
            <w:tcW w:w="1531" w:type="dxa"/>
          </w:tcPr>
          <w:p>
            <w:pPr>
              <w:pStyle w:val="0"/>
              <w:jc w:val="center"/>
            </w:pPr>
            <w:r>
              <w:rPr>
                <w:sz w:val="20"/>
              </w:rPr>
              <w:t xml:space="preserve">2 631 578,95</w:t>
            </w:r>
          </w:p>
        </w:tc>
        <w:tc>
          <w:tcPr>
            <w:tcW w:w="1347" w:type="dxa"/>
          </w:tcPr>
          <w:p>
            <w:pPr>
              <w:pStyle w:val="0"/>
            </w:pPr>
            <w:r>
              <w:rPr>
                <w:sz w:val="20"/>
              </w:rPr>
            </w:r>
          </w:p>
        </w:tc>
        <w:tc>
          <w:tcPr>
            <w:tcW w:w="1348" w:type="dxa"/>
          </w:tcPr>
          <w:p>
            <w:pPr>
              <w:pStyle w:val="0"/>
            </w:pPr>
            <w:r>
              <w:rPr>
                <w:sz w:val="20"/>
              </w:rPr>
            </w:r>
          </w:p>
        </w:tc>
        <w:tc>
          <w:tcPr>
            <w:tcW w:w="1701" w:type="dxa"/>
          </w:tcPr>
          <w:p>
            <w:pPr>
              <w:pStyle w:val="0"/>
              <w:jc w:val="center"/>
            </w:pPr>
            <w:r>
              <w:rPr>
                <w:sz w:val="20"/>
              </w:rPr>
              <w:t xml:space="preserve">12 831 578,95</w:t>
            </w:r>
          </w:p>
        </w:tc>
      </w:tr>
      <w:tr>
        <w:tc>
          <w:tcPr>
            <w:gridSpan w:val="2"/>
            <w:tcW w:w="3742" w:type="dxa"/>
          </w:tcPr>
          <w:p>
            <w:pPr>
              <w:pStyle w:val="0"/>
            </w:pPr>
            <w:r>
              <w:rPr>
                <w:sz w:val="20"/>
              </w:rPr>
              <w:t xml:space="preserve">Бюджеты государственных внебюджетных фондов Российской Федерации, всего</w:t>
            </w:r>
          </w:p>
        </w:tc>
        <w:tc>
          <w:tcPr>
            <w:tcW w:w="134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3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347" w:type="dxa"/>
          </w:tcPr>
          <w:p>
            <w:pPr>
              <w:pStyle w:val="0"/>
            </w:pPr>
            <w:r>
              <w:rPr>
                <w:sz w:val="20"/>
              </w:rPr>
            </w:r>
          </w:p>
        </w:tc>
        <w:tc>
          <w:tcPr>
            <w:tcW w:w="1348" w:type="dxa"/>
          </w:tcPr>
          <w:p>
            <w:pPr>
              <w:pStyle w:val="0"/>
            </w:pPr>
            <w:r>
              <w:rPr>
                <w:sz w:val="20"/>
              </w:rPr>
            </w:r>
          </w:p>
        </w:tc>
        <w:tc>
          <w:tcPr>
            <w:tcW w:w="1701" w:type="dxa"/>
          </w:tcPr>
          <w:p>
            <w:pPr>
              <w:pStyle w:val="0"/>
            </w:pPr>
            <w:r>
              <w:rPr>
                <w:sz w:val="20"/>
              </w:rPr>
            </w:r>
          </w:p>
        </w:tc>
      </w:tr>
      <w:tr>
        <w:tc>
          <w:tcPr>
            <w:gridSpan w:val="2"/>
            <w:tcW w:w="3742" w:type="dxa"/>
          </w:tcPr>
          <w:p>
            <w:pPr>
              <w:pStyle w:val="0"/>
            </w:pPr>
            <w:r>
              <w:rPr>
                <w:sz w:val="20"/>
              </w:rPr>
              <w:t xml:space="preserve">Внебюджетные источники, всего</w:t>
            </w:r>
          </w:p>
        </w:tc>
        <w:tc>
          <w:tcPr>
            <w:tcW w:w="134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34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347" w:type="dxa"/>
          </w:tcPr>
          <w:p>
            <w:pPr>
              <w:pStyle w:val="0"/>
            </w:pPr>
            <w:r>
              <w:rPr>
                <w:sz w:val="20"/>
              </w:rPr>
            </w:r>
          </w:p>
        </w:tc>
        <w:tc>
          <w:tcPr>
            <w:tcW w:w="1348" w:type="dxa"/>
          </w:tcPr>
          <w:p>
            <w:pPr>
              <w:pStyle w:val="0"/>
            </w:pPr>
            <w:r>
              <w:rPr>
                <w:sz w:val="20"/>
              </w:rPr>
            </w:r>
          </w:p>
        </w:tc>
        <w:tc>
          <w:tcPr>
            <w:tcW w:w="1701"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Помесячный план исполнения регионального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в 2024 году</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62"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680"/>
        <w:gridCol w:w="680"/>
        <w:gridCol w:w="680"/>
        <w:gridCol w:w="680"/>
        <w:gridCol w:w="680"/>
        <w:gridCol w:w="680"/>
        <w:gridCol w:w="680"/>
        <w:gridCol w:w="1304"/>
        <w:gridCol w:w="1417"/>
        <w:gridCol w:w="1417"/>
        <w:gridCol w:w="1417"/>
        <w:gridCol w:w="1587"/>
      </w:tblGrid>
      <w:tr>
        <w:tc>
          <w:tcPr>
            <w:tcW w:w="567"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 (результата)</w:t>
            </w:r>
          </w:p>
        </w:tc>
        <w:tc>
          <w:tcPr>
            <w:gridSpan w:val="11"/>
            <w:tcW w:w="10315" w:type="dxa"/>
          </w:tcPr>
          <w:p>
            <w:pPr>
              <w:pStyle w:val="0"/>
              <w:jc w:val="center"/>
            </w:pPr>
            <w:r>
              <w:rPr>
                <w:sz w:val="20"/>
              </w:rPr>
              <w:t xml:space="preserve">План исполнения нарастающим итогом (рублей)</w:t>
            </w:r>
          </w:p>
        </w:tc>
        <w:tc>
          <w:tcPr>
            <w:tcW w:w="1587" w:type="dxa"/>
            <w:vMerge w:val="restart"/>
          </w:tcPr>
          <w:p>
            <w:pPr>
              <w:pStyle w:val="0"/>
              <w:jc w:val="center"/>
            </w:pPr>
            <w:r>
              <w:rPr>
                <w:sz w:val="20"/>
              </w:rPr>
              <w:t xml:space="preserve">Всего на конец 2024 года (рублей)</w:t>
            </w:r>
          </w:p>
        </w:tc>
      </w:tr>
      <w:tr>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1304" w:type="dxa"/>
          </w:tcPr>
          <w:p>
            <w:pPr>
              <w:pStyle w:val="0"/>
              <w:jc w:val="center"/>
            </w:pPr>
            <w:r>
              <w:rPr>
                <w:sz w:val="20"/>
              </w:rPr>
              <w:t xml:space="preserve">авг.</w:t>
            </w:r>
          </w:p>
        </w:tc>
        <w:tc>
          <w:tcPr>
            <w:tcW w:w="1417" w:type="dxa"/>
          </w:tcPr>
          <w:p>
            <w:pPr>
              <w:pStyle w:val="0"/>
              <w:jc w:val="center"/>
            </w:pPr>
            <w:r>
              <w:rPr>
                <w:sz w:val="20"/>
              </w:rPr>
              <w:t xml:space="preserve">сент.</w:t>
            </w:r>
          </w:p>
        </w:tc>
        <w:tc>
          <w:tcPr>
            <w:tcW w:w="1417" w:type="dxa"/>
          </w:tcPr>
          <w:p>
            <w:pPr>
              <w:pStyle w:val="0"/>
              <w:jc w:val="center"/>
            </w:pPr>
            <w:r>
              <w:rPr>
                <w:sz w:val="20"/>
              </w:rPr>
              <w:t xml:space="preserve">окт.</w:t>
            </w:r>
          </w:p>
        </w:tc>
        <w:tc>
          <w:tcPr>
            <w:tcW w:w="1417" w:type="dxa"/>
          </w:tcPr>
          <w:p>
            <w:pPr>
              <w:pStyle w:val="0"/>
              <w:jc w:val="center"/>
            </w:pPr>
            <w:r>
              <w:rPr>
                <w:sz w:val="20"/>
              </w:rPr>
              <w:t xml:space="preserve">нояб.</w:t>
            </w:r>
          </w:p>
        </w:tc>
        <w:tc>
          <w:tcPr>
            <w:vMerge w:val="continue"/>
          </w:tcPr>
          <w:p/>
        </w:tc>
      </w:tr>
      <w:tr>
        <w:tc>
          <w:tcPr>
            <w:tcW w:w="567" w:type="dxa"/>
          </w:tcPr>
          <w:p>
            <w:pPr>
              <w:pStyle w:val="0"/>
              <w:jc w:val="center"/>
            </w:pPr>
            <w:r>
              <w:rPr>
                <w:sz w:val="20"/>
              </w:rPr>
              <w:t xml:space="preserve">1</w:t>
            </w:r>
          </w:p>
        </w:tc>
        <w:tc>
          <w:tcPr>
            <w:gridSpan w:val="13"/>
            <w:tcW w:w="13943"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567" w:type="dxa"/>
          </w:tcPr>
          <w:p>
            <w:pPr>
              <w:pStyle w:val="0"/>
              <w:jc w:val="center"/>
            </w:pPr>
            <w:r>
              <w:rPr>
                <w:sz w:val="20"/>
              </w:rPr>
              <w:t xml:space="preserve">1.1</w:t>
            </w:r>
          </w:p>
        </w:tc>
        <w:tc>
          <w:tcPr>
            <w:tcW w:w="2041" w:type="dxa"/>
          </w:tcPr>
          <w:p>
            <w:pPr>
              <w:pStyle w:val="0"/>
            </w:pPr>
            <w:r>
              <w:rPr>
                <w:sz w:val="20"/>
              </w:rPr>
              <w:t xml:space="preserve">Мероприятие (результат) "Организованы онлайн-трансляции мероприятий, размещаемых на портале "</w:t>
            </w:r>
            <w:r>
              <w:rPr>
                <w:sz w:val="20"/>
              </w:rPr>
              <w:t xml:space="preserve">Культура.РФ</w:t>
            </w:r>
            <w:r>
              <w:rPr>
                <w:sz w:val="20"/>
              </w:rPr>
              <w:t xml:space="preserve">"</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200000,00</w:t>
            </w:r>
          </w:p>
        </w:tc>
        <w:tc>
          <w:tcPr>
            <w:tcW w:w="1417" w:type="dxa"/>
          </w:tcPr>
          <w:p>
            <w:pPr>
              <w:pStyle w:val="0"/>
              <w:jc w:val="center"/>
            </w:pPr>
            <w:r>
              <w:rPr>
                <w:sz w:val="20"/>
              </w:rPr>
              <w:t xml:space="preserve">200000,00</w:t>
            </w:r>
          </w:p>
        </w:tc>
        <w:tc>
          <w:tcPr>
            <w:tcW w:w="1417" w:type="dxa"/>
          </w:tcPr>
          <w:p>
            <w:pPr>
              <w:pStyle w:val="0"/>
              <w:jc w:val="center"/>
            </w:pPr>
            <w:r>
              <w:rPr>
                <w:sz w:val="20"/>
              </w:rPr>
              <w:t xml:space="preserve">200000,00</w:t>
            </w:r>
          </w:p>
        </w:tc>
        <w:tc>
          <w:tcPr>
            <w:tcW w:w="1587" w:type="dxa"/>
          </w:tcPr>
          <w:p>
            <w:pPr>
              <w:pStyle w:val="0"/>
              <w:jc w:val="center"/>
            </w:pPr>
            <w:r>
              <w:rPr>
                <w:sz w:val="20"/>
              </w:rPr>
              <w:t xml:space="preserve">200 000,00</w:t>
            </w:r>
          </w:p>
        </w:tc>
      </w:tr>
      <w:tr>
        <w:tc>
          <w:tcPr>
            <w:tcW w:w="567" w:type="dxa"/>
          </w:tcPr>
          <w:p>
            <w:pPr>
              <w:pStyle w:val="0"/>
              <w:jc w:val="center"/>
            </w:pPr>
            <w:r>
              <w:rPr>
                <w:sz w:val="20"/>
              </w:rPr>
              <w:t xml:space="preserve">1.2</w:t>
            </w:r>
          </w:p>
        </w:tc>
        <w:tc>
          <w:tcPr>
            <w:tcW w:w="2041" w:type="dxa"/>
          </w:tcPr>
          <w:p>
            <w:pPr>
              <w:pStyle w:val="0"/>
            </w:pPr>
            <w:r>
              <w:rPr>
                <w:sz w:val="20"/>
              </w:rPr>
              <w:t xml:space="preserve">Мероприятие (результат) "Созданы мультимедиа-гиды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jc w:val="center"/>
            </w:pPr>
            <w:r>
              <w:rPr>
                <w:sz w:val="20"/>
              </w:rPr>
              <w:t xml:space="preserve">50000,00</w:t>
            </w:r>
          </w:p>
        </w:tc>
        <w:tc>
          <w:tcPr>
            <w:tcW w:w="1417" w:type="dxa"/>
          </w:tcPr>
          <w:p>
            <w:pPr>
              <w:pStyle w:val="0"/>
              <w:jc w:val="center"/>
            </w:pPr>
            <w:r>
              <w:rPr>
                <w:sz w:val="20"/>
              </w:rPr>
              <w:t xml:space="preserve">100000,00</w:t>
            </w:r>
          </w:p>
        </w:tc>
        <w:tc>
          <w:tcPr>
            <w:tcW w:w="1417" w:type="dxa"/>
          </w:tcPr>
          <w:p>
            <w:pPr>
              <w:pStyle w:val="0"/>
              <w:jc w:val="center"/>
            </w:pPr>
            <w:r>
              <w:rPr>
                <w:sz w:val="20"/>
              </w:rPr>
              <w:t xml:space="preserve">300000,00</w:t>
            </w:r>
          </w:p>
        </w:tc>
        <w:tc>
          <w:tcPr>
            <w:tcW w:w="1417" w:type="dxa"/>
          </w:tcPr>
          <w:p>
            <w:pPr>
              <w:pStyle w:val="0"/>
              <w:jc w:val="center"/>
            </w:pPr>
            <w:r>
              <w:rPr>
                <w:sz w:val="20"/>
              </w:rPr>
              <w:t xml:space="preserve">300000,00</w:t>
            </w:r>
          </w:p>
        </w:tc>
        <w:tc>
          <w:tcPr>
            <w:tcW w:w="1587" w:type="dxa"/>
          </w:tcPr>
          <w:p>
            <w:pPr>
              <w:pStyle w:val="0"/>
              <w:jc w:val="center"/>
            </w:pPr>
            <w:r>
              <w:rPr>
                <w:sz w:val="20"/>
              </w:rPr>
              <w:t xml:space="preserve">300 000,00</w:t>
            </w:r>
          </w:p>
        </w:tc>
      </w:tr>
      <w:tr>
        <w:tc>
          <w:tcPr>
            <w:tcW w:w="567" w:type="dxa"/>
          </w:tcPr>
          <w:p>
            <w:pPr>
              <w:pStyle w:val="0"/>
              <w:jc w:val="center"/>
            </w:pPr>
            <w:r>
              <w:rPr>
                <w:sz w:val="20"/>
              </w:rPr>
              <w:t xml:space="preserve">1.3</w:t>
            </w:r>
          </w:p>
        </w:tc>
        <w:tc>
          <w:tcPr>
            <w:tcW w:w="2041" w:type="dxa"/>
          </w:tcPr>
          <w:p>
            <w:pPr>
              <w:pStyle w:val="0"/>
            </w:pPr>
            <w:r>
              <w:rPr>
                <w:sz w:val="20"/>
              </w:rPr>
              <w:t xml:space="preserve">Мероприятие (результат) "Пополнен фонд оцифрованных изданий Национальной электронной библиотеки книжными памятниками"</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30000,00</w:t>
            </w:r>
          </w:p>
        </w:tc>
        <w:tc>
          <w:tcPr>
            <w:tcW w:w="1417" w:type="dxa"/>
          </w:tcPr>
          <w:p>
            <w:pPr>
              <w:pStyle w:val="0"/>
              <w:jc w:val="center"/>
            </w:pPr>
            <w:r>
              <w:rPr>
                <w:sz w:val="20"/>
              </w:rPr>
              <w:t xml:space="preserve">100000,00</w:t>
            </w:r>
          </w:p>
        </w:tc>
        <w:tc>
          <w:tcPr>
            <w:tcW w:w="1417" w:type="dxa"/>
          </w:tcPr>
          <w:p>
            <w:pPr>
              <w:pStyle w:val="0"/>
              <w:jc w:val="center"/>
            </w:pPr>
            <w:r>
              <w:rPr>
                <w:sz w:val="20"/>
              </w:rPr>
              <w:t xml:space="preserve">100000,00</w:t>
            </w:r>
          </w:p>
        </w:tc>
        <w:tc>
          <w:tcPr>
            <w:tcW w:w="1587" w:type="dxa"/>
          </w:tcPr>
          <w:p>
            <w:pPr>
              <w:pStyle w:val="0"/>
              <w:jc w:val="center"/>
            </w:pPr>
            <w:r>
              <w:rPr>
                <w:sz w:val="20"/>
              </w:rPr>
              <w:t xml:space="preserve">100 000,00</w:t>
            </w:r>
          </w:p>
        </w:tc>
      </w:tr>
      <w:tr>
        <w:tc>
          <w:tcPr>
            <w:tcW w:w="567" w:type="dxa"/>
          </w:tcPr>
          <w:p>
            <w:pPr>
              <w:pStyle w:val="0"/>
              <w:jc w:val="center"/>
            </w:pPr>
            <w:r>
              <w:rPr>
                <w:sz w:val="20"/>
              </w:rPr>
              <w:t xml:space="preserve">1.4</w:t>
            </w:r>
          </w:p>
        </w:tc>
        <w:tc>
          <w:tcPr>
            <w:tcW w:w="2041" w:type="dxa"/>
          </w:tcPr>
          <w:p>
            <w:pPr>
              <w:pStyle w:val="0"/>
            </w:pPr>
            <w:r>
              <w:rPr>
                <w:sz w:val="20"/>
              </w:rPr>
              <w:t xml:space="preserve">Мероприятие (результат) "Созданы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jc w:val="center"/>
            </w:pPr>
            <w:r>
              <w:rPr>
                <w:sz w:val="20"/>
              </w:rPr>
              <w:t xml:space="preserve">500000,00</w:t>
            </w:r>
          </w:p>
        </w:tc>
        <w:tc>
          <w:tcPr>
            <w:tcW w:w="1417" w:type="dxa"/>
          </w:tcPr>
          <w:p>
            <w:pPr>
              <w:pStyle w:val="0"/>
              <w:jc w:val="center"/>
            </w:pPr>
            <w:r>
              <w:rPr>
                <w:sz w:val="20"/>
              </w:rPr>
              <w:t xml:space="preserve">1200000,00</w:t>
            </w:r>
          </w:p>
        </w:tc>
        <w:tc>
          <w:tcPr>
            <w:tcW w:w="1417" w:type="dxa"/>
          </w:tcPr>
          <w:p>
            <w:pPr>
              <w:pStyle w:val="0"/>
              <w:jc w:val="center"/>
            </w:pPr>
            <w:r>
              <w:rPr>
                <w:sz w:val="20"/>
              </w:rPr>
              <w:t xml:space="preserve">1850000,00</w:t>
            </w:r>
          </w:p>
        </w:tc>
        <w:tc>
          <w:tcPr>
            <w:tcW w:w="1417" w:type="dxa"/>
          </w:tcPr>
          <w:p>
            <w:pPr>
              <w:pStyle w:val="0"/>
              <w:jc w:val="center"/>
            </w:pPr>
            <w:r>
              <w:rPr>
                <w:sz w:val="20"/>
              </w:rPr>
              <w:t xml:space="preserve">2000000,00</w:t>
            </w:r>
          </w:p>
        </w:tc>
        <w:tc>
          <w:tcPr>
            <w:tcW w:w="1587" w:type="dxa"/>
          </w:tcPr>
          <w:p>
            <w:pPr>
              <w:pStyle w:val="0"/>
              <w:jc w:val="center"/>
            </w:pPr>
            <w:r>
              <w:rPr>
                <w:sz w:val="20"/>
              </w:rPr>
              <w:t xml:space="preserve">2 658 160,56</w:t>
            </w:r>
          </w:p>
        </w:tc>
      </w:tr>
      <w:tr>
        <w:tc>
          <w:tcPr>
            <w:gridSpan w:val="2"/>
            <w:tcW w:w="2608" w:type="dxa"/>
          </w:tcPr>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304" w:type="dxa"/>
          </w:tcPr>
          <w:p>
            <w:pPr>
              <w:pStyle w:val="0"/>
              <w:jc w:val="center"/>
            </w:pPr>
            <w:r>
              <w:rPr>
                <w:sz w:val="20"/>
              </w:rPr>
              <w:t xml:space="preserve">550000,00</w:t>
            </w:r>
          </w:p>
        </w:tc>
        <w:tc>
          <w:tcPr>
            <w:tcW w:w="1417" w:type="dxa"/>
          </w:tcPr>
          <w:p>
            <w:pPr>
              <w:pStyle w:val="0"/>
              <w:jc w:val="center"/>
            </w:pPr>
            <w:r>
              <w:rPr>
                <w:sz w:val="20"/>
              </w:rPr>
              <w:t xml:space="preserve">1530000,00</w:t>
            </w:r>
          </w:p>
        </w:tc>
        <w:tc>
          <w:tcPr>
            <w:tcW w:w="1417" w:type="dxa"/>
          </w:tcPr>
          <w:p>
            <w:pPr>
              <w:pStyle w:val="0"/>
              <w:jc w:val="center"/>
            </w:pPr>
            <w:r>
              <w:rPr>
                <w:sz w:val="20"/>
              </w:rPr>
              <w:t xml:space="preserve">2450000,00</w:t>
            </w:r>
          </w:p>
        </w:tc>
        <w:tc>
          <w:tcPr>
            <w:tcW w:w="1417" w:type="dxa"/>
          </w:tcPr>
          <w:p>
            <w:pPr>
              <w:pStyle w:val="0"/>
              <w:jc w:val="center"/>
            </w:pPr>
            <w:r>
              <w:rPr>
                <w:sz w:val="20"/>
              </w:rPr>
              <w:t xml:space="preserve">2600000,00</w:t>
            </w:r>
          </w:p>
        </w:tc>
        <w:tc>
          <w:tcPr>
            <w:tcW w:w="1587" w:type="dxa"/>
          </w:tcPr>
          <w:p>
            <w:pPr>
              <w:pStyle w:val="0"/>
              <w:jc w:val="center"/>
            </w:pPr>
            <w:r>
              <w:rPr>
                <w:sz w:val="20"/>
              </w:rPr>
              <w:t xml:space="preserve">3 258 160,56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паспорту регионального проекта</w:t>
      </w:r>
    </w:p>
    <w:p>
      <w:pPr>
        <w:pStyle w:val="0"/>
        <w:jc w:val="right"/>
      </w:pPr>
      <w:r>
        <w:rPr>
          <w:sz w:val="20"/>
        </w:rPr>
        <w:t xml:space="preserve">"Цифровизация услуг</w:t>
      </w:r>
    </w:p>
    <w:p>
      <w:pPr>
        <w:pStyle w:val="0"/>
        <w:jc w:val="right"/>
      </w:pPr>
      <w:r>
        <w:rPr>
          <w:sz w:val="20"/>
        </w:rPr>
        <w:t xml:space="preserve">и формирование информационного</w:t>
      </w:r>
    </w:p>
    <w:p>
      <w:pPr>
        <w:pStyle w:val="0"/>
        <w:jc w:val="right"/>
      </w:pPr>
      <w:r>
        <w:rPr>
          <w:sz w:val="20"/>
        </w:rPr>
        <w:t xml:space="preserve">пространства в сфере культуры</w:t>
      </w:r>
    </w:p>
    <w:p>
      <w:pPr>
        <w:pStyle w:val="0"/>
        <w:jc w:val="right"/>
      </w:pPr>
      <w:r>
        <w:rPr>
          <w:sz w:val="20"/>
        </w:rPr>
        <w:t xml:space="preserve">("Цифровая культура")"</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3"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постановлением</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551"/>
        <w:gridCol w:w="680"/>
        <w:gridCol w:w="1361"/>
        <w:gridCol w:w="1361"/>
        <w:gridCol w:w="624"/>
        <w:gridCol w:w="624"/>
        <w:gridCol w:w="1587"/>
        <w:gridCol w:w="1984"/>
        <w:gridCol w:w="794"/>
        <w:gridCol w:w="1814"/>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jc w:val="center"/>
            </w:pPr>
            <w:r>
              <w:rPr>
                <w:sz w:val="20"/>
              </w:rPr>
              <w:t xml:space="preserve">Наименование мероприятия (результата), контрольной точки</w:t>
            </w:r>
          </w:p>
        </w:tc>
        <w:tc>
          <w:tcPr>
            <w:tcW w:w="680" w:type="dxa"/>
            <w:vMerge w:val="restart"/>
          </w:tcPr>
          <w:p>
            <w:pPr>
              <w:pStyle w:val="0"/>
              <w:jc w:val="center"/>
            </w:pPr>
            <w:r>
              <w:rPr>
                <w:sz w:val="20"/>
              </w:rPr>
              <w:t xml:space="preserve">Наименование объекта</w:t>
            </w:r>
          </w:p>
        </w:tc>
        <w:tc>
          <w:tcPr>
            <w:gridSpan w:val="2"/>
            <w:tcW w:w="2722" w:type="dxa"/>
          </w:tcPr>
          <w:p>
            <w:pPr>
              <w:pStyle w:val="0"/>
              <w:jc w:val="center"/>
            </w:pPr>
            <w:r>
              <w:rPr>
                <w:sz w:val="20"/>
              </w:rPr>
              <w:t xml:space="preserve">Срок реализации</w:t>
            </w:r>
          </w:p>
        </w:tc>
        <w:tc>
          <w:tcPr>
            <w:gridSpan w:val="2"/>
            <w:tcW w:w="1248" w:type="dxa"/>
          </w:tcPr>
          <w:p>
            <w:pPr>
              <w:pStyle w:val="0"/>
              <w:jc w:val="center"/>
            </w:pPr>
            <w:r>
              <w:rPr>
                <w:sz w:val="20"/>
              </w:rPr>
              <w:t xml:space="preserve">Взаимосвязь</w:t>
            </w:r>
          </w:p>
        </w:tc>
        <w:tc>
          <w:tcPr>
            <w:tcW w:w="1587" w:type="dxa"/>
            <w:vMerge w:val="restart"/>
          </w:tcPr>
          <w:p>
            <w:pPr>
              <w:pStyle w:val="0"/>
              <w:jc w:val="center"/>
            </w:pPr>
            <w:r>
              <w:rPr>
                <w:sz w:val="20"/>
              </w:rPr>
              <w:t xml:space="preserve">Ответственный исполнитель</w:t>
            </w:r>
          </w:p>
        </w:tc>
        <w:tc>
          <w:tcPr>
            <w:tcW w:w="1984" w:type="dxa"/>
            <w:vMerge w:val="restart"/>
          </w:tcPr>
          <w:p>
            <w:pPr>
              <w:pStyle w:val="0"/>
              <w:jc w:val="center"/>
            </w:pPr>
            <w:r>
              <w:rPr>
                <w:sz w:val="20"/>
              </w:rPr>
              <w:t xml:space="preserve">Вид и характеристика подтверждающего документа</w:t>
            </w:r>
          </w:p>
        </w:tc>
        <w:tc>
          <w:tcPr>
            <w:tcW w:w="794" w:type="dxa"/>
            <w:vMerge w:val="restart"/>
          </w:tcPr>
          <w:p>
            <w:pPr>
              <w:pStyle w:val="0"/>
              <w:jc w:val="center"/>
            </w:pPr>
            <w:r>
              <w:rPr>
                <w:sz w:val="20"/>
              </w:rPr>
              <w:t xml:space="preserve">Признак реализации на местном уровне (да/нет)</w:t>
            </w:r>
          </w:p>
        </w:tc>
        <w:tc>
          <w:tcPr>
            <w:tcW w:w="181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624" w:type="dxa"/>
          </w:tcPr>
          <w:p>
            <w:pPr>
              <w:pStyle w:val="0"/>
              <w:jc w:val="center"/>
            </w:pPr>
            <w:r>
              <w:rPr>
                <w:sz w:val="20"/>
              </w:rPr>
              <w:t xml:space="preserve">предшественники</w:t>
            </w:r>
          </w:p>
        </w:tc>
        <w:tc>
          <w:tcPr>
            <w:tcW w:w="624" w:type="dxa"/>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gridSpan w:val="10"/>
            <w:tcW w:w="13380" w:type="dxa"/>
          </w:tcPr>
          <w:p>
            <w:pPr>
              <w:pStyle w:val="0"/>
            </w:pPr>
            <w:r>
              <w:rPr>
                <w:sz w:val="20"/>
              </w:rPr>
              <w:t xml:space="preserve">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tc>
          <w:tcPr>
            <w:tcW w:w="794" w:type="dxa"/>
          </w:tcPr>
          <w:p>
            <w:pPr>
              <w:pStyle w:val="0"/>
              <w:jc w:val="center"/>
            </w:pPr>
            <w:r>
              <w:rPr>
                <w:sz w:val="20"/>
              </w:rPr>
              <w:t xml:space="preserve">1.1.</w:t>
            </w:r>
          </w:p>
        </w:tc>
        <w:tc>
          <w:tcPr>
            <w:tcW w:w="2551" w:type="dxa"/>
          </w:tcPr>
          <w:p>
            <w:pPr>
              <w:pStyle w:val="0"/>
            </w:pPr>
            <w:r>
              <w:rPr>
                <w:sz w:val="20"/>
              </w:rPr>
              <w:t xml:space="preserve">Мероприятие (результат) "Организованы онлайн-трансляции мероприятий, размещаемых на портале "</w:t>
            </w:r>
            <w:r>
              <w:rPr>
                <w:sz w:val="20"/>
              </w:rPr>
              <w:t xml:space="preserve">Культура.РФ</w:t>
            </w:r>
            <w:r>
              <w:rPr>
                <w:sz w:val="20"/>
              </w:rPr>
              <w:t xml:space="preserve">"</w:t>
            </w:r>
          </w:p>
        </w:tc>
        <w:tc>
          <w:tcPr>
            <w:tcW w:w="680"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31.12.2030</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w:t>
            </w:r>
          </w:p>
        </w:tc>
        <w:tc>
          <w:tcPr>
            <w:tcW w:w="794" w:type="dxa"/>
          </w:tcPr>
          <w:p>
            <w:pPr>
              <w:pStyle w:val="0"/>
            </w:pPr>
            <w:r>
              <w:rPr>
                <w:sz w:val="20"/>
              </w:rPr>
              <w:t xml:space="preserve">Нет</w:t>
            </w:r>
          </w:p>
        </w:tc>
        <w:tc>
          <w:tcPr>
            <w:tcW w:w="1814" w:type="dxa"/>
          </w:tcPr>
          <w:p>
            <w:pPr>
              <w:pStyle w:val="0"/>
            </w:pPr>
            <w:r>
              <w:rPr>
                <w:sz w:val="20"/>
              </w:rPr>
              <w:t xml:space="preserve">ГИИС "Электронный бюджет"</w:t>
            </w:r>
          </w:p>
        </w:tc>
      </w:tr>
      <w:tr>
        <w:tc>
          <w:tcPr>
            <w:tcW w:w="794" w:type="dxa"/>
          </w:tcPr>
          <w:p>
            <w:pPr>
              <w:pStyle w:val="0"/>
              <w:jc w:val="center"/>
            </w:pPr>
            <w:r>
              <w:rPr>
                <w:sz w:val="20"/>
              </w:rPr>
              <w:t xml:space="preserve">1.1.1.</w:t>
            </w:r>
          </w:p>
        </w:tc>
        <w:tc>
          <w:tcPr>
            <w:tcW w:w="2551" w:type="dxa"/>
          </w:tcPr>
          <w:p>
            <w:pPr>
              <w:pStyle w:val="0"/>
            </w:pPr>
            <w:r>
              <w:rPr>
                <w:sz w:val="20"/>
              </w:rPr>
              <w:t xml:space="preserve">Контрольная точка "Заключено соглашение о предоставлении из областного бюджета субсидии государственному бюджетному или автономному учреждению на иные цели"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15.03.2024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 о предоставлении субсидии</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1.1.2.</w:t>
            </w:r>
          </w:p>
        </w:tc>
        <w:tc>
          <w:tcPr>
            <w:tcW w:w="2551" w:type="dxa"/>
          </w:tcPr>
          <w:p>
            <w:pPr>
              <w:pStyle w:val="0"/>
            </w:pPr>
            <w:r>
              <w:rPr>
                <w:sz w:val="20"/>
              </w:rPr>
              <w:t xml:space="preserve">Контрольная точка "Заключен договор на приобретение товаров, оказание услуг"</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30.06.2024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Договор</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1.1.3.</w:t>
            </w:r>
          </w:p>
        </w:tc>
        <w:tc>
          <w:tcPr>
            <w:tcW w:w="2551" w:type="dxa"/>
          </w:tcPr>
          <w:p>
            <w:pPr>
              <w:pStyle w:val="0"/>
            </w:pPr>
            <w:r>
              <w:rPr>
                <w:sz w:val="20"/>
              </w:rPr>
              <w:t xml:space="preserve">Контрольная точка "Подведомственному учреждению направлена Субсидия на иные цели"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1.1.4.</w:t>
            </w:r>
          </w:p>
        </w:tc>
        <w:tc>
          <w:tcPr>
            <w:tcW w:w="2551" w:type="dxa"/>
          </w:tcPr>
          <w:p>
            <w:pPr>
              <w:pStyle w:val="0"/>
            </w:pPr>
            <w:r>
              <w:rPr>
                <w:sz w:val="20"/>
              </w:rPr>
              <w:t xml:space="preserve">Контрольная точка "Произведена оплата за поставленные товары, оказанные услуги"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20.09.2024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1.1.5.</w:t>
            </w:r>
          </w:p>
        </w:tc>
        <w:tc>
          <w:tcPr>
            <w:tcW w:w="2551" w:type="dxa"/>
          </w:tcPr>
          <w:p>
            <w:pPr>
              <w:pStyle w:val="0"/>
            </w:pPr>
            <w:r>
              <w:rPr>
                <w:sz w:val="20"/>
              </w:rPr>
              <w:t xml:space="preserve">Контрольная точка "Услуга оказана (работы выполнены)"</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Акт сдачи-приемки, товарная накладная</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1.1.6.</w:t>
            </w:r>
          </w:p>
        </w:tc>
        <w:tc>
          <w:tcPr>
            <w:tcW w:w="2551" w:type="dxa"/>
          </w:tcPr>
          <w:p>
            <w:pPr>
              <w:pStyle w:val="0"/>
            </w:pPr>
            <w:r>
              <w:rPr>
                <w:sz w:val="20"/>
              </w:rPr>
              <w:t xml:space="preserve">Контрольная точка "Предоставлен отчет о выполнении Соглашения о предоставлении Субсидии"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Отчет</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w:t>
            </w:r>
          </w:p>
        </w:tc>
        <w:tc>
          <w:tcPr>
            <w:tcW w:w="2551" w:type="dxa"/>
          </w:tcPr>
          <w:p>
            <w:pPr>
              <w:pStyle w:val="0"/>
            </w:pPr>
            <w:r>
              <w:rPr>
                <w:sz w:val="20"/>
              </w:rPr>
              <w:t xml:space="preserve">Мероприятие (результат) "Созданы мультимедиа-гиды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680"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31.12.2030</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w:t>
            </w:r>
          </w:p>
        </w:tc>
        <w:tc>
          <w:tcPr>
            <w:tcW w:w="794" w:type="dxa"/>
          </w:tcPr>
          <w:p>
            <w:pPr>
              <w:pStyle w:val="0"/>
            </w:pPr>
            <w:r>
              <w:rPr>
                <w:sz w:val="20"/>
              </w:rPr>
              <w:t xml:space="preserve">Нет</w:t>
            </w:r>
          </w:p>
        </w:tc>
        <w:tc>
          <w:tcPr>
            <w:tcW w:w="1814" w:type="dxa"/>
          </w:tcPr>
          <w:p>
            <w:pPr>
              <w:pStyle w:val="0"/>
            </w:pPr>
            <w:r>
              <w:rPr>
                <w:sz w:val="20"/>
              </w:rPr>
              <w:t xml:space="preserve">ГИИС "Электронный бюджет"</w:t>
            </w:r>
          </w:p>
        </w:tc>
      </w:tr>
      <w:tr>
        <w:tc>
          <w:tcPr>
            <w:tcW w:w="794" w:type="dxa"/>
          </w:tcPr>
          <w:p>
            <w:pPr>
              <w:pStyle w:val="0"/>
              <w:jc w:val="center"/>
            </w:pPr>
            <w:r>
              <w:rPr>
                <w:sz w:val="20"/>
              </w:rPr>
              <w:t xml:space="preserve">1.2.1.</w:t>
            </w:r>
          </w:p>
        </w:tc>
        <w:tc>
          <w:tcPr>
            <w:tcW w:w="2551" w:type="dxa"/>
          </w:tcPr>
          <w:p>
            <w:pPr>
              <w:pStyle w:val="0"/>
            </w:pPr>
            <w:r>
              <w:rPr>
                <w:sz w:val="20"/>
              </w:rPr>
              <w:t xml:space="preserve">Контрольная точка "Заключено соглашение о предоставлении из областного бюджета субсидии государственному бюджетному или автономному учреждению на иные цели"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15.03.2024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 о предоставлении субсидии</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1.2.2.</w:t>
            </w:r>
          </w:p>
        </w:tc>
        <w:tc>
          <w:tcPr>
            <w:tcW w:w="2551" w:type="dxa"/>
          </w:tcPr>
          <w:p>
            <w:pPr>
              <w:pStyle w:val="0"/>
            </w:pPr>
            <w:r>
              <w:rPr>
                <w:sz w:val="20"/>
              </w:rPr>
              <w:t xml:space="preserve">Контрольная точка "Заключен договор на приобретение товаров, оказание услуг"</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30.06.2024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Договор</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1.2.3.</w:t>
            </w:r>
          </w:p>
        </w:tc>
        <w:tc>
          <w:tcPr>
            <w:tcW w:w="2551" w:type="dxa"/>
          </w:tcPr>
          <w:p>
            <w:pPr>
              <w:pStyle w:val="0"/>
            </w:pPr>
            <w:r>
              <w:rPr>
                <w:sz w:val="20"/>
              </w:rPr>
              <w:t xml:space="preserve">Контрольная точка "Подведомственному учреждению направлена Субсидия на иные цели"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1.2.4.</w:t>
            </w:r>
          </w:p>
        </w:tc>
        <w:tc>
          <w:tcPr>
            <w:tcW w:w="2551" w:type="dxa"/>
          </w:tcPr>
          <w:p>
            <w:pPr>
              <w:pStyle w:val="0"/>
            </w:pPr>
            <w:r>
              <w:rPr>
                <w:sz w:val="20"/>
              </w:rPr>
              <w:t xml:space="preserve">Контрольная точка "Произведена оплата за поставленные товары, оказанные услуги"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20.09.2024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1.2.5.</w:t>
            </w:r>
          </w:p>
        </w:tc>
        <w:tc>
          <w:tcPr>
            <w:tcW w:w="2551" w:type="dxa"/>
          </w:tcPr>
          <w:p>
            <w:pPr>
              <w:pStyle w:val="0"/>
            </w:pPr>
            <w:r>
              <w:rPr>
                <w:sz w:val="20"/>
              </w:rPr>
              <w:t xml:space="preserve">Контрольная точка "Услуга оказана (работы выполнены)"</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Акт сдачи-приемки, товарная накладная</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1.2.6.</w:t>
            </w:r>
          </w:p>
        </w:tc>
        <w:tc>
          <w:tcPr>
            <w:tcW w:w="2551" w:type="dxa"/>
          </w:tcPr>
          <w:p>
            <w:pPr>
              <w:pStyle w:val="0"/>
            </w:pPr>
            <w:r>
              <w:rPr>
                <w:sz w:val="20"/>
              </w:rPr>
              <w:t xml:space="preserve">Контрольная точка "Предоставлен отчет о выполнении Соглашения о предоставлении Субсидии"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Отчет</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1.3.</w:t>
            </w:r>
          </w:p>
        </w:tc>
        <w:tc>
          <w:tcPr>
            <w:tcW w:w="2551" w:type="dxa"/>
          </w:tcPr>
          <w:p>
            <w:pPr>
              <w:pStyle w:val="0"/>
            </w:pPr>
            <w:r>
              <w:rPr>
                <w:sz w:val="20"/>
              </w:rPr>
              <w:t xml:space="preserve">Мероприятие (результат) "Пополнен фонд оцифрованных изданий Национальной электронной библиотеки книжными памятниками"</w:t>
            </w:r>
          </w:p>
        </w:tc>
        <w:tc>
          <w:tcPr>
            <w:tcW w:w="680"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31.12.2030</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w:t>
            </w:r>
          </w:p>
        </w:tc>
        <w:tc>
          <w:tcPr>
            <w:tcW w:w="794" w:type="dxa"/>
          </w:tcPr>
          <w:p>
            <w:pPr>
              <w:pStyle w:val="0"/>
            </w:pPr>
            <w:r>
              <w:rPr>
                <w:sz w:val="20"/>
              </w:rPr>
              <w:t xml:space="preserve">Нет</w:t>
            </w:r>
          </w:p>
        </w:tc>
        <w:tc>
          <w:tcPr>
            <w:tcW w:w="1814" w:type="dxa"/>
          </w:tcPr>
          <w:p>
            <w:pPr>
              <w:pStyle w:val="0"/>
            </w:pPr>
            <w:r>
              <w:rPr>
                <w:sz w:val="20"/>
              </w:rPr>
              <w:t xml:space="preserve">ГИИС "Электронный бюджет"</w:t>
            </w:r>
          </w:p>
        </w:tc>
      </w:tr>
      <w:tr>
        <w:tc>
          <w:tcPr>
            <w:tcW w:w="794" w:type="dxa"/>
          </w:tcPr>
          <w:p>
            <w:pPr>
              <w:pStyle w:val="0"/>
              <w:jc w:val="center"/>
            </w:pPr>
            <w:r>
              <w:rPr>
                <w:sz w:val="20"/>
              </w:rPr>
              <w:t xml:space="preserve">1.3.1.</w:t>
            </w:r>
          </w:p>
        </w:tc>
        <w:tc>
          <w:tcPr>
            <w:tcW w:w="2551" w:type="dxa"/>
          </w:tcPr>
          <w:p>
            <w:pPr>
              <w:pStyle w:val="0"/>
            </w:pPr>
            <w:r>
              <w:rPr>
                <w:sz w:val="20"/>
              </w:rPr>
              <w:t xml:space="preserve">Контрольная точка "Заключено соглашение о предоставлении из областного бюджета субсидии государственному бюджетному или автономному учреждению на иные цели"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15.03.2024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w:t>
            </w:r>
          </w:p>
          <w:p>
            <w:pPr>
              <w:pStyle w:val="0"/>
            </w:pPr>
            <w:r>
              <w:rPr>
                <w:sz w:val="20"/>
              </w:rPr>
              <w:t xml:space="preserve">Соглашение о предоставлении субсидии</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1.3.2.</w:t>
            </w:r>
          </w:p>
        </w:tc>
        <w:tc>
          <w:tcPr>
            <w:tcW w:w="2551" w:type="dxa"/>
          </w:tcPr>
          <w:p>
            <w:pPr>
              <w:pStyle w:val="0"/>
            </w:pPr>
            <w:r>
              <w:rPr>
                <w:sz w:val="20"/>
              </w:rPr>
              <w:t xml:space="preserve">Контрольная точка "Заключен договор на приобретение товаров, оказание услуг"</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30.06.2024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Договор</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1.3.3.</w:t>
            </w:r>
          </w:p>
        </w:tc>
        <w:tc>
          <w:tcPr>
            <w:tcW w:w="2551" w:type="dxa"/>
          </w:tcPr>
          <w:p>
            <w:pPr>
              <w:pStyle w:val="0"/>
            </w:pPr>
            <w:r>
              <w:rPr>
                <w:sz w:val="20"/>
              </w:rPr>
              <w:t xml:space="preserve">Контрольная точка "Подведомственному учреждению направлена Субсидия на иные цели"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1.3.4.</w:t>
            </w:r>
          </w:p>
        </w:tc>
        <w:tc>
          <w:tcPr>
            <w:tcW w:w="2551" w:type="dxa"/>
          </w:tcPr>
          <w:p>
            <w:pPr>
              <w:pStyle w:val="0"/>
            </w:pPr>
            <w:r>
              <w:rPr>
                <w:sz w:val="20"/>
              </w:rPr>
              <w:t xml:space="preserve">Контрольная точка "Произведена оплата за поставленные товары, оказанные услуги"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20.09.2024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1.3.5.</w:t>
            </w:r>
          </w:p>
        </w:tc>
        <w:tc>
          <w:tcPr>
            <w:tcW w:w="2551" w:type="dxa"/>
          </w:tcPr>
          <w:p>
            <w:pPr>
              <w:pStyle w:val="0"/>
            </w:pPr>
            <w:r>
              <w:rPr>
                <w:sz w:val="20"/>
              </w:rPr>
              <w:t xml:space="preserve">Контрольная точка "Услуга оказана (работы выполнены)"</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Акт сдачи-приемки, товарная накладная</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1.3.6.</w:t>
            </w:r>
          </w:p>
        </w:tc>
        <w:tc>
          <w:tcPr>
            <w:tcW w:w="2551" w:type="dxa"/>
          </w:tcPr>
          <w:p>
            <w:pPr>
              <w:pStyle w:val="0"/>
            </w:pPr>
            <w:r>
              <w:rPr>
                <w:sz w:val="20"/>
              </w:rPr>
              <w:t xml:space="preserve">Контрольная точка "Предоставлен отчет о выполнении Соглашения о предоставлении Субсидии"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Отчет</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1.4.</w:t>
            </w:r>
          </w:p>
        </w:tc>
        <w:tc>
          <w:tcPr>
            <w:tcW w:w="2551" w:type="dxa"/>
          </w:tcPr>
          <w:p>
            <w:pPr>
              <w:pStyle w:val="0"/>
            </w:pPr>
            <w:r>
              <w:rPr>
                <w:sz w:val="20"/>
              </w:rPr>
              <w:t xml:space="preserve">Мероприятие (результат) "Созданы виртуальные концертные залы на площадках организаций культуры, в том числе в домах культуры, библиотеках, музеях, для трансляции знаковых культурных мероприятий"</w:t>
            </w:r>
          </w:p>
        </w:tc>
        <w:tc>
          <w:tcPr>
            <w:tcW w:w="680" w:type="dxa"/>
          </w:tcPr>
          <w:p>
            <w:pPr>
              <w:pStyle w:val="0"/>
            </w:pPr>
            <w:r>
              <w:rPr>
                <w:sz w:val="20"/>
              </w:rPr>
            </w:r>
          </w:p>
        </w:tc>
        <w:tc>
          <w:tcPr>
            <w:tcW w:w="1361" w:type="dxa"/>
          </w:tcPr>
          <w:p>
            <w:pPr>
              <w:pStyle w:val="0"/>
            </w:pPr>
            <w:r>
              <w:rPr>
                <w:sz w:val="20"/>
              </w:rPr>
              <w:t xml:space="preserve">01.01.2021</w:t>
            </w:r>
          </w:p>
        </w:tc>
        <w:tc>
          <w:tcPr>
            <w:tcW w:w="1361" w:type="dxa"/>
          </w:tcPr>
          <w:p>
            <w:pPr>
              <w:pStyle w:val="0"/>
            </w:pPr>
            <w:r>
              <w:rPr>
                <w:sz w:val="20"/>
              </w:rPr>
              <w:t xml:space="preserve">31.12.2026</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w:t>
            </w:r>
          </w:p>
        </w:tc>
        <w:tc>
          <w:tcPr>
            <w:tcW w:w="794" w:type="dxa"/>
          </w:tcPr>
          <w:p>
            <w:pPr>
              <w:pStyle w:val="0"/>
            </w:pPr>
            <w:r>
              <w:rPr>
                <w:sz w:val="20"/>
              </w:rPr>
              <w:t xml:space="preserve">Да</w:t>
            </w:r>
          </w:p>
        </w:tc>
        <w:tc>
          <w:tcPr>
            <w:tcW w:w="1814" w:type="dxa"/>
          </w:tcPr>
          <w:p>
            <w:pPr>
              <w:pStyle w:val="0"/>
            </w:pPr>
            <w:r>
              <w:rPr>
                <w:sz w:val="20"/>
              </w:rPr>
              <w:t xml:space="preserve">ГИИС "Электронный бюджет"</w:t>
            </w:r>
          </w:p>
        </w:tc>
      </w:tr>
      <w:tr>
        <w:tc>
          <w:tcPr>
            <w:tcW w:w="794" w:type="dxa"/>
          </w:tcPr>
          <w:p>
            <w:pPr>
              <w:pStyle w:val="0"/>
              <w:jc w:val="center"/>
            </w:pPr>
            <w:r>
              <w:rPr>
                <w:sz w:val="20"/>
              </w:rPr>
              <w:t xml:space="preserve">1.4.1.</w:t>
            </w:r>
          </w:p>
        </w:tc>
        <w:tc>
          <w:tcPr>
            <w:tcW w:w="2551" w:type="dxa"/>
          </w:tcPr>
          <w:p>
            <w:pPr>
              <w:pStyle w:val="0"/>
            </w:pPr>
            <w:r>
              <w:rPr>
                <w:sz w:val="20"/>
              </w:rPr>
              <w:t xml:space="preserve">Контрольная точка "Утверждено распределение межбюджетных трансфертов по муниципальным образованиям"</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20.03.2024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Приказ</w:t>
            </w:r>
          </w:p>
        </w:tc>
        <w:tc>
          <w:tcPr>
            <w:tcW w:w="794" w:type="dxa"/>
          </w:tcPr>
          <w:p>
            <w:pPr>
              <w:pStyle w:val="0"/>
            </w:pPr>
            <w:r>
              <w:rPr>
                <w:sz w:val="20"/>
              </w:rPr>
              <w:t xml:space="preserve">Да</w:t>
            </w:r>
          </w:p>
        </w:tc>
        <w:tc>
          <w:tcPr>
            <w:tcW w:w="1814" w:type="dxa"/>
          </w:tcPr>
          <w:p>
            <w:pPr>
              <w:pStyle w:val="0"/>
            </w:pPr>
            <w:r>
              <w:rPr>
                <w:sz w:val="20"/>
              </w:rPr>
            </w:r>
          </w:p>
        </w:tc>
      </w:tr>
      <w:tr>
        <w:tc>
          <w:tcPr>
            <w:tcW w:w="794" w:type="dxa"/>
          </w:tcPr>
          <w:p>
            <w:pPr>
              <w:pStyle w:val="0"/>
              <w:jc w:val="center"/>
            </w:pPr>
            <w:r>
              <w:rPr>
                <w:sz w:val="20"/>
              </w:rPr>
              <w:t xml:space="preserve">1.4.2.</w:t>
            </w:r>
          </w:p>
        </w:tc>
        <w:tc>
          <w:tcPr>
            <w:tcW w:w="2551" w:type="dxa"/>
          </w:tcPr>
          <w:p>
            <w:pPr>
              <w:pStyle w:val="0"/>
            </w:pPr>
            <w:r>
              <w:rPr>
                <w:sz w:val="20"/>
              </w:rPr>
              <w:t xml:space="preserve">Контрольная точка "С муниципальным образованием заключено Соглашение о предоставлении субсидии из бюджета субъекта Российской Федерации местному бюджету"</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31.03.2024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Соглашение</w:t>
            </w:r>
          </w:p>
        </w:tc>
        <w:tc>
          <w:tcPr>
            <w:tcW w:w="794" w:type="dxa"/>
          </w:tcPr>
          <w:p>
            <w:pPr>
              <w:pStyle w:val="0"/>
            </w:pPr>
            <w:r>
              <w:rPr>
                <w:sz w:val="20"/>
              </w:rPr>
              <w:t xml:space="preserve">Да</w:t>
            </w:r>
          </w:p>
        </w:tc>
        <w:tc>
          <w:tcPr>
            <w:tcW w:w="1814" w:type="dxa"/>
          </w:tcPr>
          <w:p>
            <w:pPr>
              <w:pStyle w:val="0"/>
            </w:pPr>
            <w:r>
              <w:rPr>
                <w:sz w:val="20"/>
              </w:rPr>
            </w:r>
          </w:p>
        </w:tc>
      </w:tr>
      <w:tr>
        <w:tc>
          <w:tcPr>
            <w:tcW w:w="794" w:type="dxa"/>
          </w:tcPr>
          <w:p>
            <w:pPr>
              <w:pStyle w:val="0"/>
              <w:jc w:val="center"/>
            </w:pPr>
            <w:r>
              <w:rPr>
                <w:sz w:val="20"/>
              </w:rPr>
              <w:t xml:space="preserve">1.4.3.</w:t>
            </w:r>
          </w:p>
        </w:tc>
        <w:tc>
          <w:tcPr>
            <w:tcW w:w="2551" w:type="dxa"/>
          </w:tcPr>
          <w:p>
            <w:pPr>
              <w:pStyle w:val="0"/>
            </w:pPr>
            <w:r>
              <w:rPr>
                <w:sz w:val="20"/>
              </w:rPr>
              <w:t xml:space="preserve">Контрольная точка "Муниципальному образованию предоставлена Субсидия на создание виртуального концертного зала"</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31.07.2024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Платежное поручение</w:t>
            </w:r>
          </w:p>
        </w:tc>
        <w:tc>
          <w:tcPr>
            <w:tcW w:w="794" w:type="dxa"/>
          </w:tcPr>
          <w:p>
            <w:pPr>
              <w:pStyle w:val="0"/>
            </w:pPr>
            <w:r>
              <w:rPr>
                <w:sz w:val="20"/>
              </w:rPr>
              <w:t xml:space="preserve">Да</w:t>
            </w:r>
          </w:p>
        </w:tc>
        <w:tc>
          <w:tcPr>
            <w:tcW w:w="1814" w:type="dxa"/>
          </w:tcPr>
          <w:p>
            <w:pPr>
              <w:pStyle w:val="0"/>
            </w:pPr>
            <w:r>
              <w:rPr>
                <w:sz w:val="20"/>
              </w:rPr>
            </w:r>
          </w:p>
        </w:tc>
      </w:tr>
      <w:tr>
        <w:tc>
          <w:tcPr>
            <w:tcW w:w="794" w:type="dxa"/>
          </w:tcPr>
          <w:p>
            <w:pPr>
              <w:pStyle w:val="0"/>
              <w:jc w:val="center"/>
            </w:pPr>
            <w:r>
              <w:rPr>
                <w:sz w:val="20"/>
              </w:rPr>
              <w:t xml:space="preserve">1.4.4.</w:t>
            </w:r>
          </w:p>
        </w:tc>
        <w:tc>
          <w:tcPr>
            <w:tcW w:w="2551" w:type="dxa"/>
          </w:tcPr>
          <w:p>
            <w:pPr>
              <w:pStyle w:val="0"/>
            </w:pPr>
            <w:r>
              <w:rPr>
                <w:sz w:val="20"/>
              </w:rPr>
              <w:t xml:space="preserve">Контрольная точка "Заключен контракт (договор) на закупку товаров, работ, услуг"</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31.08.2024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договор, контракт</w:t>
            </w:r>
          </w:p>
        </w:tc>
        <w:tc>
          <w:tcPr>
            <w:tcW w:w="794" w:type="dxa"/>
          </w:tcPr>
          <w:p>
            <w:pPr>
              <w:pStyle w:val="0"/>
            </w:pPr>
            <w:r>
              <w:rPr>
                <w:sz w:val="20"/>
              </w:rPr>
              <w:t xml:space="preserve">Да</w:t>
            </w:r>
          </w:p>
        </w:tc>
        <w:tc>
          <w:tcPr>
            <w:tcW w:w="1814" w:type="dxa"/>
          </w:tcPr>
          <w:p>
            <w:pPr>
              <w:pStyle w:val="0"/>
            </w:pPr>
            <w:r>
              <w:rPr>
                <w:sz w:val="20"/>
              </w:rPr>
            </w:r>
          </w:p>
        </w:tc>
      </w:tr>
      <w:tr>
        <w:tc>
          <w:tcPr>
            <w:tcW w:w="794" w:type="dxa"/>
          </w:tcPr>
          <w:p>
            <w:pPr>
              <w:pStyle w:val="0"/>
              <w:jc w:val="center"/>
            </w:pPr>
            <w:r>
              <w:rPr>
                <w:sz w:val="20"/>
              </w:rPr>
              <w:t xml:space="preserve">1.4.5.</w:t>
            </w:r>
          </w:p>
        </w:tc>
        <w:tc>
          <w:tcPr>
            <w:tcW w:w="2551" w:type="dxa"/>
          </w:tcPr>
          <w:p>
            <w:pPr>
              <w:pStyle w:val="0"/>
            </w:pPr>
            <w:r>
              <w:rPr>
                <w:sz w:val="20"/>
              </w:rPr>
              <w:t xml:space="preserve">Контрольная точка "Услуга оказана (работы выполнены)"</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30.11.2024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Акт сдачи-приемки, товарная накладная</w:t>
            </w:r>
          </w:p>
        </w:tc>
        <w:tc>
          <w:tcPr>
            <w:tcW w:w="794" w:type="dxa"/>
          </w:tcPr>
          <w:p>
            <w:pPr>
              <w:pStyle w:val="0"/>
            </w:pPr>
            <w:r>
              <w:rPr>
                <w:sz w:val="20"/>
              </w:rPr>
              <w:t xml:space="preserve">Да</w:t>
            </w:r>
          </w:p>
        </w:tc>
        <w:tc>
          <w:tcPr>
            <w:tcW w:w="1814" w:type="dxa"/>
          </w:tcPr>
          <w:p>
            <w:pPr>
              <w:pStyle w:val="0"/>
            </w:pPr>
            <w:r>
              <w:rPr>
                <w:sz w:val="20"/>
              </w:rPr>
            </w:r>
          </w:p>
        </w:tc>
      </w:tr>
      <w:tr>
        <w:tc>
          <w:tcPr>
            <w:tcW w:w="794" w:type="dxa"/>
          </w:tcPr>
          <w:p>
            <w:pPr>
              <w:pStyle w:val="0"/>
              <w:jc w:val="center"/>
            </w:pPr>
            <w:r>
              <w:rPr>
                <w:sz w:val="20"/>
              </w:rPr>
              <w:t xml:space="preserve">1.4.6.</w:t>
            </w:r>
          </w:p>
        </w:tc>
        <w:tc>
          <w:tcPr>
            <w:tcW w:w="2551" w:type="dxa"/>
          </w:tcPr>
          <w:p>
            <w:pPr>
              <w:pStyle w:val="0"/>
            </w:pPr>
            <w:r>
              <w:rPr>
                <w:sz w:val="20"/>
              </w:rPr>
              <w:t xml:space="preserve">Контрольная точка "Предоставлен отчет о расходах и о достижении значений результатов использования Субсидии"</w:t>
            </w:r>
          </w:p>
        </w:tc>
        <w:tc>
          <w:tcPr>
            <w:tcW w:w="680"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31.12.2024</w:t>
            </w:r>
          </w:p>
        </w:tc>
        <w:tc>
          <w:tcPr>
            <w:tcW w:w="624" w:type="dxa"/>
          </w:tcPr>
          <w:p>
            <w:pPr>
              <w:pStyle w:val="0"/>
            </w:pPr>
            <w:r>
              <w:rPr>
                <w:sz w:val="20"/>
              </w:rPr>
            </w:r>
          </w:p>
        </w:tc>
        <w:tc>
          <w:tcPr>
            <w:tcW w:w="624" w:type="dxa"/>
          </w:tcPr>
          <w:p>
            <w:pPr>
              <w:pStyle w:val="0"/>
            </w:pPr>
            <w:r>
              <w:rPr>
                <w:sz w:val="20"/>
              </w:rPr>
            </w:r>
          </w:p>
        </w:tc>
        <w:tc>
          <w:tcPr>
            <w:tcW w:w="1587" w:type="dxa"/>
          </w:tcPr>
          <w:p>
            <w:pPr>
              <w:pStyle w:val="0"/>
            </w:pPr>
            <w:r>
              <w:rPr>
                <w:sz w:val="20"/>
              </w:rPr>
              <w:t xml:space="preserve">Управление культуры и искусства Липецкой области</w:t>
            </w:r>
          </w:p>
        </w:tc>
        <w:tc>
          <w:tcPr>
            <w:tcW w:w="1984" w:type="dxa"/>
          </w:tcPr>
          <w:p>
            <w:pPr>
              <w:pStyle w:val="0"/>
            </w:pPr>
            <w:r>
              <w:rPr>
                <w:sz w:val="20"/>
              </w:rPr>
              <w:t xml:space="preserve">Отчет</w:t>
            </w:r>
          </w:p>
        </w:tc>
        <w:tc>
          <w:tcPr>
            <w:tcW w:w="794" w:type="dxa"/>
          </w:tcPr>
          <w:p>
            <w:pPr>
              <w:pStyle w:val="0"/>
            </w:pPr>
            <w:r>
              <w:rPr>
                <w:sz w:val="20"/>
              </w:rPr>
              <w:t xml:space="preserve">Да</w:t>
            </w:r>
          </w:p>
        </w:tc>
        <w:tc>
          <w:tcPr>
            <w:tcW w:w="1814"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6035" w:name="P6035"/>
    <w:bookmarkEnd w:id="6035"/>
    <w:p>
      <w:pPr>
        <w:pStyle w:val="2"/>
        <w:outlineLvl w:val="1"/>
        <w:jc w:val="center"/>
      </w:pPr>
      <w:r>
        <w:rPr>
          <w:sz w:val="20"/>
        </w:rPr>
        <w:t xml:space="preserve">Раздел VI. ПАСПОРТ РЕГИОНАЛЬНОГО ПРОЕКТА "РАЗВИТИЕ</w:t>
      </w:r>
    </w:p>
    <w:p>
      <w:pPr>
        <w:pStyle w:val="2"/>
        <w:jc w:val="center"/>
      </w:pPr>
      <w:r>
        <w:rPr>
          <w:sz w:val="20"/>
        </w:rPr>
        <w:t xml:space="preserve">ТУРИСТИЧЕСКОЙ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65"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098"/>
        <w:gridCol w:w="1531"/>
        <w:gridCol w:w="1361"/>
        <w:gridCol w:w="1361"/>
      </w:tblGrid>
      <w:tr>
        <w:tc>
          <w:tcPr>
            <w:tcW w:w="2665" w:type="dxa"/>
          </w:tcPr>
          <w:p>
            <w:pPr>
              <w:pStyle w:val="0"/>
            </w:pPr>
            <w:r>
              <w:rPr>
                <w:sz w:val="20"/>
              </w:rPr>
              <w:t xml:space="preserve">Наименование национального проекта</w:t>
            </w:r>
          </w:p>
        </w:tc>
        <w:tc>
          <w:tcPr>
            <w:gridSpan w:val="4"/>
            <w:tcW w:w="6351" w:type="dxa"/>
          </w:tcPr>
          <w:p>
            <w:pPr>
              <w:pStyle w:val="0"/>
            </w:pPr>
            <w:r>
              <w:rPr>
                <w:sz w:val="20"/>
              </w:rPr>
              <w:t xml:space="preserve">Туризм и индустрия гостеприимства</w:t>
            </w:r>
          </w:p>
        </w:tc>
      </w:tr>
      <w:tr>
        <w:tc>
          <w:tcPr>
            <w:tcW w:w="2665" w:type="dxa"/>
          </w:tcPr>
          <w:p>
            <w:pPr>
              <w:pStyle w:val="0"/>
            </w:pPr>
            <w:r>
              <w:rPr>
                <w:sz w:val="20"/>
              </w:rPr>
              <w:t xml:space="preserve">Краткое наименование регионального проекта</w:t>
            </w:r>
          </w:p>
        </w:tc>
        <w:tc>
          <w:tcPr>
            <w:tcW w:w="2098" w:type="dxa"/>
          </w:tcPr>
          <w:p>
            <w:pPr>
              <w:pStyle w:val="0"/>
            </w:pPr>
            <w:r>
              <w:rPr>
                <w:sz w:val="20"/>
              </w:rPr>
              <w:t xml:space="preserve">Туристическая инфраструктура</w:t>
            </w:r>
          </w:p>
        </w:tc>
        <w:tc>
          <w:tcPr>
            <w:tcW w:w="1531" w:type="dxa"/>
          </w:tcPr>
          <w:p>
            <w:pPr>
              <w:pStyle w:val="0"/>
            </w:pPr>
            <w:r>
              <w:rPr>
                <w:sz w:val="20"/>
              </w:rPr>
              <w:t xml:space="preserve">Срок реализации проекта</w:t>
            </w:r>
          </w:p>
        </w:tc>
        <w:tc>
          <w:tcPr>
            <w:tcW w:w="1361" w:type="dxa"/>
          </w:tcPr>
          <w:p>
            <w:pPr>
              <w:pStyle w:val="0"/>
            </w:pPr>
            <w:r>
              <w:rPr>
                <w:sz w:val="20"/>
              </w:rPr>
              <w:t xml:space="preserve">01.01.2021</w:t>
            </w:r>
          </w:p>
        </w:tc>
        <w:tc>
          <w:tcPr>
            <w:tcW w:w="1361" w:type="dxa"/>
          </w:tcPr>
          <w:p>
            <w:pPr>
              <w:pStyle w:val="0"/>
            </w:pPr>
            <w:r>
              <w:rPr>
                <w:sz w:val="20"/>
              </w:rPr>
              <w:t xml:space="preserve">31.12.2024</w:t>
            </w:r>
          </w:p>
        </w:tc>
      </w:tr>
      <w:tr>
        <w:tc>
          <w:tcPr>
            <w:tcW w:w="2665" w:type="dxa"/>
          </w:tcPr>
          <w:p>
            <w:pPr>
              <w:pStyle w:val="0"/>
            </w:pPr>
            <w:r>
              <w:rPr>
                <w:sz w:val="20"/>
              </w:rPr>
              <w:t xml:space="preserve">Куратор регионального проекта</w:t>
            </w:r>
          </w:p>
        </w:tc>
        <w:tc>
          <w:tcPr>
            <w:tcW w:w="2098" w:type="dxa"/>
          </w:tcPr>
          <w:p>
            <w:pPr>
              <w:pStyle w:val="0"/>
            </w:pPr>
            <w:r>
              <w:rPr>
                <w:sz w:val="20"/>
              </w:rPr>
              <w:t xml:space="preserve">Курбатов Сергей Михайлович</w:t>
            </w:r>
          </w:p>
        </w:tc>
        <w:tc>
          <w:tcPr>
            <w:gridSpan w:val="3"/>
            <w:tcW w:w="4253" w:type="dxa"/>
          </w:tcPr>
          <w:p>
            <w:pPr>
              <w:pStyle w:val="0"/>
            </w:pPr>
            <w:r>
              <w:rPr>
                <w:sz w:val="20"/>
              </w:rPr>
              <w:t xml:space="preserve">Заместитель Губернатора Липецкой области</w:t>
            </w:r>
          </w:p>
        </w:tc>
      </w:tr>
      <w:tr>
        <w:tc>
          <w:tcPr>
            <w:tcW w:w="2665" w:type="dxa"/>
          </w:tcPr>
          <w:p>
            <w:pPr>
              <w:pStyle w:val="0"/>
            </w:pPr>
            <w:r>
              <w:rPr>
                <w:sz w:val="20"/>
              </w:rPr>
              <w:t xml:space="preserve">Руководитель регионального проекта</w:t>
            </w:r>
          </w:p>
        </w:tc>
        <w:tc>
          <w:tcPr>
            <w:tcW w:w="2098" w:type="dxa"/>
          </w:tcPr>
          <w:p>
            <w:pPr>
              <w:pStyle w:val="0"/>
            </w:pPr>
            <w:r>
              <w:rPr>
                <w:sz w:val="20"/>
              </w:rPr>
              <w:t xml:space="preserve">Дождиков Кирилл Владимирович</w:t>
            </w:r>
          </w:p>
        </w:tc>
        <w:tc>
          <w:tcPr>
            <w:gridSpan w:val="3"/>
            <w:tcW w:w="4253" w:type="dxa"/>
          </w:tcPr>
          <w:p>
            <w:pPr>
              <w:pStyle w:val="0"/>
            </w:pPr>
            <w:r>
              <w:rPr>
                <w:sz w:val="20"/>
              </w:rPr>
              <w:t xml:space="preserve">Начальник управления экономического развития Липецкой области</w:t>
            </w:r>
          </w:p>
        </w:tc>
      </w:tr>
      <w:tr>
        <w:tc>
          <w:tcPr>
            <w:tcW w:w="2665" w:type="dxa"/>
          </w:tcPr>
          <w:p>
            <w:pPr>
              <w:pStyle w:val="0"/>
            </w:pPr>
            <w:r>
              <w:rPr>
                <w:sz w:val="20"/>
              </w:rPr>
              <w:t xml:space="preserve">Администратор регионального проекта</w:t>
            </w:r>
          </w:p>
        </w:tc>
        <w:tc>
          <w:tcPr>
            <w:tcW w:w="2098" w:type="dxa"/>
          </w:tcPr>
          <w:p>
            <w:pPr>
              <w:pStyle w:val="0"/>
            </w:pPr>
            <w:r>
              <w:rPr>
                <w:sz w:val="20"/>
              </w:rPr>
              <w:t xml:space="preserve">Герасимов Андрей Николаевич</w:t>
            </w:r>
          </w:p>
        </w:tc>
        <w:tc>
          <w:tcPr>
            <w:gridSpan w:val="3"/>
            <w:tcW w:w="4253" w:type="dxa"/>
          </w:tcPr>
          <w:p>
            <w:pPr>
              <w:pStyle w:val="0"/>
            </w:pPr>
            <w:r>
              <w:rPr>
                <w:sz w:val="20"/>
              </w:rPr>
              <w:t xml:space="preserve">Первый заместитель начальника управления экономического развития Липецкой области</w:t>
            </w:r>
          </w:p>
        </w:tc>
      </w:tr>
      <w:tr>
        <w:tc>
          <w:tcPr>
            <w:tcW w:w="2665" w:type="dxa"/>
          </w:tcPr>
          <w:p>
            <w:pPr>
              <w:pStyle w:val="0"/>
            </w:pPr>
            <w:r>
              <w:rPr>
                <w:sz w:val="20"/>
              </w:rPr>
              <w:t xml:space="preserve">Целевые группы регионального проекта</w:t>
            </w:r>
          </w:p>
        </w:tc>
        <w:tc>
          <w:tcPr>
            <w:gridSpan w:val="4"/>
            <w:tcW w:w="6351" w:type="dxa"/>
          </w:tcPr>
          <w:p>
            <w:pPr>
              <w:pStyle w:val="0"/>
            </w:pPr>
            <w:r>
              <w:rPr>
                <w:sz w:val="20"/>
              </w:rPr>
            </w:r>
          </w:p>
        </w:tc>
      </w:tr>
      <w:tr>
        <w:tc>
          <w:tcPr>
            <w:tcW w:w="2665" w:type="dxa"/>
          </w:tcPr>
          <w:p>
            <w:pPr>
              <w:pStyle w:val="0"/>
            </w:pPr>
            <w:r>
              <w:rPr>
                <w:sz w:val="20"/>
              </w:rPr>
              <w:t xml:space="preserve">Связь с государственной программой Липецкой области</w:t>
            </w:r>
          </w:p>
        </w:tc>
        <w:tc>
          <w:tcPr>
            <w:tcW w:w="2098" w:type="dxa"/>
          </w:tcPr>
          <w:p>
            <w:pPr>
              <w:pStyle w:val="0"/>
            </w:pPr>
            <w:r>
              <w:rPr>
                <w:sz w:val="20"/>
              </w:rPr>
              <w:t xml:space="preserve">Государственная программа</w:t>
            </w:r>
          </w:p>
        </w:tc>
        <w:tc>
          <w:tcPr>
            <w:gridSpan w:val="3"/>
            <w:tcW w:w="4253" w:type="dxa"/>
          </w:tcPr>
          <w:p>
            <w:pPr>
              <w:pStyle w:val="0"/>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Влияние на достижение показателей государственной</w:t>
      </w:r>
    </w:p>
    <w:p>
      <w:pPr>
        <w:pStyle w:val="2"/>
        <w:jc w:val="center"/>
      </w:pPr>
      <w:r>
        <w:rPr>
          <w:sz w:val="20"/>
        </w:rPr>
        <w:t xml:space="preserve">программы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Показатели государственной программы, на достижение которых влияет региональный проект</w:t>
            </w:r>
          </w:p>
        </w:tc>
      </w:tr>
      <w:tr>
        <w:tc>
          <w:tcPr>
            <w:tcW w:w="624" w:type="dxa"/>
          </w:tcPr>
          <w:p>
            <w:pPr>
              <w:pStyle w:val="0"/>
              <w:jc w:val="center"/>
            </w:pPr>
            <w:r>
              <w:rPr>
                <w:sz w:val="20"/>
              </w:rPr>
              <w:t xml:space="preserve">1</w:t>
            </w:r>
          </w:p>
        </w:tc>
        <w:tc>
          <w:tcPr>
            <w:tcW w:w="8447" w:type="dxa"/>
          </w:tcPr>
          <w:p>
            <w:pPr>
              <w:pStyle w:val="0"/>
            </w:pPr>
            <w:r>
              <w:rPr>
                <w:sz w:val="20"/>
              </w:rPr>
              <w:t xml:space="preserve">Число размещенных в коллективных средствах размещения</w:t>
            </w:r>
          </w:p>
        </w:tc>
      </w:tr>
    </w:tbl>
    <w:p>
      <w:pPr>
        <w:pStyle w:val="0"/>
        <w:jc w:val="both"/>
      </w:pPr>
      <w:r>
        <w:rPr>
          <w:sz w:val="20"/>
        </w:rPr>
      </w:r>
    </w:p>
    <w:p>
      <w:pPr>
        <w:pStyle w:val="2"/>
        <w:outlineLvl w:val="2"/>
        <w:jc w:val="center"/>
      </w:pPr>
      <w:r>
        <w:rPr>
          <w:sz w:val="20"/>
        </w:rPr>
        <w:t xml:space="preserve">3. Показатели регионального проекта</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794"/>
        <w:gridCol w:w="850"/>
        <w:gridCol w:w="737"/>
        <w:gridCol w:w="737"/>
        <w:gridCol w:w="737"/>
        <w:gridCol w:w="737"/>
        <w:gridCol w:w="737"/>
        <w:gridCol w:w="737"/>
        <w:gridCol w:w="737"/>
        <w:gridCol w:w="2098"/>
        <w:gridCol w:w="1531"/>
      </w:tblGrid>
      <w:tr>
        <w:tc>
          <w:tcPr>
            <w:tcW w:w="567"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Показатели национального и регионального проекта</w:t>
            </w:r>
          </w:p>
        </w:tc>
        <w:tc>
          <w:tcPr>
            <w:tcW w:w="794"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tcW w:w="737" w:type="dxa"/>
          </w:tcPr>
          <w:p>
            <w:pPr>
              <w:pStyle w:val="0"/>
              <w:jc w:val="center"/>
            </w:pPr>
            <w:r>
              <w:rPr>
                <w:sz w:val="20"/>
              </w:rPr>
              <w:t xml:space="preserve">Период, год</w:t>
            </w:r>
          </w:p>
        </w:tc>
        <w:tc>
          <w:tcPr>
            <w:gridSpan w:val="4"/>
            <w:tcW w:w="2948" w:type="dxa"/>
          </w:tcPr>
          <w:p>
            <w:pPr>
              <w:pStyle w:val="0"/>
              <w:jc w:val="center"/>
            </w:pPr>
            <w:r>
              <w:rPr>
                <w:sz w:val="20"/>
              </w:rPr>
              <w:t xml:space="preserve">Период, год</w:t>
            </w:r>
          </w:p>
        </w:tc>
        <w:tc>
          <w:tcPr>
            <w:tcW w:w="2098" w:type="dxa"/>
            <w:vMerge w:val="restart"/>
          </w:tcPr>
          <w:p>
            <w:pPr>
              <w:pStyle w:val="0"/>
              <w:jc w:val="center"/>
            </w:pPr>
            <w:r>
              <w:rPr>
                <w:sz w:val="20"/>
              </w:rPr>
              <w:t xml:space="preserve">Признак реализации</w:t>
            </w:r>
          </w:p>
          <w:p>
            <w:pPr>
              <w:pStyle w:val="0"/>
              <w:jc w:val="center"/>
            </w:pPr>
            <w:r>
              <w:rPr>
                <w:sz w:val="20"/>
              </w:rPr>
              <w:t xml:space="preserve">на местном уровне</w:t>
            </w:r>
          </w:p>
        </w:tc>
        <w:tc>
          <w:tcPr>
            <w:tcW w:w="1531"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vMerge w:val="continue"/>
          </w:tcPr>
          <w:p/>
        </w:tc>
        <w:tc>
          <w:tcPr>
            <w:vMerge w:val="continue"/>
          </w:tcPr>
          <w:p/>
        </w:tc>
      </w:tr>
      <w:tr>
        <w:tc>
          <w:tcPr>
            <w:tcW w:w="567" w:type="dxa"/>
          </w:tcPr>
          <w:p>
            <w:pPr>
              <w:pStyle w:val="0"/>
              <w:jc w:val="center"/>
            </w:pPr>
            <w:r>
              <w:rPr>
                <w:sz w:val="20"/>
              </w:rPr>
              <w:t xml:space="preserve">1</w:t>
            </w:r>
          </w:p>
        </w:tc>
        <w:tc>
          <w:tcPr>
            <w:gridSpan w:val="12"/>
            <w:tcW w:w="12586" w:type="dxa"/>
          </w:tcPr>
          <w:p>
            <w:pPr>
              <w:pStyle w:val="0"/>
            </w:pPr>
            <w:r>
              <w:rPr>
                <w:sz w:val="20"/>
              </w:rPr>
              <w:t xml:space="preserve">Обеспечение граждан современной туристической инфраструктурой</w:t>
            </w:r>
          </w:p>
        </w:tc>
      </w:tr>
      <w:tr>
        <w:tc>
          <w:tcPr>
            <w:tcW w:w="567" w:type="dxa"/>
          </w:tcPr>
          <w:p>
            <w:pPr>
              <w:pStyle w:val="0"/>
              <w:jc w:val="center"/>
            </w:pPr>
            <w:r>
              <w:rPr>
                <w:sz w:val="20"/>
              </w:rPr>
              <w:t xml:space="preserve">1.1</w:t>
            </w:r>
          </w:p>
        </w:tc>
        <w:tc>
          <w:tcPr>
            <w:tcW w:w="2154" w:type="dxa"/>
          </w:tcPr>
          <w:p>
            <w:pPr>
              <w:pStyle w:val="0"/>
            </w:pPr>
            <w:r>
              <w:rPr>
                <w:sz w:val="20"/>
              </w:rPr>
              <w:t xml:space="preserve">Реализованы проекты по проектированию туристского центра города</w:t>
            </w:r>
          </w:p>
        </w:tc>
        <w:tc>
          <w:tcPr>
            <w:tcW w:w="794" w:type="dxa"/>
          </w:tcPr>
          <w:p>
            <w:pPr>
              <w:pStyle w:val="0"/>
            </w:pPr>
            <w:r>
              <w:rPr>
                <w:sz w:val="20"/>
              </w:rPr>
              <w:t xml:space="preserve">ФП</w:t>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2020</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t xml:space="preserve">1</w:t>
            </w:r>
          </w:p>
        </w:tc>
        <w:tc>
          <w:tcPr>
            <w:tcW w:w="737" w:type="dxa"/>
          </w:tcPr>
          <w:p>
            <w:pPr>
              <w:pStyle w:val="0"/>
            </w:pPr>
            <w:r>
              <w:rPr>
                <w:sz w:val="20"/>
              </w:rPr>
            </w:r>
          </w:p>
        </w:tc>
        <w:tc>
          <w:tcPr>
            <w:tcW w:w="2098" w:type="dxa"/>
          </w:tcPr>
          <w:p>
            <w:pPr>
              <w:pStyle w:val="0"/>
            </w:pPr>
            <w:r>
              <w:rPr>
                <w:sz w:val="20"/>
              </w:rPr>
              <w:t xml:space="preserve">Декомпозирован</w:t>
            </w:r>
          </w:p>
        </w:tc>
        <w:tc>
          <w:tcPr>
            <w:tcW w:w="1531" w:type="dxa"/>
          </w:tcPr>
          <w:p>
            <w:pPr>
              <w:pStyle w:val="0"/>
            </w:pPr>
            <w:r>
              <w:rPr>
                <w:sz w:val="20"/>
              </w:rPr>
              <w:t xml:space="preserve">отсутствует</w:t>
            </w:r>
          </w:p>
        </w:tc>
      </w:tr>
      <w:tr>
        <w:tc>
          <w:tcPr>
            <w:tcW w:w="567" w:type="dxa"/>
          </w:tcPr>
          <w:p>
            <w:pPr>
              <w:pStyle w:val="0"/>
              <w:jc w:val="center"/>
            </w:pPr>
            <w:r>
              <w:rPr>
                <w:sz w:val="20"/>
              </w:rPr>
              <w:t xml:space="preserve">2</w:t>
            </w:r>
          </w:p>
        </w:tc>
        <w:tc>
          <w:tcPr>
            <w:gridSpan w:val="12"/>
            <w:tcW w:w="12586" w:type="dxa"/>
          </w:tcPr>
          <w:p>
            <w:pPr>
              <w:pStyle w:val="0"/>
            </w:pPr>
            <w:r>
              <w:rPr>
                <w:sz w:val="20"/>
              </w:rPr>
              <w:t xml:space="preserve">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r>
      <w:tr>
        <w:tc>
          <w:tcPr>
            <w:tcW w:w="567" w:type="dxa"/>
          </w:tcPr>
          <w:p>
            <w:pPr>
              <w:pStyle w:val="0"/>
              <w:jc w:val="center"/>
            </w:pPr>
            <w:r>
              <w:rPr>
                <w:sz w:val="20"/>
              </w:rPr>
              <w:t xml:space="preserve">2.1</w:t>
            </w:r>
          </w:p>
        </w:tc>
        <w:tc>
          <w:tcPr>
            <w:tcW w:w="2154" w:type="dxa"/>
          </w:tcPr>
          <w:p>
            <w:pPr>
              <w:pStyle w:val="0"/>
            </w:pPr>
            <w:r>
              <w:rPr>
                <w:sz w:val="20"/>
              </w:rPr>
              <w:t xml:space="preserve">Введены в эксплуатацию номера в модульных некапитальных средствах размещения</w:t>
            </w:r>
          </w:p>
        </w:tc>
        <w:tc>
          <w:tcPr>
            <w:tcW w:w="794" w:type="dxa"/>
          </w:tcPr>
          <w:p>
            <w:pPr>
              <w:pStyle w:val="0"/>
            </w:pPr>
            <w:r>
              <w:rPr>
                <w:sz w:val="20"/>
              </w:rPr>
              <w:t xml:space="preserve">ФП</w:t>
            </w:r>
          </w:p>
        </w:tc>
        <w:tc>
          <w:tcPr>
            <w:tcW w:w="850" w:type="dxa"/>
          </w:tcPr>
          <w:p>
            <w:pPr>
              <w:pStyle w:val="0"/>
            </w:pPr>
            <w:r>
              <w:rPr>
                <w:sz w:val="20"/>
              </w:rPr>
              <w:t xml:space="preserve">Ед.</w:t>
            </w:r>
          </w:p>
        </w:tc>
        <w:tc>
          <w:tcPr>
            <w:tcW w:w="737" w:type="dxa"/>
          </w:tcPr>
          <w:p>
            <w:pPr>
              <w:pStyle w:val="0"/>
              <w:jc w:val="center"/>
            </w:pPr>
            <w:r>
              <w:rPr>
                <w:sz w:val="20"/>
              </w:rPr>
              <w:t xml:space="preserve">0</w:t>
            </w:r>
          </w:p>
        </w:tc>
        <w:tc>
          <w:tcPr>
            <w:tcW w:w="737" w:type="dxa"/>
          </w:tcPr>
          <w:p>
            <w:pPr>
              <w:pStyle w:val="0"/>
            </w:pPr>
            <w:r>
              <w:rPr>
                <w:sz w:val="20"/>
              </w:rPr>
              <w:t xml:space="preserve">2023</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10</w:t>
            </w:r>
          </w:p>
        </w:tc>
        <w:tc>
          <w:tcPr>
            <w:tcW w:w="737" w:type="dxa"/>
          </w:tcPr>
          <w:p>
            <w:pPr>
              <w:pStyle w:val="0"/>
              <w:jc w:val="center"/>
            </w:pPr>
            <w:r>
              <w:rPr>
                <w:sz w:val="20"/>
              </w:rPr>
              <w:t xml:space="preserve">157</w:t>
            </w:r>
          </w:p>
        </w:tc>
        <w:tc>
          <w:tcPr>
            <w:tcW w:w="2098" w:type="dxa"/>
          </w:tcPr>
          <w:p>
            <w:pPr>
              <w:pStyle w:val="0"/>
            </w:pPr>
            <w:r>
              <w:rPr>
                <w:sz w:val="20"/>
              </w:rPr>
              <w:t xml:space="preserve">-</w:t>
            </w:r>
          </w:p>
        </w:tc>
        <w:tc>
          <w:tcPr>
            <w:tcW w:w="1531" w:type="dxa"/>
          </w:tcPr>
          <w:p>
            <w:pPr>
              <w:pStyle w:val="0"/>
            </w:pPr>
            <w:r>
              <w:rPr>
                <w:sz w:val="20"/>
              </w:rPr>
              <w:t xml:space="preserve">отсутствует</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Помесячный план достижения показателей регионального</w:t>
      </w:r>
    </w:p>
    <w:p>
      <w:pPr>
        <w:pStyle w:val="2"/>
        <w:jc w:val="center"/>
      </w:pPr>
      <w:r>
        <w:rPr>
          <w:sz w:val="20"/>
        </w:rPr>
        <w:t xml:space="preserve">проекта в 2024 году</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10"/>
        <w:gridCol w:w="737"/>
        <w:gridCol w:w="737"/>
        <w:gridCol w:w="680"/>
        <w:gridCol w:w="680"/>
        <w:gridCol w:w="680"/>
        <w:gridCol w:w="680"/>
        <w:gridCol w:w="680"/>
        <w:gridCol w:w="680"/>
        <w:gridCol w:w="680"/>
        <w:gridCol w:w="680"/>
        <w:gridCol w:w="680"/>
        <w:gridCol w:w="680"/>
        <w:gridCol w:w="680"/>
        <w:gridCol w:w="680"/>
      </w:tblGrid>
      <w:tr>
        <w:tc>
          <w:tcPr>
            <w:tcW w:w="567" w:type="dxa"/>
            <w:vMerge w:val="restart"/>
          </w:tcPr>
          <w:p>
            <w:pPr>
              <w:pStyle w:val="0"/>
              <w:jc w:val="center"/>
            </w:pPr>
            <w:r>
              <w:rPr>
                <w:sz w:val="20"/>
              </w:rPr>
              <w:t xml:space="preserve">N п/п</w:t>
            </w:r>
          </w:p>
        </w:tc>
        <w:tc>
          <w:tcPr>
            <w:tcW w:w="2110" w:type="dxa"/>
            <w:vMerge w:val="restart"/>
          </w:tcPr>
          <w:p>
            <w:pPr>
              <w:pStyle w:val="0"/>
              <w:jc w:val="center"/>
            </w:pPr>
            <w:r>
              <w:rPr>
                <w:sz w:val="20"/>
              </w:rPr>
              <w:t xml:space="preserve">Показатели национального и регионального проекта</w:t>
            </w:r>
          </w:p>
        </w:tc>
        <w:tc>
          <w:tcPr>
            <w:tcW w:w="737" w:type="dxa"/>
            <w:vMerge w:val="restart"/>
          </w:tcPr>
          <w:p>
            <w:pPr>
              <w:pStyle w:val="0"/>
              <w:jc w:val="center"/>
            </w:pPr>
            <w:r>
              <w:rPr>
                <w:sz w:val="20"/>
              </w:rPr>
              <w:t xml:space="preserve">Уровень показателя</w:t>
            </w:r>
          </w:p>
        </w:tc>
        <w:tc>
          <w:tcPr>
            <w:tcW w:w="737" w:type="dxa"/>
            <w:vMerge w:val="restart"/>
          </w:tcPr>
          <w:p>
            <w:pPr>
              <w:pStyle w:val="0"/>
              <w:jc w:val="center"/>
            </w:pPr>
            <w:r>
              <w:rPr>
                <w:sz w:val="20"/>
              </w:rPr>
              <w:t xml:space="preserve">Единица измерения</w:t>
            </w:r>
          </w:p>
          <w:p>
            <w:pPr>
              <w:pStyle w:val="0"/>
              <w:jc w:val="center"/>
            </w:pPr>
            <w:r>
              <w:rPr>
                <w:sz w:val="20"/>
              </w:rPr>
              <w:t xml:space="preserve">(по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tcPr>
          <w:p>
            <w:pPr>
              <w:pStyle w:val="0"/>
              <w:jc w:val="center"/>
            </w:pPr>
            <w:r>
              <w:rPr>
                <w:sz w:val="20"/>
              </w:rPr>
              <w:t xml:space="preserve">Плановые значения по месяцам (на конец месяца)</w:t>
            </w:r>
          </w:p>
        </w:tc>
        <w:tc>
          <w:tcPr>
            <w:tcW w:w="680"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680" w:type="dxa"/>
          </w:tcPr>
          <w:p>
            <w:pPr>
              <w:pStyle w:val="0"/>
              <w:jc w:val="center"/>
            </w:pPr>
            <w:r>
              <w:rPr>
                <w:sz w:val="20"/>
              </w:rPr>
              <w:t xml:space="preserve">авг.</w:t>
            </w:r>
          </w:p>
        </w:tc>
        <w:tc>
          <w:tcPr>
            <w:tcW w:w="680" w:type="dxa"/>
          </w:tcPr>
          <w:p>
            <w:pPr>
              <w:pStyle w:val="0"/>
              <w:jc w:val="center"/>
            </w:pPr>
            <w:r>
              <w:rPr>
                <w:sz w:val="20"/>
              </w:rPr>
              <w:t xml:space="preserve">сент.</w:t>
            </w:r>
          </w:p>
        </w:tc>
        <w:tc>
          <w:tcPr>
            <w:tcW w:w="680" w:type="dxa"/>
          </w:tcPr>
          <w:p>
            <w:pPr>
              <w:pStyle w:val="0"/>
              <w:jc w:val="center"/>
            </w:pPr>
            <w:r>
              <w:rPr>
                <w:sz w:val="20"/>
              </w:rPr>
              <w:t xml:space="preserve">окт.</w:t>
            </w:r>
          </w:p>
        </w:tc>
        <w:tc>
          <w:tcPr>
            <w:tcW w:w="680" w:type="dxa"/>
          </w:tcPr>
          <w:p>
            <w:pPr>
              <w:pStyle w:val="0"/>
              <w:jc w:val="center"/>
            </w:pPr>
            <w:r>
              <w:rPr>
                <w:sz w:val="20"/>
              </w:rPr>
              <w:t xml:space="preserve">нояб.</w:t>
            </w:r>
          </w:p>
        </w:tc>
        <w:tc>
          <w:tcPr>
            <w:vMerge w:val="continue"/>
          </w:tcPr>
          <w:p/>
        </w:tc>
      </w:tr>
      <w:tr>
        <w:tc>
          <w:tcPr>
            <w:tcW w:w="567" w:type="dxa"/>
          </w:tcPr>
          <w:p>
            <w:pPr>
              <w:pStyle w:val="0"/>
              <w:jc w:val="center"/>
            </w:pPr>
            <w:r>
              <w:rPr>
                <w:sz w:val="20"/>
              </w:rPr>
              <w:t xml:space="preserve">1</w:t>
            </w:r>
          </w:p>
        </w:tc>
        <w:tc>
          <w:tcPr>
            <w:gridSpan w:val="15"/>
            <w:tcW w:w="11744" w:type="dxa"/>
          </w:tcPr>
          <w:p>
            <w:pPr>
              <w:pStyle w:val="0"/>
            </w:pPr>
            <w:r>
              <w:rPr>
                <w:sz w:val="20"/>
              </w:rPr>
              <w:t xml:space="preserve">Обеспечение граждан современной туристической инфраструктурой</w:t>
            </w:r>
          </w:p>
        </w:tc>
      </w:tr>
      <w:tr>
        <w:tc>
          <w:tcPr>
            <w:tcW w:w="567" w:type="dxa"/>
          </w:tcPr>
          <w:p>
            <w:pPr>
              <w:pStyle w:val="0"/>
              <w:jc w:val="center"/>
            </w:pPr>
            <w:r>
              <w:rPr>
                <w:sz w:val="20"/>
              </w:rPr>
              <w:t xml:space="preserve">1.1</w:t>
            </w:r>
          </w:p>
        </w:tc>
        <w:tc>
          <w:tcPr>
            <w:tcW w:w="2110" w:type="dxa"/>
          </w:tcPr>
          <w:p>
            <w:pPr>
              <w:pStyle w:val="0"/>
            </w:pPr>
            <w:r>
              <w:rPr>
                <w:sz w:val="20"/>
              </w:rPr>
              <w:t xml:space="preserve">Реализованы проекты по проектированию туристского центра города</w:t>
            </w:r>
          </w:p>
        </w:tc>
        <w:tc>
          <w:tcPr>
            <w:tcW w:w="737" w:type="dxa"/>
          </w:tcPr>
          <w:p>
            <w:pPr>
              <w:pStyle w:val="0"/>
            </w:pPr>
            <w:r>
              <w:rPr>
                <w:sz w:val="20"/>
              </w:rPr>
              <w:t xml:space="preserve">ФП</w:t>
            </w:r>
          </w:p>
        </w:tc>
        <w:tc>
          <w:tcPr>
            <w:tcW w:w="737" w:type="dxa"/>
          </w:tcPr>
          <w:p>
            <w:pPr>
              <w:pStyle w:val="0"/>
            </w:pPr>
            <w:r>
              <w:rPr>
                <w:sz w:val="20"/>
              </w:rPr>
              <w:t xml:space="preserve">Ед.</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567" w:type="dxa"/>
          </w:tcPr>
          <w:p>
            <w:pPr>
              <w:pStyle w:val="0"/>
              <w:jc w:val="center"/>
            </w:pPr>
            <w:r>
              <w:rPr>
                <w:sz w:val="20"/>
              </w:rPr>
              <w:t xml:space="preserve">2</w:t>
            </w:r>
          </w:p>
        </w:tc>
        <w:tc>
          <w:tcPr>
            <w:gridSpan w:val="15"/>
            <w:tcW w:w="11744" w:type="dxa"/>
          </w:tcPr>
          <w:p>
            <w:pPr>
              <w:pStyle w:val="0"/>
            </w:pPr>
            <w:r>
              <w:rPr>
                <w:sz w:val="20"/>
              </w:rPr>
              <w:t xml:space="preserve">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r>
      <w:tr>
        <w:tc>
          <w:tcPr>
            <w:tcW w:w="567" w:type="dxa"/>
          </w:tcPr>
          <w:p>
            <w:pPr>
              <w:pStyle w:val="0"/>
              <w:jc w:val="center"/>
            </w:pPr>
            <w:r>
              <w:rPr>
                <w:sz w:val="20"/>
              </w:rPr>
              <w:t xml:space="preserve">2.1</w:t>
            </w:r>
          </w:p>
        </w:tc>
        <w:tc>
          <w:tcPr>
            <w:tcW w:w="2110" w:type="dxa"/>
          </w:tcPr>
          <w:p>
            <w:pPr>
              <w:pStyle w:val="0"/>
            </w:pPr>
            <w:r>
              <w:rPr>
                <w:sz w:val="20"/>
              </w:rPr>
              <w:t xml:space="preserve">Введены в эксплуатацию номера в модульных некапитальных средствах размещения</w:t>
            </w:r>
          </w:p>
        </w:tc>
        <w:tc>
          <w:tcPr>
            <w:tcW w:w="737" w:type="dxa"/>
          </w:tcPr>
          <w:p>
            <w:pPr>
              <w:pStyle w:val="0"/>
            </w:pPr>
            <w:r>
              <w:rPr>
                <w:sz w:val="20"/>
              </w:rPr>
              <w:t xml:space="preserve">ФП</w:t>
            </w:r>
          </w:p>
        </w:tc>
        <w:tc>
          <w:tcPr>
            <w:tcW w:w="737" w:type="dxa"/>
          </w:tcPr>
          <w:p>
            <w:pPr>
              <w:pStyle w:val="0"/>
            </w:pPr>
            <w:r>
              <w:rPr>
                <w:sz w:val="20"/>
              </w:rPr>
              <w:t xml:space="preserve">Ед.</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jc w:val="center"/>
            </w:pPr>
            <w:r>
              <w:rPr>
                <w:sz w:val="20"/>
              </w:rPr>
              <w:t xml:space="preserve">157</w:t>
            </w:r>
          </w:p>
        </w:tc>
        <w:tc>
          <w:tcPr>
            <w:tcW w:w="680" w:type="dxa"/>
          </w:tcPr>
          <w:p>
            <w:pPr>
              <w:pStyle w:val="0"/>
              <w:jc w:val="center"/>
            </w:pPr>
            <w:r>
              <w:rPr>
                <w:sz w:val="20"/>
              </w:rPr>
              <w:t xml:space="preserve">157</w:t>
            </w:r>
          </w:p>
        </w:tc>
      </w:tr>
    </w:tbl>
    <w:p>
      <w:pPr>
        <w:pStyle w:val="0"/>
        <w:jc w:val="both"/>
      </w:pPr>
      <w:r>
        <w:rPr>
          <w:sz w:val="20"/>
        </w:rPr>
      </w:r>
    </w:p>
    <w:p>
      <w:pPr>
        <w:pStyle w:val="2"/>
        <w:outlineLvl w:val="2"/>
        <w:jc w:val="center"/>
      </w:pPr>
      <w:r>
        <w:rPr>
          <w:sz w:val="20"/>
        </w:rPr>
        <w:t xml:space="preserve">5. Мероприятия (результаты) регионального проекта</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68"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154"/>
        <w:gridCol w:w="850"/>
        <w:gridCol w:w="850"/>
        <w:gridCol w:w="624"/>
        <w:gridCol w:w="737"/>
        <w:gridCol w:w="737"/>
        <w:gridCol w:w="737"/>
        <w:gridCol w:w="737"/>
        <w:gridCol w:w="737"/>
        <w:gridCol w:w="1842"/>
        <w:gridCol w:w="794"/>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2154" w:type="dxa"/>
            <w:vMerge w:val="restart"/>
          </w:tcPr>
          <w:p>
            <w:pPr>
              <w:pStyle w:val="0"/>
              <w:jc w:val="center"/>
            </w:pPr>
            <w:r>
              <w:rPr>
                <w:sz w:val="20"/>
              </w:rPr>
              <w:t xml:space="preserve">Наименование мероприятия (результата)</w:t>
            </w:r>
          </w:p>
        </w:tc>
        <w:tc>
          <w:tcPr>
            <w:tcW w:w="850" w:type="dxa"/>
            <w:vMerge w:val="restart"/>
          </w:tcPr>
          <w:p>
            <w:pPr>
              <w:pStyle w:val="0"/>
              <w:jc w:val="center"/>
            </w:pPr>
            <w:r>
              <w:rPr>
                <w:sz w:val="20"/>
              </w:rPr>
              <w:t xml:space="preserve">Наименование структурных элементов государственных программ Липецкой области</w:t>
            </w:r>
          </w:p>
        </w:tc>
        <w:tc>
          <w:tcPr>
            <w:tcW w:w="850" w:type="dxa"/>
            <w:vMerge w:val="restart"/>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1" w:type="dxa"/>
          </w:tcPr>
          <w:p>
            <w:pPr>
              <w:pStyle w:val="0"/>
              <w:jc w:val="center"/>
            </w:pPr>
            <w:r>
              <w:rPr>
                <w:sz w:val="20"/>
              </w:rPr>
              <w:t xml:space="preserve">Базовое значение</w:t>
            </w:r>
          </w:p>
        </w:tc>
        <w:tc>
          <w:tcPr>
            <w:gridSpan w:val="4"/>
            <w:tcW w:w="2948" w:type="dxa"/>
          </w:tcPr>
          <w:p>
            <w:pPr>
              <w:pStyle w:val="0"/>
              <w:jc w:val="center"/>
            </w:pPr>
            <w:r>
              <w:rPr>
                <w:sz w:val="20"/>
              </w:rPr>
              <w:t xml:space="preserve">Период, год</w:t>
            </w:r>
          </w:p>
        </w:tc>
        <w:tc>
          <w:tcPr>
            <w:tcW w:w="1842" w:type="dxa"/>
            <w:vMerge w:val="restart"/>
          </w:tcPr>
          <w:p>
            <w:pPr>
              <w:pStyle w:val="0"/>
              <w:jc w:val="center"/>
            </w:pPr>
            <w:r>
              <w:rPr>
                <w:sz w:val="20"/>
              </w:rPr>
              <w:t xml:space="preserve">Тип мероприятия (результата)</w:t>
            </w:r>
          </w:p>
        </w:tc>
        <w:tc>
          <w:tcPr>
            <w:tcW w:w="794" w:type="dxa"/>
            <w:vMerge w:val="restart"/>
          </w:tcPr>
          <w:p>
            <w:pPr>
              <w:pStyle w:val="0"/>
              <w:jc w:val="center"/>
            </w:pPr>
            <w:r>
              <w:rPr>
                <w:sz w:val="20"/>
              </w:rPr>
              <w:t xml:space="preserve">Признак реализации на местном уровне</w:t>
            </w:r>
          </w:p>
        </w:tc>
      </w:tr>
      <w:tr>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tcW w:w="737"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1</w:t>
            </w:r>
          </w:p>
        </w:tc>
        <w:tc>
          <w:tcPr>
            <w:gridSpan w:val="11"/>
            <w:tcW w:w="10799" w:type="dxa"/>
          </w:tcPr>
          <w:p>
            <w:pPr>
              <w:pStyle w:val="0"/>
            </w:pPr>
            <w:r>
              <w:rPr>
                <w:sz w:val="20"/>
              </w:rPr>
              <w:t xml:space="preserve">Обеспечение граждан современной туристической инфраструктурой</w:t>
            </w:r>
          </w:p>
        </w:tc>
      </w:tr>
      <w:tr>
        <w:tc>
          <w:tcPr>
            <w:tcW w:w="737" w:type="dxa"/>
          </w:tcPr>
          <w:p>
            <w:pPr>
              <w:pStyle w:val="0"/>
              <w:jc w:val="center"/>
            </w:pPr>
            <w:r>
              <w:rPr>
                <w:sz w:val="20"/>
              </w:rPr>
              <w:t xml:space="preserve">1.1</w:t>
            </w:r>
          </w:p>
        </w:tc>
        <w:tc>
          <w:tcPr>
            <w:tcW w:w="2154" w:type="dxa"/>
          </w:tcPr>
          <w:p>
            <w:pPr>
              <w:pStyle w:val="0"/>
            </w:pPr>
            <w:r>
              <w:rPr>
                <w:sz w:val="20"/>
              </w:rPr>
              <w:t xml:space="preserve">Реализованы проекты по проектированию туристского кода центра города</w:t>
            </w:r>
          </w:p>
        </w:tc>
        <w:tc>
          <w:tcPr>
            <w:tcW w:w="850" w:type="dxa"/>
          </w:tcPr>
          <w:p>
            <w:pPr>
              <w:pStyle w:val="0"/>
            </w:pPr>
            <w:r>
              <w:rPr>
                <w:sz w:val="20"/>
              </w:rPr>
            </w:r>
          </w:p>
        </w:tc>
        <w:tc>
          <w:tcPr>
            <w:tcW w:w="850" w:type="dxa"/>
          </w:tcPr>
          <w:p>
            <w:pPr>
              <w:pStyle w:val="0"/>
            </w:pPr>
            <w:r>
              <w:rPr>
                <w:sz w:val="20"/>
              </w:rPr>
              <w:t xml:space="preserve">Ед.</w:t>
            </w:r>
          </w:p>
        </w:tc>
        <w:tc>
          <w:tcPr>
            <w:tcW w:w="624" w:type="dxa"/>
          </w:tcPr>
          <w:p>
            <w:pPr>
              <w:pStyle w:val="0"/>
              <w:jc w:val="center"/>
            </w:pPr>
            <w:r>
              <w:rPr>
                <w:sz w:val="20"/>
              </w:rPr>
              <w:t xml:space="preserve">0</w:t>
            </w:r>
          </w:p>
        </w:tc>
        <w:tc>
          <w:tcPr>
            <w:tcW w:w="737" w:type="dxa"/>
          </w:tcPr>
          <w:p>
            <w:pPr>
              <w:pStyle w:val="0"/>
            </w:pPr>
            <w:r>
              <w:rPr>
                <w:sz w:val="20"/>
              </w:rPr>
              <w:t xml:space="preserve">2020</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w:t>
            </w:r>
          </w:p>
        </w:tc>
        <w:tc>
          <w:tcPr>
            <w:tcW w:w="737" w:type="dxa"/>
          </w:tcPr>
          <w:p>
            <w:pPr>
              <w:pStyle w:val="0"/>
            </w:pPr>
            <w:r>
              <w:rPr>
                <w:sz w:val="20"/>
              </w:rPr>
            </w:r>
          </w:p>
        </w:tc>
        <w:tc>
          <w:tcPr>
            <w:tcW w:w="1842" w:type="dxa"/>
          </w:tcPr>
          <w:p>
            <w:pPr>
              <w:pStyle w:val="0"/>
            </w:pPr>
            <w:r>
              <w:rPr>
                <w:sz w:val="20"/>
              </w:rPr>
              <w:t xml:space="preserve">Оказание услуг (выполнение работ)</w:t>
            </w:r>
          </w:p>
        </w:tc>
        <w:tc>
          <w:tcPr>
            <w:tcW w:w="794" w:type="dxa"/>
          </w:tcPr>
          <w:p>
            <w:pPr>
              <w:pStyle w:val="0"/>
            </w:pPr>
            <w:r>
              <w:rPr>
                <w:sz w:val="20"/>
              </w:rPr>
              <w:t xml:space="preserve">Да</w:t>
            </w:r>
          </w:p>
        </w:tc>
      </w:tr>
      <w:tr>
        <w:tc>
          <w:tcPr>
            <w:tcW w:w="737" w:type="dxa"/>
          </w:tcPr>
          <w:p>
            <w:pPr>
              <w:pStyle w:val="0"/>
              <w:jc w:val="center"/>
            </w:pPr>
            <w:r>
              <w:rPr>
                <w:sz w:val="20"/>
              </w:rPr>
              <w:t xml:space="preserve">1.1.1</w:t>
            </w:r>
          </w:p>
        </w:tc>
        <w:tc>
          <w:tcPr>
            <w:gridSpan w:val="11"/>
            <w:tcW w:w="10799" w:type="dxa"/>
          </w:tcPr>
          <w:p>
            <w:pPr>
              <w:pStyle w:val="0"/>
            </w:pPr>
            <w:r>
              <w:rPr>
                <w:sz w:val="20"/>
              </w:rPr>
              <w:t xml:space="preserve">К концу 2023 года планируется реализовать 1 проект по проектированию туристского кода центра города</w:t>
            </w:r>
          </w:p>
        </w:tc>
      </w:tr>
      <w:tr>
        <w:tc>
          <w:tcPr>
            <w:tcW w:w="737" w:type="dxa"/>
          </w:tcPr>
          <w:p>
            <w:pPr>
              <w:pStyle w:val="0"/>
              <w:jc w:val="center"/>
            </w:pPr>
            <w:r>
              <w:rPr>
                <w:sz w:val="20"/>
              </w:rPr>
              <w:t xml:space="preserve">2</w:t>
            </w:r>
          </w:p>
        </w:tc>
        <w:tc>
          <w:tcPr>
            <w:gridSpan w:val="11"/>
            <w:tcW w:w="10799" w:type="dxa"/>
          </w:tcPr>
          <w:p>
            <w:pPr>
              <w:pStyle w:val="0"/>
            </w:pPr>
            <w:r>
              <w:rPr>
                <w:sz w:val="20"/>
              </w:rPr>
              <w:t xml:space="preserve">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r>
      <w:tr>
        <w:tc>
          <w:tcPr>
            <w:tcW w:w="737" w:type="dxa"/>
          </w:tcPr>
          <w:p>
            <w:pPr>
              <w:pStyle w:val="0"/>
              <w:jc w:val="center"/>
            </w:pPr>
            <w:r>
              <w:rPr>
                <w:sz w:val="20"/>
              </w:rPr>
              <w:t xml:space="preserve">2.1</w:t>
            </w:r>
          </w:p>
        </w:tc>
        <w:tc>
          <w:tcPr>
            <w:tcW w:w="2154" w:type="dxa"/>
          </w:tcPr>
          <w:p>
            <w:pPr>
              <w:pStyle w:val="0"/>
            </w:pPr>
            <w:r>
              <w:rPr>
                <w:sz w:val="20"/>
              </w:rPr>
              <w:t xml:space="preserve">Введены в эксплуатацию номера в модульных некапитальных средствах размещения</w:t>
            </w:r>
          </w:p>
        </w:tc>
        <w:tc>
          <w:tcPr>
            <w:tcW w:w="850" w:type="dxa"/>
          </w:tcPr>
          <w:p>
            <w:pPr>
              <w:pStyle w:val="0"/>
            </w:pPr>
            <w:r>
              <w:rPr>
                <w:sz w:val="20"/>
              </w:rPr>
            </w:r>
          </w:p>
        </w:tc>
        <w:tc>
          <w:tcPr>
            <w:tcW w:w="850" w:type="dxa"/>
          </w:tcPr>
          <w:p>
            <w:pPr>
              <w:pStyle w:val="0"/>
            </w:pPr>
            <w:r>
              <w:rPr>
                <w:sz w:val="20"/>
              </w:rPr>
              <w:t xml:space="preserve">Ед.</w:t>
            </w:r>
          </w:p>
        </w:tc>
        <w:tc>
          <w:tcPr>
            <w:tcW w:w="624" w:type="dxa"/>
          </w:tcPr>
          <w:p>
            <w:pPr>
              <w:pStyle w:val="0"/>
              <w:jc w:val="center"/>
            </w:pPr>
            <w:r>
              <w:rPr>
                <w:sz w:val="20"/>
              </w:rPr>
              <w:t xml:space="preserve">0</w:t>
            </w:r>
          </w:p>
        </w:tc>
        <w:tc>
          <w:tcPr>
            <w:tcW w:w="737" w:type="dxa"/>
          </w:tcPr>
          <w:p>
            <w:pPr>
              <w:pStyle w:val="0"/>
            </w:pPr>
            <w:r>
              <w:rPr>
                <w:sz w:val="20"/>
              </w:rPr>
              <w:t xml:space="preserve">2023</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4</w:t>
            </w:r>
          </w:p>
        </w:tc>
        <w:tc>
          <w:tcPr>
            <w:tcW w:w="737" w:type="dxa"/>
          </w:tcPr>
          <w:p>
            <w:pPr>
              <w:pStyle w:val="0"/>
              <w:jc w:val="center"/>
            </w:pPr>
            <w:r>
              <w:rPr>
                <w:sz w:val="20"/>
              </w:rPr>
              <w:t xml:space="preserve">157</w:t>
            </w:r>
          </w:p>
        </w:tc>
        <w:tc>
          <w:tcPr>
            <w:tcW w:w="1842" w:type="dxa"/>
          </w:tcPr>
          <w:p>
            <w:pPr>
              <w:pStyle w:val="0"/>
            </w:pPr>
            <w:r>
              <w:rPr>
                <w:sz w:val="20"/>
              </w:rPr>
              <w:t xml:space="preserve">Приобретение товаров, работ, услуг</w:t>
            </w:r>
          </w:p>
        </w:tc>
        <w:tc>
          <w:tcPr>
            <w:tcW w:w="794" w:type="dxa"/>
          </w:tcPr>
          <w:p>
            <w:pPr>
              <w:pStyle w:val="0"/>
            </w:pPr>
            <w:r>
              <w:rPr>
                <w:sz w:val="20"/>
              </w:rPr>
              <w:t xml:space="preserve">Нет</w:t>
            </w:r>
          </w:p>
        </w:tc>
      </w:tr>
      <w:tr>
        <w:tc>
          <w:tcPr>
            <w:tcW w:w="737" w:type="dxa"/>
          </w:tcPr>
          <w:p>
            <w:pPr>
              <w:pStyle w:val="0"/>
              <w:jc w:val="center"/>
            </w:pPr>
            <w:r>
              <w:rPr>
                <w:sz w:val="20"/>
              </w:rPr>
              <w:t xml:space="preserve">2.1.1</w:t>
            </w:r>
          </w:p>
        </w:tc>
        <w:tc>
          <w:tcPr>
            <w:gridSpan w:val="11"/>
            <w:tcW w:w="10799" w:type="dxa"/>
          </w:tcPr>
          <w:p>
            <w:pPr>
              <w:pStyle w:val="0"/>
            </w:pPr>
            <w:r>
              <w:rPr>
                <w:sz w:val="20"/>
              </w:rPr>
              <w:t xml:space="preserve">Посредством государственной поддержки создаются модульные некапитальные средства размещения, в том числе номера в таких средствах размещения. В 2023 году создано не менее 10 номеров, в 2024 году создано не менее 147 номеров</w:t>
            </w:r>
          </w:p>
        </w:tc>
      </w:tr>
      <w:tr>
        <w:tc>
          <w:tcPr>
            <w:tcW w:w="737" w:type="dxa"/>
          </w:tcPr>
          <w:p>
            <w:pPr>
              <w:pStyle w:val="0"/>
              <w:jc w:val="center"/>
            </w:pPr>
            <w:r>
              <w:rPr>
                <w:sz w:val="20"/>
              </w:rPr>
              <w:t xml:space="preserve">2.2</w:t>
            </w:r>
          </w:p>
        </w:tc>
        <w:tc>
          <w:tcPr>
            <w:tcW w:w="2154" w:type="dxa"/>
          </w:tcPr>
          <w:p>
            <w:pPr>
              <w:pStyle w:val="0"/>
            </w:pPr>
            <w:r>
              <w:rPr>
                <w:sz w:val="20"/>
              </w:rPr>
              <w:t xml:space="preserve">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tc>
        <w:tc>
          <w:tcPr>
            <w:tcW w:w="850" w:type="dxa"/>
          </w:tcPr>
          <w:p>
            <w:pPr>
              <w:pStyle w:val="0"/>
            </w:pPr>
            <w:r>
              <w:rPr>
                <w:sz w:val="20"/>
              </w:rPr>
            </w:r>
          </w:p>
        </w:tc>
        <w:tc>
          <w:tcPr>
            <w:tcW w:w="850" w:type="dxa"/>
          </w:tcPr>
          <w:p>
            <w:pPr>
              <w:pStyle w:val="0"/>
            </w:pPr>
            <w:r>
              <w:rPr>
                <w:sz w:val="20"/>
              </w:rPr>
              <w:t xml:space="preserve">Ед.</w:t>
            </w:r>
          </w:p>
        </w:tc>
        <w:tc>
          <w:tcPr>
            <w:tcW w:w="624" w:type="dxa"/>
          </w:tcPr>
          <w:p>
            <w:pPr>
              <w:pStyle w:val="0"/>
              <w:jc w:val="center"/>
            </w:pPr>
            <w:r>
              <w:rPr>
                <w:sz w:val="20"/>
              </w:rPr>
              <w:t xml:space="preserve">0</w:t>
            </w:r>
          </w:p>
        </w:tc>
        <w:tc>
          <w:tcPr>
            <w:tcW w:w="737" w:type="dxa"/>
          </w:tcPr>
          <w:p>
            <w:pPr>
              <w:pStyle w:val="0"/>
            </w:pPr>
            <w:r>
              <w:rPr>
                <w:sz w:val="20"/>
              </w:rPr>
              <w:t xml:space="preserve">2024</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1</w:t>
            </w:r>
          </w:p>
        </w:tc>
        <w:tc>
          <w:tcPr>
            <w:tcW w:w="1842" w:type="dxa"/>
          </w:tcPr>
          <w:p>
            <w:pPr>
              <w:pStyle w:val="0"/>
            </w:pPr>
            <w:r>
              <w:rPr>
                <w:sz w:val="20"/>
              </w:rPr>
              <w:t xml:space="preserve">Оказание услуг (выполнение работ)</w:t>
            </w:r>
          </w:p>
        </w:tc>
        <w:tc>
          <w:tcPr>
            <w:tcW w:w="794" w:type="dxa"/>
          </w:tcPr>
          <w:p>
            <w:pPr>
              <w:pStyle w:val="0"/>
            </w:pPr>
            <w:r>
              <w:rPr>
                <w:sz w:val="20"/>
              </w:rPr>
              <w:t xml:space="preserve">Нет</w:t>
            </w:r>
          </w:p>
        </w:tc>
      </w:tr>
      <w:tr>
        <w:tc>
          <w:tcPr>
            <w:tcW w:w="737" w:type="dxa"/>
          </w:tcPr>
          <w:p>
            <w:pPr>
              <w:pStyle w:val="0"/>
              <w:jc w:val="center"/>
            </w:pPr>
            <w:r>
              <w:rPr>
                <w:sz w:val="20"/>
              </w:rPr>
              <w:t xml:space="preserve">2.2.1</w:t>
            </w:r>
          </w:p>
        </w:tc>
        <w:tc>
          <w:tcPr>
            <w:gridSpan w:val="11"/>
            <w:tcW w:w="10799" w:type="dxa"/>
          </w:tcPr>
          <w:p>
            <w:pPr>
              <w:pStyle w:val="0"/>
            </w:pPr>
            <w:r>
              <w:rPr>
                <w:sz w:val="20"/>
              </w:rPr>
              <w:t xml:space="preserve">В рамках единой субсидии реализованы мероприятия: по поддержке развития инфраструктуры туризма (приобретение туристского оборудования, в том числе используемого в целях обеспечения эксплуатации туристских объектов, объектов туристского показа, туристических маршрутов, в том числе мобильных приложений и аудиогидов), по проведению событийных мероприятий (организация площадки для проведения событийного мероприятия, составление программы проведения событийного мероприятия, приглашение главного лица событийного мероприятия, продвижение (анонсирование) событийного мероприятия в федеральных и региональных средствах массовой информации, оснащение техническим оборудованием площадки для проведения событийного мероприятия)</w:t>
            </w:r>
          </w:p>
        </w:tc>
      </w:tr>
    </w:tbl>
    <w:p>
      <w:pPr>
        <w:pStyle w:val="0"/>
        <w:jc w:val="both"/>
      </w:pPr>
      <w:r>
        <w:rPr>
          <w:sz w:val="20"/>
        </w:rPr>
      </w:r>
    </w:p>
    <w:p>
      <w:pPr>
        <w:pStyle w:val="2"/>
        <w:outlineLvl w:val="2"/>
        <w:jc w:val="center"/>
      </w:pPr>
      <w:r>
        <w:rPr>
          <w:sz w:val="20"/>
        </w:rPr>
        <w:t xml:space="preserve">6. Финансовое обеспечение реализации регионального проекта</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70"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551"/>
        <w:gridCol w:w="737"/>
        <w:gridCol w:w="737"/>
        <w:gridCol w:w="1814"/>
        <w:gridCol w:w="1814"/>
        <w:gridCol w:w="1814"/>
      </w:tblGrid>
      <w:tr>
        <w:tc>
          <w:tcPr>
            <w:tcW w:w="1191"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jc w:val="center"/>
            </w:pPr>
            <w:r>
              <w:rPr>
                <w:sz w:val="20"/>
              </w:rPr>
              <w:t xml:space="preserve">Наименование мероприятия (результата) и источники финансирования</w:t>
            </w:r>
          </w:p>
        </w:tc>
        <w:tc>
          <w:tcPr>
            <w:gridSpan w:val="4"/>
            <w:tcW w:w="5102" w:type="dxa"/>
          </w:tcPr>
          <w:p>
            <w:pPr>
              <w:pStyle w:val="0"/>
              <w:jc w:val="center"/>
            </w:pPr>
            <w:r>
              <w:rPr>
                <w:sz w:val="20"/>
              </w:rPr>
              <w:t xml:space="preserve">Объем финансового обеспечения по годам реализации (рублей)</w:t>
            </w:r>
          </w:p>
        </w:tc>
        <w:tc>
          <w:tcPr>
            <w:tcW w:w="1814" w:type="dxa"/>
            <w:vMerge w:val="restart"/>
          </w:tcPr>
          <w:p>
            <w:pPr>
              <w:pStyle w:val="0"/>
              <w:jc w:val="center"/>
            </w:pPr>
            <w:r>
              <w:rPr>
                <w:sz w:val="20"/>
              </w:rPr>
              <w:t xml:space="preserve">Всего (рублей)</w:t>
            </w:r>
          </w:p>
        </w:tc>
      </w:tr>
      <w:tr>
        <w:tc>
          <w:tcPr>
            <w:vMerge w:val="continue"/>
          </w:tcPr>
          <w:p/>
        </w:tc>
        <w:tc>
          <w:tcPr>
            <w:vMerge w:val="continue"/>
          </w:tcP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1814" w:type="dxa"/>
          </w:tcPr>
          <w:p>
            <w:pPr>
              <w:pStyle w:val="0"/>
              <w:jc w:val="center"/>
            </w:pPr>
            <w:r>
              <w:rPr>
                <w:sz w:val="20"/>
              </w:rPr>
              <w:t xml:space="preserve">2023</w:t>
            </w:r>
          </w:p>
        </w:tc>
        <w:tc>
          <w:tcPr>
            <w:tcW w:w="1814" w:type="dxa"/>
          </w:tcPr>
          <w:p>
            <w:pPr>
              <w:pStyle w:val="0"/>
              <w:jc w:val="center"/>
            </w:pPr>
            <w:r>
              <w:rPr>
                <w:sz w:val="20"/>
              </w:rPr>
              <w:t xml:space="preserve">2024</w:t>
            </w:r>
          </w:p>
        </w:tc>
        <w:tc>
          <w:tcPr>
            <w:vMerge w:val="continue"/>
          </w:tcPr>
          <w:p/>
        </w:tc>
      </w:tr>
      <w:tr>
        <w:tc>
          <w:tcPr>
            <w:tcW w:w="1191" w:type="dxa"/>
          </w:tcPr>
          <w:p>
            <w:pPr>
              <w:pStyle w:val="0"/>
              <w:jc w:val="center"/>
            </w:pPr>
            <w:r>
              <w:rPr>
                <w:sz w:val="20"/>
              </w:rPr>
              <w:t xml:space="preserve">1.</w:t>
            </w:r>
          </w:p>
        </w:tc>
        <w:tc>
          <w:tcPr>
            <w:gridSpan w:val="6"/>
            <w:tcW w:w="9467" w:type="dxa"/>
          </w:tcPr>
          <w:p>
            <w:pPr>
              <w:pStyle w:val="0"/>
            </w:pPr>
            <w:r>
              <w:rPr>
                <w:sz w:val="20"/>
              </w:rPr>
              <w:t xml:space="preserve">Обеспечение граждан современной туристической инфраструктурой</w:t>
            </w:r>
          </w:p>
        </w:tc>
      </w:tr>
      <w:tr>
        <w:tc>
          <w:tcPr>
            <w:tcW w:w="1191" w:type="dxa"/>
          </w:tcPr>
          <w:p>
            <w:pPr>
              <w:pStyle w:val="0"/>
              <w:jc w:val="center"/>
            </w:pPr>
            <w:r>
              <w:rPr>
                <w:sz w:val="20"/>
              </w:rPr>
              <w:t xml:space="preserve">1.1.</w:t>
            </w:r>
          </w:p>
        </w:tc>
        <w:tc>
          <w:tcPr>
            <w:tcW w:w="2551" w:type="dxa"/>
          </w:tcPr>
          <w:p>
            <w:pPr>
              <w:pStyle w:val="0"/>
            </w:pPr>
            <w:r>
              <w:rPr>
                <w:sz w:val="20"/>
              </w:rPr>
              <w:t xml:space="preserve">Реализованы проекты по проектированию туристского кода центра города</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217 420 736,84</w:t>
            </w:r>
          </w:p>
        </w:tc>
        <w:tc>
          <w:tcPr>
            <w:tcW w:w="1814" w:type="dxa"/>
          </w:tcPr>
          <w:p>
            <w:pPr>
              <w:pStyle w:val="0"/>
            </w:pPr>
            <w:r>
              <w:rPr>
                <w:sz w:val="20"/>
              </w:rPr>
            </w:r>
          </w:p>
        </w:tc>
        <w:tc>
          <w:tcPr>
            <w:tcW w:w="1814" w:type="dxa"/>
          </w:tcPr>
          <w:p>
            <w:pPr>
              <w:pStyle w:val="0"/>
              <w:jc w:val="center"/>
            </w:pPr>
            <w:r>
              <w:rPr>
                <w:sz w:val="20"/>
              </w:rPr>
              <w:t xml:space="preserve">217 420 736,84</w:t>
            </w:r>
          </w:p>
        </w:tc>
      </w:tr>
      <w:tr>
        <w:tc>
          <w:tcPr>
            <w:tcW w:w="1191" w:type="dxa"/>
          </w:tcPr>
          <w:p>
            <w:pPr>
              <w:pStyle w:val="0"/>
              <w:jc w:val="center"/>
            </w:pPr>
            <w:r>
              <w:rPr>
                <w:sz w:val="20"/>
              </w:rPr>
              <w:t xml:space="preserve">1.1.1.</w:t>
            </w:r>
          </w:p>
        </w:tc>
        <w:tc>
          <w:tcPr>
            <w:tcW w:w="2551" w:type="dxa"/>
          </w:tcPr>
          <w:p>
            <w:pPr>
              <w:pStyle w:val="0"/>
            </w:pPr>
            <w:r>
              <w:rPr>
                <w:sz w:val="20"/>
              </w:rPr>
              <w:t xml:space="preserve">Консолидированный региональный бюджет,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217 420 736,84</w:t>
            </w:r>
          </w:p>
        </w:tc>
        <w:tc>
          <w:tcPr>
            <w:tcW w:w="1814" w:type="dxa"/>
          </w:tcPr>
          <w:p>
            <w:pPr>
              <w:pStyle w:val="0"/>
            </w:pPr>
            <w:r>
              <w:rPr>
                <w:sz w:val="20"/>
              </w:rPr>
            </w:r>
          </w:p>
        </w:tc>
        <w:tc>
          <w:tcPr>
            <w:tcW w:w="1814" w:type="dxa"/>
          </w:tcPr>
          <w:p>
            <w:pPr>
              <w:pStyle w:val="0"/>
              <w:jc w:val="center"/>
            </w:pPr>
            <w:r>
              <w:rPr>
                <w:sz w:val="20"/>
              </w:rPr>
              <w:t xml:space="preserve">217 420 736,84</w:t>
            </w:r>
          </w:p>
        </w:tc>
      </w:tr>
      <w:tr>
        <w:tc>
          <w:tcPr>
            <w:tcW w:w="1191" w:type="dxa"/>
          </w:tcPr>
          <w:p>
            <w:pPr>
              <w:pStyle w:val="0"/>
              <w:jc w:val="center"/>
            </w:pPr>
            <w:r>
              <w:rPr>
                <w:sz w:val="20"/>
              </w:rPr>
              <w:t xml:space="preserve">1.1.1.1.</w:t>
            </w:r>
          </w:p>
        </w:tc>
        <w:tc>
          <w:tcPr>
            <w:tcW w:w="2551" w:type="dxa"/>
          </w:tcPr>
          <w:p>
            <w:pPr>
              <w:pStyle w:val="0"/>
            </w:pPr>
            <w:r>
              <w:rPr>
                <w:sz w:val="20"/>
              </w:rPr>
              <w:t xml:space="preserve">Региональный бюджет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217 420 736,84</w:t>
            </w:r>
          </w:p>
        </w:tc>
        <w:tc>
          <w:tcPr>
            <w:tcW w:w="1814" w:type="dxa"/>
          </w:tcPr>
          <w:p>
            <w:pPr>
              <w:pStyle w:val="0"/>
            </w:pPr>
            <w:r>
              <w:rPr>
                <w:sz w:val="20"/>
              </w:rPr>
            </w:r>
          </w:p>
        </w:tc>
        <w:tc>
          <w:tcPr>
            <w:tcW w:w="1814" w:type="dxa"/>
          </w:tcPr>
          <w:p>
            <w:pPr>
              <w:pStyle w:val="0"/>
              <w:jc w:val="center"/>
            </w:pPr>
            <w:r>
              <w:rPr>
                <w:sz w:val="20"/>
              </w:rPr>
              <w:t xml:space="preserve">217 420 736,84</w:t>
            </w:r>
          </w:p>
        </w:tc>
      </w:tr>
      <w:tr>
        <w:tc>
          <w:tcPr>
            <w:tcW w:w="1191" w:type="dxa"/>
          </w:tcPr>
          <w:p>
            <w:pPr>
              <w:pStyle w:val="0"/>
              <w:jc w:val="center"/>
            </w:pPr>
            <w:r>
              <w:rPr>
                <w:sz w:val="20"/>
              </w:rPr>
              <w:t xml:space="preserve">1.1.1.1.1.</w:t>
            </w:r>
          </w:p>
        </w:tc>
        <w:tc>
          <w:tcPr>
            <w:tcW w:w="2551" w:type="dxa"/>
          </w:tcPr>
          <w:p>
            <w:pPr>
              <w:pStyle w:val="0"/>
            </w:pPr>
            <w:r>
              <w:rPr>
                <w:sz w:val="20"/>
              </w:rPr>
              <w:t xml:space="preserve">федеральные средства, поступившие в региональный бюджет</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206 549 700,00</w:t>
            </w:r>
          </w:p>
        </w:tc>
        <w:tc>
          <w:tcPr>
            <w:tcW w:w="1814" w:type="dxa"/>
          </w:tcPr>
          <w:p>
            <w:pPr>
              <w:pStyle w:val="0"/>
            </w:pPr>
            <w:r>
              <w:rPr>
                <w:sz w:val="20"/>
              </w:rPr>
            </w:r>
          </w:p>
        </w:tc>
        <w:tc>
          <w:tcPr>
            <w:tcW w:w="1814" w:type="dxa"/>
          </w:tcPr>
          <w:p>
            <w:pPr>
              <w:pStyle w:val="0"/>
              <w:jc w:val="center"/>
            </w:pPr>
            <w:r>
              <w:rPr>
                <w:sz w:val="20"/>
              </w:rPr>
              <w:t xml:space="preserve">206 549 700,00</w:t>
            </w:r>
          </w:p>
        </w:tc>
      </w:tr>
      <w:tr>
        <w:tc>
          <w:tcPr>
            <w:tcW w:w="1191" w:type="dxa"/>
          </w:tcPr>
          <w:p>
            <w:pPr>
              <w:pStyle w:val="0"/>
              <w:jc w:val="center"/>
            </w:pPr>
            <w:r>
              <w:rPr>
                <w:sz w:val="20"/>
              </w:rPr>
              <w:t xml:space="preserve">1.1.1.1.2.</w:t>
            </w:r>
          </w:p>
        </w:tc>
        <w:tc>
          <w:tcPr>
            <w:tcW w:w="2551" w:type="dxa"/>
          </w:tcPr>
          <w:p>
            <w:pPr>
              <w:pStyle w:val="0"/>
            </w:pPr>
            <w:r>
              <w:rPr>
                <w:sz w:val="20"/>
              </w:rPr>
              <w:t xml:space="preserve">межбюджетные трансферты местным бюджетам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217 420 736,84</w:t>
            </w:r>
          </w:p>
        </w:tc>
        <w:tc>
          <w:tcPr>
            <w:tcW w:w="1814" w:type="dxa"/>
          </w:tcPr>
          <w:p>
            <w:pPr>
              <w:pStyle w:val="0"/>
            </w:pPr>
            <w:r>
              <w:rPr>
                <w:sz w:val="20"/>
              </w:rPr>
            </w:r>
          </w:p>
        </w:tc>
        <w:tc>
          <w:tcPr>
            <w:tcW w:w="1814" w:type="dxa"/>
          </w:tcPr>
          <w:p>
            <w:pPr>
              <w:pStyle w:val="0"/>
              <w:jc w:val="center"/>
            </w:pPr>
            <w:r>
              <w:rPr>
                <w:sz w:val="20"/>
              </w:rPr>
              <w:t xml:space="preserve">217 420 736,84</w:t>
            </w:r>
          </w:p>
        </w:tc>
      </w:tr>
      <w:tr>
        <w:tc>
          <w:tcPr>
            <w:tcW w:w="1191" w:type="dxa"/>
          </w:tcPr>
          <w:p>
            <w:pPr>
              <w:pStyle w:val="0"/>
              <w:jc w:val="center"/>
            </w:pPr>
            <w:r>
              <w:rPr>
                <w:sz w:val="20"/>
              </w:rPr>
              <w:t xml:space="preserve">1.1.1.2.</w:t>
            </w:r>
          </w:p>
        </w:tc>
        <w:tc>
          <w:tcPr>
            <w:tcW w:w="2551" w:type="dxa"/>
          </w:tcPr>
          <w:p>
            <w:pPr>
              <w:pStyle w:val="0"/>
            </w:pPr>
            <w:r>
              <w:rPr>
                <w:sz w:val="20"/>
              </w:rPr>
              <w:t xml:space="preserve">Свод бюджетов муниципальных образований</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217 420 736,84</w:t>
            </w:r>
          </w:p>
        </w:tc>
        <w:tc>
          <w:tcPr>
            <w:tcW w:w="1814" w:type="dxa"/>
          </w:tcPr>
          <w:p>
            <w:pPr>
              <w:pStyle w:val="0"/>
            </w:pPr>
            <w:r>
              <w:rPr>
                <w:sz w:val="20"/>
              </w:rPr>
            </w:r>
          </w:p>
        </w:tc>
        <w:tc>
          <w:tcPr>
            <w:tcW w:w="1814" w:type="dxa"/>
          </w:tcPr>
          <w:p>
            <w:pPr>
              <w:pStyle w:val="0"/>
              <w:jc w:val="center"/>
            </w:pPr>
            <w:r>
              <w:rPr>
                <w:sz w:val="20"/>
              </w:rPr>
              <w:t xml:space="preserve">217 420 736,84</w:t>
            </w:r>
          </w:p>
        </w:tc>
      </w:tr>
      <w:tr>
        <w:tc>
          <w:tcPr>
            <w:tcW w:w="1191" w:type="dxa"/>
          </w:tcPr>
          <w:p>
            <w:pPr>
              <w:pStyle w:val="0"/>
              <w:jc w:val="center"/>
            </w:pPr>
            <w:r>
              <w:rPr>
                <w:sz w:val="20"/>
              </w:rPr>
              <w:t xml:space="preserve">2.</w:t>
            </w:r>
          </w:p>
        </w:tc>
        <w:tc>
          <w:tcPr>
            <w:gridSpan w:val="6"/>
            <w:tcW w:w="9467" w:type="dxa"/>
          </w:tcPr>
          <w:p>
            <w:pPr>
              <w:pStyle w:val="0"/>
            </w:pPr>
            <w:r>
              <w:rPr>
                <w:sz w:val="20"/>
              </w:rPr>
              <w:t xml:space="preserve">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r>
      <w:tr>
        <w:tc>
          <w:tcPr>
            <w:tcW w:w="1191" w:type="dxa"/>
          </w:tcPr>
          <w:p>
            <w:pPr>
              <w:pStyle w:val="0"/>
              <w:jc w:val="center"/>
            </w:pPr>
            <w:r>
              <w:rPr>
                <w:sz w:val="20"/>
              </w:rPr>
              <w:t xml:space="preserve">2.1.</w:t>
            </w:r>
          </w:p>
        </w:tc>
        <w:tc>
          <w:tcPr>
            <w:tcW w:w="2551" w:type="dxa"/>
          </w:tcPr>
          <w:p>
            <w:pPr>
              <w:pStyle w:val="0"/>
            </w:pPr>
            <w:r>
              <w:rPr>
                <w:sz w:val="20"/>
              </w:rPr>
              <w:t xml:space="preserve">Введены в эксплуатацию номера в модульных некапитальных средствах размещения</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15 473 684,21</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247 578 947,37</w:t>
            </w:r>
          </w:p>
        </w:tc>
      </w:tr>
      <w:tr>
        <w:tc>
          <w:tcPr>
            <w:tcW w:w="1191" w:type="dxa"/>
          </w:tcPr>
          <w:p>
            <w:pPr>
              <w:pStyle w:val="0"/>
              <w:jc w:val="center"/>
            </w:pPr>
            <w:r>
              <w:rPr>
                <w:sz w:val="20"/>
              </w:rPr>
              <w:t xml:space="preserve">2.1.1.</w:t>
            </w:r>
          </w:p>
        </w:tc>
        <w:tc>
          <w:tcPr>
            <w:tcW w:w="2551" w:type="dxa"/>
          </w:tcPr>
          <w:p>
            <w:pPr>
              <w:pStyle w:val="0"/>
            </w:pPr>
            <w:r>
              <w:rPr>
                <w:sz w:val="20"/>
              </w:rPr>
              <w:t xml:space="preserve">Консолидированный региональный бюджет,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15 473 684,21</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247 578 947,37</w:t>
            </w:r>
          </w:p>
        </w:tc>
      </w:tr>
      <w:tr>
        <w:tc>
          <w:tcPr>
            <w:tcW w:w="1191" w:type="dxa"/>
          </w:tcPr>
          <w:p>
            <w:pPr>
              <w:pStyle w:val="0"/>
              <w:jc w:val="center"/>
            </w:pPr>
            <w:r>
              <w:rPr>
                <w:sz w:val="20"/>
              </w:rPr>
              <w:t xml:space="preserve">2.1.1.1.</w:t>
            </w:r>
          </w:p>
        </w:tc>
        <w:tc>
          <w:tcPr>
            <w:tcW w:w="2551" w:type="dxa"/>
          </w:tcPr>
          <w:p>
            <w:pPr>
              <w:pStyle w:val="0"/>
            </w:pPr>
            <w:r>
              <w:rPr>
                <w:sz w:val="20"/>
              </w:rPr>
              <w:t xml:space="preserve">Региональный бюджет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15 473 684,21</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247 578 947,37</w:t>
            </w:r>
          </w:p>
        </w:tc>
      </w:tr>
      <w:tr>
        <w:tc>
          <w:tcPr>
            <w:tcW w:w="1191" w:type="dxa"/>
          </w:tcPr>
          <w:p>
            <w:pPr>
              <w:pStyle w:val="0"/>
              <w:jc w:val="center"/>
            </w:pPr>
            <w:r>
              <w:rPr>
                <w:sz w:val="20"/>
              </w:rPr>
              <w:t xml:space="preserve">2.1.1.1.1.</w:t>
            </w:r>
          </w:p>
        </w:tc>
        <w:tc>
          <w:tcPr>
            <w:tcW w:w="2551" w:type="dxa"/>
          </w:tcPr>
          <w:p>
            <w:pPr>
              <w:pStyle w:val="0"/>
            </w:pPr>
            <w:r>
              <w:rPr>
                <w:sz w:val="20"/>
              </w:rPr>
              <w:t xml:space="preserve">федеральные средства, поступившие в региональный бюджет</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14 700 000,00</w:t>
            </w:r>
          </w:p>
        </w:tc>
        <w:tc>
          <w:tcPr>
            <w:tcW w:w="1814" w:type="dxa"/>
          </w:tcPr>
          <w:p>
            <w:pPr>
              <w:pStyle w:val="0"/>
              <w:jc w:val="center"/>
            </w:pPr>
            <w:r>
              <w:rPr>
                <w:sz w:val="20"/>
              </w:rPr>
              <w:t xml:space="preserve">220 500 000,00</w:t>
            </w:r>
          </w:p>
        </w:tc>
        <w:tc>
          <w:tcPr>
            <w:tcW w:w="1814" w:type="dxa"/>
          </w:tcPr>
          <w:p>
            <w:pPr>
              <w:pStyle w:val="0"/>
              <w:jc w:val="center"/>
            </w:pPr>
            <w:r>
              <w:rPr>
                <w:sz w:val="20"/>
              </w:rPr>
              <w:t xml:space="preserve">235 200 000,00</w:t>
            </w:r>
          </w:p>
        </w:tc>
      </w:tr>
      <w:tr>
        <w:tc>
          <w:tcPr>
            <w:tcW w:w="1191" w:type="dxa"/>
          </w:tcPr>
          <w:p>
            <w:pPr>
              <w:pStyle w:val="0"/>
              <w:jc w:val="center"/>
            </w:pPr>
            <w:r>
              <w:rPr>
                <w:sz w:val="20"/>
              </w:rPr>
              <w:t xml:space="preserve">2.1.1.1.2.</w:t>
            </w:r>
          </w:p>
        </w:tc>
        <w:tc>
          <w:tcPr>
            <w:tcW w:w="2551" w:type="dxa"/>
          </w:tcPr>
          <w:p>
            <w:pPr>
              <w:pStyle w:val="0"/>
            </w:pPr>
            <w:r>
              <w:rPr>
                <w:sz w:val="20"/>
              </w:rPr>
              <w:t xml:space="preserve">межбюджетные трансферты местным бюджетам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15 473 684,21</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247 578 947,37</w:t>
            </w:r>
          </w:p>
        </w:tc>
      </w:tr>
      <w:tr>
        <w:tc>
          <w:tcPr>
            <w:tcW w:w="1191" w:type="dxa"/>
          </w:tcPr>
          <w:p>
            <w:pPr>
              <w:pStyle w:val="0"/>
              <w:jc w:val="center"/>
            </w:pPr>
            <w:r>
              <w:rPr>
                <w:sz w:val="20"/>
              </w:rPr>
              <w:t xml:space="preserve">2.1.1.2.</w:t>
            </w:r>
          </w:p>
        </w:tc>
        <w:tc>
          <w:tcPr>
            <w:tcW w:w="2551" w:type="dxa"/>
          </w:tcPr>
          <w:p>
            <w:pPr>
              <w:pStyle w:val="0"/>
            </w:pPr>
            <w:r>
              <w:rPr>
                <w:sz w:val="20"/>
              </w:rPr>
              <w:t xml:space="preserve">Свод бюджетов муниципальных образований</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15 473 684,21</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247 578 947,37</w:t>
            </w:r>
          </w:p>
        </w:tc>
      </w:tr>
      <w:tr>
        <w:tc>
          <w:tcPr>
            <w:tcW w:w="1191" w:type="dxa"/>
          </w:tcPr>
          <w:p>
            <w:pPr>
              <w:pStyle w:val="0"/>
              <w:jc w:val="center"/>
            </w:pPr>
            <w:r>
              <w:rPr>
                <w:sz w:val="20"/>
              </w:rPr>
              <w:t xml:space="preserve">2.2.</w:t>
            </w:r>
          </w:p>
        </w:tc>
        <w:tc>
          <w:tcPr>
            <w:tcW w:w="2551" w:type="dxa"/>
          </w:tcPr>
          <w:p>
            <w:pPr>
              <w:pStyle w:val="0"/>
            </w:pPr>
            <w:r>
              <w:rPr>
                <w:sz w:val="20"/>
              </w:rPr>
              <w:t xml:space="preserve">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36 631 473,69</w:t>
            </w:r>
          </w:p>
        </w:tc>
        <w:tc>
          <w:tcPr>
            <w:tcW w:w="1814" w:type="dxa"/>
          </w:tcPr>
          <w:p>
            <w:pPr>
              <w:pStyle w:val="0"/>
              <w:jc w:val="center"/>
            </w:pPr>
            <w:r>
              <w:rPr>
                <w:sz w:val="20"/>
              </w:rPr>
              <w:t xml:space="preserve">36 631 473,69</w:t>
            </w:r>
          </w:p>
        </w:tc>
      </w:tr>
      <w:tr>
        <w:tc>
          <w:tcPr>
            <w:tcW w:w="1191" w:type="dxa"/>
          </w:tcPr>
          <w:p>
            <w:pPr>
              <w:pStyle w:val="0"/>
              <w:jc w:val="center"/>
            </w:pPr>
            <w:r>
              <w:rPr>
                <w:sz w:val="20"/>
              </w:rPr>
              <w:t xml:space="preserve">2.2.1.</w:t>
            </w:r>
          </w:p>
        </w:tc>
        <w:tc>
          <w:tcPr>
            <w:tcW w:w="2551" w:type="dxa"/>
          </w:tcPr>
          <w:p>
            <w:pPr>
              <w:pStyle w:val="0"/>
            </w:pPr>
            <w:r>
              <w:rPr>
                <w:sz w:val="20"/>
              </w:rPr>
              <w:t xml:space="preserve">Консолидированный региональный бюджет, всего</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36 631 473,69</w:t>
            </w:r>
          </w:p>
        </w:tc>
        <w:tc>
          <w:tcPr>
            <w:tcW w:w="1814" w:type="dxa"/>
          </w:tcPr>
          <w:p>
            <w:pPr>
              <w:pStyle w:val="0"/>
              <w:jc w:val="center"/>
            </w:pPr>
            <w:r>
              <w:rPr>
                <w:sz w:val="20"/>
              </w:rPr>
              <w:t xml:space="preserve">36 631 473,69</w:t>
            </w:r>
          </w:p>
        </w:tc>
      </w:tr>
      <w:tr>
        <w:tc>
          <w:tcPr>
            <w:tcW w:w="1191" w:type="dxa"/>
          </w:tcPr>
          <w:p>
            <w:pPr>
              <w:pStyle w:val="0"/>
              <w:jc w:val="center"/>
            </w:pPr>
            <w:r>
              <w:rPr>
                <w:sz w:val="20"/>
              </w:rPr>
              <w:t xml:space="preserve">2.2.1.1.</w:t>
            </w:r>
          </w:p>
        </w:tc>
        <w:tc>
          <w:tcPr>
            <w:tcW w:w="2551" w:type="dxa"/>
          </w:tcPr>
          <w:p>
            <w:pPr>
              <w:pStyle w:val="0"/>
            </w:pPr>
            <w:r>
              <w:rPr>
                <w:sz w:val="20"/>
              </w:rPr>
              <w:t xml:space="preserve">Региональный бюджет (всего), из них</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36 631 473,69</w:t>
            </w:r>
          </w:p>
        </w:tc>
        <w:tc>
          <w:tcPr>
            <w:tcW w:w="1814" w:type="dxa"/>
          </w:tcPr>
          <w:p>
            <w:pPr>
              <w:pStyle w:val="0"/>
              <w:jc w:val="center"/>
            </w:pPr>
            <w:r>
              <w:rPr>
                <w:sz w:val="20"/>
              </w:rPr>
              <w:t xml:space="preserve">36 631 473,69</w:t>
            </w:r>
          </w:p>
        </w:tc>
      </w:tr>
      <w:tr>
        <w:tc>
          <w:tcPr>
            <w:tcW w:w="1191" w:type="dxa"/>
          </w:tcPr>
          <w:p>
            <w:pPr>
              <w:pStyle w:val="0"/>
              <w:jc w:val="center"/>
            </w:pPr>
            <w:r>
              <w:rPr>
                <w:sz w:val="20"/>
              </w:rPr>
              <w:t xml:space="preserve">2.2.1.1.1.</w:t>
            </w:r>
          </w:p>
        </w:tc>
        <w:tc>
          <w:tcPr>
            <w:tcW w:w="2551" w:type="dxa"/>
          </w:tcPr>
          <w:p>
            <w:pPr>
              <w:pStyle w:val="0"/>
            </w:pPr>
            <w:r>
              <w:rPr>
                <w:sz w:val="20"/>
              </w:rPr>
              <w:t xml:space="preserve">федеральные средства, поступившие в региональный бюджет</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34 799 900,00</w:t>
            </w:r>
          </w:p>
        </w:tc>
        <w:tc>
          <w:tcPr>
            <w:tcW w:w="1814" w:type="dxa"/>
          </w:tcPr>
          <w:p>
            <w:pPr>
              <w:pStyle w:val="0"/>
              <w:jc w:val="center"/>
            </w:pPr>
            <w:r>
              <w:rPr>
                <w:sz w:val="20"/>
              </w:rPr>
              <w:t xml:space="preserve">34 799 900,00</w:t>
            </w:r>
          </w:p>
        </w:tc>
      </w:tr>
      <w:tr>
        <w:tc>
          <w:tcPr>
            <w:gridSpan w:val="2"/>
            <w:tcW w:w="3742" w:type="dxa"/>
          </w:tcPr>
          <w:p>
            <w:pPr>
              <w:pStyle w:val="0"/>
            </w:pPr>
            <w:r>
              <w:rPr>
                <w:sz w:val="20"/>
              </w:rPr>
              <w:t xml:space="preserve">ИТОГО ПО РЕГИОНАЛЬНОМУ ПРОЕКТУ:</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232 894 421,05</w:t>
            </w:r>
          </w:p>
        </w:tc>
        <w:tc>
          <w:tcPr>
            <w:tcW w:w="1814" w:type="dxa"/>
          </w:tcPr>
          <w:p>
            <w:pPr>
              <w:pStyle w:val="0"/>
              <w:jc w:val="center"/>
            </w:pPr>
            <w:r>
              <w:rPr>
                <w:sz w:val="20"/>
              </w:rPr>
              <w:t xml:space="preserve">268 736 736,85</w:t>
            </w:r>
          </w:p>
        </w:tc>
        <w:tc>
          <w:tcPr>
            <w:tcW w:w="1814" w:type="dxa"/>
          </w:tcPr>
          <w:p>
            <w:pPr>
              <w:pStyle w:val="0"/>
              <w:jc w:val="center"/>
            </w:pPr>
            <w:r>
              <w:rPr>
                <w:sz w:val="20"/>
              </w:rPr>
              <w:t xml:space="preserve">501 631 157,90</w:t>
            </w:r>
          </w:p>
        </w:tc>
      </w:tr>
      <w:tr>
        <w:tc>
          <w:tcPr>
            <w:gridSpan w:val="2"/>
            <w:tcW w:w="3742" w:type="dxa"/>
          </w:tcPr>
          <w:p>
            <w:pPr>
              <w:pStyle w:val="0"/>
            </w:pPr>
            <w:r>
              <w:rPr>
                <w:sz w:val="20"/>
              </w:rPr>
              <w:t xml:space="preserve">Консолидированный региональный бюджет, из них</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232 894 421,05</w:t>
            </w:r>
          </w:p>
        </w:tc>
        <w:tc>
          <w:tcPr>
            <w:tcW w:w="1814" w:type="dxa"/>
          </w:tcPr>
          <w:p>
            <w:pPr>
              <w:pStyle w:val="0"/>
              <w:jc w:val="center"/>
            </w:pPr>
            <w:r>
              <w:rPr>
                <w:sz w:val="20"/>
              </w:rPr>
              <w:t xml:space="preserve">268 736 736,85</w:t>
            </w:r>
          </w:p>
        </w:tc>
        <w:tc>
          <w:tcPr>
            <w:tcW w:w="1814" w:type="dxa"/>
          </w:tcPr>
          <w:p>
            <w:pPr>
              <w:pStyle w:val="0"/>
              <w:jc w:val="center"/>
            </w:pPr>
            <w:r>
              <w:rPr>
                <w:sz w:val="20"/>
              </w:rPr>
              <w:t xml:space="preserve">501 631 157,90</w:t>
            </w:r>
          </w:p>
        </w:tc>
      </w:tr>
      <w:tr>
        <w:tc>
          <w:tcPr>
            <w:gridSpan w:val="2"/>
            <w:tcW w:w="3742" w:type="dxa"/>
          </w:tcPr>
          <w:p>
            <w:pPr>
              <w:pStyle w:val="0"/>
              <w:ind w:firstLine="283"/>
            </w:pPr>
            <w:r>
              <w:rPr>
                <w:sz w:val="20"/>
              </w:rPr>
              <w:t xml:space="preserve">федеральные средства, поступившие в региональный бюджет</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221 249 700,00</w:t>
            </w:r>
          </w:p>
        </w:tc>
        <w:tc>
          <w:tcPr>
            <w:tcW w:w="1814" w:type="dxa"/>
          </w:tcPr>
          <w:p>
            <w:pPr>
              <w:pStyle w:val="0"/>
              <w:jc w:val="center"/>
            </w:pPr>
            <w:r>
              <w:rPr>
                <w:sz w:val="20"/>
              </w:rPr>
              <w:t xml:space="preserve">255 299 900,00</w:t>
            </w:r>
          </w:p>
        </w:tc>
        <w:tc>
          <w:tcPr>
            <w:tcW w:w="1814" w:type="dxa"/>
          </w:tcPr>
          <w:p>
            <w:pPr>
              <w:pStyle w:val="0"/>
              <w:jc w:val="center"/>
            </w:pPr>
            <w:r>
              <w:rPr>
                <w:sz w:val="20"/>
              </w:rPr>
              <w:t xml:space="preserve">476 549 600,00</w:t>
            </w:r>
          </w:p>
        </w:tc>
      </w:tr>
      <w:tr>
        <w:tc>
          <w:tcPr>
            <w:gridSpan w:val="2"/>
            <w:tcW w:w="3742" w:type="dxa"/>
          </w:tcPr>
          <w:p>
            <w:pPr>
              <w:pStyle w:val="0"/>
              <w:ind w:firstLine="283"/>
            </w:pPr>
            <w:r>
              <w:rPr>
                <w:sz w:val="20"/>
              </w:rPr>
              <w:t xml:space="preserve">межбюджетные трансферты местным бюджетам всего</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232 894 421,05</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464 999 684,21</w:t>
            </w:r>
          </w:p>
        </w:tc>
      </w:tr>
      <w:tr>
        <w:tc>
          <w:tcPr>
            <w:gridSpan w:val="2"/>
            <w:tcW w:w="3742" w:type="dxa"/>
          </w:tcPr>
          <w:p>
            <w:pPr>
              <w:pStyle w:val="0"/>
              <w:ind w:firstLine="283"/>
            </w:pPr>
            <w:r>
              <w:rPr>
                <w:sz w:val="20"/>
              </w:rPr>
              <w:t xml:space="preserve">Бюджеты территориальных государственных внебюджетных фондов (бюджеты ТФОМС)</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gridSpan w:val="2"/>
            <w:tcW w:w="3742" w:type="dxa"/>
          </w:tcPr>
          <w:p>
            <w:pPr>
              <w:pStyle w:val="0"/>
              <w:ind w:firstLine="283"/>
            </w:pPr>
            <w:r>
              <w:rPr>
                <w:sz w:val="20"/>
              </w:rPr>
              <w:t xml:space="preserve">Свод бюджетов муниципальных образований</w:t>
            </w:r>
          </w:p>
        </w:tc>
        <w:tc>
          <w:tcPr>
            <w:tcW w:w="737" w:type="dxa"/>
          </w:tcPr>
          <w:p>
            <w:pPr>
              <w:pStyle w:val="0"/>
            </w:pPr>
            <w:r>
              <w:rPr>
                <w:sz w:val="20"/>
              </w:rPr>
            </w:r>
          </w:p>
        </w:tc>
        <w:tc>
          <w:tcPr>
            <w:tcW w:w="737" w:type="dxa"/>
          </w:tcPr>
          <w:p>
            <w:pPr>
              <w:pStyle w:val="0"/>
            </w:pPr>
            <w:r>
              <w:rPr>
                <w:sz w:val="20"/>
              </w:rPr>
            </w:r>
          </w:p>
        </w:tc>
        <w:tc>
          <w:tcPr>
            <w:tcW w:w="1814" w:type="dxa"/>
          </w:tcPr>
          <w:p>
            <w:pPr>
              <w:pStyle w:val="0"/>
              <w:jc w:val="center"/>
            </w:pPr>
            <w:r>
              <w:rPr>
                <w:sz w:val="20"/>
              </w:rPr>
              <w:t xml:space="preserve">232 894 421,05</w:t>
            </w:r>
          </w:p>
        </w:tc>
        <w:tc>
          <w:tcPr>
            <w:tcW w:w="1814" w:type="dxa"/>
          </w:tcPr>
          <w:p>
            <w:pPr>
              <w:pStyle w:val="0"/>
              <w:jc w:val="center"/>
            </w:pPr>
            <w:r>
              <w:rPr>
                <w:sz w:val="20"/>
              </w:rPr>
              <w:t xml:space="preserve">232 105 263,16</w:t>
            </w:r>
          </w:p>
        </w:tc>
        <w:tc>
          <w:tcPr>
            <w:tcW w:w="1814" w:type="dxa"/>
          </w:tcPr>
          <w:p>
            <w:pPr>
              <w:pStyle w:val="0"/>
              <w:jc w:val="center"/>
            </w:pPr>
            <w:r>
              <w:rPr>
                <w:sz w:val="20"/>
              </w:rPr>
              <w:t xml:space="preserve">464 999 684,21</w:t>
            </w:r>
          </w:p>
        </w:tc>
      </w:tr>
      <w:tr>
        <w:tc>
          <w:tcPr>
            <w:gridSpan w:val="2"/>
            <w:tcW w:w="3742" w:type="dxa"/>
          </w:tcPr>
          <w:p>
            <w:pPr>
              <w:pStyle w:val="0"/>
            </w:pPr>
            <w:r>
              <w:rPr>
                <w:sz w:val="20"/>
              </w:rPr>
              <w:t xml:space="preserve">Бюджеты государственных внебюджетных фондов Российской Федерации, всего</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gridSpan w:val="2"/>
            <w:tcW w:w="3742" w:type="dxa"/>
          </w:tcPr>
          <w:p>
            <w:pPr>
              <w:pStyle w:val="0"/>
            </w:pPr>
            <w:r>
              <w:rPr>
                <w:sz w:val="20"/>
              </w:rPr>
              <w:t xml:space="preserve">Внебюджетные источники, всего</w:t>
            </w:r>
          </w:p>
        </w:tc>
        <w:tc>
          <w:tcPr>
            <w:tcW w:w="737" w:type="dxa"/>
          </w:tcPr>
          <w:p>
            <w:pPr>
              <w:pStyle w:val="0"/>
            </w:pPr>
            <w:r>
              <w:rPr>
                <w:sz w:val="20"/>
              </w:rPr>
            </w:r>
          </w:p>
        </w:tc>
        <w:tc>
          <w:tcPr>
            <w:tcW w:w="73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814" w:type="dxa"/>
          </w:tcPr>
          <w:p>
            <w:pPr>
              <w:pStyle w:val="0"/>
            </w:pPr>
            <w:r>
              <w:rPr>
                <w:sz w:val="20"/>
              </w:rPr>
            </w:r>
          </w:p>
        </w:tc>
      </w:tr>
    </w:tbl>
    <w:p>
      <w:pPr>
        <w:pStyle w:val="0"/>
        <w:jc w:val="both"/>
      </w:pPr>
      <w:r>
        <w:rPr>
          <w:sz w:val="20"/>
        </w:rPr>
      </w:r>
    </w:p>
    <w:p>
      <w:pPr>
        <w:pStyle w:val="2"/>
        <w:outlineLvl w:val="2"/>
        <w:jc w:val="center"/>
      </w:pPr>
      <w:r>
        <w:rPr>
          <w:sz w:val="20"/>
        </w:rPr>
        <w:t xml:space="preserve">7. Помесячный план исполнения регионального бюджета в части</w:t>
      </w:r>
    </w:p>
    <w:p>
      <w:pPr>
        <w:pStyle w:val="2"/>
        <w:jc w:val="center"/>
      </w:pPr>
      <w:r>
        <w:rPr>
          <w:sz w:val="20"/>
        </w:rPr>
        <w:t xml:space="preserve">бюджетных ассигнований, предусмотренных на финансовое</w:t>
      </w:r>
    </w:p>
    <w:p>
      <w:pPr>
        <w:pStyle w:val="2"/>
        <w:jc w:val="center"/>
      </w:pPr>
      <w:r>
        <w:rPr>
          <w:sz w:val="20"/>
        </w:rPr>
        <w:t xml:space="preserve">обеспечение реализации регионального проекта в 2024 году</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71"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680"/>
        <w:gridCol w:w="680"/>
        <w:gridCol w:w="680"/>
        <w:gridCol w:w="680"/>
        <w:gridCol w:w="680"/>
        <w:gridCol w:w="680"/>
        <w:gridCol w:w="680"/>
        <w:gridCol w:w="680"/>
        <w:gridCol w:w="1531"/>
        <w:gridCol w:w="1531"/>
        <w:gridCol w:w="1701"/>
        <w:gridCol w:w="1814"/>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 (результата)</w:t>
            </w:r>
          </w:p>
        </w:tc>
        <w:tc>
          <w:tcPr>
            <w:gridSpan w:val="10"/>
            <w:tcW w:w="8502" w:type="dxa"/>
          </w:tcPr>
          <w:p>
            <w:pPr>
              <w:pStyle w:val="0"/>
              <w:jc w:val="center"/>
            </w:pPr>
            <w:r>
              <w:rPr>
                <w:sz w:val="20"/>
              </w:rPr>
              <w:t xml:space="preserve">План исполнения нарастающим итогом (рублей)</w:t>
            </w:r>
          </w:p>
        </w:tc>
        <w:tc>
          <w:tcPr>
            <w:gridSpan w:val="2"/>
            <w:tcW w:w="3515" w:type="dxa"/>
          </w:tcPr>
          <w:p>
            <w:pPr>
              <w:pStyle w:val="0"/>
              <w:jc w:val="center"/>
            </w:pPr>
            <w:r>
              <w:rPr>
                <w:sz w:val="20"/>
              </w:rPr>
              <w:t xml:space="preserve">Всего на конец 2024 года (рублей)</w:t>
            </w:r>
          </w:p>
        </w:tc>
      </w:tr>
      <w:tr>
        <w:tc>
          <w:tcPr>
            <w:vMerge w:val="continue"/>
          </w:tcPr>
          <w:p/>
        </w:tc>
        <w:tc>
          <w:tcPr>
            <w:vMerge w:val="continue"/>
          </w:tcPr>
          <w:p/>
        </w:tc>
        <w:tc>
          <w:tcPr>
            <w:tcW w:w="680" w:type="dxa"/>
          </w:tcPr>
          <w:p>
            <w:pPr>
              <w:pStyle w:val="0"/>
              <w:jc w:val="center"/>
            </w:pPr>
            <w:r>
              <w:rPr>
                <w:sz w:val="20"/>
              </w:rPr>
              <w:t xml:space="preserve">янв.</w:t>
            </w:r>
          </w:p>
        </w:tc>
        <w:tc>
          <w:tcPr>
            <w:tcW w:w="680" w:type="dxa"/>
          </w:tcPr>
          <w:p>
            <w:pPr>
              <w:pStyle w:val="0"/>
              <w:jc w:val="center"/>
            </w:pPr>
            <w:r>
              <w:rPr>
                <w:sz w:val="20"/>
              </w:rPr>
              <w:t xml:space="preserve">фев.</w:t>
            </w:r>
          </w:p>
        </w:tc>
        <w:tc>
          <w:tcPr>
            <w:tcW w:w="680" w:type="dxa"/>
          </w:tcPr>
          <w:p>
            <w:pPr>
              <w:pStyle w:val="0"/>
              <w:jc w:val="center"/>
            </w:pPr>
            <w:r>
              <w:rPr>
                <w:sz w:val="20"/>
              </w:rPr>
              <w:t xml:space="preserve">март</w:t>
            </w:r>
          </w:p>
        </w:tc>
        <w:tc>
          <w:tcPr>
            <w:tcW w:w="680" w:type="dxa"/>
          </w:tcPr>
          <w:p>
            <w:pPr>
              <w:pStyle w:val="0"/>
              <w:jc w:val="center"/>
            </w:pPr>
            <w:r>
              <w:rPr>
                <w:sz w:val="20"/>
              </w:rPr>
              <w:t xml:space="preserve">апр.</w:t>
            </w:r>
          </w:p>
        </w:tc>
        <w:tc>
          <w:tcPr>
            <w:tcW w:w="680" w:type="dxa"/>
          </w:tcPr>
          <w:p>
            <w:pPr>
              <w:pStyle w:val="0"/>
              <w:jc w:val="center"/>
            </w:pPr>
            <w:r>
              <w:rPr>
                <w:sz w:val="20"/>
              </w:rPr>
              <w:t xml:space="preserve">май</w:t>
            </w:r>
          </w:p>
        </w:tc>
        <w:tc>
          <w:tcPr>
            <w:tcW w:w="680"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680" w:type="dxa"/>
          </w:tcPr>
          <w:p>
            <w:pPr>
              <w:pStyle w:val="0"/>
              <w:jc w:val="center"/>
            </w:pPr>
            <w:r>
              <w:rPr>
                <w:sz w:val="20"/>
              </w:rPr>
              <w:t xml:space="preserve">авг.</w:t>
            </w:r>
          </w:p>
        </w:tc>
        <w:tc>
          <w:tcPr>
            <w:tcW w:w="1531" w:type="dxa"/>
          </w:tcPr>
          <w:p>
            <w:pPr>
              <w:pStyle w:val="0"/>
              <w:jc w:val="center"/>
            </w:pPr>
            <w:r>
              <w:rPr>
                <w:sz w:val="20"/>
              </w:rPr>
              <w:t xml:space="preserve">сент.</w:t>
            </w:r>
          </w:p>
        </w:tc>
        <w:tc>
          <w:tcPr>
            <w:tcW w:w="1531" w:type="dxa"/>
          </w:tcPr>
          <w:p>
            <w:pPr>
              <w:pStyle w:val="0"/>
              <w:jc w:val="center"/>
            </w:pPr>
            <w:r>
              <w:rPr>
                <w:sz w:val="20"/>
              </w:rPr>
              <w:t xml:space="preserve">окт.</w:t>
            </w:r>
          </w:p>
        </w:tc>
        <w:tc>
          <w:tcPr>
            <w:tcW w:w="1701" w:type="dxa"/>
          </w:tcPr>
          <w:p>
            <w:pPr>
              <w:pStyle w:val="0"/>
              <w:jc w:val="center"/>
            </w:pPr>
            <w:r>
              <w:rPr>
                <w:sz w:val="20"/>
              </w:rPr>
              <w:t xml:space="preserve">нояб.</w:t>
            </w:r>
          </w:p>
        </w:tc>
        <w:tc>
          <w:tcPr>
            <w:tcW w:w="1814" w:type="dxa"/>
          </w:tcPr>
          <w:p>
            <w:pPr>
              <w:pStyle w:val="0"/>
            </w:pPr>
            <w:r>
              <w:rPr>
                <w:sz w:val="20"/>
              </w:rPr>
            </w:r>
          </w:p>
        </w:tc>
      </w:tr>
      <w:tr>
        <w:tc>
          <w:tcPr>
            <w:tcW w:w="567" w:type="dxa"/>
          </w:tcPr>
          <w:p>
            <w:pPr>
              <w:pStyle w:val="0"/>
              <w:jc w:val="center"/>
            </w:pPr>
            <w:r>
              <w:rPr>
                <w:sz w:val="20"/>
              </w:rPr>
              <w:t xml:space="preserve">1</w:t>
            </w:r>
          </w:p>
        </w:tc>
        <w:tc>
          <w:tcPr>
            <w:gridSpan w:val="13"/>
            <w:tcW w:w="14115" w:type="dxa"/>
          </w:tcPr>
          <w:p>
            <w:pPr>
              <w:pStyle w:val="0"/>
            </w:pPr>
            <w:r>
              <w:rPr>
                <w:sz w:val="20"/>
              </w:rPr>
              <w:t xml:space="preserve">Обеспечение граждан современной туристической инфраструктурой</w:t>
            </w:r>
          </w:p>
        </w:tc>
      </w:tr>
      <w:tr>
        <w:tc>
          <w:tcPr>
            <w:tcW w:w="567" w:type="dxa"/>
          </w:tcPr>
          <w:p>
            <w:pPr>
              <w:pStyle w:val="0"/>
              <w:jc w:val="center"/>
            </w:pPr>
            <w:r>
              <w:rPr>
                <w:sz w:val="20"/>
              </w:rPr>
              <w:t xml:space="preserve">1.1</w:t>
            </w:r>
          </w:p>
        </w:tc>
        <w:tc>
          <w:tcPr>
            <w:tcW w:w="2098" w:type="dxa"/>
          </w:tcPr>
          <w:p>
            <w:pPr>
              <w:pStyle w:val="0"/>
            </w:pPr>
            <w:r>
              <w:rPr>
                <w:sz w:val="20"/>
              </w:rPr>
              <w:t xml:space="preserve">Мероприятие (результат) "Реализованы проекты по проектированию туристского кода центра города"</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814" w:type="dxa"/>
          </w:tcPr>
          <w:p>
            <w:pPr>
              <w:pStyle w:val="0"/>
              <w:jc w:val="center"/>
            </w:pPr>
            <w:r>
              <w:rPr>
                <w:sz w:val="20"/>
              </w:rPr>
              <w:t xml:space="preserve">0,00</w:t>
            </w:r>
          </w:p>
        </w:tc>
      </w:tr>
      <w:tr>
        <w:tc>
          <w:tcPr>
            <w:tcW w:w="567" w:type="dxa"/>
          </w:tcPr>
          <w:p>
            <w:pPr>
              <w:pStyle w:val="0"/>
              <w:jc w:val="center"/>
            </w:pPr>
            <w:r>
              <w:rPr>
                <w:sz w:val="20"/>
              </w:rPr>
              <w:t xml:space="preserve">2</w:t>
            </w:r>
          </w:p>
        </w:tc>
        <w:tc>
          <w:tcPr>
            <w:gridSpan w:val="13"/>
            <w:tcW w:w="14115" w:type="dxa"/>
          </w:tcPr>
          <w:p>
            <w:pPr>
              <w:pStyle w:val="0"/>
            </w:pPr>
            <w:r>
              <w:rPr>
                <w:sz w:val="20"/>
              </w:rPr>
              <w:t xml:space="preserve">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r>
      <w:tr>
        <w:tc>
          <w:tcPr>
            <w:tcW w:w="567" w:type="dxa"/>
          </w:tcPr>
          <w:p>
            <w:pPr>
              <w:pStyle w:val="0"/>
              <w:jc w:val="center"/>
            </w:pPr>
            <w:r>
              <w:rPr>
                <w:sz w:val="20"/>
              </w:rPr>
              <w:t xml:space="preserve">2.1</w:t>
            </w:r>
          </w:p>
        </w:tc>
        <w:tc>
          <w:tcPr>
            <w:tcW w:w="2098" w:type="dxa"/>
          </w:tcPr>
          <w:p>
            <w:pPr>
              <w:pStyle w:val="0"/>
            </w:pPr>
            <w:r>
              <w:rPr>
                <w:sz w:val="20"/>
              </w:rPr>
              <w:t xml:space="preserve">Мероприятие (результат) "Введены в эксплуатацию номера в модульных некапитальных средствах размещения"</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701" w:type="dxa"/>
          </w:tcPr>
          <w:p>
            <w:pPr>
              <w:pStyle w:val="0"/>
              <w:jc w:val="center"/>
            </w:pPr>
            <w:r>
              <w:rPr>
                <w:sz w:val="20"/>
              </w:rPr>
              <w:t xml:space="preserve">232105263,16</w:t>
            </w:r>
          </w:p>
        </w:tc>
        <w:tc>
          <w:tcPr>
            <w:tcW w:w="1814" w:type="dxa"/>
          </w:tcPr>
          <w:p>
            <w:pPr>
              <w:pStyle w:val="0"/>
              <w:jc w:val="center"/>
            </w:pPr>
            <w:r>
              <w:rPr>
                <w:sz w:val="20"/>
              </w:rPr>
              <w:t xml:space="preserve">232 105 263,16</w:t>
            </w:r>
          </w:p>
        </w:tc>
      </w:tr>
      <w:tr>
        <w:tc>
          <w:tcPr>
            <w:tcW w:w="567" w:type="dxa"/>
          </w:tcPr>
          <w:p>
            <w:pPr>
              <w:pStyle w:val="0"/>
              <w:jc w:val="center"/>
            </w:pPr>
            <w:r>
              <w:rPr>
                <w:sz w:val="20"/>
              </w:rPr>
              <w:t xml:space="preserve">2.2</w:t>
            </w:r>
          </w:p>
        </w:tc>
        <w:tc>
          <w:tcPr>
            <w:tcW w:w="2098" w:type="dxa"/>
          </w:tcPr>
          <w:p>
            <w:pPr>
              <w:pStyle w:val="0"/>
            </w:pPr>
            <w:r>
              <w:rPr>
                <w:sz w:val="20"/>
              </w:rPr>
              <w:t xml:space="preserve">Мероприятие (результат) "Реализованы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31" w:type="dxa"/>
          </w:tcPr>
          <w:p>
            <w:pPr>
              <w:pStyle w:val="0"/>
              <w:jc w:val="center"/>
            </w:pPr>
            <w:r>
              <w:rPr>
                <w:sz w:val="20"/>
              </w:rPr>
              <w:t xml:space="preserve">36631473,69</w:t>
            </w:r>
          </w:p>
        </w:tc>
        <w:tc>
          <w:tcPr>
            <w:tcW w:w="1531" w:type="dxa"/>
          </w:tcPr>
          <w:p>
            <w:pPr>
              <w:pStyle w:val="0"/>
              <w:jc w:val="center"/>
            </w:pPr>
            <w:r>
              <w:rPr>
                <w:sz w:val="20"/>
              </w:rPr>
              <w:t xml:space="preserve">36631473,69</w:t>
            </w:r>
          </w:p>
        </w:tc>
        <w:tc>
          <w:tcPr>
            <w:tcW w:w="1701" w:type="dxa"/>
          </w:tcPr>
          <w:p>
            <w:pPr>
              <w:pStyle w:val="0"/>
              <w:jc w:val="center"/>
            </w:pPr>
            <w:r>
              <w:rPr>
                <w:sz w:val="20"/>
              </w:rPr>
              <w:t xml:space="preserve">36631473,69</w:t>
            </w:r>
          </w:p>
        </w:tc>
        <w:tc>
          <w:tcPr>
            <w:tcW w:w="1814" w:type="dxa"/>
          </w:tcPr>
          <w:p>
            <w:pPr>
              <w:pStyle w:val="0"/>
              <w:jc w:val="center"/>
            </w:pPr>
            <w:r>
              <w:rPr>
                <w:sz w:val="20"/>
              </w:rPr>
              <w:t xml:space="preserve">36 631 473,69</w:t>
            </w:r>
          </w:p>
        </w:tc>
      </w:tr>
      <w:tr>
        <w:tc>
          <w:tcPr>
            <w:gridSpan w:val="2"/>
            <w:tcW w:w="2665" w:type="dxa"/>
          </w:tcPr>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531" w:type="dxa"/>
          </w:tcPr>
          <w:p>
            <w:pPr>
              <w:pStyle w:val="0"/>
              <w:jc w:val="center"/>
            </w:pPr>
            <w:r>
              <w:rPr>
                <w:sz w:val="20"/>
              </w:rPr>
              <w:t xml:space="preserve">36631473,69</w:t>
            </w:r>
          </w:p>
        </w:tc>
        <w:tc>
          <w:tcPr>
            <w:tcW w:w="1531" w:type="dxa"/>
          </w:tcPr>
          <w:p>
            <w:pPr>
              <w:pStyle w:val="0"/>
              <w:jc w:val="center"/>
            </w:pPr>
            <w:r>
              <w:rPr>
                <w:sz w:val="20"/>
              </w:rPr>
              <w:t xml:space="preserve">36631473,69</w:t>
            </w:r>
          </w:p>
        </w:tc>
        <w:tc>
          <w:tcPr>
            <w:tcW w:w="1701" w:type="dxa"/>
          </w:tcPr>
          <w:p>
            <w:pPr>
              <w:pStyle w:val="0"/>
              <w:jc w:val="center"/>
            </w:pPr>
            <w:r>
              <w:rPr>
                <w:sz w:val="20"/>
              </w:rPr>
              <w:t xml:space="preserve">268736736,85</w:t>
            </w:r>
          </w:p>
        </w:tc>
        <w:tc>
          <w:tcPr>
            <w:tcW w:w="1814" w:type="dxa"/>
          </w:tcPr>
          <w:p>
            <w:pPr>
              <w:pStyle w:val="0"/>
              <w:jc w:val="center"/>
            </w:pPr>
            <w:r>
              <w:rPr>
                <w:sz w:val="20"/>
              </w:rPr>
              <w:t xml:space="preserve">268 736 736,85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паспорту регионального проекта</w:t>
      </w:r>
    </w:p>
    <w:p>
      <w:pPr>
        <w:pStyle w:val="0"/>
        <w:jc w:val="right"/>
      </w:pPr>
      <w:r>
        <w:rPr>
          <w:sz w:val="20"/>
        </w:rPr>
        <w:t xml:space="preserve">"Развитие туристической</w:t>
      </w:r>
    </w:p>
    <w:p>
      <w:pPr>
        <w:pStyle w:val="0"/>
        <w:jc w:val="right"/>
      </w:pPr>
      <w:r>
        <w:rPr>
          <w:sz w:val="20"/>
        </w:rPr>
        <w:t xml:space="preserve">инфраструктуры"</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2"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постановлением</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438"/>
        <w:gridCol w:w="1928"/>
        <w:gridCol w:w="1361"/>
        <w:gridCol w:w="1361"/>
        <w:gridCol w:w="1871"/>
        <w:gridCol w:w="1871"/>
        <w:gridCol w:w="2041"/>
        <w:gridCol w:w="2438"/>
        <w:gridCol w:w="794"/>
        <w:gridCol w:w="1814"/>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мероприятия (результата), контрольной точки</w:t>
            </w:r>
          </w:p>
        </w:tc>
        <w:tc>
          <w:tcPr>
            <w:tcW w:w="1928" w:type="dxa"/>
            <w:vMerge w:val="restart"/>
          </w:tcPr>
          <w:p>
            <w:pPr>
              <w:pStyle w:val="0"/>
              <w:jc w:val="center"/>
            </w:pPr>
            <w:r>
              <w:rPr>
                <w:sz w:val="20"/>
              </w:rPr>
              <w:t xml:space="preserve">Наименование объекта</w:t>
            </w:r>
          </w:p>
        </w:tc>
        <w:tc>
          <w:tcPr>
            <w:gridSpan w:val="2"/>
            <w:tcW w:w="2722" w:type="dxa"/>
          </w:tcPr>
          <w:p>
            <w:pPr>
              <w:pStyle w:val="0"/>
              <w:jc w:val="center"/>
            </w:pPr>
            <w:r>
              <w:rPr>
                <w:sz w:val="20"/>
              </w:rPr>
              <w:t xml:space="preserve">Срок реализации</w:t>
            </w:r>
          </w:p>
        </w:tc>
        <w:tc>
          <w:tcPr>
            <w:gridSpan w:val="2"/>
            <w:tcW w:w="3742" w:type="dxa"/>
          </w:tcPr>
          <w:p>
            <w:pPr>
              <w:pStyle w:val="0"/>
              <w:jc w:val="center"/>
            </w:pPr>
            <w:r>
              <w:rPr>
                <w:sz w:val="20"/>
              </w:rPr>
              <w:t xml:space="preserve">Взаимосвязь</w:t>
            </w:r>
          </w:p>
        </w:tc>
        <w:tc>
          <w:tcPr>
            <w:tcW w:w="2041" w:type="dxa"/>
          </w:tcPr>
          <w:p>
            <w:pPr>
              <w:pStyle w:val="0"/>
              <w:jc w:val="center"/>
            </w:pPr>
            <w:r>
              <w:rPr>
                <w:sz w:val="20"/>
              </w:rPr>
              <w:t xml:space="preserve">Ответственный исполнитель</w:t>
            </w:r>
          </w:p>
        </w:tc>
        <w:tc>
          <w:tcPr>
            <w:tcW w:w="2438" w:type="dxa"/>
          </w:tcPr>
          <w:p>
            <w:pPr>
              <w:pStyle w:val="0"/>
              <w:jc w:val="center"/>
            </w:pPr>
            <w:r>
              <w:rPr>
                <w:sz w:val="20"/>
              </w:rPr>
              <w:t xml:space="preserve">Вид и характеристика подтверждающего документа</w:t>
            </w:r>
          </w:p>
        </w:tc>
        <w:tc>
          <w:tcPr>
            <w:tcW w:w="794" w:type="dxa"/>
          </w:tcPr>
          <w:p>
            <w:pPr>
              <w:pStyle w:val="0"/>
              <w:jc w:val="center"/>
            </w:pPr>
            <w:r>
              <w:rPr>
                <w:sz w:val="20"/>
              </w:rPr>
              <w:t xml:space="preserve">Признак реализации на местном уровне (да/нет)</w:t>
            </w:r>
          </w:p>
        </w:tc>
        <w:tc>
          <w:tcPr>
            <w:tcW w:w="1814" w:type="dxa"/>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tcW w:w="1871" w:type="dxa"/>
          </w:tcPr>
          <w:p>
            <w:pPr>
              <w:pStyle w:val="0"/>
              <w:jc w:val="center"/>
            </w:pPr>
            <w:r>
              <w:rPr>
                <w:sz w:val="20"/>
              </w:rPr>
              <w:t xml:space="preserve">предшественники</w:t>
            </w:r>
          </w:p>
        </w:tc>
        <w:tc>
          <w:tcPr>
            <w:tcW w:w="1871" w:type="dxa"/>
          </w:tcPr>
          <w:p>
            <w:pPr>
              <w:pStyle w:val="0"/>
              <w:jc w:val="center"/>
            </w:pPr>
            <w:r>
              <w:rPr>
                <w:sz w:val="20"/>
              </w:rPr>
              <w:t xml:space="preserve">последователи</w:t>
            </w:r>
          </w:p>
        </w:tc>
        <w:tc>
          <w:tcPr>
            <w:tcW w:w="2041" w:type="dxa"/>
          </w:tcPr>
          <w:p>
            <w:pPr>
              <w:pStyle w:val="0"/>
            </w:pPr>
            <w:r>
              <w:rPr>
                <w:sz w:val="20"/>
              </w:rPr>
            </w:r>
          </w:p>
        </w:tc>
        <w:tc>
          <w:tcPr>
            <w:tcW w:w="2438" w:type="dxa"/>
          </w:tcPr>
          <w:p>
            <w:pPr>
              <w:pStyle w:val="0"/>
            </w:pPr>
            <w:r>
              <w:rPr>
                <w:sz w:val="20"/>
              </w:rPr>
            </w:r>
          </w:p>
        </w:tc>
        <w:tc>
          <w:tcPr>
            <w:tcW w:w="794" w:type="dxa"/>
          </w:tcPr>
          <w:p>
            <w:pPr>
              <w:pStyle w:val="0"/>
            </w:pPr>
            <w:r>
              <w:rPr>
                <w:sz w:val="20"/>
              </w:rPr>
            </w:r>
          </w:p>
        </w:tc>
        <w:tc>
          <w:tcPr>
            <w:tcW w:w="1814" w:type="dxa"/>
          </w:tcPr>
          <w:p>
            <w:pPr>
              <w:pStyle w:val="0"/>
            </w:pPr>
            <w:r>
              <w:rPr>
                <w:sz w:val="20"/>
              </w:rPr>
            </w:r>
          </w:p>
        </w:tc>
      </w:tr>
      <w:tr>
        <w:tc>
          <w:tcPr>
            <w:tcW w:w="794" w:type="dxa"/>
          </w:tcPr>
          <w:p>
            <w:pPr>
              <w:pStyle w:val="0"/>
              <w:jc w:val="center"/>
            </w:pPr>
            <w:r>
              <w:rPr>
                <w:sz w:val="20"/>
              </w:rPr>
              <w:t xml:space="preserve">1.</w:t>
            </w:r>
          </w:p>
        </w:tc>
        <w:tc>
          <w:tcPr>
            <w:gridSpan w:val="10"/>
            <w:tcW w:w="17917" w:type="dxa"/>
          </w:tcPr>
          <w:p>
            <w:pPr>
              <w:pStyle w:val="0"/>
            </w:pPr>
            <w:r>
              <w:rPr>
                <w:sz w:val="20"/>
              </w:rPr>
              <w:t xml:space="preserve">Создание системы поддержки, направленной на развитие внутреннего туризма, обеспечивающей прирост количества туристических поездок, в том числе для детей</w:t>
            </w:r>
          </w:p>
        </w:tc>
      </w:tr>
      <w:tr>
        <w:tc>
          <w:tcPr>
            <w:tcW w:w="794" w:type="dxa"/>
          </w:tcPr>
          <w:p>
            <w:pPr>
              <w:pStyle w:val="0"/>
              <w:jc w:val="center"/>
            </w:pPr>
            <w:r>
              <w:rPr>
                <w:sz w:val="20"/>
              </w:rPr>
              <w:t xml:space="preserve">1.1.</w:t>
            </w:r>
          </w:p>
        </w:tc>
        <w:tc>
          <w:tcPr>
            <w:tcW w:w="2438" w:type="dxa"/>
          </w:tcPr>
          <w:p>
            <w:pPr>
              <w:pStyle w:val="0"/>
            </w:pPr>
            <w:r>
              <w:rPr>
                <w:sz w:val="20"/>
              </w:rPr>
              <w:t xml:space="preserve">Мероприятие (результат) "Введены в эксплуатацию номера в модульных некапитальных средствах размещения"</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01.01.2023</w:t>
            </w:r>
          </w:p>
        </w:tc>
        <w:tc>
          <w:tcPr>
            <w:tcW w:w="1361" w:type="dxa"/>
          </w:tcPr>
          <w:p>
            <w:pPr>
              <w:pStyle w:val="0"/>
            </w:pPr>
            <w:r>
              <w:rPr>
                <w:sz w:val="20"/>
              </w:rPr>
              <w:t xml:space="preserve">31.12.2024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Соглашение</w:t>
            </w:r>
          </w:p>
        </w:tc>
        <w:tc>
          <w:tcPr>
            <w:tcW w:w="794" w:type="dxa"/>
          </w:tcPr>
          <w:p>
            <w:pPr>
              <w:pStyle w:val="0"/>
            </w:pPr>
            <w:r>
              <w:rPr>
                <w:sz w:val="20"/>
              </w:rPr>
              <w:t xml:space="preserve">Нет</w:t>
            </w:r>
          </w:p>
        </w:tc>
        <w:tc>
          <w:tcPr>
            <w:tcW w:w="1814" w:type="dxa"/>
          </w:tcPr>
          <w:p>
            <w:pPr>
              <w:pStyle w:val="0"/>
            </w:pPr>
            <w:r>
              <w:rPr>
                <w:sz w:val="20"/>
              </w:rPr>
              <w:t xml:space="preserve">ГИИС "Электронный бюджет"</w:t>
            </w:r>
          </w:p>
        </w:tc>
      </w:tr>
      <w:tr>
        <w:tc>
          <w:tcPr>
            <w:tcW w:w="794" w:type="dxa"/>
          </w:tcPr>
          <w:p>
            <w:pPr>
              <w:pStyle w:val="0"/>
              <w:jc w:val="center"/>
            </w:pPr>
            <w:r>
              <w:rPr>
                <w:sz w:val="20"/>
              </w:rPr>
              <w:t xml:space="preserve">1.1.1.</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w:t>
            </w:r>
          </w:p>
        </w:tc>
        <w:tc>
          <w:tcPr>
            <w:tcW w:w="1361" w:type="dxa"/>
          </w:tcPr>
          <w:p>
            <w:pPr>
              <w:pStyle w:val="0"/>
            </w:pPr>
            <w:r>
              <w:rPr>
                <w:sz w:val="20"/>
              </w:rPr>
              <w:t xml:space="preserve">31.03.2024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Соглашение</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1.1.2.</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w:t>
            </w:r>
          </w:p>
        </w:tc>
        <w:tc>
          <w:tcPr>
            <w:tcW w:w="1361" w:type="dxa"/>
          </w:tcPr>
          <w:p>
            <w:pPr>
              <w:pStyle w:val="0"/>
            </w:pPr>
            <w:r>
              <w:rPr>
                <w:sz w:val="20"/>
              </w:rPr>
              <w:t xml:space="preserve">01.06.2024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Приказ</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1.1.3.</w:t>
            </w:r>
          </w:p>
        </w:tc>
        <w:tc>
          <w:tcPr>
            <w:tcW w:w="243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w:t>
            </w:r>
          </w:p>
        </w:tc>
        <w:tc>
          <w:tcPr>
            <w:tcW w:w="1361" w:type="dxa"/>
          </w:tcPr>
          <w:p>
            <w:pPr>
              <w:pStyle w:val="0"/>
            </w:pPr>
            <w:r>
              <w:rPr>
                <w:sz w:val="20"/>
              </w:rPr>
              <w:t xml:space="preserve">15.06.2024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Прочий тип документа</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1.1.4.</w:t>
            </w:r>
          </w:p>
        </w:tc>
        <w:tc>
          <w:tcPr>
            <w:tcW w:w="2438" w:type="dxa"/>
          </w:tcPr>
          <w:p>
            <w:pPr>
              <w:pStyle w:val="0"/>
            </w:pPr>
            <w:r>
              <w:rPr>
                <w:sz w:val="20"/>
              </w:rPr>
              <w:t xml:space="preserve">Контрольная точка "Заключен договор на закупку товаров, работ, услуг"</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w:t>
            </w:r>
          </w:p>
        </w:tc>
        <w:tc>
          <w:tcPr>
            <w:tcW w:w="1361" w:type="dxa"/>
          </w:tcPr>
          <w:p>
            <w:pPr>
              <w:pStyle w:val="0"/>
            </w:pPr>
            <w:r>
              <w:rPr>
                <w:sz w:val="20"/>
              </w:rPr>
              <w:t xml:space="preserve">30.06.2024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договор, контракт</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1.1.5.</w:t>
            </w:r>
          </w:p>
        </w:tc>
        <w:tc>
          <w:tcPr>
            <w:tcW w:w="2438" w:type="dxa"/>
          </w:tcPr>
          <w:p>
            <w:pPr>
              <w:pStyle w:val="0"/>
            </w:pPr>
            <w:r>
              <w:rPr>
                <w:sz w:val="20"/>
              </w:rPr>
              <w:t xml:space="preserve">Контрольная точка "Услуга оказана (работы выполнены)"</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w:t>
            </w:r>
          </w:p>
        </w:tc>
        <w:tc>
          <w:tcPr>
            <w:tcW w:w="1361" w:type="dxa"/>
          </w:tcPr>
          <w:p>
            <w:pPr>
              <w:pStyle w:val="0"/>
            </w:pPr>
            <w:r>
              <w:rPr>
                <w:sz w:val="20"/>
              </w:rPr>
              <w:t xml:space="preserve">30.11.2024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Акт</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1.1.6.</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928" w:type="dxa"/>
          </w:tcPr>
          <w:p>
            <w:pPr>
              <w:pStyle w:val="0"/>
            </w:pPr>
            <w:r>
              <w:rPr>
                <w:sz w:val="20"/>
              </w:rPr>
              <w:t xml:space="preserve">Субсидии на приобретение и монтаж модульных некапитальных средств размещения</w:t>
            </w:r>
          </w:p>
        </w:tc>
        <w:tc>
          <w:tcPr>
            <w:tcW w:w="1361" w:type="dxa"/>
          </w:tcPr>
          <w:p>
            <w:pPr>
              <w:pStyle w:val="0"/>
            </w:pPr>
            <w:r>
              <w:rPr>
                <w:sz w:val="20"/>
              </w:rPr>
              <w:t xml:space="preserve">-</w:t>
            </w:r>
          </w:p>
        </w:tc>
        <w:tc>
          <w:tcPr>
            <w:tcW w:w="1361" w:type="dxa"/>
          </w:tcPr>
          <w:p>
            <w:pPr>
              <w:pStyle w:val="0"/>
            </w:pPr>
            <w:r>
              <w:rPr>
                <w:sz w:val="20"/>
              </w:rPr>
              <w:t xml:space="preserve">31.12.2024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Отчет</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w:t>
            </w:r>
          </w:p>
        </w:tc>
        <w:tc>
          <w:tcPr>
            <w:tcW w:w="2438" w:type="dxa"/>
          </w:tcPr>
          <w:p>
            <w:pPr>
              <w:pStyle w:val="0"/>
            </w:pPr>
            <w:r>
              <w:rPr>
                <w:sz w:val="20"/>
              </w:rPr>
              <w:t xml:space="preserve">Мероприятие (результат) "Реализованы мероприятия субъектами Российской Федерации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w:t>
            </w:r>
          </w:p>
        </w:tc>
        <w:tc>
          <w:tcPr>
            <w:tcW w:w="1928" w:type="dxa"/>
          </w:tcPr>
          <w:p>
            <w:pPr>
              <w:pStyle w:val="0"/>
            </w:pPr>
            <w:r>
              <w:rPr>
                <w:sz w:val="20"/>
              </w:rPr>
            </w:r>
          </w:p>
        </w:tc>
        <w:tc>
          <w:tcPr>
            <w:tcW w:w="1361" w:type="dxa"/>
          </w:tcPr>
          <w:p>
            <w:pPr>
              <w:pStyle w:val="0"/>
            </w:pPr>
            <w:r>
              <w:rPr>
                <w:sz w:val="20"/>
              </w:rPr>
              <w:t xml:space="preserve">01.01.2024</w:t>
            </w:r>
          </w:p>
        </w:tc>
        <w:tc>
          <w:tcPr>
            <w:tcW w:w="1361" w:type="dxa"/>
          </w:tcPr>
          <w:p>
            <w:pPr>
              <w:pStyle w:val="0"/>
            </w:pPr>
            <w:r>
              <w:rPr>
                <w:sz w:val="20"/>
              </w:rPr>
              <w:t xml:space="preserve">31.12.2024</w:t>
            </w:r>
          </w:p>
        </w:tc>
        <w:tc>
          <w:tcPr>
            <w:tcW w:w="1871" w:type="dxa"/>
          </w:tcPr>
          <w:p>
            <w:pPr>
              <w:pStyle w:val="0"/>
            </w:pPr>
            <w:r>
              <w:rPr>
                <w:sz w:val="20"/>
              </w:rPr>
              <w:t xml:space="preserve">Взаимосвязь с иными результатами и контрольными точками отсутствует</w:t>
            </w:r>
          </w:p>
        </w:tc>
        <w:tc>
          <w:tcPr>
            <w:tcW w:w="1871" w:type="dxa"/>
          </w:tcPr>
          <w:p>
            <w:pPr>
              <w:pStyle w:val="0"/>
            </w:pPr>
            <w:r>
              <w:rPr>
                <w:sz w:val="20"/>
              </w:rPr>
              <w:t xml:space="preserve">Взаимосвязь с иными результатами и контрольными точками отсутствует</w:t>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r>
          </w:p>
        </w:tc>
        <w:tc>
          <w:tcPr>
            <w:tcW w:w="794" w:type="dxa"/>
          </w:tcPr>
          <w:p>
            <w:pPr>
              <w:pStyle w:val="0"/>
            </w:pPr>
            <w:r>
              <w:rPr>
                <w:sz w:val="20"/>
              </w:rPr>
              <w:t xml:space="preserve">Нет</w:t>
            </w:r>
          </w:p>
        </w:tc>
        <w:tc>
          <w:tcPr>
            <w:tcW w:w="1814" w:type="dxa"/>
          </w:tcPr>
          <w:p>
            <w:pPr>
              <w:pStyle w:val="0"/>
            </w:pPr>
            <w:r>
              <w:rPr>
                <w:sz w:val="20"/>
              </w:rPr>
              <w:t xml:space="preserve">-</w:t>
            </w:r>
          </w:p>
        </w:tc>
      </w:tr>
      <w:tr>
        <w:tc>
          <w:tcPr>
            <w:tcW w:w="794" w:type="dxa"/>
          </w:tcPr>
          <w:p>
            <w:pPr>
              <w:pStyle w:val="0"/>
              <w:jc w:val="center"/>
            </w:pPr>
            <w:r>
              <w:rPr>
                <w:sz w:val="20"/>
              </w:rPr>
              <w:t xml:space="preserve">1.2.1.</w:t>
            </w:r>
          </w:p>
        </w:tc>
        <w:tc>
          <w:tcPr>
            <w:tcW w:w="2438" w:type="dxa"/>
          </w:tcPr>
          <w:p>
            <w:pPr>
              <w:pStyle w:val="0"/>
            </w:pPr>
            <w:r>
              <w:rPr>
                <w:sz w:val="20"/>
              </w:rPr>
              <w:t xml:space="preserve">Контрольная точка "Разработан проект нормативного правового акта, регулирующий порядок предоставления субсидии"</w:t>
            </w:r>
          </w:p>
        </w:tc>
        <w:tc>
          <w:tcPr>
            <w:tcW w:w="1928"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30.04.2024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Проект приказа управления экономического развития Липецкой области "О порядке предоставления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1.2.2.</w:t>
            </w:r>
          </w:p>
        </w:tc>
        <w:tc>
          <w:tcPr>
            <w:tcW w:w="2438" w:type="dxa"/>
          </w:tcPr>
          <w:p>
            <w:pPr>
              <w:pStyle w:val="0"/>
            </w:pPr>
            <w:r>
              <w:rPr>
                <w:sz w:val="20"/>
              </w:rPr>
              <w:t xml:space="preserve">Контрольная точка "Утвержден нормативный правовой документ, необходимый для предоставления субсидии"</w:t>
            </w:r>
          </w:p>
        </w:tc>
        <w:tc>
          <w:tcPr>
            <w:tcW w:w="1928"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30.05.2024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Приказ управления экономического развития Липецкой области "О порядке предоставления субсидии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1.2.3.</w:t>
            </w:r>
          </w:p>
        </w:tc>
        <w:tc>
          <w:tcPr>
            <w:tcW w:w="2438" w:type="dxa"/>
          </w:tcPr>
          <w:p>
            <w:pPr>
              <w:pStyle w:val="0"/>
            </w:pPr>
            <w:r>
              <w:rPr>
                <w:sz w:val="20"/>
              </w:rPr>
              <w:t xml:space="preserve">Контрольная точка "Опубликовано извещение о проведении конкурсного отбора"</w:t>
            </w:r>
          </w:p>
        </w:tc>
        <w:tc>
          <w:tcPr>
            <w:tcW w:w="1928"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20.06.2024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Извещение о проведении конкурсного отбора опубликовано</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1.2.4.</w:t>
            </w:r>
          </w:p>
        </w:tc>
        <w:tc>
          <w:tcPr>
            <w:tcW w:w="2438" w:type="dxa"/>
          </w:tcPr>
          <w:p>
            <w:pPr>
              <w:pStyle w:val="0"/>
            </w:pPr>
            <w:r>
              <w:rPr>
                <w:sz w:val="20"/>
              </w:rPr>
              <w:t xml:space="preserve">Контрольная точка "Проведен конкурсный отбор на предоставление субсидии на государственную поддержку общественных инициатив и проектов юридических лиц и индивидуальных предпринимателей, направленных на развитие туристской инфраструктуры"</w:t>
            </w:r>
          </w:p>
        </w:tc>
        <w:tc>
          <w:tcPr>
            <w:tcW w:w="1928"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30.07.2024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Протокол заседания конкурсной комиссии по подведению итогов конкурсного отбора</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1.2.5.</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928"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30.08.2024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Соглашения о предоставлении субсидии</w:t>
            </w:r>
          </w:p>
        </w:tc>
        <w:tc>
          <w:tcPr>
            <w:tcW w:w="794" w:type="dxa"/>
          </w:tcPr>
          <w:p>
            <w:pPr>
              <w:pStyle w:val="0"/>
            </w:pPr>
            <w:r>
              <w:rPr>
                <w:sz w:val="20"/>
              </w:rPr>
              <w:t xml:space="preserve">Нет</w:t>
            </w:r>
          </w:p>
        </w:tc>
        <w:tc>
          <w:tcPr>
            <w:tcW w:w="1814" w:type="dxa"/>
          </w:tcPr>
          <w:p>
            <w:pPr>
              <w:pStyle w:val="0"/>
            </w:pPr>
            <w:r>
              <w:rPr>
                <w:sz w:val="20"/>
              </w:rPr>
            </w:r>
          </w:p>
        </w:tc>
      </w:tr>
      <w:tr>
        <w:tc>
          <w:tcPr>
            <w:tcW w:w="794" w:type="dxa"/>
          </w:tcPr>
          <w:p>
            <w:pPr>
              <w:pStyle w:val="0"/>
              <w:jc w:val="center"/>
            </w:pPr>
            <w:r>
              <w:rPr>
                <w:sz w:val="20"/>
              </w:rPr>
              <w:t xml:space="preserve">1.2.6.</w:t>
            </w:r>
          </w:p>
        </w:tc>
        <w:tc>
          <w:tcPr>
            <w:tcW w:w="2438"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928" w:type="dxa"/>
          </w:tcPr>
          <w:p>
            <w:pPr>
              <w:pStyle w:val="0"/>
            </w:pPr>
            <w:r>
              <w:rPr>
                <w:sz w:val="20"/>
              </w:rPr>
            </w:r>
          </w:p>
        </w:tc>
        <w:tc>
          <w:tcPr>
            <w:tcW w:w="1361" w:type="dxa"/>
          </w:tcPr>
          <w:p>
            <w:pPr>
              <w:pStyle w:val="0"/>
            </w:pPr>
            <w:r>
              <w:rPr>
                <w:sz w:val="20"/>
              </w:rPr>
              <w:t xml:space="preserve">-</w:t>
            </w:r>
          </w:p>
        </w:tc>
        <w:tc>
          <w:tcPr>
            <w:tcW w:w="1361" w:type="dxa"/>
          </w:tcPr>
          <w:p>
            <w:pPr>
              <w:pStyle w:val="0"/>
            </w:pPr>
            <w:r>
              <w:rPr>
                <w:sz w:val="20"/>
              </w:rPr>
              <w:t xml:space="preserve">30.12.2024</w:t>
            </w:r>
          </w:p>
        </w:tc>
        <w:tc>
          <w:tcPr>
            <w:tcW w:w="1871" w:type="dxa"/>
          </w:tcPr>
          <w:p>
            <w:pPr>
              <w:pStyle w:val="0"/>
            </w:pPr>
            <w:r>
              <w:rPr>
                <w:sz w:val="20"/>
              </w:rPr>
            </w:r>
          </w:p>
        </w:tc>
        <w:tc>
          <w:tcPr>
            <w:tcW w:w="1871" w:type="dxa"/>
          </w:tcPr>
          <w:p>
            <w:pPr>
              <w:pStyle w:val="0"/>
            </w:pPr>
            <w:r>
              <w:rPr>
                <w:sz w:val="20"/>
              </w:rPr>
            </w:r>
          </w:p>
        </w:tc>
        <w:tc>
          <w:tcPr>
            <w:tcW w:w="2041" w:type="dxa"/>
          </w:tcPr>
          <w:p>
            <w:pPr>
              <w:pStyle w:val="0"/>
            </w:pPr>
            <w:r>
              <w:rPr>
                <w:sz w:val="20"/>
              </w:rPr>
              <w:t xml:space="preserve">Управление экономического развития Липецкой области</w:t>
            </w:r>
          </w:p>
        </w:tc>
        <w:tc>
          <w:tcPr>
            <w:tcW w:w="2438" w:type="dxa"/>
          </w:tcPr>
          <w:p>
            <w:pPr>
              <w:pStyle w:val="0"/>
            </w:pPr>
            <w:r>
              <w:rPr>
                <w:sz w:val="20"/>
              </w:rPr>
              <w:t xml:space="preserve">Отчет о предоставлении субсидии</w:t>
            </w:r>
          </w:p>
        </w:tc>
        <w:tc>
          <w:tcPr>
            <w:tcW w:w="794" w:type="dxa"/>
          </w:tcPr>
          <w:p>
            <w:pPr>
              <w:pStyle w:val="0"/>
            </w:pPr>
            <w:r>
              <w:rPr>
                <w:sz w:val="20"/>
              </w:rPr>
              <w:t xml:space="preserve">Нет</w:t>
            </w:r>
          </w:p>
        </w:tc>
        <w:tc>
          <w:tcPr>
            <w:tcW w:w="1814"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6714" w:name="P6714"/>
    <w:bookmarkEnd w:id="6714"/>
    <w:p>
      <w:pPr>
        <w:pStyle w:val="2"/>
        <w:outlineLvl w:val="1"/>
        <w:jc w:val="center"/>
      </w:pPr>
      <w:r>
        <w:rPr>
          <w:sz w:val="20"/>
        </w:rPr>
        <w:t xml:space="preserve">Раздел VII. ПАСПОРТ КОМПЛЕКСА ПРОЦЕССНЫХ МЕРОПРИЯТИЙ</w:t>
      </w:r>
    </w:p>
    <w:p>
      <w:pPr>
        <w:pStyle w:val="2"/>
        <w:jc w:val="center"/>
      </w:pPr>
      <w:r>
        <w:rPr>
          <w:sz w:val="20"/>
        </w:rPr>
        <w:t xml:space="preserve">"СОХРАНЕНИЕ ОБЪЕКТОВ КУЛЬТУРНОГО НАСЛЕДИЯ В ЛИПЕЦКОЙ</w:t>
      </w:r>
    </w:p>
    <w:p>
      <w:pPr>
        <w:pStyle w:val="2"/>
        <w:jc w:val="center"/>
      </w:pPr>
      <w:r>
        <w:rPr>
          <w:sz w:val="20"/>
        </w:rPr>
        <w:t xml:space="preserve">ОБЛАСТИ"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комплекса процессных мероприятий</w:t>
            </w:r>
          </w:p>
        </w:tc>
        <w:tc>
          <w:tcPr>
            <w:tcW w:w="5953" w:type="dxa"/>
          </w:tcPr>
          <w:p>
            <w:pPr>
              <w:pStyle w:val="0"/>
              <w:jc w:val="both"/>
            </w:pPr>
            <w:r>
              <w:rPr>
                <w:sz w:val="20"/>
              </w:rPr>
              <w:t xml:space="preserve">Начальник управления по охране объектов культурного наследия Липецкой области</w:t>
            </w:r>
          </w:p>
        </w:tc>
      </w:tr>
      <w:tr>
        <w:tc>
          <w:tcPr>
            <w:tcW w:w="3118" w:type="dxa"/>
          </w:tcPr>
          <w:p>
            <w:pPr>
              <w:pStyle w:val="0"/>
            </w:pPr>
            <w:r>
              <w:rPr>
                <w:sz w:val="20"/>
              </w:rPr>
              <w:t xml:space="preserve">Соисполнители комплекса процессных мероприятий</w:t>
            </w:r>
          </w:p>
        </w:tc>
        <w:tc>
          <w:tcPr>
            <w:tcW w:w="5953" w:type="dxa"/>
          </w:tcPr>
          <w:p>
            <w:pPr>
              <w:pStyle w:val="0"/>
            </w:pPr>
            <w:r>
              <w:rPr>
                <w:sz w:val="20"/>
              </w:rPr>
            </w:r>
          </w:p>
        </w:tc>
      </w:tr>
      <w:tr>
        <w:tc>
          <w:tcPr>
            <w:tcW w:w="3118" w:type="dxa"/>
          </w:tcPr>
          <w:p>
            <w:pPr>
              <w:pStyle w:val="0"/>
            </w:pPr>
            <w:r>
              <w:rPr>
                <w:sz w:val="20"/>
              </w:rPr>
              <w:t xml:space="preserve">Связь с государственной программой</w:t>
            </w:r>
          </w:p>
        </w:tc>
        <w:tc>
          <w:tcPr>
            <w:tcW w:w="5953" w:type="dxa"/>
          </w:tcPr>
          <w:p>
            <w:pPr>
              <w:pStyle w:val="0"/>
              <w:jc w:val="both"/>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871"/>
        <w:gridCol w:w="1361"/>
        <w:gridCol w:w="737"/>
        <w:gridCol w:w="737"/>
        <w:gridCol w:w="737"/>
        <w:gridCol w:w="737"/>
        <w:gridCol w:w="737"/>
        <w:gridCol w:w="737"/>
        <w:gridCol w:w="737"/>
        <w:gridCol w:w="737"/>
        <w:gridCol w:w="737"/>
        <w:gridCol w:w="737"/>
        <w:gridCol w:w="1644"/>
        <w:gridCol w:w="1474"/>
      </w:tblGrid>
      <w:tr>
        <w:tc>
          <w:tcPr>
            <w:tcW w:w="56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показателя</w:t>
            </w:r>
          </w:p>
        </w:tc>
        <w:tc>
          <w:tcPr>
            <w:tcW w:w="1871" w:type="dxa"/>
            <w:vMerge w:val="restart"/>
          </w:tcPr>
          <w:p>
            <w:pPr>
              <w:pStyle w:val="0"/>
              <w:jc w:val="center"/>
            </w:pPr>
            <w:r>
              <w:rPr>
                <w:sz w:val="20"/>
              </w:rPr>
              <w:t xml:space="preserve">Признак возрастания/убывания</w:t>
            </w:r>
          </w:p>
        </w:tc>
        <w:tc>
          <w:tcPr>
            <w:tcW w:w="1361" w:type="dxa"/>
            <w:vMerge w:val="restart"/>
          </w:tcPr>
          <w:p>
            <w:pPr>
              <w:pStyle w:val="0"/>
              <w:jc w:val="center"/>
            </w:pPr>
            <w:r>
              <w:rPr>
                <w:sz w:val="20"/>
              </w:rPr>
              <w:t xml:space="preserve">Уровень соответствия декомпозированного показателя</w:t>
            </w:r>
          </w:p>
        </w:tc>
        <w:tc>
          <w:tcPr>
            <w:tcW w:w="737"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Значение показателей по годам</w:t>
            </w:r>
          </w:p>
        </w:tc>
        <w:tc>
          <w:tcPr>
            <w:tcW w:w="1644" w:type="dxa"/>
            <w:vMerge w:val="restart"/>
          </w:tcPr>
          <w:p>
            <w:pPr>
              <w:pStyle w:val="0"/>
              <w:jc w:val="center"/>
            </w:pPr>
            <w:r>
              <w:rPr>
                <w:sz w:val="20"/>
              </w:rPr>
              <w:t xml:space="preserve">Ответственный за достижение показателя</w:t>
            </w:r>
          </w:p>
        </w:tc>
        <w:tc>
          <w:tcPr>
            <w:tcW w:w="147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c>
          <w:tcPr>
            <w:vMerge w:val="continue"/>
          </w:tcP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1871" w:type="dxa"/>
          </w:tcPr>
          <w:p>
            <w:pPr>
              <w:pStyle w:val="0"/>
              <w:jc w:val="center"/>
            </w:pPr>
            <w:r>
              <w:rPr>
                <w:sz w:val="20"/>
              </w:rPr>
              <w:t xml:space="preserve">3</w:t>
            </w:r>
          </w:p>
        </w:tc>
        <w:tc>
          <w:tcPr>
            <w:tcW w:w="1361"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1644" w:type="dxa"/>
          </w:tcPr>
          <w:p>
            <w:pPr>
              <w:pStyle w:val="0"/>
              <w:jc w:val="center"/>
            </w:pPr>
            <w:r>
              <w:rPr>
                <w:sz w:val="20"/>
              </w:rPr>
              <w:t xml:space="preserve">15</w:t>
            </w:r>
          </w:p>
        </w:tc>
        <w:tc>
          <w:tcPr>
            <w:tcW w:w="1474" w:type="dxa"/>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6271" w:type="dxa"/>
          </w:tcPr>
          <w:p>
            <w:pPr>
              <w:pStyle w:val="0"/>
              <w:jc w:val="center"/>
            </w:pPr>
            <w:r>
              <w:rPr>
                <w:sz w:val="20"/>
              </w:rPr>
              <w:t xml:space="preserve">Задача 1 "Сохранение, рациональное использование и популяризация объектов культурного наследия, расположенных на территории Липецкой области"</w:t>
            </w:r>
          </w:p>
        </w:tc>
      </w:tr>
      <w:tr>
        <w:tc>
          <w:tcPr>
            <w:tcW w:w="567" w:type="dxa"/>
          </w:tcPr>
          <w:p>
            <w:pPr>
              <w:pStyle w:val="0"/>
              <w:jc w:val="center"/>
            </w:pPr>
            <w:r>
              <w:rPr>
                <w:sz w:val="20"/>
              </w:rPr>
              <w:t xml:space="preserve">1.1</w:t>
            </w:r>
          </w:p>
        </w:tc>
        <w:tc>
          <w:tcPr>
            <w:tcW w:w="2551" w:type="dxa"/>
          </w:tcPr>
          <w:p>
            <w:pPr>
              <w:pStyle w:val="0"/>
            </w:pPr>
            <w:r>
              <w:rPr>
                <w:sz w:val="20"/>
              </w:rPr>
              <w:t xml:space="preserve">Показатель 1 Задачи 1</w:t>
            </w:r>
          </w:p>
          <w:p>
            <w:pPr>
              <w:pStyle w:val="0"/>
            </w:pPr>
            <w:r>
              <w:rPr>
                <w:sz w:val="20"/>
              </w:rPr>
              <w:t xml:space="preserve">"Доля объектов культурного наследия, включенных в Единый государственный реестр объектов культурного наследия, находящихся в удовлетворительном состоянии, от общего количества объектов культурного наследия, включенных в Единый государственный реестр"</w:t>
            </w:r>
          </w:p>
        </w:tc>
        <w:tc>
          <w:tcPr>
            <w:tcW w:w="1871" w:type="dxa"/>
          </w:tcPr>
          <w:p>
            <w:pPr>
              <w:pStyle w:val="0"/>
            </w:pPr>
            <w:r>
              <w:rPr>
                <w:sz w:val="20"/>
              </w:rPr>
              <w:t xml:space="preserve">Возрастающий</w:t>
            </w:r>
          </w:p>
        </w:tc>
        <w:tc>
          <w:tcPr>
            <w:tcW w:w="1361" w:type="dxa"/>
          </w:tcPr>
          <w:p>
            <w:pPr>
              <w:pStyle w:val="0"/>
            </w:pPr>
            <w:r>
              <w:rPr>
                <w:sz w:val="20"/>
              </w:rPr>
              <w:t xml:space="preserve">Стратегия</w:t>
            </w:r>
          </w:p>
        </w:tc>
        <w:tc>
          <w:tcPr>
            <w:tcW w:w="737" w:type="dxa"/>
          </w:tcPr>
          <w:p>
            <w:pPr>
              <w:pStyle w:val="0"/>
            </w:pPr>
            <w:r>
              <w:rPr>
                <w:sz w:val="20"/>
              </w:rPr>
              <w:t xml:space="preserve">%</w:t>
            </w:r>
          </w:p>
        </w:tc>
        <w:tc>
          <w:tcPr>
            <w:tcW w:w="737" w:type="dxa"/>
          </w:tcPr>
          <w:p>
            <w:pPr>
              <w:pStyle w:val="0"/>
              <w:jc w:val="center"/>
            </w:pPr>
            <w:r>
              <w:rPr>
                <w:sz w:val="20"/>
              </w:rPr>
              <w:t xml:space="preserve">72</w:t>
            </w:r>
          </w:p>
        </w:tc>
        <w:tc>
          <w:tcPr>
            <w:tcW w:w="737" w:type="dxa"/>
          </w:tcPr>
          <w:p>
            <w:pPr>
              <w:pStyle w:val="0"/>
            </w:pPr>
            <w:r>
              <w:rPr>
                <w:sz w:val="20"/>
              </w:rPr>
              <w:t xml:space="preserve">2022</w:t>
            </w:r>
          </w:p>
        </w:tc>
        <w:tc>
          <w:tcPr>
            <w:tcW w:w="737" w:type="dxa"/>
          </w:tcPr>
          <w:p>
            <w:pPr>
              <w:pStyle w:val="0"/>
              <w:jc w:val="center"/>
            </w:pPr>
            <w:r>
              <w:rPr>
                <w:sz w:val="20"/>
              </w:rPr>
              <w:t xml:space="preserve">72,8</w:t>
            </w:r>
          </w:p>
        </w:tc>
        <w:tc>
          <w:tcPr>
            <w:tcW w:w="737" w:type="dxa"/>
          </w:tcPr>
          <w:p>
            <w:pPr>
              <w:pStyle w:val="0"/>
              <w:jc w:val="center"/>
            </w:pPr>
            <w:r>
              <w:rPr>
                <w:sz w:val="20"/>
              </w:rPr>
              <w:t xml:space="preserve">73</w:t>
            </w:r>
          </w:p>
        </w:tc>
        <w:tc>
          <w:tcPr>
            <w:tcW w:w="737" w:type="dxa"/>
          </w:tcPr>
          <w:p>
            <w:pPr>
              <w:pStyle w:val="0"/>
              <w:jc w:val="center"/>
            </w:pPr>
            <w:r>
              <w:rPr>
                <w:sz w:val="20"/>
              </w:rPr>
              <w:t xml:space="preserve">73,2</w:t>
            </w:r>
          </w:p>
        </w:tc>
        <w:tc>
          <w:tcPr>
            <w:tcW w:w="737" w:type="dxa"/>
          </w:tcPr>
          <w:p>
            <w:pPr>
              <w:pStyle w:val="0"/>
              <w:jc w:val="center"/>
            </w:pPr>
            <w:r>
              <w:rPr>
                <w:sz w:val="20"/>
              </w:rPr>
              <w:t xml:space="preserve">73,4</w:t>
            </w:r>
          </w:p>
        </w:tc>
        <w:tc>
          <w:tcPr>
            <w:tcW w:w="737" w:type="dxa"/>
          </w:tcPr>
          <w:p>
            <w:pPr>
              <w:pStyle w:val="0"/>
              <w:jc w:val="center"/>
            </w:pPr>
            <w:r>
              <w:rPr>
                <w:sz w:val="20"/>
              </w:rPr>
              <w:t xml:space="preserve">74</w:t>
            </w:r>
          </w:p>
        </w:tc>
        <w:tc>
          <w:tcPr>
            <w:tcW w:w="737" w:type="dxa"/>
          </w:tcPr>
          <w:p>
            <w:pPr>
              <w:pStyle w:val="0"/>
              <w:jc w:val="center"/>
            </w:pPr>
            <w:r>
              <w:rPr>
                <w:sz w:val="20"/>
              </w:rPr>
              <w:t xml:space="preserve">74,5</w:t>
            </w:r>
          </w:p>
        </w:tc>
        <w:tc>
          <w:tcPr>
            <w:tcW w:w="737" w:type="dxa"/>
          </w:tcPr>
          <w:p>
            <w:pPr>
              <w:pStyle w:val="0"/>
              <w:jc w:val="center"/>
            </w:pPr>
            <w:r>
              <w:rPr>
                <w:sz w:val="20"/>
              </w:rPr>
              <w:t xml:space="preserve">75</w:t>
            </w:r>
          </w:p>
        </w:tc>
        <w:tc>
          <w:tcPr>
            <w:tcW w:w="1644" w:type="dxa"/>
          </w:tcPr>
          <w:p>
            <w:pPr>
              <w:pStyle w:val="0"/>
            </w:pPr>
            <w:r>
              <w:rPr>
                <w:sz w:val="20"/>
              </w:rPr>
              <w:t xml:space="preserve">Управление по охране объектов культурного наследия Липецкой области</w:t>
            </w:r>
          </w:p>
        </w:tc>
        <w:tc>
          <w:tcPr>
            <w:tcW w:w="1474" w:type="dxa"/>
          </w:tcPr>
          <w:p>
            <w:pPr>
              <w:pStyle w:val="0"/>
            </w:pPr>
            <w:r>
              <w:rPr>
                <w:sz w:val="20"/>
              </w:rPr>
              <w:t xml:space="preserve">отсутствует</w:t>
            </w:r>
          </w:p>
        </w:tc>
      </w:tr>
      <w:tr>
        <w:tc>
          <w:tcPr>
            <w:tcW w:w="567" w:type="dxa"/>
          </w:tcPr>
          <w:p>
            <w:pPr>
              <w:pStyle w:val="0"/>
              <w:jc w:val="center"/>
            </w:pPr>
            <w:r>
              <w:rPr>
                <w:sz w:val="20"/>
              </w:rPr>
              <w:t xml:space="preserve">2</w:t>
            </w:r>
          </w:p>
        </w:tc>
        <w:tc>
          <w:tcPr>
            <w:gridSpan w:val="15"/>
            <w:tcW w:w="16271" w:type="dxa"/>
          </w:tcPr>
          <w:p>
            <w:pPr>
              <w:pStyle w:val="0"/>
              <w:jc w:val="center"/>
            </w:pPr>
            <w:r>
              <w:rPr>
                <w:sz w:val="20"/>
              </w:rPr>
              <w:t xml:space="preserve">Задача 2 "Качественное выполнение функций аппарата управления по охране объектов культурного наследия Липецкой области"</w:t>
            </w:r>
          </w:p>
        </w:tc>
      </w:tr>
      <w:tr>
        <w:tc>
          <w:tcPr>
            <w:tcW w:w="567" w:type="dxa"/>
          </w:tcPr>
          <w:p>
            <w:pPr>
              <w:pStyle w:val="0"/>
              <w:jc w:val="center"/>
            </w:pPr>
            <w:r>
              <w:rPr>
                <w:sz w:val="20"/>
              </w:rPr>
              <w:t xml:space="preserve">2.1</w:t>
            </w:r>
          </w:p>
        </w:tc>
        <w:tc>
          <w:tcPr>
            <w:tcW w:w="2551" w:type="dxa"/>
          </w:tcPr>
          <w:p>
            <w:pPr>
              <w:pStyle w:val="0"/>
            </w:pPr>
            <w:r>
              <w:rPr>
                <w:sz w:val="20"/>
              </w:rPr>
              <w:t xml:space="preserve">Показатель 1 Задачи 2</w:t>
            </w:r>
          </w:p>
          <w:p>
            <w:pPr>
              <w:pStyle w:val="0"/>
            </w:pPr>
            <w:r>
              <w:rPr>
                <w:sz w:val="20"/>
              </w:rPr>
              <w:t xml:space="preserve">"Уровень обеспечения текущей деятельности аппарата управления по охране объектов культурного наследия Липецкой области"</w:t>
            </w:r>
          </w:p>
        </w:tc>
        <w:tc>
          <w:tcPr>
            <w:tcW w:w="1871" w:type="dxa"/>
          </w:tcPr>
          <w:p>
            <w:pPr>
              <w:pStyle w:val="0"/>
            </w:pPr>
            <w:r>
              <w:rPr>
                <w:sz w:val="20"/>
              </w:rPr>
              <w:t xml:space="preserve">Возрастающий</w:t>
            </w:r>
          </w:p>
        </w:tc>
        <w:tc>
          <w:tcPr>
            <w:tcW w:w="1361" w:type="dxa"/>
          </w:tcPr>
          <w:p>
            <w:pPr>
              <w:pStyle w:val="0"/>
            </w:pPr>
            <w:r>
              <w:rPr>
                <w:sz w:val="20"/>
              </w:rPr>
              <w:t xml:space="preserve">ГП</w:t>
            </w:r>
          </w:p>
        </w:tc>
        <w:tc>
          <w:tcPr>
            <w:tcW w:w="737" w:type="dxa"/>
          </w:tcPr>
          <w:p>
            <w:pPr>
              <w:pStyle w:val="0"/>
            </w:pPr>
            <w:r>
              <w:rPr>
                <w:sz w:val="20"/>
              </w:rPr>
              <w:t xml:space="preserve">%</w:t>
            </w:r>
          </w:p>
        </w:tc>
        <w:tc>
          <w:tcPr>
            <w:tcW w:w="737" w:type="dxa"/>
          </w:tcPr>
          <w:p>
            <w:pPr>
              <w:pStyle w:val="0"/>
              <w:jc w:val="center"/>
            </w:pPr>
            <w:r>
              <w:rPr>
                <w:sz w:val="20"/>
              </w:rPr>
              <w:t xml:space="preserve">100</w:t>
            </w:r>
          </w:p>
        </w:tc>
        <w:tc>
          <w:tcPr>
            <w:tcW w:w="737"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1644" w:type="dxa"/>
          </w:tcPr>
          <w:p>
            <w:pPr>
              <w:pStyle w:val="0"/>
            </w:pPr>
            <w:r>
              <w:rPr>
                <w:sz w:val="20"/>
              </w:rPr>
              <w:t xml:space="preserve">Управление по охране объектов культурного наследия Липецкой области</w:t>
            </w:r>
          </w:p>
        </w:tc>
        <w:tc>
          <w:tcPr>
            <w:tcW w:w="1474" w:type="dxa"/>
          </w:tcPr>
          <w:p>
            <w:pPr>
              <w:pStyle w:val="0"/>
            </w:pPr>
            <w:r>
              <w:rPr>
                <w:sz w:val="20"/>
              </w:rPr>
              <w:t xml:space="preserve">отсутствует</w:t>
            </w:r>
          </w:p>
        </w:tc>
      </w:tr>
    </w:tbl>
    <w:p>
      <w:pPr>
        <w:pStyle w:val="0"/>
        <w:jc w:val="both"/>
      </w:pPr>
      <w:r>
        <w:rPr>
          <w:sz w:val="20"/>
        </w:rPr>
      </w:r>
    </w:p>
    <w:p>
      <w:pPr>
        <w:pStyle w:val="2"/>
        <w:outlineLvl w:val="2"/>
        <w:jc w:val="center"/>
      </w:pPr>
      <w:r>
        <w:rPr>
          <w:sz w:val="20"/>
        </w:rPr>
        <w:t xml:space="preserve">3. Перечень основных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587"/>
        <w:gridCol w:w="2494"/>
        <w:gridCol w:w="737"/>
        <w:gridCol w:w="737"/>
        <w:gridCol w:w="737"/>
        <w:gridCol w:w="737"/>
        <w:gridCol w:w="737"/>
        <w:gridCol w:w="737"/>
        <w:gridCol w:w="737"/>
        <w:gridCol w:w="737"/>
        <w:gridCol w:w="737"/>
        <w:gridCol w:w="73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основного мероприятия (результата)</w:t>
            </w:r>
          </w:p>
        </w:tc>
        <w:tc>
          <w:tcPr>
            <w:tcW w:w="1587" w:type="dxa"/>
            <w:vMerge w:val="restart"/>
          </w:tcPr>
          <w:p>
            <w:pPr>
              <w:pStyle w:val="0"/>
              <w:jc w:val="center"/>
            </w:pPr>
            <w:r>
              <w:rPr>
                <w:sz w:val="20"/>
              </w:rPr>
              <w:t xml:space="preserve">Ответственный исполнитель</w:t>
            </w:r>
          </w:p>
        </w:tc>
        <w:tc>
          <w:tcPr>
            <w:tcW w:w="2494" w:type="dxa"/>
            <w:vMerge w:val="restart"/>
          </w:tcPr>
          <w:p>
            <w:pPr>
              <w:pStyle w:val="0"/>
              <w:jc w:val="center"/>
            </w:pPr>
            <w:r>
              <w:rPr>
                <w:sz w:val="20"/>
              </w:rPr>
              <w:t xml:space="preserve">Характеристика</w:t>
            </w:r>
          </w:p>
        </w:tc>
        <w:tc>
          <w:tcPr>
            <w:tcW w:w="737" w:type="dxa"/>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Значения основного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587" w:type="dxa"/>
          </w:tcPr>
          <w:p>
            <w:pPr>
              <w:pStyle w:val="0"/>
              <w:jc w:val="center"/>
            </w:pPr>
            <w:r>
              <w:rPr>
                <w:sz w:val="20"/>
              </w:rPr>
              <w:t xml:space="preserve">3</w:t>
            </w:r>
          </w:p>
        </w:tc>
        <w:tc>
          <w:tcPr>
            <w:tcW w:w="2494"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r>
      <w:tr>
        <w:tblPrEx>
          <w:tblBorders>
            <w:insideV w:val="nil"/>
          </w:tblBorders>
        </w:tblPrEx>
        <w:tc>
          <w:tcPr>
            <w:tcW w:w="567" w:type="dxa"/>
            <w:tcBorders>
              <w:left w:val="single" w:sz="4"/>
            </w:tcBorders>
          </w:tcPr>
          <w:p>
            <w:pPr>
              <w:pStyle w:val="0"/>
            </w:pPr>
            <w:r>
              <w:rPr>
                <w:sz w:val="20"/>
              </w:rPr>
            </w:r>
          </w:p>
        </w:tc>
        <w:tc>
          <w:tcPr>
            <w:gridSpan w:val="13"/>
            <w:tcW w:w="13549" w:type="dxa"/>
            <w:tcBorders>
              <w:right w:val="single" w:sz="4"/>
            </w:tcBorders>
          </w:tcPr>
          <w:p>
            <w:pPr>
              <w:pStyle w:val="0"/>
              <w:jc w:val="center"/>
            </w:pPr>
            <w:r>
              <w:rPr>
                <w:sz w:val="20"/>
              </w:rPr>
              <w:t xml:space="preserve">Задача 1 "Сохранение, рациональное использование и популяризация объектов культурного наследия, расположенных на территории Липецкой области"</w:t>
            </w:r>
          </w:p>
        </w:tc>
      </w:tr>
      <w:tr>
        <w:tc>
          <w:tcPr>
            <w:tcW w:w="567" w:type="dxa"/>
          </w:tcPr>
          <w:p>
            <w:pPr>
              <w:pStyle w:val="0"/>
              <w:jc w:val="center"/>
            </w:pPr>
            <w:r>
              <w:rPr>
                <w:sz w:val="20"/>
              </w:rPr>
              <w:t xml:space="preserve">1</w:t>
            </w:r>
          </w:p>
        </w:tc>
        <w:tc>
          <w:tcPr>
            <w:tcW w:w="2098" w:type="dxa"/>
          </w:tcPr>
          <w:p>
            <w:pPr>
              <w:pStyle w:val="0"/>
            </w:pPr>
            <w:r>
              <w:rPr>
                <w:sz w:val="20"/>
              </w:rPr>
              <w:t xml:space="preserve">Основное мероприятие (результат) 1</w:t>
            </w:r>
          </w:p>
          <w:p>
            <w:pPr>
              <w:pStyle w:val="0"/>
            </w:pPr>
            <w:r>
              <w:rPr>
                <w:sz w:val="20"/>
              </w:rPr>
              <w:t xml:space="preserve">"Осуществлены мероприятия по государственной охране объектов культурного наследия Липецкой области"</w:t>
            </w:r>
          </w:p>
        </w:tc>
        <w:tc>
          <w:tcPr>
            <w:tcW w:w="1587" w:type="dxa"/>
          </w:tcPr>
          <w:p>
            <w:pPr>
              <w:pStyle w:val="0"/>
            </w:pPr>
            <w:r>
              <w:rPr>
                <w:sz w:val="20"/>
              </w:rPr>
              <w:t xml:space="preserve">Управление по охране объектов культурного наследия Липецкой области</w:t>
            </w:r>
          </w:p>
        </w:tc>
        <w:tc>
          <w:tcPr>
            <w:tcW w:w="2494" w:type="dxa"/>
          </w:tcPr>
          <w:p>
            <w:pPr>
              <w:pStyle w:val="0"/>
            </w:pPr>
            <w:r>
              <w:rPr>
                <w:sz w:val="20"/>
              </w:rPr>
              <w:t xml:space="preserve">Выполнены работы по документационному обеспечению объектов культурного наследия Липецкой области</w:t>
            </w:r>
          </w:p>
        </w:tc>
        <w:tc>
          <w:tcPr>
            <w:tcW w:w="737" w:type="dxa"/>
          </w:tcPr>
          <w:p>
            <w:pPr>
              <w:pStyle w:val="0"/>
            </w:pPr>
            <w:r>
              <w:rPr>
                <w:sz w:val="20"/>
              </w:rPr>
              <w:t xml:space="preserve">%</w:t>
            </w:r>
          </w:p>
        </w:tc>
        <w:tc>
          <w:tcPr>
            <w:tcW w:w="737" w:type="dxa"/>
          </w:tcPr>
          <w:p>
            <w:pPr>
              <w:pStyle w:val="0"/>
              <w:jc w:val="center"/>
            </w:pPr>
            <w:r>
              <w:rPr>
                <w:sz w:val="20"/>
              </w:rPr>
              <w:t xml:space="preserve">100</w:t>
            </w:r>
          </w:p>
        </w:tc>
        <w:tc>
          <w:tcPr>
            <w:tcW w:w="737"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V w:val="nil"/>
          </w:tblBorders>
        </w:tblPrEx>
        <w:tc>
          <w:tcPr>
            <w:tcW w:w="567" w:type="dxa"/>
            <w:tcBorders>
              <w:left w:val="single" w:sz="4"/>
            </w:tcBorders>
          </w:tcPr>
          <w:p>
            <w:pPr>
              <w:pStyle w:val="0"/>
            </w:pPr>
            <w:r>
              <w:rPr>
                <w:sz w:val="20"/>
              </w:rPr>
            </w:r>
          </w:p>
        </w:tc>
        <w:tc>
          <w:tcPr>
            <w:gridSpan w:val="13"/>
            <w:tcW w:w="13549" w:type="dxa"/>
            <w:tcBorders>
              <w:right w:val="single" w:sz="4"/>
            </w:tcBorders>
          </w:tcPr>
          <w:p>
            <w:pPr>
              <w:pStyle w:val="0"/>
              <w:jc w:val="center"/>
            </w:pPr>
            <w:r>
              <w:rPr>
                <w:sz w:val="20"/>
              </w:rPr>
              <w:t xml:space="preserve">Задача 2 "Качественное выполнение функций аппарата управления по охране объектов культурного наследия Липецкой области"</w:t>
            </w:r>
          </w:p>
        </w:tc>
      </w:tr>
      <w:tr>
        <w:tc>
          <w:tcPr>
            <w:tcW w:w="567" w:type="dxa"/>
          </w:tcPr>
          <w:p>
            <w:pPr>
              <w:pStyle w:val="0"/>
              <w:jc w:val="center"/>
            </w:pPr>
            <w:r>
              <w:rPr>
                <w:sz w:val="20"/>
              </w:rPr>
              <w:t xml:space="preserve">2</w:t>
            </w:r>
          </w:p>
        </w:tc>
        <w:tc>
          <w:tcPr>
            <w:tcW w:w="2098" w:type="dxa"/>
          </w:tcPr>
          <w:p>
            <w:pPr>
              <w:pStyle w:val="0"/>
            </w:pPr>
            <w:r>
              <w:rPr>
                <w:sz w:val="20"/>
              </w:rPr>
              <w:t xml:space="preserve">Основное мероприятие (результат) 2</w:t>
            </w:r>
          </w:p>
          <w:p>
            <w:pPr>
              <w:pStyle w:val="0"/>
            </w:pPr>
            <w:r>
              <w:rPr>
                <w:sz w:val="20"/>
              </w:rPr>
              <w:t xml:space="preserve">"Обеспечена текущая деятельность аппарата управления по охране объектов культурного наследия Липецкой области"</w:t>
            </w:r>
          </w:p>
        </w:tc>
        <w:tc>
          <w:tcPr>
            <w:tcW w:w="1587" w:type="dxa"/>
          </w:tcPr>
          <w:p>
            <w:pPr>
              <w:pStyle w:val="0"/>
            </w:pPr>
            <w:r>
              <w:rPr>
                <w:sz w:val="20"/>
              </w:rPr>
              <w:t xml:space="preserve">Управление по охране объектов культурного наследия Липецкой области</w:t>
            </w:r>
          </w:p>
        </w:tc>
        <w:tc>
          <w:tcPr>
            <w:tcW w:w="2494" w:type="dxa"/>
          </w:tcPr>
          <w:p>
            <w:pPr>
              <w:pStyle w:val="0"/>
            </w:pPr>
            <w:r>
              <w:rPr>
                <w:sz w:val="20"/>
              </w:rPr>
              <w:t xml:space="preserve">Осуществлено финансирование на обеспечение текущей деятельности управления</w:t>
            </w:r>
          </w:p>
        </w:tc>
        <w:tc>
          <w:tcPr>
            <w:tcW w:w="737" w:type="dxa"/>
          </w:tcPr>
          <w:p>
            <w:pPr>
              <w:pStyle w:val="0"/>
            </w:pPr>
            <w:r>
              <w:rPr>
                <w:sz w:val="20"/>
              </w:rPr>
              <w:t xml:space="preserve">%</w:t>
            </w:r>
          </w:p>
        </w:tc>
        <w:tc>
          <w:tcPr>
            <w:tcW w:w="737" w:type="dxa"/>
          </w:tcPr>
          <w:p>
            <w:pPr>
              <w:pStyle w:val="0"/>
              <w:jc w:val="center"/>
            </w:pPr>
            <w:r>
              <w:rPr>
                <w:sz w:val="20"/>
              </w:rPr>
              <w:t xml:space="preserve">100</w:t>
            </w:r>
          </w:p>
        </w:tc>
        <w:tc>
          <w:tcPr>
            <w:tcW w:w="737"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Финансовое обеспечение комплекса 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01"/>
        <w:gridCol w:w="1700"/>
        <w:gridCol w:w="1700"/>
        <w:gridCol w:w="1700"/>
        <w:gridCol w:w="1700"/>
        <w:gridCol w:w="1700"/>
        <w:gridCol w:w="1700"/>
        <w:gridCol w:w="1814"/>
      </w:tblGrid>
      <w:tr>
        <w:tc>
          <w:tcPr>
            <w:tcW w:w="2211"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13715"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tcW w:w="1701" w:type="dxa"/>
          </w:tcPr>
          <w:p>
            <w:pPr>
              <w:pStyle w:val="0"/>
              <w:jc w:val="center"/>
            </w:pPr>
            <w:r>
              <w:rPr>
                <w:sz w:val="20"/>
              </w:rPr>
              <w:t xml:space="preserve">2024</w:t>
            </w:r>
          </w:p>
        </w:tc>
        <w:tc>
          <w:tcPr>
            <w:tcW w:w="1700" w:type="dxa"/>
          </w:tcPr>
          <w:p>
            <w:pPr>
              <w:pStyle w:val="0"/>
              <w:jc w:val="center"/>
            </w:pPr>
            <w:r>
              <w:rPr>
                <w:sz w:val="20"/>
              </w:rPr>
              <w:t xml:space="preserve">2025</w:t>
            </w:r>
          </w:p>
        </w:tc>
        <w:tc>
          <w:tcPr>
            <w:tcW w:w="1700" w:type="dxa"/>
          </w:tcPr>
          <w:p>
            <w:pPr>
              <w:pStyle w:val="0"/>
              <w:jc w:val="center"/>
            </w:pPr>
            <w:r>
              <w:rPr>
                <w:sz w:val="20"/>
              </w:rPr>
              <w:t xml:space="preserve">2026</w:t>
            </w:r>
          </w:p>
        </w:tc>
        <w:tc>
          <w:tcPr>
            <w:tcW w:w="1700" w:type="dxa"/>
          </w:tcPr>
          <w:p>
            <w:pPr>
              <w:pStyle w:val="0"/>
              <w:jc w:val="center"/>
            </w:pPr>
            <w:r>
              <w:rPr>
                <w:sz w:val="20"/>
              </w:rPr>
              <w:t xml:space="preserve">2027</w:t>
            </w:r>
          </w:p>
        </w:tc>
        <w:tc>
          <w:tcPr>
            <w:tcW w:w="1700" w:type="dxa"/>
          </w:tcPr>
          <w:p>
            <w:pPr>
              <w:pStyle w:val="0"/>
              <w:jc w:val="center"/>
            </w:pPr>
            <w:r>
              <w:rPr>
                <w:sz w:val="20"/>
              </w:rPr>
              <w:t xml:space="preserve">2028</w:t>
            </w:r>
          </w:p>
        </w:tc>
        <w:tc>
          <w:tcPr>
            <w:tcW w:w="1700" w:type="dxa"/>
          </w:tcPr>
          <w:p>
            <w:pPr>
              <w:pStyle w:val="0"/>
              <w:jc w:val="center"/>
            </w:pPr>
            <w:r>
              <w:rPr>
                <w:sz w:val="20"/>
              </w:rPr>
              <w:t xml:space="preserve">2029</w:t>
            </w:r>
          </w:p>
        </w:tc>
        <w:tc>
          <w:tcPr>
            <w:tcW w:w="1700" w:type="dxa"/>
          </w:tcPr>
          <w:p>
            <w:pPr>
              <w:pStyle w:val="0"/>
              <w:jc w:val="center"/>
            </w:pPr>
            <w:r>
              <w:rPr>
                <w:sz w:val="20"/>
              </w:rPr>
              <w:t xml:space="preserve">2030</w:t>
            </w:r>
          </w:p>
        </w:tc>
        <w:tc>
          <w:tcPr>
            <w:tcW w:w="1814" w:type="dxa"/>
          </w:tcPr>
          <w:p>
            <w:pPr>
              <w:pStyle w:val="0"/>
              <w:jc w:val="center"/>
            </w:pPr>
            <w:r>
              <w:rPr>
                <w:sz w:val="20"/>
              </w:rPr>
              <w:t xml:space="preserve">Всего</w:t>
            </w:r>
          </w:p>
        </w:tc>
      </w:tr>
      <w:tr>
        <w:tc>
          <w:tcPr>
            <w:tcW w:w="2211" w:type="dxa"/>
          </w:tcPr>
          <w:p>
            <w:pPr>
              <w:pStyle w:val="0"/>
              <w:jc w:val="center"/>
            </w:pPr>
            <w:r>
              <w:rPr>
                <w:sz w:val="20"/>
              </w:rPr>
              <w:t xml:space="preserve">1</w:t>
            </w:r>
          </w:p>
        </w:tc>
        <w:tc>
          <w:tcPr>
            <w:tcW w:w="1701" w:type="dxa"/>
          </w:tcPr>
          <w:p>
            <w:pPr>
              <w:pStyle w:val="0"/>
              <w:jc w:val="center"/>
            </w:pPr>
            <w:r>
              <w:rPr>
                <w:sz w:val="20"/>
              </w:rPr>
              <w:t xml:space="preserve">2</w:t>
            </w:r>
          </w:p>
        </w:tc>
        <w:tc>
          <w:tcPr>
            <w:tcW w:w="1700" w:type="dxa"/>
          </w:tcPr>
          <w:p>
            <w:pPr>
              <w:pStyle w:val="0"/>
              <w:jc w:val="center"/>
            </w:pPr>
            <w:r>
              <w:rPr>
                <w:sz w:val="20"/>
              </w:rPr>
              <w:t xml:space="preserve">3</w:t>
            </w:r>
          </w:p>
        </w:tc>
        <w:tc>
          <w:tcPr>
            <w:tcW w:w="1700" w:type="dxa"/>
          </w:tcPr>
          <w:p>
            <w:pPr>
              <w:pStyle w:val="0"/>
              <w:jc w:val="center"/>
            </w:pPr>
            <w:r>
              <w:rPr>
                <w:sz w:val="20"/>
              </w:rPr>
              <w:t xml:space="preserve">4</w:t>
            </w:r>
          </w:p>
        </w:tc>
        <w:tc>
          <w:tcPr>
            <w:tcW w:w="1700" w:type="dxa"/>
          </w:tcPr>
          <w:p>
            <w:pPr>
              <w:pStyle w:val="0"/>
              <w:jc w:val="center"/>
            </w:pPr>
            <w:r>
              <w:rPr>
                <w:sz w:val="20"/>
              </w:rPr>
              <w:t xml:space="preserve">5</w:t>
            </w:r>
          </w:p>
        </w:tc>
        <w:tc>
          <w:tcPr>
            <w:tcW w:w="1700" w:type="dxa"/>
          </w:tcPr>
          <w:p>
            <w:pPr>
              <w:pStyle w:val="0"/>
              <w:jc w:val="center"/>
            </w:pPr>
            <w:r>
              <w:rPr>
                <w:sz w:val="20"/>
              </w:rPr>
              <w:t xml:space="preserve">6</w:t>
            </w:r>
          </w:p>
        </w:tc>
        <w:tc>
          <w:tcPr>
            <w:tcW w:w="1700" w:type="dxa"/>
          </w:tcPr>
          <w:p>
            <w:pPr>
              <w:pStyle w:val="0"/>
              <w:jc w:val="center"/>
            </w:pPr>
            <w:r>
              <w:rPr>
                <w:sz w:val="20"/>
              </w:rPr>
              <w:t xml:space="preserve">7</w:t>
            </w:r>
          </w:p>
        </w:tc>
        <w:tc>
          <w:tcPr>
            <w:tcW w:w="1700" w:type="dxa"/>
          </w:tcPr>
          <w:p>
            <w:pPr>
              <w:pStyle w:val="0"/>
              <w:jc w:val="center"/>
            </w:pPr>
            <w:r>
              <w:rPr>
                <w:sz w:val="20"/>
              </w:rPr>
              <w:t xml:space="preserve">8</w:t>
            </w:r>
          </w:p>
        </w:tc>
        <w:tc>
          <w:tcPr>
            <w:tcW w:w="1814" w:type="dxa"/>
          </w:tcPr>
          <w:p>
            <w:pPr>
              <w:pStyle w:val="0"/>
              <w:jc w:val="center"/>
            </w:pPr>
            <w:r>
              <w:rPr>
                <w:sz w:val="20"/>
              </w:rPr>
              <w:t xml:space="preserve">9</w:t>
            </w:r>
          </w:p>
        </w:tc>
      </w:tr>
      <w:tr>
        <w:tc>
          <w:tcPr>
            <w:tcW w:w="2211" w:type="dxa"/>
          </w:tcPr>
          <w:p>
            <w:pPr>
              <w:pStyle w:val="0"/>
            </w:pPr>
            <w:r>
              <w:rPr>
                <w:sz w:val="20"/>
              </w:rPr>
              <w:t xml:space="preserve">Комплекс процессных мероприятий "Сохранение объектов культурного наследия в Липецкой области" (всего),</w:t>
            </w:r>
          </w:p>
          <w:p>
            <w:pPr>
              <w:pStyle w:val="0"/>
            </w:pPr>
            <w:r>
              <w:rPr>
                <w:sz w:val="20"/>
              </w:rPr>
              <w:t xml:space="preserve">в том числе:</w:t>
            </w:r>
          </w:p>
        </w:tc>
        <w:tc>
          <w:tcPr>
            <w:tcW w:w="1701" w:type="dxa"/>
          </w:tcPr>
          <w:p>
            <w:pPr>
              <w:pStyle w:val="0"/>
              <w:jc w:val="center"/>
            </w:pPr>
            <w:r>
              <w:rPr>
                <w:sz w:val="20"/>
              </w:rPr>
              <w:t xml:space="preserve">40 897 525,00</w:t>
            </w:r>
          </w:p>
        </w:tc>
        <w:tc>
          <w:tcPr>
            <w:tcW w:w="1700" w:type="dxa"/>
          </w:tcPr>
          <w:p>
            <w:pPr>
              <w:pStyle w:val="0"/>
              <w:jc w:val="center"/>
            </w:pPr>
            <w:r>
              <w:rPr>
                <w:sz w:val="20"/>
              </w:rPr>
              <w:t xml:space="preserve">40 958 625,00</w:t>
            </w:r>
          </w:p>
        </w:tc>
        <w:tc>
          <w:tcPr>
            <w:tcW w:w="1700" w:type="dxa"/>
          </w:tcPr>
          <w:p>
            <w:pPr>
              <w:pStyle w:val="0"/>
              <w:jc w:val="center"/>
            </w:pPr>
            <w:r>
              <w:rPr>
                <w:sz w:val="20"/>
              </w:rPr>
              <w:t xml:space="preserve">41 017 225,00</w:t>
            </w:r>
          </w:p>
        </w:tc>
        <w:tc>
          <w:tcPr>
            <w:tcW w:w="1700" w:type="dxa"/>
          </w:tcPr>
          <w:p>
            <w:pPr>
              <w:pStyle w:val="0"/>
              <w:jc w:val="center"/>
            </w:pPr>
            <w:r>
              <w:rPr>
                <w:sz w:val="20"/>
              </w:rPr>
              <w:t xml:space="preserve">39 346 625,00</w:t>
            </w:r>
          </w:p>
        </w:tc>
        <w:tc>
          <w:tcPr>
            <w:tcW w:w="1700" w:type="dxa"/>
          </w:tcPr>
          <w:p>
            <w:pPr>
              <w:pStyle w:val="0"/>
              <w:jc w:val="center"/>
            </w:pPr>
            <w:r>
              <w:rPr>
                <w:sz w:val="20"/>
              </w:rPr>
              <w:t xml:space="preserve">39 346 625,00</w:t>
            </w:r>
          </w:p>
        </w:tc>
        <w:tc>
          <w:tcPr>
            <w:tcW w:w="1700" w:type="dxa"/>
          </w:tcPr>
          <w:p>
            <w:pPr>
              <w:pStyle w:val="0"/>
              <w:jc w:val="center"/>
            </w:pPr>
            <w:r>
              <w:rPr>
                <w:sz w:val="20"/>
              </w:rPr>
              <w:t xml:space="preserve">39 346 625,00</w:t>
            </w:r>
          </w:p>
        </w:tc>
        <w:tc>
          <w:tcPr>
            <w:tcW w:w="1700" w:type="dxa"/>
          </w:tcPr>
          <w:p>
            <w:pPr>
              <w:pStyle w:val="0"/>
              <w:jc w:val="center"/>
            </w:pPr>
            <w:r>
              <w:rPr>
                <w:sz w:val="20"/>
              </w:rPr>
              <w:t xml:space="preserve">39 346 625,00</w:t>
            </w:r>
          </w:p>
        </w:tc>
        <w:tc>
          <w:tcPr>
            <w:tcW w:w="1814" w:type="dxa"/>
          </w:tcPr>
          <w:p>
            <w:pPr>
              <w:pStyle w:val="0"/>
              <w:jc w:val="center"/>
            </w:pPr>
            <w:r>
              <w:rPr>
                <w:sz w:val="20"/>
              </w:rPr>
              <w:t xml:space="preserve">280 259 875,00</w:t>
            </w:r>
          </w:p>
        </w:tc>
      </w:tr>
      <w:tr>
        <w:tc>
          <w:tcPr>
            <w:tcW w:w="2211" w:type="dxa"/>
          </w:tcPr>
          <w:p>
            <w:pPr>
              <w:pStyle w:val="0"/>
            </w:pPr>
            <w:r>
              <w:rPr>
                <w:sz w:val="20"/>
              </w:rPr>
              <w:t xml:space="preserve">Региональный бюджет (всего), из них:</w:t>
            </w:r>
          </w:p>
        </w:tc>
        <w:tc>
          <w:tcPr>
            <w:tcW w:w="1701" w:type="dxa"/>
          </w:tcPr>
          <w:p>
            <w:pPr>
              <w:pStyle w:val="0"/>
              <w:jc w:val="center"/>
            </w:pPr>
            <w:r>
              <w:rPr>
                <w:sz w:val="20"/>
              </w:rPr>
              <w:t xml:space="preserve">40 897 525,00</w:t>
            </w:r>
          </w:p>
        </w:tc>
        <w:tc>
          <w:tcPr>
            <w:tcW w:w="1700" w:type="dxa"/>
          </w:tcPr>
          <w:p>
            <w:pPr>
              <w:pStyle w:val="0"/>
              <w:jc w:val="center"/>
            </w:pPr>
            <w:r>
              <w:rPr>
                <w:sz w:val="20"/>
              </w:rPr>
              <w:t xml:space="preserve">40 958 625,00</w:t>
            </w:r>
          </w:p>
        </w:tc>
        <w:tc>
          <w:tcPr>
            <w:tcW w:w="1700" w:type="dxa"/>
          </w:tcPr>
          <w:p>
            <w:pPr>
              <w:pStyle w:val="0"/>
              <w:jc w:val="center"/>
            </w:pPr>
            <w:r>
              <w:rPr>
                <w:sz w:val="20"/>
              </w:rPr>
              <w:t xml:space="preserve">41 017 225,00</w:t>
            </w:r>
          </w:p>
        </w:tc>
        <w:tc>
          <w:tcPr>
            <w:tcW w:w="1700" w:type="dxa"/>
          </w:tcPr>
          <w:p>
            <w:pPr>
              <w:pStyle w:val="0"/>
              <w:jc w:val="center"/>
            </w:pPr>
            <w:r>
              <w:rPr>
                <w:sz w:val="20"/>
              </w:rPr>
              <w:t xml:space="preserve">39 346 625,00</w:t>
            </w:r>
          </w:p>
        </w:tc>
        <w:tc>
          <w:tcPr>
            <w:tcW w:w="1700" w:type="dxa"/>
          </w:tcPr>
          <w:p>
            <w:pPr>
              <w:pStyle w:val="0"/>
              <w:jc w:val="center"/>
            </w:pPr>
            <w:r>
              <w:rPr>
                <w:sz w:val="20"/>
              </w:rPr>
              <w:t xml:space="preserve">39 346 625,00</w:t>
            </w:r>
          </w:p>
        </w:tc>
        <w:tc>
          <w:tcPr>
            <w:tcW w:w="1700" w:type="dxa"/>
          </w:tcPr>
          <w:p>
            <w:pPr>
              <w:pStyle w:val="0"/>
              <w:jc w:val="center"/>
            </w:pPr>
            <w:r>
              <w:rPr>
                <w:sz w:val="20"/>
              </w:rPr>
              <w:t xml:space="preserve">39 346 625,00</w:t>
            </w:r>
          </w:p>
        </w:tc>
        <w:tc>
          <w:tcPr>
            <w:tcW w:w="1700" w:type="dxa"/>
          </w:tcPr>
          <w:p>
            <w:pPr>
              <w:pStyle w:val="0"/>
              <w:jc w:val="center"/>
            </w:pPr>
            <w:r>
              <w:rPr>
                <w:sz w:val="20"/>
              </w:rPr>
              <w:t xml:space="preserve">39 346 625,00</w:t>
            </w:r>
          </w:p>
        </w:tc>
        <w:tc>
          <w:tcPr>
            <w:tcW w:w="1814" w:type="dxa"/>
          </w:tcPr>
          <w:p>
            <w:pPr>
              <w:pStyle w:val="0"/>
              <w:jc w:val="center"/>
            </w:pPr>
            <w:r>
              <w:rPr>
                <w:sz w:val="20"/>
              </w:rPr>
              <w:t xml:space="preserve">280 259 875,00</w:t>
            </w:r>
          </w:p>
        </w:tc>
      </w:tr>
      <w:tr>
        <w:tc>
          <w:tcPr>
            <w:tcW w:w="2211" w:type="dxa"/>
          </w:tcPr>
          <w:p>
            <w:pPr>
              <w:pStyle w:val="0"/>
              <w:ind w:left="283"/>
            </w:pPr>
            <w:r>
              <w:rPr>
                <w:sz w:val="20"/>
              </w:rPr>
              <w:t xml:space="preserve">федеральные средства, поступившие в региональный бюджет</w:t>
            </w:r>
          </w:p>
        </w:tc>
        <w:tc>
          <w:tcPr>
            <w:tcW w:w="1701" w:type="dxa"/>
          </w:tcPr>
          <w:p>
            <w:pPr>
              <w:pStyle w:val="0"/>
              <w:jc w:val="center"/>
            </w:pPr>
            <w:r>
              <w:rPr>
                <w:sz w:val="20"/>
              </w:rPr>
              <w:t xml:space="preserve">1 550 900,00</w:t>
            </w:r>
          </w:p>
        </w:tc>
        <w:tc>
          <w:tcPr>
            <w:tcW w:w="1700" w:type="dxa"/>
          </w:tcPr>
          <w:p>
            <w:pPr>
              <w:pStyle w:val="0"/>
              <w:jc w:val="center"/>
            </w:pPr>
            <w:r>
              <w:rPr>
                <w:sz w:val="20"/>
              </w:rPr>
              <w:t xml:space="preserve">1 612 000,00</w:t>
            </w:r>
          </w:p>
        </w:tc>
        <w:tc>
          <w:tcPr>
            <w:tcW w:w="1700" w:type="dxa"/>
          </w:tcPr>
          <w:p>
            <w:pPr>
              <w:pStyle w:val="0"/>
              <w:jc w:val="center"/>
            </w:pPr>
            <w:r>
              <w:rPr>
                <w:sz w:val="20"/>
              </w:rPr>
              <w:t xml:space="preserve">1 670 600,00</w:t>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1814" w:type="dxa"/>
          </w:tcPr>
          <w:p>
            <w:pPr>
              <w:pStyle w:val="0"/>
              <w:jc w:val="center"/>
            </w:pPr>
            <w:r>
              <w:rPr>
                <w:sz w:val="20"/>
              </w:rPr>
              <w:t xml:space="preserve">4 833 500,00</w:t>
            </w:r>
          </w:p>
        </w:tc>
      </w:tr>
      <w:tr>
        <w:tc>
          <w:tcPr>
            <w:tcW w:w="2211" w:type="dxa"/>
          </w:tcPr>
          <w:p>
            <w:pPr>
              <w:pStyle w:val="0"/>
            </w:pPr>
            <w:r>
              <w:rPr>
                <w:sz w:val="20"/>
              </w:rPr>
              <w:t xml:space="preserve">Основное мероприятие (результат) 1</w:t>
            </w:r>
          </w:p>
          <w:p>
            <w:pPr>
              <w:pStyle w:val="0"/>
            </w:pPr>
            <w:r>
              <w:rPr>
                <w:sz w:val="20"/>
              </w:rPr>
              <w:t xml:space="preserve">"Осуществлены мероприятия по государственной охране объектов культурного наследия Липецкой области", всего, в том числе:</w:t>
            </w:r>
          </w:p>
        </w:tc>
        <w:tc>
          <w:tcPr>
            <w:tcW w:w="1701" w:type="dxa"/>
          </w:tcPr>
          <w:p>
            <w:pPr>
              <w:pStyle w:val="0"/>
              <w:jc w:val="center"/>
            </w:pPr>
            <w:r>
              <w:rPr>
                <w:sz w:val="20"/>
              </w:rPr>
              <w:t xml:space="preserve">29 874 825,00</w:t>
            </w:r>
          </w:p>
        </w:tc>
        <w:tc>
          <w:tcPr>
            <w:tcW w:w="1700" w:type="dxa"/>
          </w:tcPr>
          <w:p>
            <w:pPr>
              <w:pStyle w:val="0"/>
              <w:jc w:val="center"/>
            </w:pPr>
            <w:r>
              <w:rPr>
                <w:sz w:val="20"/>
              </w:rPr>
              <w:t xml:space="preserve">29 935 925,00</w:t>
            </w:r>
          </w:p>
        </w:tc>
        <w:tc>
          <w:tcPr>
            <w:tcW w:w="1700" w:type="dxa"/>
          </w:tcPr>
          <w:p>
            <w:pPr>
              <w:pStyle w:val="0"/>
              <w:jc w:val="center"/>
            </w:pPr>
            <w:r>
              <w:rPr>
                <w:sz w:val="20"/>
              </w:rPr>
              <w:t xml:space="preserve">29 994 525,00</w:t>
            </w:r>
          </w:p>
        </w:tc>
        <w:tc>
          <w:tcPr>
            <w:tcW w:w="1700" w:type="dxa"/>
          </w:tcPr>
          <w:p>
            <w:pPr>
              <w:pStyle w:val="0"/>
              <w:jc w:val="center"/>
            </w:pPr>
            <w:r>
              <w:rPr>
                <w:sz w:val="20"/>
              </w:rPr>
              <w:t xml:space="preserve">28 323 925,00</w:t>
            </w:r>
          </w:p>
        </w:tc>
        <w:tc>
          <w:tcPr>
            <w:tcW w:w="1700" w:type="dxa"/>
          </w:tcPr>
          <w:p>
            <w:pPr>
              <w:pStyle w:val="0"/>
              <w:jc w:val="center"/>
            </w:pPr>
            <w:r>
              <w:rPr>
                <w:sz w:val="20"/>
              </w:rPr>
              <w:t xml:space="preserve">28 323 925,00</w:t>
            </w:r>
          </w:p>
        </w:tc>
        <w:tc>
          <w:tcPr>
            <w:tcW w:w="1700" w:type="dxa"/>
          </w:tcPr>
          <w:p>
            <w:pPr>
              <w:pStyle w:val="0"/>
              <w:jc w:val="center"/>
            </w:pPr>
            <w:r>
              <w:rPr>
                <w:sz w:val="20"/>
              </w:rPr>
              <w:t xml:space="preserve">28 323 925,00</w:t>
            </w:r>
          </w:p>
        </w:tc>
        <w:tc>
          <w:tcPr>
            <w:tcW w:w="1700" w:type="dxa"/>
          </w:tcPr>
          <w:p>
            <w:pPr>
              <w:pStyle w:val="0"/>
              <w:jc w:val="center"/>
            </w:pPr>
            <w:r>
              <w:rPr>
                <w:sz w:val="20"/>
              </w:rPr>
              <w:t xml:space="preserve">28 323 925,00</w:t>
            </w:r>
          </w:p>
        </w:tc>
        <w:tc>
          <w:tcPr>
            <w:tcW w:w="1814" w:type="dxa"/>
          </w:tcPr>
          <w:p>
            <w:pPr>
              <w:pStyle w:val="0"/>
              <w:jc w:val="center"/>
            </w:pPr>
            <w:r>
              <w:rPr>
                <w:sz w:val="20"/>
              </w:rPr>
              <w:t xml:space="preserve">203 100 975,00</w:t>
            </w:r>
          </w:p>
        </w:tc>
      </w:tr>
      <w:tr>
        <w:tc>
          <w:tcPr>
            <w:tcW w:w="2211" w:type="dxa"/>
          </w:tcPr>
          <w:p>
            <w:pPr>
              <w:pStyle w:val="0"/>
            </w:pPr>
            <w:r>
              <w:rPr>
                <w:sz w:val="20"/>
              </w:rPr>
              <w:t xml:space="preserve">Региональный бюджет (всего), из них:</w:t>
            </w:r>
          </w:p>
        </w:tc>
        <w:tc>
          <w:tcPr>
            <w:tcW w:w="1701" w:type="dxa"/>
          </w:tcPr>
          <w:p>
            <w:pPr>
              <w:pStyle w:val="0"/>
              <w:jc w:val="center"/>
            </w:pPr>
            <w:r>
              <w:rPr>
                <w:sz w:val="20"/>
              </w:rPr>
              <w:t xml:space="preserve">29 874 825,00</w:t>
            </w:r>
          </w:p>
        </w:tc>
        <w:tc>
          <w:tcPr>
            <w:tcW w:w="1700" w:type="dxa"/>
          </w:tcPr>
          <w:p>
            <w:pPr>
              <w:pStyle w:val="0"/>
              <w:jc w:val="center"/>
            </w:pPr>
            <w:r>
              <w:rPr>
                <w:sz w:val="20"/>
              </w:rPr>
              <w:t xml:space="preserve">29 935 925,00</w:t>
            </w:r>
          </w:p>
        </w:tc>
        <w:tc>
          <w:tcPr>
            <w:tcW w:w="1700" w:type="dxa"/>
          </w:tcPr>
          <w:p>
            <w:pPr>
              <w:pStyle w:val="0"/>
              <w:jc w:val="center"/>
            </w:pPr>
            <w:r>
              <w:rPr>
                <w:sz w:val="20"/>
              </w:rPr>
              <w:t xml:space="preserve">29 994 525,00</w:t>
            </w:r>
          </w:p>
        </w:tc>
        <w:tc>
          <w:tcPr>
            <w:tcW w:w="1700" w:type="dxa"/>
          </w:tcPr>
          <w:p>
            <w:pPr>
              <w:pStyle w:val="0"/>
              <w:jc w:val="center"/>
            </w:pPr>
            <w:r>
              <w:rPr>
                <w:sz w:val="20"/>
              </w:rPr>
              <w:t xml:space="preserve">28 323 925,00</w:t>
            </w:r>
          </w:p>
        </w:tc>
        <w:tc>
          <w:tcPr>
            <w:tcW w:w="1700" w:type="dxa"/>
          </w:tcPr>
          <w:p>
            <w:pPr>
              <w:pStyle w:val="0"/>
              <w:jc w:val="center"/>
            </w:pPr>
            <w:r>
              <w:rPr>
                <w:sz w:val="20"/>
              </w:rPr>
              <w:t xml:space="preserve">28 323 925,00</w:t>
            </w:r>
          </w:p>
        </w:tc>
        <w:tc>
          <w:tcPr>
            <w:tcW w:w="1700" w:type="dxa"/>
          </w:tcPr>
          <w:p>
            <w:pPr>
              <w:pStyle w:val="0"/>
              <w:jc w:val="center"/>
            </w:pPr>
            <w:r>
              <w:rPr>
                <w:sz w:val="20"/>
              </w:rPr>
              <w:t xml:space="preserve">28 323 925,00</w:t>
            </w:r>
          </w:p>
        </w:tc>
        <w:tc>
          <w:tcPr>
            <w:tcW w:w="1700" w:type="dxa"/>
          </w:tcPr>
          <w:p>
            <w:pPr>
              <w:pStyle w:val="0"/>
              <w:jc w:val="center"/>
            </w:pPr>
            <w:r>
              <w:rPr>
                <w:sz w:val="20"/>
              </w:rPr>
              <w:t xml:space="preserve">28 323 925,00</w:t>
            </w:r>
          </w:p>
        </w:tc>
        <w:tc>
          <w:tcPr>
            <w:tcW w:w="1814" w:type="dxa"/>
          </w:tcPr>
          <w:p>
            <w:pPr>
              <w:pStyle w:val="0"/>
              <w:jc w:val="center"/>
            </w:pPr>
            <w:r>
              <w:rPr>
                <w:sz w:val="20"/>
              </w:rPr>
              <w:t xml:space="preserve">203 100 975,00</w:t>
            </w:r>
          </w:p>
        </w:tc>
      </w:tr>
      <w:tr>
        <w:tc>
          <w:tcPr>
            <w:tcW w:w="2211" w:type="dxa"/>
          </w:tcPr>
          <w:p>
            <w:pPr>
              <w:pStyle w:val="0"/>
              <w:ind w:firstLine="284" w:left="283"/>
            </w:pPr>
            <w:r>
              <w:rPr>
                <w:sz w:val="20"/>
              </w:rPr>
              <w:t xml:space="preserve">федеральные средства, поступившие в региональный бюджет</w:t>
            </w:r>
          </w:p>
        </w:tc>
        <w:tc>
          <w:tcPr>
            <w:tcW w:w="1701" w:type="dxa"/>
          </w:tcPr>
          <w:p>
            <w:pPr>
              <w:pStyle w:val="0"/>
              <w:jc w:val="center"/>
            </w:pPr>
            <w:r>
              <w:rPr>
                <w:sz w:val="20"/>
              </w:rPr>
              <w:t xml:space="preserve">1 550 900,00</w:t>
            </w:r>
          </w:p>
        </w:tc>
        <w:tc>
          <w:tcPr>
            <w:tcW w:w="1700" w:type="dxa"/>
          </w:tcPr>
          <w:p>
            <w:pPr>
              <w:pStyle w:val="0"/>
              <w:jc w:val="center"/>
            </w:pPr>
            <w:r>
              <w:rPr>
                <w:sz w:val="20"/>
              </w:rPr>
              <w:t xml:space="preserve">1 612 000,00</w:t>
            </w:r>
          </w:p>
        </w:tc>
        <w:tc>
          <w:tcPr>
            <w:tcW w:w="1700" w:type="dxa"/>
          </w:tcPr>
          <w:p>
            <w:pPr>
              <w:pStyle w:val="0"/>
              <w:jc w:val="center"/>
            </w:pPr>
            <w:r>
              <w:rPr>
                <w:sz w:val="20"/>
              </w:rPr>
              <w:t xml:space="preserve">1 670 600,00</w:t>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1700" w:type="dxa"/>
          </w:tcPr>
          <w:p>
            <w:pPr>
              <w:pStyle w:val="0"/>
            </w:pPr>
            <w:r>
              <w:rPr>
                <w:sz w:val="20"/>
              </w:rPr>
            </w:r>
          </w:p>
        </w:tc>
        <w:tc>
          <w:tcPr>
            <w:tcW w:w="1814" w:type="dxa"/>
          </w:tcPr>
          <w:p>
            <w:pPr>
              <w:pStyle w:val="0"/>
              <w:jc w:val="center"/>
            </w:pPr>
            <w:r>
              <w:rPr>
                <w:sz w:val="20"/>
              </w:rPr>
              <w:t xml:space="preserve">4 833 500,00</w:t>
            </w:r>
          </w:p>
        </w:tc>
      </w:tr>
      <w:tr>
        <w:tc>
          <w:tcPr>
            <w:tcW w:w="2211" w:type="dxa"/>
          </w:tcPr>
          <w:p>
            <w:pPr>
              <w:pStyle w:val="0"/>
            </w:pPr>
            <w:r>
              <w:rPr>
                <w:sz w:val="20"/>
              </w:rPr>
              <w:t xml:space="preserve">Основное мероприятие (результат) 2</w:t>
            </w:r>
          </w:p>
          <w:p>
            <w:pPr>
              <w:pStyle w:val="0"/>
            </w:pPr>
            <w:r>
              <w:rPr>
                <w:sz w:val="20"/>
              </w:rPr>
              <w:t xml:space="preserve">"Обеспечена текущая деятельность аппарата управления по охране объектов культурного наследия Липецкой области", всего, в том числе:</w:t>
            </w:r>
          </w:p>
        </w:tc>
        <w:tc>
          <w:tcPr>
            <w:tcW w:w="1701"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814" w:type="dxa"/>
          </w:tcPr>
          <w:p>
            <w:pPr>
              <w:pStyle w:val="0"/>
              <w:jc w:val="center"/>
            </w:pPr>
            <w:r>
              <w:rPr>
                <w:sz w:val="20"/>
              </w:rPr>
              <w:t xml:space="preserve">77 158 900,00</w:t>
            </w:r>
          </w:p>
        </w:tc>
      </w:tr>
      <w:tr>
        <w:tc>
          <w:tcPr>
            <w:tcW w:w="2211" w:type="dxa"/>
          </w:tcPr>
          <w:p>
            <w:pPr>
              <w:pStyle w:val="0"/>
            </w:pPr>
            <w:r>
              <w:rPr>
                <w:sz w:val="20"/>
              </w:rPr>
              <w:t xml:space="preserve">Региональный бюджет (всего)</w:t>
            </w:r>
          </w:p>
        </w:tc>
        <w:tc>
          <w:tcPr>
            <w:tcW w:w="1701"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700" w:type="dxa"/>
          </w:tcPr>
          <w:p>
            <w:pPr>
              <w:pStyle w:val="0"/>
              <w:jc w:val="center"/>
            </w:pPr>
            <w:r>
              <w:rPr>
                <w:sz w:val="20"/>
              </w:rPr>
              <w:t xml:space="preserve">11 022 700,00</w:t>
            </w:r>
          </w:p>
        </w:tc>
        <w:tc>
          <w:tcPr>
            <w:tcW w:w="1814" w:type="dxa"/>
          </w:tcPr>
          <w:p>
            <w:pPr>
              <w:pStyle w:val="0"/>
              <w:jc w:val="center"/>
            </w:pPr>
            <w:r>
              <w:rPr>
                <w:sz w:val="20"/>
              </w:rPr>
              <w:t xml:space="preserve">77 158 900,00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Методики расчетов показателей комплекса процессных</w:t>
      </w:r>
    </w:p>
    <w:p>
      <w:pPr>
        <w:pStyle w:val="2"/>
        <w:jc w:val="center"/>
      </w:pPr>
      <w:r>
        <w:rPr>
          <w:sz w:val="20"/>
        </w:rPr>
        <w:t xml:space="preserve">мероприятий, значения которых не утверждены методиками</w:t>
      </w:r>
    </w:p>
    <w:p>
      <w:pPr>
        <w:pStyle w:val="2"/>
        <w:jc w:val="center"/>
      </w:pPr>
      <w:r>
        <w:rPr>
          <w:sz w:val="20"/>
        </w:rPr>
        <w:t xml:space="preserve">международных организаций, а также не определяются на основе</w:t>
      </w:r>
    </w:p>
    <w:p>
      <w:pPr>
        <w:pStyle w:val="2"/>
        <w:jc w:val="center"/>
      </w:pPr>
      <w:r>
        <w:rPr>
          <w:sz w:val="20"/>
        </w:rPr>
        <w:t xml:space="preserve">данных государственного (федерального) статистического</w:t>
      </w:r>
    </w:p>
    <w:p>
      <w:pPr>
        <w:pStyle w:val="2"/>
        <w:jc w:val="center"/>
      </w:pPr>
      <w:r>
        <w:rPr>
          <w:sz w:val="20"/>
        </w:rPr>
        <w:t xml:space="preserve">наблюдения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737"/>
        <w:gridCol w:w="2494"/>
        <w:gridCol w:w="1984"/>
        <w:gridCol w:w="1531"/>
      </w:tblGrid>
      <w:tr>
        <w:tc>
          <w:tcPr>
            <w:tcW w:w="567" w:type="dxa"/>
          </w:tcPr>
          <w:p>
            <w:pPr>
              <w:pStyle w:val="0"/>
              <w:jc w:val="center"/>
            </w:pPr>
            <w:r>
              <w:rPr>
                <w:sz w:val="20"/>
              </w:rPr>
              <w:t xml:space="preserve">N п/п</w:t>
            </w:r>
          </w:p>
        </w:tc>
        <w:tc>
          <w:tcPr>
            <w:tcW w:w="2551" w:type="dxa"/>
          </w:tcPr>
          <w:p>
            <w:pPr>
              <w:pStyle w:val="0"/>
              <w:jc w:val="center"/>
            </w:pPr>
            <w:r>
              <w:rPr>
                <w:sz w:val="20"/>
              </w:rPr>
              <w:t xml:space="preserve">Наименование показателя</w:t>
            </w:r>
          </w:p>
        </w:tc>
        <w:tc>
          <w:tcPr>
            <w:tcW w:w="737" w:type="dxa"/>
          </w:tcPr>
          <w:p>
            <w:pPr>
              <w:pStyle w:val="0"/>
              <w:jc w:val="center"/>
            </w:pPr>
            <w:r>
              <w:rPr>
                <w:sz w:val="20"/>
              </w:rPr>
              <w:t xml:space="preserve">Единица измерения</w:t>
            </w:r>
          </w:p>
        </w:tc>
        <w:tc>
          <w:tcPr>
            <w:tcW w:w="2494" w:type="dxa"/>
          </w:tcPr>
          <w:p>
            <w:pPr>
              <w:pStyle w:val="0"/>
              <w:jc w:val="center"/>
            </w:pPr>
            <w:r>
              <w:rPr>
                <w:sz w:val="20"/>
              </w:rPr>
              <w:t xml:space="preserve">Методика расчета</w:t>
            </w:r>
          </w:p>
        </w:tc>
        <w:tc>
          <w:tcPr>
            <w:tcW w:w="1984" w:type="dxa"/>
          </w:tcPr>
          <w:p>
            <w:pPr>
              <w:pStyle w:val="0"/>
              <w:jc w:val="center"/>
            </w:pPr>
            <w:r>
              <w:rPr>
                <w:sz w:val="20"/>
              </w:rPr>
              <w:t xml:space="preserve">Источник определения значения</w:t>
            </w:r>
          </w:p>
        </w:tc>
        <w:tc>
          <w:tcPr>
            <w:tcW w:w="1531" w:type="dxa"/>
          </w:tcPr>
          <w:p>
            <w:pPr>
              <w:pStyle w:val="0"/>
              <w:jc w:val="center"/>
            </w:pPr>
            <w:r>
              <w:rPr>
                <w:sz w:val="20"/>
              </w:rPr>
              <w:t xml:space="preserve">Срок представления годовой отчетной информации</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737" w:type="dxa"/>
          </w:tcPr>
          <w:p>
            <w:pPr>
              <w:pStyle w:val="0"/>
              <w:jc w:val="center"/>
            </w:pPr>
            <w:r>
              <w:rPr>
                <w:sz w:val="20"/>
              </w:rPr>
              <w:t xml:space="preserve">3</w:t>
            </w:r>
          </w:p>
        </w:tc>
        <w:tc>
          <w:tcPr>
            <w:tcW w:w="2494" w:type="dxa"/>
          </w:tcPr>
          <w:p>
            <w:pPr>
              <w:pStyle w:val="0"/>
              <w:jc w:val="center"/>
            </w:pPr>
            <w:r>
              <w:rPr>
                <w:sz w:val="20"/>
              </w:rPr>
              <w:t xml:space="preserve">4</w:t>
            </w:r>
          </w:p>
        </w:tc>
        <w:tc>
          <w:tcPr>
            <w:tcW w:w="1984" w:type="dxa"/>
          </w:tcPr>
          <w:p>
            <w:pPr>
              <w:pStyle w:val="0"/>
              <w:jc w:val="center"/>
            </w:pPr>
            <w:r>
              <w:rPr>
                <w:sz w:val="20"/>
              </w:rPr>
              <w:t xml:space="preserve">5</w:t>
            </w:r>
          </w:p>
        </w:tc>
        <w:tc>
          <w:tcPr>
            <w:tcW w:w="1531" w:type="dxa"/>
          </w:tcPr>
          <w:p>
            <w:pPr>
              <w:pStyle w:val="0"/>
              <w:jc w:val="center"/>
            </w:pPr>
            <w:r>
              <w:rPr>
                <w:sz w:val="20"/>
              </w:rPr>
              <w:t xml:space="preserve">6</w:t>
            </w:r>
          </w:p>
        </w:tc>
      </w:tr>
      <w:tr>
        <w:tc>
          <w:tcPr>
            <w:tcW w:w="567" w:type="dxa"/>
          </w:tcPr>
          <w:p>
            <w:pPr>
              <w:pStyle w:val="0"/>
              <w:jc w:val="center"/>
            </w:pPr>
            <w:r>
              <w:rPr>
                <w:sz w:val="20"/>
              </w:rPr>
              <w:t xml:space="preserve">1</w:t>
            </w:r>
          </w:p>
        </w:tc>
        <w:tc>
          <w:tcPr>
            <w:tcW w:w="2551" w:type="dxa"/>
          </w:tcPr>
          <w:p>
            <w:pPr>
              <w:pStyle w:val="0"/>
            </w:pPr>
            <w:r>
              <w:rPr>
                <w:sz w:val="20"/>
              </w:rPr>
              <w:t xml:space="preserve">Показатель 1 Задачи 1</w:t>
            </w:r>
          </w:p>
          <w:p>
            <w:pPr>
              <w:pStyle w:val="0"/>
            </w:pPr>
            <w:r>
              <w:rPr>
                <w:sz w:val="20"/>
              </w:rPr>
              <w:t xml:space="preserve">"Доля объектов культурного наследия, включенных в Единый государственный реестр объектов культурного наследия, находящихся в удовлетворительном состоянии, от общего количества объектов культурного наследия, включенных в Единый государственный реестр"</w:t>
            </w:r>
          </w:p>
        </w:tc>
        <w:tc>
          <w:tcPr>
            <w:tcW w:w="737" w:type="dxa"/>
          </w:tcPr>
          <w:p>
            <w:pPr>
              <w:pStyle w:val="0"/>
            </w:pPr>
            <w:r>
              <w:rPr>
                <w:sz w:val="20"/>
              </w:rPr>
              <w:t xml:space="preserve">%</w:t>
            </w:r>
          </w:p>
        </w:tc>
        <w:tc>
          <w:tcPr>
            <w:tcW w:w="2494" w:type="dxa"/>
          </w:tcPr>
          <w:p>
            <w:pPr>
              <w:pStyle w:val="0"/>
            </w:pPr>
            <w:r>
              <w:rPr>
                <w:sz w:val="20"/>
              </w:rPr>
              <w:t xml:space="preserve">Докн = (U1 + U2) / ОКН, где</w:t>
            </w:r>
          </w:p>
          <w:p>
            <w:pPr>
              <w:pStyle w:val="0"/>
            </w:pPr>
            <w:r>
              <w:rPr>
                <w:sz w:val="20"/>
              </w:rPr>
            </w:r>
          </w:p>
          <w:p>
            <w:pPr>
              <w:pStyle w:val="0"/>
            </w:pPr>
            <w:r>
              <w:rPr>
                <w:sz w:val="20"/>
              </w:rPr>
              <w:t xml:space="preserve">Докн - доля объектов культурного наследия, включенных в Единый государственный реестр объектов культурного наследия, находящихся в удовлетворительном состоянии, от общего количества объектов культурного наследия, включенных в Единый государственный реестр;</w:t>
            </w:r>
          </w:p>
          <w:p>
            <w:pPr>
              <w:pStyle w:val="0"/>
            </w:pPr>
            <w:r>
              <w:rPr>
                <w:sz w:val="20"/>
              </w:rPr>
              <w:t xml:space="preserve">U1 - объекты культурного наследия Липецкой области, находящиеся в удовлетворительном состоянии на начало текущего года;</w:t>
            </w:r>
          </w:p>
          <w:p>
            <w:pPr>
              <w:pStyle w:val="0"/>
            </w:pPr>
            <w:r>
              <w:rPr>
                <w:sz w:val="20"/>
              </w:rPr>
              <w:t xml:space="preserve">U2 - объекты культурного наследия Липецкой области, в отношении которых проведены работы по их сохранению;</w:t>
            </w:r>
          </w:p>
          <w:p>
            <w:pPr>
              <w:pStyle w:val="0"/>
            </w:pPr>
            <w:r>
              <w:rPr>
                <w:sz w:val="20"/>
              </w:rPr>
              <w:t xml:space="preserve">ОКН - общее количество объектов культурного наследия Липецкой области, включенных в Единый государственный реестр</w:t>
            </w:r>
          </w:p>
        </w:tc>
        <w:tc>
          <w:tcPr>
            <w:tcW w:w="1984" w:type="dxa"/>
          </w:tcPr>
          <w:p>
            <w:pPr>
              <w:pStyle w:val="0"/>
            </w:pPr>
            <w:r>
              <w:rPr>
                <w:sz w:val="20"/>
              </w:rPr>
              <w:t xml:space="preserve">Ведомственная отчетность</w:t>
            </w:r>
          </w:p>
        </w:tc>
        <w:tc>
          <w:tcPr>
            <w:tcW w:w="1531" w:type="dxa"/>
          </w:tcPr>
          <w:p>
            <w:pPr>
              <w:pStyle w:val="0"/>
            </w:pPr>
            <w:r>
              <w:rPr>
                <w:sz w:val="20"/>
              </w:rPr>
              <w:t xml:space="preserve">до 2 марта года, следующего за отчетным</w:t>
            </w:r>
          </w:p>
        </w:tc>
      </w:tr>
      <w:tr>
        <w:tc>
          <w:tcPr>
            <w:tcW w:w="567" w:type="dxa"/>
          </w:tcPr>
          <w:p>
            <w:pPr>
              <w:pStyle w:val="0"/>
              <w:jc w:val="center"/>
            </w:pPr>
            <w:r>
              <w:rPr>
                <w:sz w:val="20"/>
              </w:rPr>
              <w:t xml:space="preserve">2</w:t>
            </w:r>
          </w:p>
        </w:tc>
        <w:tc>
          <w:tcPr>
            <w:tcW w:w="2551" w:type="dxa"/>
          </w:tcPr>
          <w:p>
            <w:pPr>
              <w:pStyle w:val="0"/>
            </w:pPr>
            <w:r>
              <w:rPr>
                <w:sz w:val="20"/>
              </w:rPr>
              <w:t xml:space="preserve">Показатель 1 Задачи 2</w:t>
            </w:r>
          </w:p>
          <w:p>
            <w:pPr>
              <w:pStyle w:val="0"/>
            </w:pPr>
            <w:r>
              <w:rPr>
                <w:sz w:val="20"/>
              </w:rPr>
              <w:t xml:space="preserve">"Уровень обеспечения текущей деятельности аппарата управления по охране объектов культурного наследия Липецкой области"</w:t>
            </w:r>
          </w:p>
        </w:tc>
        <w:tc>
          <w:tcPr>
            <w:tcW w:w="737" w:type="dxa"/>
          </w:tcPr>
          <w:p>
            <w:pPr>
              <w:pStyle w:val="0"/>
            </w:pPr>
            <w:r>
              <w:rPr>
                <w:sz w:val="20"/>
              </w:rPr>
              <w:t xml:space="preserve">%</w:t>
            </w:r>
          </w:p>
        </w:tc>
        <w:tc>
          <w:tcPr>
            <w:tcW w:w="2494" w:type="dxa"/>
          </w:tcPr>
          <w:p>
            <w:pPr>
              <w:pStyle w:val="0"/>
            </w:pPr>
            <w:r>
              <w:rPr>
                <w:sz w:val="20"/>
              </w:rPr>
              <w:t xml:space="preserve">Од = Ор / Ов x 100%, где</w:t>
            </w:r>
          </w:p>
          <w:p>
            <w:pPr>
              <w:pStyle w:val="0"/>
            </w:pPr>
            <w:r>
              <w:rPr>
                <w:sz w:val="20"/>
              </w:rPr>
            </w:r>
          </w:p>
          <w:p>
            <w:pPr>
              <w:pStyle w:val="0"/>
            </w:pPr>
            <w:r>
              <w:rPr>
                <w:sz w:val="20"/>
              </w:rPr>
              <w:t xml:space="preserve">Од - уровень обеспечения текущей деятельности аппарата управления по охране объектов культурного наследия Липецкой области;</w:t>
            </w:r>
          </w:p>
          <w:p>
            <w:pPr>
              <w:pStyle w:val="0"/>
            </w:pPr>
            <w:r>
              <w:rPr>
                <w:sz w:val="20"/>
              </w:rPr>
              <w:t xml:space="preserve">Ор - объем средств, израсходованных на обеспечение текущей деятельности аппарата управления по охране объектов культурного наследия Липецкой области;</w:t>
            </w:r>
          </w:p>
          <w:p>
            <w:pPr>
              <w:pStyle w:val="0"/>
            </w:pPr>
            <w:r>
              <w:rPr>
                <w:sz w:val="20"/>
              </w:rPr>
              <w:t xml:space="preserve">Ов - объем средств, выделенных на обеспечение текущей деятельности аппарата управления по охране объектов культурного наследия Липецкой области</w:t>
            </w:r>
          </w:p>
        </w:tc>
        <w:tc>
          <w:tcPr>
            <w:tcW w:w="1984" w:type="dxa"/>
          </w:tcPr>
          <w:p>
            <w:pPr>
              <w:pStyle w:val="0"/>
            </w:pPr>
            <w:r>
              <w:rPr>
                <w:sz w:val="20"/>
              </w:rPr>
              <w:t xml:space="preserve">Ведомственная отчетность</w:t>
            </w:r>
          </w:p>
        </w:tc>
        <w:tc>
          <w:tcPr>
            <w:tcW w:w="1531" w:type="dxa"/>
          </w:tcPr>
          <w:p>
            <w:pPr>
              <w:pStyle w:val="0"/>
            </w:pPr>
            <w:r>
              <w:rPr>
                <w:sz w:val="20"/>
              </w:rPr>
              <w:t xml:space="preserve">до 10 февраля года, следующего за отчетным</w:t>
            </w:r>
          </w:p>
        </w:tc>
      </w:tr>
    </w:tbl>
    <w:p>
      <w:pPr>
        <w:pStyle w:val="0"/>
        <w:jc w:val="both"/>
      </w:pPr>
      <w:r>
        <w:rPr>
          <w:sz w:val="20"/>
        </w:rPr>
      </w:r>
    </w:p>
    <w:bookmarkStart w:id="7019" w:name="P7019"/>
    <w:bookmarkEnd w:id="7019"/>
    <w:p>
      <w:pPr>
        <w:pStyle w:val="2"/>
        <w:outlineLvl w:val="1"/>
        <w:jc w:val="center"/>
      </w:pPr>
      <w:r>
        <w:rPr>
          <w:sz w:val="20"/>
        </w:rPr>
        <w:t xml:space="preserve">Раздел VIII. ПАСПОРТ КОМПЛЕКСА ПРОЦЕССНЫХ МЕРОПРИЯТИЙ</w:t>
      </w:r>
    </w:p>
    <w:p>
      <w:pPr>
        <w:pStyle w:val="2"/>
        <w:jc w:val="center"/>
      </w:pPr>
      <w:r>
        <w:rPr>
          <w:sz w:val="20"/>
        </w:rPr>
        <w:t xml:space="preserve">"РАЗВИТИЕ КУЛЬТУРЫ 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комплекса процессных мероприятий</w:t>
            </w:r>
          </w:p>
        </w:tc>
        <w:tc>
          <w:tcPr>
            <w:tcW w:w="5953" w:type="dxa"/>
          </w:tcPr>
          <w:p>
            <w:pPr>
              <w:pStyle w:val="0"/>
              <w:jc w:val="both"/>
            </w:pPr>
            <w:r>
              <w:rPr>
                <w:sz w:val="20"/>
              </w:rPr>
              <w:t xml:space="preserve">Начальник управления культуры и искусства Липецкой области</w:t>
            </w:r>
          </w:p>
        </w:tc>
      </w:tr>
      <w:tr>
        <w:tc>
          <w:tcPr>
            <w:tcW w:w="3118" w:type="dxa"/>
          </w:tcPr>
          <w:p>
            <w:pPr>
              <w:pStyle w:val="0"/>
            </w:pPr>
            <w:r>
              <w:rPr>
                <w:sz w:val="20"/>
              </w:rPr>
              <w:t xml:space="preserve">Соисполнители комплекса процессных мероприятий</w:t>
            </w:r>
          </w:p>
        </w:tc>
        <w:tc>
          <w:tcPr>
            <w:tcW w:w="5953" w:type="dxa"/>
          </w:tcPr>
          <w:p>
            <w:pPr>
              <w:pStyle w:val="0"/>
            </w:pPr>
            <w:r>
              <w:rPr>
                <w:sz w:val="20"/>
              </w:rPr>
            </w:r>
          </w:p>
        </w:tc>
      </w:tr>
      <w:tr>
        <w:tc>
          <w:tcPr>
            <w:tcW w:w="3118" w:type="dxa"/>
          </w:tcPr>
          <w:p>
            <w:pPr>
              <w:pStyle w:val="0"/>
            </w:pPr>
            <w:r>
              <w:rPr>
                <w:sz w:val="20"/>
              </w:rPr>
              <w:t xml:space="preserve">Связь с государственной программой</w:t>
            </w:r>
          </w:p>
        </w:tc>
        <w:tc>
          <w:tcPr>
            <w:tcW w:w="5953" w:type="dxa"/>
          </w:tcPr>
          <w:p>
            <w:pPr>
              <w:pStyle w:val="0"/>
              <w:jc w:val="both"/>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871"/>
        <w:gridCol w:w="1361"/>
        <w:gridCol w:w="737"/>
        <w:gridCol w:w="737"/>
        <w:gridCol w:w="737"/>
        <w:gridCol w:w="737"/>
        <w:gridCol w:w="737"/>
        <w:gridCol w:w="737"/>
        <w:gridCol w:w="737"/>
        <w:gridCol w:w="737"/>
        <w:gridCol w:w="737"/>
        <w:gridCol w:w="737"/>
        <w:gridCol w:w="1531"/>
        <w:gridCol w:w="2154"/>
      </w:tblGrid>
      <w:tr>
        <w:tc>
          <w:tcPr>
            <w:tcW w:w="56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показателя</w:t>
            </w:r>
          </w:p>
        </w:tc>
        <w:tc>
          <w:tcPr>
            <w:tcW w:w="1871" w:type="dxa"/>
            <w:vMerge w:val="restart"/>
          </w:tcPr>
          <w:p>
            <w:pPr>
              <w:pStyle w:val="0"/>
              <w:jc w:val="center"/>
            </w:pPr>
            <w:r>
              <w:rPr>
                <w:sz w:val="20"/>
              </w:rPr>
              <w:t xml:space="preserve">Признак возрастания/убывания</w:t>
            </w:r>
          </w:p>
        </w:tc>
        <w:tc>
          <w:tcPr>
            <w:tcW w:w="1361" w:type="dxa"/>
            <w:vMerge w:val="restart"/>
          </w:tcPr>
          <w:p>
            <w:pPr>
              <w:pStyle w:val="0"/>
              <w:jc w:val="center"/>
            </w:pPr>
            <w:r>
              <w:rPr>
                <w:sz w:val="20"/>
              </w:rPr>
              <w:t xml:space="preserve">Уровень соответствия декомпозированного показателя</w:t>
            </w:r>
          </w:p>
        </w:tc>
        <w:tc>
          <w:tcPr>
            <w:tcW w:w="737" w:type="dxa"/>
            <w:vMerge w:val="restart"/>
          </w:tcPr>
          <w:p>
            <w:pPr>
              <w:pStyle w:val="0"/>
              <w:jc w:val="center"/>
            </w:pPr>
            <w:r>
              <w:rPr>
                <w:sz w:val="20"/>
              </w:rPr>
              <w:t xml:space="preserve">Единица измерения (по </w:t>
            </w:r>
            <w:hyperlink w:history="0" r:id="rId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Значение показателей по годам</w:t>
            </w:r>
          </w:p>
        </w:tc>
        <w:tc>
          <w:tcPr>
            <w:tcW w:w="1531" w:type="dxa"/>
            <w:vMerge w:val="restart"/>
          </w:tcPr>
          <w:p>
            <w:pPr>
              <w:pStyle w:val="0"/>
              <w:jc w:val="center"/>
            </w:pPr>
            <w:r>
              <w:rPr>
                <w:sz w:val="20"/>
              </w:rPr>
              <w:t xml:space="preserve">Ответственный за достижение показателя</w:t>
            </w:r>
          </w:p>
        </w:tc>
        <w:tc>
          <w:tcPr>
            <w:tcW w:w="215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c>
          <w:tcPr>
            <w:vMerge w:val="continue"/>
          </w:tcP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1871" w:type="dxa"/>
          </w:tcPr>
          <w:p>
            <w:pPr>
              <w:pStyle w:val="0"/>
              <w:jc w:val="center"/>
            </w:pPr>
            <w:r>
              <w:rPr>
                <w:sz w:val="20"/>
              </w:rPr>
              <w:t xml:space="preserve">3</w:t>
            </w:r>
          </w:p>
        </w:tc>
        <w:tc>
          <w:tcPr>
            <w:tcW w:w="1361"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1531" w:type="dxa"/>
          </w:tcPr>
          <w:p>
            <w:pPr>
              <w:pStyle w:val="0"/>
              <w:jc w:val="center"/>
            </w:pPr>
            <w:r>
              <w:rPr>
                <w:sz w:val="20"/>
              </w:rPr>
              <w:t xml:space="preserve">15</w:t>
            </w:r>
          </w:p>
        </w:tc>
        <w:tc>
          <w:tcPr>
            <w:tcW w:w="2154" w:type="dxa"/>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6611" w:type="dxa"/>
          </w:tcPr>
          <w:p>
            <w:pPr>
              <w:pStyle w:val="0"/>
              <w:jc w:val="center"/>
            </w:pPr>
            <w:r>
              <w:rPr>
                <w:sz w:val="20"/>
              </w:rPr>
              <w:t xml:space="preserve">Задача 1 "Повышение значимости детских школ искусств и средних специальных учебных заведений как социального института"</w:t>
            </w:r>
          </w:p>
        </w:tc>
      </w:tr>
      <w:tr>
        <w:tc>
          <w:tcPr>
            <w:tcW w:w="567" w:type="dxa"/>
          </w:tcPr>
          <w:p>
            <w:pPr>
              <w:pStyle w:val="0"/>
              <w:jc w:val="center"/>
            </w:pPr>
            <w:r>
              <w:rPr>
                <w:sz w:val="20"/>
              </w:rPr>
              <w:t xml:space="preserve">1.1</w:t>
            </w:r>
          </w:p>
        </w:tc>
        <w:tc>
          <w:tcPr>
            <w:tcW w:w="2324" w:type="dxa"/>
          </w:tcPr>
          <w:p>
            <w:pPr>
              <w:pStyle w:val="0"/>
            </w:pPr>
            <w:r>
              <w:rPr>
                <w:sz w:val="20"/>
              </w:rPr>
              <w:t xml:space="preserve">Показатель 1 Задачи 1</w:t>
            </w:r>
          </w:p>
          <w:p>
            <w:pPr>
              <w:pStyle w:val="0"/>
            </w:pPr>
            <w:r>
              <w:rPr>
                <w:sz w:val="20"/>
              </w:rPr>
              <w:t xml:space="preserve">"Численность обучающихся в детских школах искусств"</w:t>
            </w:r>
          </w:p>
        </w:tc>
        <w:tc>
          <w:tcPr>
            <w:tcW w:w="1871" w:type="dxa"/>
          </w:tcPr>
          <w:p>
            <w:pPr>
              <w:pStyle w:val="0"/>
            </w:pPr>
            <w:r>
              <w:rPr>
                <w:sz w:val="20"/>
              </w:rPr>
              <w:t xml:space="preserve">Возрастающий</w:t>
            </w:r>
          </w:p>
        </w:tc>
        <w:tc>
          <w:tcPr>
            <w:tcW w:w="1361" w:type="dxa"/>
          </w:tcPr>
          <w:p>
            <w:pPr>
              <w:pStyle w:val="0"/>
            </w:pPr>
            <w:r>
              <w:rPr>
                <w:sz w:val="20"/>
              </w:rPr>
              <w:t xml:space="preserve">ГП</w:t>
            </w:r>
          </w:p>
        </w:tc>
        <w:tc>
          <w:tcPr>
            <w:tcW w:w="737" w:type="dxa"/>
          </w:tcPr>
          <w:p>
            <w:pPr>
              <w:pStyle w:val="0"/>
            </w:pPr>
            <w:r>
              <w:rPr>
                <w:sz w:val="20"/>
              </w:rPr>
              <w:t xml:space="preserve">Тыс. чел.</w:t>
            </w:r>
          </w:p>
        </w:tc>
        <w:tc>
          <w:tcPr>
            <w:tcW w:w="737" w:type="dxa"/>
          </w:tcPr>
          <w:p>
            <w:pPr>
              <w:pStyle w:val="0"/>
              <w:jc w:val="center"/>
            </w:pPr>
            <w:r>
              <w:rPr>
                <w:sz w:val="20"/>
              </w:rPr>
              <w:t xml:space="preserve">17,4</w:t>
            </w:r>
          </w:p>
        </w:tc>
        <w:tc>
          <w:tcPr>
            <w:tcW w:w="737" w:type="dxa"/>
          </w:tcPr>
          <w:p>
            <w:pPr>
              <w:pStyle w:val="0"/>
            </w:pPr>
            <w:r>
              <w:rPr>
                <w:sz w:val="20"/>
              </w:rPr>
              <w:t xml:space="preserve">2022</w:t>
            </w:r>
          </w:p>
        </w:tc>
        <w:tc>
          <w:tcPr>
            <w:tcW w:w="737" w:type="dxa"/>
          </w:tcPr>
          <w:p>
            <w:pPr>
              <w:pStyle w:val="0"/>
              <w:jc w:val="center"/>
            </w:pPr>
            <w:r>
              <w:rPr>
                <w:sz w:val="20"/>
              </w:rPr>
              <w:t xml:space="preserve">17,5</w:t>
            </w:r>
          </w:p>
        </w:tc>
        <w:tc>
          <w:tcPr>
            <w:tcW w:w="737" w:type="dxa"/>
          </w:tcPr>
          <w:p>
            <w:pPr>
              <w:pStyle w:val="0"/>
              <w:jc w:val="center"/>
            </w:pPr>
            <w:r>
              <w:rPr>
                <w:sz w:val="20"/>
              </w:rPr>
              <w:t xml:space="preserve">17,6</w:t>
            </w:r>
          </w:p>
        </w:tc>
        <w:tc>
          <w:tcPr>
            <w:tcW w:w="737" w:type="dxa"/>
          </w:tcPr>
          <w:p>
            <w:pPr>
              <w:pStyle w:val="0"/>
              <w:jc w:val="center"/>
            </w:pPr>
            <w:r>
              <w:rPr>
                <w:sz w:val="20"/>
              </w:rPr>
              <w:t xml:space="preserve">17,7</w:t>
            </w:r>
          </w:p>
        </w:tc>
        <w:tc>
          <w:tcPr>
            <w:tcW w:w="737" w:type="dxa"/>
          </w:tcPr>
          <w:p>
            <w:pPr>
              <w:pStyle w:val="0"/>
              <w:jc w:val="center"/>
            </w:pPr>
            <w:r>
              <w:rPr>
                <w:sz w:val="20"/>
              </w:rPr>
              <w:t xml:space="preserve">17,8</w:t>
            </w:r>
          </w:p>
        </w:tc>
        <w:tc>
          <w:tcPr>
            <w:tcW w:w="737" w:type="dxa"/>
          </w:tcPr>
          <w:p>
            <w:pPr>
              <w:pStyle w:val="0"/>
              <w:jc w:val="center"/>
            </w:pPr>
            <w:r>
              <w:rPr>
                <w:sz w:val="20"/>
              </w:rPr>
              <w:t xml:space="preserve">17,9</w:t>
            </w:r>
          </w:p>
        </w:tc>
        <w:tc>
          <w:tcPr>
            <w:tcW w:w="737" w:type="dxa"/>
          </w:tcPr>
          <w:p>
            <w:pPr>
              <w:pStyle w:val="0"/>
              <w:jc w:val="center"/>
            </w:pPr>
            <w:r>
              <w:rPr>
                <w:sz w:val="20"/>
              </w:rPr>
              <w:t xml:space="preserve">18</w:t>
            </w:r>
          </w:p>
        </w:tc>
        <w:tc>
          <w:tcPr>
            <w:tcW w:w="737" w:type="dxa"/>
          </w:tcPr>
          <w:p>
            <w:pPr>
              <w:pStyle w:val="0"/>
              <w:jc w:val="center"/>
            </w:pPr>
            <w:r>
              <w:rPr>
                <w:sz w:val="20"/>
              </w:rPr>
              <w:t xml:space="preserve">18,1</w:t>
            </w:r>
          </w:p>
        </w:tc>
        <w:tc>
          <w:tcPr>
            <w:tcW w:w="1531"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АИС "Статистика"</w:t>
            </w:r>
          </w:p>
        </w:tc>
      </w:tr>
      <w:tr>
        <w:tc>
          <w:tcPr>
            <w:tcW w:w="567" w:type="dxa"/>
          </w:tcPr>
          <w:p>
            <w:pPr>
              <w:pStyle w:val="0"/>
              <w:jc w:val="center"/>
            </w:pPr>
            <w:r>
              <w:rPr>
                <w:sz w:val="20"/>
              </w:rPr>
              <w:t xml:space="preserve">1.2</w:t>
            </w:r>
          </w:p>
        </w:tc>
        <w:tc>
          <w:tcPr>
            <w:tcW w:w="2324" w:type="dxa"/>
          </w:tcPr>
          <w:p>
            <w:pPr>
              <w:pStyle w:val="0"/>
            </w:pPr>
            <w:r>
              <w:rPr>
                <w:sz w:val="20"/>
              </w:rPr>
              <w:t xml:space="preserve">Показатель 2 Задачи 1</w:t>
            </w:r>
          </w:p>
          <w:p>
            <w:pPr>
              <w:pStyle w:val="0"/>
            </w:pPr>
            <w:r>
              <w:rPr>
                <w:sz w:val="20"/>
              </w:rPr>
              <w:t xml:space="preserve">"Численность обучающихся в средних специальных учебных заведениях, подведомственных управлению культуры и искусства Липецкой области"</w:t>
            </w:r>
          </w:p>
        </w:tc>
        <w:tc>
          <w:tcPr>
            <w:tcW w:w="1871" w:type="dxa"/>
          </w:tcPr>
          <w:p>
            <w:pPr>
              <w:pStyle w:val="0"/>
            </w:pPr>
            <w:r>
              <w:rPr>
                <w:sz w:val="20"/>
              </w:rPr>
              <w:t xml:space="preserve">Возрастающий</w:t>
            </w:r>
          </w:p>
        </w:tc>
        <w:tc>
          <w:tcPr>
            <w:tcW w:w="1361" w:type="dxa"/>
          </w:tcPr>
          <w:p>
            <w:pPr>
              <w:pStyle w:val="0"/>
            </w:pPr>
            <w:r>
              <w:rPr>
                <w:sz w:val="20"/>
              </w:rPr>
              <w:t xml:space="preserve">ГП</w:t>
            </w:r>
          </w:p>
        </w:tc>
        <w:tc>
          <w:tcPr>
            <w:tcW w:w="737" w:type="dxa"/>
          </w:tcPr>
          <w:p>
            <w:pPr>
              <w:pStyle w:val="0"/>
            </w:pPr>
            <w:r>
              <w:rPr>
                <w:sz w:val="20"/>
              </w:rPr>
              <w:t xml:space="preserve">Чел.</w:t>
            </w:r>
          </w:p>
        </w:tc>
        <w:tc>
          <w:tcPr>
            <w:tcW w:w="737" w:type="dxa"/>
          </w:tcPr>
          <w:p>
            <w:pPr>
              <w:pStyle w:val="0"/>
              <w:jc w:val="center"/>
            </w:pPr>
            <w:r>
              <w:rPr>
                <w:sz w:val="20"/>
              </w:rPr>
              <w:t xml:space="preserve">800</w:t>
            </w:r>
          </w:p>
        </w:tc>
        <w:tc>
          <w:tcPr>
            <w:tcW w:w="737" w:type="dxa"/>
          </w:tcPr>
          <w:p>
            <w:pPr>
              <w:pStyle w:val="0"/>
            </w:pPr>
            <w:r>
              <w:rPr>
                <w:sz w:val="20"/>
              </w:rPr>
              <w:t xml:space="preserve">2022</w:t>
            </w:r>
          </w:p>
        </w:tc>
        <w:tc>
          <w:tcPr>
            <w:tcW w:w="737" w:type="dxa"/>
          </w:tcPr>
          <w:p>
            <w:pPr>
              <w:pStyle w:val="0"/>
              <w:jc w:val="center"/>
            </w:pPr>
            <w:r>
              <w:rPr>
                <w:sz w:val="20"/>
              </w:rPr>
              <w:t xml:space="preserve">820</w:t>
            </w:r>
          </w:p>
        </w:tc>
        <w:tc>
          <w:tcPr>
            <w:tcW w:w="737" w:type="dxa"/>
          </w:tcPr>
          <w:p>
            <w:pPr>
              <w:pStyle w:val="0"/>
              <w:jc w:val="center"/>
            </w:pPr>
            <w:r>
              <w:rPr>
                <w:sz w:val="20"/>
              </w:rPr>
              <w:t xml:space="preserve">830</w:t>
            </w:r>
          </w:p>
        </w:tc>
        <w:tc>
          <w:tcPr>
            <w:tcW w:w="737" w:type="dxa"/>
          </w:tcPr>
          <w:p>
            <w:pPr>
              <w:pStyle w:val="0"/>
              <w:jc w:val="center"/>
            </w:pPr>
            <w:r>
              <w:rPr>
                <w:sz w:val="20"/>
              </w:rPr>
              <w:t xml:space="preserve">840</w:t>
            </w:r>
          </w:p>
        </w:tc>
        <w:tc>
          <w:tcPr>
            <w:tcW w:w="737" w:type="dxa"/>
          </w:tcPr>
          <w:p>
            <w:pPr>
              <w:pStyle w:val="0"/>
              <w:jc w:val="center"/>
            </w:pPr>
            <w:r>
              <w:rPr>
                <w:sz w:val="20"/>
              </w:rPr>
              <w:t xml:space="preserve">850</w:t>
            </w:r>
          </w:p>
        </w:tc>
        <w:tc>
          <w:tcPr>
            <w:tcW w:w="737" w:type="dxa"/>
          </w:tcPr>
          <w:p>
            <w:pPr>
              <w:pStyle w:val="0"/>
              <w:jc w:val="center"/>
            </w:pPr>
            <w:r>
              <w:rPr>
                <w:sz w:val="20"/>
              </w:rPr>
              <w:t xml:space="preserve">860</w:t>
            </w:r>
          </w:p>
        </w:tc>
        <w:tc>
          <w:tcPr>
            <w:tcW w:w="737" w:type="dxa"/>
          </w:tcPr>
          <w:p>
            <w:pPr>
              <w:pStyle w:val="0"/>
              <w:jc w:val="center"/>
            </w:pPr>
            <w:r>
              <w:rPr>
                <w:sz w:val="20"/>
              </w:rPr>
              <w:t xml:space="preserve">870</w:t>
            </w:r>
          </w:p>
        </w:tc>
        <w:tc>
          <w:tcPr>
            <w:tcW w:w="737" w:type="dxa"/>
          </w:tcPr>
          <w:p>
            <w:pPr>
              <w:pStyle w:val="0"/>
              <w:jc w:val="center"/>
            </w:pPr>
            <w:r>
              <w:rPr>
                <w:sz w:val="20"/>
              </w:rPr>
              <w:t xml:space="preserve">880</w:t>
            </w:r>
          </w:p>
        </w:tc>
        <w:tc>
          <w:tcPr>
            <w:tcW w:w="1531"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отсутствует</w:t>
            </w:r>
          </w:p>
        </w:tc>
      </w:tr>
      <w:tr>
        <w:tc>
          <w:tcPr>
            <w:tcW w:w="567" w:type="dxa"/>
          </w:tcPr>
          <w:p>
            <w:pPr>
              <w:pStyle w:val="0"/>
              <w:jc w:val="center"/>
            </w:pPr>
            <w:r>
              <w:rPr>
                <w:sz w:val="20"/>
              </w:rPr>
              <w:t xml:space="preserve">2</w:t>
            </w:r>
          </w:p>
        </w:tc>
        <w:tc>
          <w:tcPr>
            <w:gridSpan w:val="15"/>
            <w:tcW w:w="16611" w:type="dxa"/>
          </w:tcPr>
          <w:p>
            <w:pPr>
              <w:pStyle w:val="0"/>
              <w:jc w:val="center"/>
            </w:pPr>
            <w:r>
              <w:rPr>
                <w:sz w:val="20"/>
              </w:rPr>
              <w:t xml:space="preserve">Задача 2 "Достижение общеэстетического развития детей и молодежи, организация содержательного досуга населения"</w:t>
            </w:r>
          </w:p>
        </w:tc>
      </w:tr>
      <w:tr>
        <w:tc>
          <w:tcPr>
            <w:tcW w:w="567" w:type="dxa"/>
          </w:tcPr>
          <w:p>
            <w:pPr>
              <w:pStyle w:val="0"/>
              <w:jc w:val="center"/>
            </w:pPr>
            <w:r>
              <w:rPr>
                <w:sz w:val="20"/>
              </w:rPr>
              <w:t xml:space="preserve">2.1</w:t>
            </w:r>
          </w:p>
        </w:tc>
        <w:tc>
          <w:tcPr>
            <w:tcW w:w="2324" w:type="dxa"/>
          </w:tcPr>
          <w:p>
            <w:pPr>
              <w:pStyle w:val="0"/>
            </w:pPr>
            <w:r>
              <w:rPr>
                <w:sz w:val="20"/>
              </w:rPr>
              <w:t xml:space="preserve">Показатель 1 Задачи 2</w:t>
            </w:r>
          </w:p>
          <w:p>
            <w:pPr>
              <w:pStyle w:val="0"/>
            </w:pPr>
            <w:r>
              <w:rPr>
                <w:sz w:val="20"/>
              </w:rPr>
              <w:t xml:space="preserve">"Количество проведенных мероприятий организациями культуры в рамках программы "Пушкинская карта"</w:t>
            </w:r>
          </w:p>
        </w:tc>
        <w:tc>
          <w:tcPr>
            <w:tcW w:w="1871" w:type="dxa"/>
          </w:tcPr>
          <w:p>
            <w:pPr>
              <w:pStyle w:val="0"/>
            </w:pPr>
            <w:r>
              <w:rPr>
                <w:sz w:val="20"/>
              </w:rPr>
              <w:t xml:space="preserve">Возрастающий</w:t>
            </w:r>
          </w:p>
        </w:tc>
        <w:tc>
          <w:tcPr>
            <w:tcW w:w="1361" w:type="dxa"/>
          </w:tcPr>
          <w:p>
            <w:pPr>
              <w:pStyle w:val="0"/>
            </w:pPr>
            <w:r>
              <w:rPr>
                <w:sz w:val="20"/>
              </w:rPr>
              <w:t xml:space="preserve">ГП</w:t>
            </w:r>
          </w:p>
        </w:tc>
        <w:tc>
          <w:tcPr>
            <w:tcW w:w="737" w:type="dxa"/>
          </w:tcPr>
          <w:p>
            <w:pPr>
              <w:pStyle w:val="0"/>
            </w:pPr>
            <w:r>
              <w:rPr>
                <w:sz w:val="20"/>
              </w:rPr>
              <w:t xml:space="preserve">Ед.</w:t>
            </w:r>
          </w:p>
        </w:tc>
        <w:tc>
          <w:tcPr>
            <w:tcW w:w="737" w:type="dxa"/>
          </w:tcPr>
          <w:p>
            <w:pPr>
              <w:pStyle w:val="0"/>
              <w:jc w:val="center"/>
            </w:pPr>
            <w:r>
              <w:rPr>
                <w:sz w:val="20"/>
              </w:rPr>
              <w:t xml:space="preserve">375</w:t>
            </w:r>
          </w:p>
        </w:tc>
        <w:tc>
          <w:tcPr>
            <w:tcW w:w="737" w:type="dxa"/>
          </w:tcPr>
          <w:p>
            <w:pPr>
              <w:pStyle w:val="0"/>
            </w:pPr>
            <w:r>
              <w:rPr>
                <w:sz w:val="20"/>
              </w:rPr>
              <w:t xml:space="preserve">2022</w:t>
            </w:r>
          </w:p>
        </w:tc>
        <w:tc>
          <w:tcPr>
            <w:tcW w:w="737" w:type="dxa"/>
          </w:tcPr>
          <w:p>
            <w:pPr>
              <w:pStyle w:val="0"/>
              <w:jc w:val="center"/>
            </w:pPr>
            <w:r>
              <w:rPr>
                <w:sz w:val="20"/>
              </w:rPr>
              <w:t xml:space="preserve">440</w:t>
            </w:r>
          </w:p>
        </w:tc>
        <w:tc>
          <w:tcPr>
            <w:tcW w:w="737" w:type="dxa"/>
          </w:tcPr>
          <w:p>
            <w:pPr>
              <w:pStyle w:val="0"/>
              <w:jc w:val="center"/>
            </w:pPr>
            <w:r>
              <w:rPr>
                <w:sz w:val="20"/>
              </w:rPr>
              <w:t xml:space="preserve">460</w:t>
            </w:r>
          </w:p>
        </w:tc>
        <w:tc>
          <w:tcPr>
            <w:tcW w:w="737" w:type="dxa"/>
          </w:tcPr>
          <w:p>
            <w:pPr>
              <w:pStyle w:val="0"/>
              <w:jc w:val="center"/>
            </w:pPr>
            <w:r>
              <w:rPr>
                <w:sz w:val="20"/>
              </w:rPr>
              <w:t xml:space="preserve">480</w:t>
            </w:r>
          </w:p>
        </w:tc>
        <w:tc>
          <w:tcPr>
            <w:tcW w:w="737" w:type="dxa"/>
          </w:tcPr>
          <w:p>
            <w:pPr>
              <w:pStyle w:val="0"/>
              <w:jc w:val="center"/>
            </w:pPr>
            <w:r>
              <w:rPr>
                <w:sz w:val="20"/>
              </w:rPr>
              <w:t xml:space="preserve">500</w:t>
            </w:r>
          </w:p>
        </w:tc>
        <w:tc>
          <w:tcPr>
            <w:tcW w:w="737" w:type="dxa"/>
          </w:tcPr>
          <w:p>
            <w:pPr>
              <w:pStyle w:val="0"/>
              <w:jc w:val="center"/>
            </w:pPr>
            <w:r>
              <w:rPr>
                <w:sz w:val="20"/>
              </w:rPr>
              <w:t xml:space="preserve">520</w:t>
            </w:r>
          </w:p>
        </w:tc>
        <w:tc>
          <w:tcPr>
            <w:tcW w:w="737" w:type="dxa"/>
          </w:tcPr>
          <w:p>
            <w:pPr>
              <w:pStyle w:val="0"/>
              <w:jc w:val="center"/>
            </w:pPr>
            <w:r>
              <w:rPr>
                <w:sz w:val="20"/>
              </w:rPr>
              <w:t xml:space="preserve">540</w:t>
            </w:r>
          </w:p>
        </w:tc>
        <w:tc>
          <w:tcPr>
            <w:tcW w:w="737" w:type="dxa"/>
          </w:tcPr>
          <w:p>
            <w:pPr>
              <w:pStyle w:val="0"/>
              <w:jc w:val="center"/>
            </w:pPr>
            <w:r>
              <w:rPr>
                <w:sz w:val="20"/>
              </w:rPr>
              <w:t xml:space="preserve">560</w:t>
            </w:r>
          </w:p>
        </w:tc>
        <w:tc>
          <w:tcPr>
            <w:tcW w:w="1531"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ИС "Единое информационное пространство в сфере культуры "PRO.Культура.РФ"</w:t>
            </w:r>
          </w:p>
        </w:tc>
      </w:tr>
      <w:tr>
        <w:tc>
          <w:tcPr>
            <w:tcW w:w="567" w:type="dxa"/>
          </w:tcPr>
          <w:p>
            <w:pPr>
              <w:pStyle w:val="0"/>
              <w:jc w:val="center"/>
            </w:pPr>
            <w:r>
              <w:rPr>
                <w:sz w:val="20"/>
              </w:rPr>
              <w:t xml:space="preserve">3</w:t>
            </w:r>
          </w:p>
        </w:tc>
        <w:tc>
          <w:tcPr>
            <w:gridSpan w:val="15"/>
            <w:tcW w:w="16611" w:type="dxa"/>
          </w:tcPr>
          <w:p>
            <w:pPr>
              <w:pStyle w:val="0"/>
              <w:jc w:val="center"/>
            </w:pPr>
            <w:r>
              <w:rPr>
                <w:sz w:val="20"/>
              </w:rPr>
              <w:t xml:space="preserve">Задача 3 "Поддержка творческого населения области: предоставление поощрительных и социальных выплат в сфере культуры"</w:t>
            </w:r>
          </w:p>
        </w:tc>
      </w:tr>
      <w:tr>
        <w:tc>
          <w:tcPr>
            <w:tcW w:w="567" w:type="dxa"/>
          </w:tcPr>
          <w:p>
            <w:pPr>
              <w:pStyle w:val="0"/>
              <w:jc w:val="center"/>
            </w:pPr>
            <w:r>
              <w:rPr>
                <w:sz w:val="20"/>
              </w:rPr>
              <w:t xml:space="preserve">3.1</w:t>
            </w:r>
          </w:p>
        </w:tc>
        <w:tc>
          <w:tcPr>
            <w:tcW w:w="2324" w:type="dxa"/>
          </w:tcPr>
          <w:p>
            <w:pPr>
              <w:pStyle w:val="0"/>
            </w:pPr>
            <w:r>
              <w:rPr>
                <w:sz w:val="20"/>
              </w:rPr>
              <w:t xml:space="preserve">Показатель 1 Задачи 3</w:t>
            </w:r>
          </w:p>
          <w:p>
            <w:pPr>
              <w:pStyle w:val="0"/>
            </w:pPr>
            <w:r>
              <w:rPr>
                <w:sz w:val="20"/>
              </w:rPr>
              <w:t xml:space="preserve">"Количество лауреатов областных премий и областных стипендиатов в сфере культуры и искусства"</w:t>
            </w:r>
          </w:p>
        </w:tc>
        <w:tc>
          <w:tcPr>
            <w:tcW w:w="1871" w:type="dxa"/>
          </w:tcPr>
          <w:p>
            <w:pPr>
              <w:pStyle w:val="0"/>
            </w:pPr>
            <w:r>
              <w:rPr>
                <w:sz w:val="20"/>
              </w:rPr>
              <w:t xml:space="preserve">Возрастающий</w:t>
            </w:r>
          </w:p>
        </w:tc>
        <w:tc>
          <w:tcPr>
            <w:tcW w:w="1361" w:type="dxa"/>
          </w:tcPr>
          <w:p>
            <w:pPr>
              <w:pStyle w:val="0"/>
            </w:pPr>
            <w:r>
              <w:rPr>
                <w:sz w:val="20"/>
              </w:rPr>
              <w:t xml:space="preserve">Стратегия</w:t>
            </w:r>
          </w:p>
        </w:tc>
        <w:tc>
          <w:tcPr>
            <w:tcW w:w="737" w:type="dxa"/>
          </w:tcPr>
          <w:p>
            <w:pPr>
              <w:pStyle w:val="0"/>
            </w:pPr>
            <w:r>
              <w:rPr>
                <w:sz w:val="20"/>
              </w:rPr>
              <w:t xml:space="preserve">Чел.</w:t>
            </w:r>
          </w:p>
        </w:tc>
        <w:tc>
          <w:tcPr>
            <w:tcW w:w="737" w:type="dxa"/>
          </w:tcPr>
          <w:p>
            <w:pPr>
              <w:pStyle w:val="0"/>
              <w:jc w:val="center"/>
            </w:pPr>
            <w:r>
              <w:rPr>
                <w:sz w:val="20"/>
              </w:rPr>
              <w:t xml:space="preserve">347</w:t>
            </w:r>
          </w:p>
        </w:tc>
        <w:tc>
          <w:tcPr>
            <w:tcW w:w="737" w:type="dxa"/>
          </w:tcPr>
          <w:p>
            <w:pPr>
              <w:pStyle w:val="0"/>
            </w:pPr>
            <w:r>
              <w:rPr>
                <w:sz w:val="20"/>
              </w:rPr>
              <w:t xml:space="preserve">2022</w:t>
            </w:r>
          </w:p>
        </w:tc>
        <w:tc>
          <w:tcPr>
            <w:tcW w:w="737" w:type="dxa"/>
          </w:tcPr>
          <w:p>
            <w:pPr>
              <w:pStyle w:val="0"/>
              <w:jc w:val="center"/>
            </w:pPr>
            <w:r>
              <w:rPr>
                <w:sz w:val="20"/>
              </w:rPr>
              <w:t xml:space="preserve">347</w:t>
            </w:r>
          </w:p>
        </w:tc>
        <w:tc>
          <w:tcPr>
            <w:tcW w:w="737" w:type="dxa"/>
          </w:tcPr>
          <w:p>
            <w:pPr>
              <w:pStyle w:val="0"/>
              <w:jc w:val="center"/>
            </w:pPr>
            <w:r>
              <w:rPr>
                <w:sz w:val="20"/>
              </w:rPr>
              <w:t xml:space="preserve">347</w:t>
            </w:r>
          </w:p>
        </w:tc>
        <w:tc>
          <w:tcPr>
            <w:tcW w:w="737" w:type="dxa"/>
          </w:tcPr>
          <w:p>
            <w:pPr>
              <w:pStyle w:val="0"/>
              <w:jc w:val="center"/>
            </w:pPr>
            <w:r>
              <w:rPr>
                <w:sz w:val="20"/>
              </w:rPr>
              <w:t xml:space="preserve">347</w:t>
            </w:r>
          </w:p>
        </w:tc>
        <w:tc>
          <w:tcPr>
            <w:tcW w:w="737" w:type="dxa"/>
          </w:tcPr>
          <w:p>
            <w:pPr>
              <w:pStyle w:val="0"/>
              <w:jc w:val="center"/>
            </w:pPr>
            <w:r>
              <w:rPr>
                <w:sz w:val="20"/>
              </w:rPr>
              <w:t xml:space="preserve">347</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737" w:type="dxa"/>
          </w:tcPr>
          <w:p>
            <w:pPr>
              <w:pStyle w:val="0"/>
              <w:jc w:val="center"/>
            </w:pPr>
            <w:r>
              <w:rPr>
                <w:sz w:val="20"/>
              </w:rPr>
              <w:t xml:space="preserve">350</w:t>
            </w:r>
          </w:p>
        </w:tc>
        <w:tc>
          <w:tcPr>
            <w:tcW w:w="1531" w:type="dxa"/>
          </w:tcPr>
          <w:p>
            <w:pPr>
              <w:pStyle w:val="0"/>
            </w:pPr>
            <w:r>
              <w:rPr>
                <w:sz w:val="20"/>
              </w:rPr>
              <w:t xml:space="preserve">Управление культуры и искусства Липецкой области</w:t>
            </w:r>
          </w:p>
        </w:tc>
        <w:tc>
          <w:tcPr>
            <w:tcW w:w="2154" w:type="dxa"/>
          </w:tcPr>
          <w:p>
            <w:pPr>
              <w:pStyle w:val="0"/>
            </w:pPr>
            <w:r>
              <w:rPr>
                <w:sz w:val="20"/>
              </w:rPr>
              <w:t xml:space="preserve">отсутствует</w:t>
            </w:r>
          </w:p>
        </w:tc>
      </w:tr>
    </w:tbl>
    <w:p>
      <w:pPr>
        <w:pStyle w:val="0"/>
        <w:jc w:val="both"/>
      </w:pPr>
      <w:r>
        <w:rPr>
          <w:sz w:val="20"/>
        </w:rPr>
      </w:r>
    </w:p>
    <w:p>
      <w:pPr>
        <w:pStyle w:val="2"/>
        <w:outlineLvl w:val="2"/>
        <w:jc w:val="center"/>
      </w:pPr>
      <w:r>
        <w:rPr>
          <w:sz w:val="20"/>
        </w:rPr>
        <w:t xml:space="preserve">3. Перечень основных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587"/>
        <w:gridCol w:w="2098"/>
        <w:gridCol w:w="737"/>
        <w:gridCol w:w="709"/>
        <w:gridCol w:w="709"/>
        <w:gridCol w:w="737"/>
        <w:gridCol w:w="737"/>
        <w:gridCol w:w="737"/>
        <w:gridCol w:w="737"/>
        <w:gridCol w:w="737"/>
        <w:gridCol w:w="737"/>
        <w:gridCol w:w="737"/>
      </w:tblGrid>
      <w:tr>
        <w:tc>
          <w:tcPr>
            <w:tcW w:w="567"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основного мероприятия (результата)</w:t>
            </w:r>
          </w:p>
        </w:tc>
        <w:tc>
          <w:tcPr>
            <w:tcW w:w="1587" w:type="dxa"/>
            <w:vMerge w:val="restart"/>
          </w:tcPr>
          <w:p>
            <w:pPr>
              <w:pStyle w:val="0"/>
              <w:jc w:val="center"/>
            </w:pPr>
            <w:r>
              <w:rPr>
                <w:sz w:val="20"/>
              </w:rPr>
              <w:t xml:space="preserve">Ответственный исполнитель</w:t>
            </w:r>
          </w:p>
        </w:tc>
        <w:tc>
          <w:tcPr>
            <w:tcW w:w="2098" w:type="dxa"/>
            <w:vMerge w:val="restart"/>
          </w:tcPr>
          <w:p>
            <w:pPr>
              <w:pStyle w:val="0"/>
              <w:jc w:val="center"/>
            </w:pPr>
            <w:r>
              <w:rPr>
                <w:sz w:val="20"/>
              </w:rPr>
              <w:t xml:space="preserve">Характеристика</w:t>
            </w:r>
          </w:p>
        </w:tc>
        <w:tc>
          <w:tcPr>
            <w:tcW w:w="737" w:type="dxa"/>
            <w:vMerge w:val="restart"/>
          </w:tcPr>
          <w:p>
            <w:pPr>
              <w:pStyle w:val="0"/>
              <w:jc w:val="center"/>
            </w:pPr>
            <w:r>
              <w:rPr>
                <w:sz w:val="20"/>
              </w:rPr>
              <w:t xml:space="preserve">Единица измерения (по </w:t>
            </w:r>
            <w:hyperlink w:history="0" r:id="rId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8"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Значения основного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567" w:type="dxa"/>
          </w:tcPr>
          <w:p>
            <w:pPr>
              <w:pStyle w:val="0"/>
              <w:jc w:val="center"/>
            </w:pPr>
            <w:r>
              <w:rPr>
                <w:sz w:val="20"/>
              </w:rPr>
              <w:t xml:space="preserve">1</w:t>
            </w:r>
          </w:p>
        </w:tc>
        <w:tc>
          <w:tcPr>
            <w:tcW w:w="1814" w:type="dxa"/>
          </w:tcPr>
          <w:p>
            <w:pPr>
              <w:pStyle w:val="0"/>
              <w:jc w:val="center"/>
            </w:pPr>
            <w:r>
              <w:rPr>
                <w:sz w:val="20"/>
              </w:rPr>
              <w:t xml:space="preserve">2</w:t>
            </w:r>
          </w:p>
        </w:tc>
        <w:tc>
          <w:tcPr>
            <w:tcW w:w="1587" w:type="dxa"/>
          </w:tcPr>
          <w:p>
            <w:pPr>
              <w:pStyle w:val="0"/>
              <w:jc w:val="center"/>
            </w:pPr>
            <w:r>
              <w:rPr>
                <w:sz w:val="20"/>
              </w:rPr>
              <w:t xml:space="preserve">3</w:t>
            </w:r>
          </w:p>
        </w:tc>
        <w:tc>
          <w:tcPr>
            <w:tcW w:w="2098" w:type="dxa"/>
          </w:tcPr>
          <w:p>
            <w:pPr>
              <w:pStyle w:val="0"/>
              <w:jc w:val="center"/>
            </w:pPr>
            <w:r>
              <w:rPr>
                <w:sz w:val="20"/>
              </w:rPr>
              <w:t xml:space="preserve">4</w:t>
            </w:r>
          </w:p>
        </w:tc>
        <w:tc>
          <w:tcPr>
            <w:tcW w:w="737"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r>
      <w:tr>
        <w:tblPrEx>
          <w:tblBorders>
            <w:insideV w:val="nil"/>
          </w:tblBorders>
        </w:tblPrEx>
        <w:tc>
          <w:tcPr>
            <w:tcW w:w="567" w:type="dxa"/>
            <w:tcBorders>
              <w:left w:val="single" w:sz="4"/>
            </w:tcBorders>
          </w:tcPr>
          <w:p>
            <w:pPr>
              <w:pStyle w:val="0"/>
            </w:pPr>
            <w:r>
              <w:rPr>
                <w:sz w:val="20"/>
              </w:rPr>
            </w:r>
          </w:p>
        </w:tc>
        <w:tc>
          <w:tcPr>
            <w:gridSpan w:val="13"/>
            <w:tcW w:w="12813" w:type="dxa"/>
            <w:tcBorders>
              <w:right w:val="single" w:sz="4"/>
            </w:tcBorders>
          </w:tcPr>
          <w:p>
            <w:pPr>
              <w:pStyle w:val="0"/>
              <w:jc w:val="center"/>
            </w:pPr>
            <w:r>
              <w:rPr>
                <w:sz w:val="20"/>
              </w:rPr>
              <w:t xml:space="preserve">Задача 1 "Повышение значимости детских школ искусств и средних специальных учебных заведений как социального института"</w:t>
            </w:r>
          </w:p>
        </w:tc>
      </w:tr>
      <w:tr>
        <w:tc>
          <w:tcPr>
            <w:tcW w:w="567" w:type="dxa"/>
          </w:tcPr>
          <w:p>
            <w:pPr>
              <w:pStyle w:val="0"/>
              <w:jc w:val="center"/>
            </w:pPr>
            <w:r>
              <w:rPr>
                <w:sz w:val="20"/>
              </w:rPr>
              <w:t xml:space="preserve">1</w:t>
            </w:r>
          </w:p>
        </w:tc>
        <w:tc>
          <w:tcPr>
            <w:tcW w:w="1814" w:type="dxa"/>
          </w:tcPr>
          <w:p>
            <w:pPr>
              <w:pStyle w:val="0"/>
            </w:pPr>
            <w:r>
              <w:rPr>
                <w:sz w:val="20"/>
              </w:rPr>
              <w:t xml:space="preserve">Основное мероприятие (результат) 1</w:t>
            </w:r>
          </w:p>
          <w:p>
            <w:pPr>
              <w:pStyle w:val="0"/>
            </w:pPr>
            <w:r>
              <w:rPr>
                <w:sz w:val="20"/>
              </w:rPr>
              <w:t xml:space="preserve">"Созданы условия для сохранения и развития детских школ искусств и средних специальных учебных заведений"</w:t>
            </w:r>
          </w:p>
        </w:tc>
        <w:tc>
          <w:tcPr>
            <w:tcW w:w="1587" w:type="dxa"/>
          </w:tcPr>
          <w:p>
            <w:pPr>
              <w:pStyle w:val="0"/>
            </w:pPr>
            <w:r>
              <w:rPr>
                <w:sz w:val="20"/>
              </w:rPr>
              <w:t xml:space="preserve">Управление культуры и искусства Липецкой области</w:t>
            </w:r>
          </w:p>
        </w:tc>
        <w:tc>
          <w:tcPr>
            <w:tcW w:w="2098" w:type="dxa"/>
          </w:tcPr>
          <w:p>
            <w:pPr>
              <w:pStyle w:val="0"/>
            </w:pPr>
            <w:r>
              <w:rPr>
                <w:sz w:val="20"/>
              </w:rPr>
              <w:t xml:space="preserve">Обеспечено финансирование деятельности бюджетных и автономных учреждений образования в сфере культуры</w:t>
            </w:r>
          </w:p>
        </w:tc>
        <w:tc>
          <w:tcPr>
            <w:tcW w:w="737" w:type="dxa"/>
          </w:tcPr>
          <w:p>
            <w:pPr>
              <w:pStyle w:val="0"/>
            </w:pPr>
            <w:r>
              <w:rPr>
                <w:sz w:val="20"/>
              </w:rPr>
              <w:t xml:space="preserve">%</w:t>
            </w:r>
          </w:p>
        </w:tc>
        <w:tc>
          <w:tcPr>
            <w:tcW w:w="709" w:type="dxa"/>
          </w:tcPr>
          <w:p>
            <w:pPr>
              <w:pStyle w:val="0"/>
              <w:jc w:val="center"/>
            </w:pPr>
            <w:r>
              <w:rPr>
                <w:sz w:val="20"/>
              </w:rPr>
              <w:t xml:space="preserve">100</w:t>
            </w:r>
          </w:p>
        </w:tc>
        <w:tc>
          <w:tcPr>
            <w:tcW w:w="709"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V w:val="nil"/>
          </w:tblBorders>
        </w:tblPrEx>
        <w:tc>
          <w:tcPr>
            <w:tcW w:w="567" w:type="dxa"/>
            <w:tcBorders>
              <w:left w:val="single" w:sz="4"/>
            </w:tcBorders>
          </w:tcPr>
          <w:p>
            <w:pPr>
              <w:pStyle w:val="0"/>
            </w:pPr>
            <w:r>
              <w:rPr>
                <w:sz w:val="20"/>
              </w:rPr>
            </w:r>
          </w:p>
        </w:tc>
        <w:tc>
          <w:tcPr>
            <w:gridSpan w:val="13"/>
            <w:tcW w:w="12813" w:type="dxa"/>
            <w:tcBorders>
              <w:right w:val="single" w:sz="4"/>
            </w:tcBorders>
          </w:tcPr>
          <w:p>
            <w:pPr>
              <w:pStyle w:val="0"/>
              <w:jc w:val="center"/>
            </w:pPr>
            <w:r>
              <w:rPr>
                <w:sz w:val="20"/>
              </w:rPr>
              <w:t xml:space="preserve">Задача 2 "Достижение общеэстетического развития детей и молодежи, организация содержательного досуга населения"</w:t>
            </w:r>
          </w:p>
        </w:tc>
      </w:tr>
      <w:tr>
        <w:tc>
          <w:tcPr>
            <w:tcW w:w="567" w:type="dxa"/>
          </w:tcPr>
          <w:p>
            <w:pPr>
              <w:pStyle w:val="0"/>
              <w:jc w:val="center"/>
            </w:pPr>
            <w:r>
              <w:rPr>
                <w:sz w:val="20"/>
              </w:rPr>
              <w:t xml:space="preserve">2</w:t>
            </w:r>
          </w:p>
        </w:tc>
        <w:tc>
          <w:tcPr>
            <w:tcW w:w="1814" w:type="dxa"/>
          </w:tcPr>
          <w:p>
            <w:pPr>
              <w:pStyle w:val="0"/>
            </w:pPr>
            <w:r>
              <w:rPr>
                <w:sz w:val="20"/>
              </w:rPr>
              <w:t xml:space="preserve">Основное мероприятие (результат) 2</w:t>
            </w:r>
          </w:p>
          <w:p>
            <w:pPr>
              <w:pStyle w:val="0"/>
            </w:pPr>
            <w:r>
              <w:rPr>
                <w:sz w:val="20"/>
              </w:rPr>
              <w:t xml:space="preserve">"Реализованы меры по развитию сферы культуры в Липецкой области"</w:t>
            </w:r>
          </w:p>
        </w:tc>
        <w:tc>
          <w:tcPr>
            <w:tcW w:w="1587" w:type="dxa"/>
          </w:tcPr>
          <w:p>
            <w:pPr>
              <w:pStyle w:val="0"/>
            </w:pPr>
            <w:r>
              <w:rPr>
                <w:sz w:val="20"/>
              </w:rPr>
              <w:t xml:space="preserve">Управление культуры и искусства Липецкой области</w:t>
            </w:r>
          </w:p>
        </w:tc>
        <w:tc>
          <w:tcPr>
            <w:tcW w:w="2098" w:type="dxa"/>
          </w:tcPr>
          <w:p>
            <w:pPr>
              <w:pStyle w:val="0"/>
            </w:pPr>
            <w:r>
              <w:rPr>
                <w:sz w:val="20"/>
              </w:rPr>
              <w:t xml:space="preserve">Обеспечено финансирование деятельности бюджетных и автономных учреждений культуры и искусства</w:t>
            </w:r>
          </w:p>
        </w:tc>
        <w:tc>
          <w:tcPr>
            <w:tcW w:w="737" w:type="dxa"/>
          </w:tcPr>
          <w:p>
            <w:pPr>
              <w:pStyle w:val="0"/>
            </w:pPr>
            <w:r>
              <w:rPr>
                <w:sz w:val="20"/>
              </w:rPr>
              <w:t xml:space="preserve">%</w:t>
            </w:r>
          </w:p>
        </w:tc>
        <w:tc>
          <w:tcPr>
            <w:tcW w:w="709" w:type="dxa"/>
          </w:tcPr>
          <w:p>
            <w:pPr>
              <w:pStyle w:val="0"/>
              <w:jc w:val="center"/>
            </w:pPr>
            <w:r>
              <w:rPr>
                <w:sz w:val="20"/>
              </w:rPr>
              <w:t xml:space="preserve">100</w:t>
            </w:r>
          </w:p>
        </w:tc>
        <w:tc>
          <w:tcPr>
            <w:tcW w:w="709"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V w:val="nil"/>
          </w:tblBorders>
        </w:tblPrEx>
        <w:tc>
          <w:tcPr>
            <w:tcW w:w="567" w:type="dxa"/>
            <w:tcBorders>
              <w:left w:val="single" w:sz="4"/>
            </w:tcBorders>
          </w:tcPr>
          <w:p>
            <w:pPr>
              <w:pStyle w:val="0"/>
            </w:pPr>
            <w:r>
              <w:rPr>
                <w:sz w:val="20"/>
              </w:rPr>
            </w:r>
          </w:p>
        </w:tc>
        <w:tc>
          <w:tcPr>
            <w:gridSpan w:val="13"/>
            <w:tcW w:w="12813" w:type="dxa"/>
            <w:tcBorders>
              <w:right w:val="single" w:sz="4"/>
            </w:tcBorders>
          </w:tcPr>
          <w:p>
            <w:pPr>
              <w:pStyle w:val="0"/>
              <w:jc w:val="center"/>
            </w:pPr>
            <w:r>
              <w:rPr>
                <w:sz w:val="20"/>
              </w:rPr>
              <w:t xml:space="preserve">Задача 3 "Поддержка творческого населения области: предоставление поощрительных и социальных выплат в сфере культуры"</w:t>
            </w:r>
          </w:p>
        </w:tc>
      </w:tr>
      <w:tr>
        <w:tc>
          <w:tcPr>
            <w:tcW w:w="567" w:type="dxa"/>
          </w:tcPr>
          <w:p>
            <w:pPr>
              <w:pStyle w:val="0"/>
              <w:jc w:val="center"/>
            </w:pPr>
            <w:r>
              <w:rPr>
                <w:sz w:val="20"/>
              </w:rPr>
              <w:t xml:space="preserve">3</w:t>
            </w:r>
          </w:p>
        </w:tc>
        <w:tc>
          <w:tcPr>
            <w:tcW w:w="1814" w:type="dxa"/>
          </w:tcPr>
          <w:p>
            <w:pPr>
              <w:pStyle w:val="0"/>
            </w:pPr>
            <w:r>
              <w:rPr>
                <w:sz w:val="20"/>
              </w:rPr>
              <w:t xml:space="preserve">Основное мероприятие (результат) 3</w:t>
            </w:r>
          </w:p>
          <w:p>
            <w:pPr>
              <w:pStyle w:val="0"/>
            </w:pPr>
            <w:r>
              <w:rPr>
                <w:sz w:val="20"/>
              </w:rPr>
              <w:t xml:space="preserve">"Оказана поддержка работников учреждений культуры и учащихся образовательных учреждений"</w:t>
            </w:r>
          </w:p>
        </w:tc>
        <w:tc>
          <w:tcPr>
            <w:tcW w:w="1587" w:type="dxa"/>
          </w:tcPr>
          <w:p>
            <w:pPr>
              <w:pStyle w:val="0"/>
            </w:pPr>
            <w:r>
              <w:rPr>
                <w:sz w:val="20"/>
              </w:rPr>
              <w:t xml:space="preserve">Управление культуры и искусства Липецкой области</w:t>
            </w:r>
          </w:p>
        </w:tc>
        <w:tc>
          <w:tcPr>
            <w:tcW w:w="2098" w:type="dxa"/>
          </w:tcPr>
          <w:p>
            <w:pPr>
              <w:pStyle w:val="0"/>
            </w:pPr>
            <w:r>
              <w:rPr>
                <w:sz w:val="20"/>
              </w:rPr>
              <w:t xml:space="preserve">Обеспечена выплата стипендий, премий и грантов в сфере культуры, а также материальная поддержка работников учреждений культуры и учащихся колледжей</w:t>
            </w:r>
          </w:p>
        </w:tc>
        <w:tc>
          <w:tcPr>
            <w:tcW w:w="737" w:type="dxa"/>
          </w:tcPr>
          <w:p>
            <w:pPr>
              <w:pStyle w:val="0"/>
            </w:pPr>
            <w:r>
              <w:rPr>
                <w:sz w:val="20"/>
              </w:rPr>
              <w:t xml:space="preserve">%</w:t>
            </w:r>
          </w:p>
        </w:tc>
        <w:tc>
          <w:tcPr>
            <w:tcW w:w="709" w:type="dxa"/>
          </w:tcPr>
          <w:p>
            <w:pPr>
              <w:pStyle w:val="0"/>
              <w:jc w:val="center"/>
            </w:pPr>
            <w:r>
              <w:rPr>
                <w:sz w:val="20"/>
              </w:rPr>
              <w:t xml:space="preserve">100</w:t>
            </w:r>
          </w:p>
        </w:tc>
        <w:tc>
          <w:tcPr>
            <w:tcW w:w="709"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комплекса процессных мероприятий</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78"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041"/>
        <w:gridCol w:w="1984"/>
        <w:gridCol w:w="1984"/>
        <w:gridCol w:w="1984"/>
        <w:gridCol w:w="1984"/>
        <w:gridCol w:w="1984"/>
        <w:gridCol w:w="1984"/>
        <w:gridCol w:w="2041"/>
      </w:tblGrid>
      <w:tr>
        <w:tc>
          <w:tcPr>
            <w:tcW w:w="2551"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15986"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tcW w:w="2041" w:type="dxa"/>
          </w:tcPr>
          <w:p>
            <w:pPr>
              <w:pStyle w:val="0"/>
              <w:jc w:val="center"/>
            </w:pPr>
            <w:r>
              <w:rPr>
                <w:sz w:val="20"/>
              </w:rPr>
              <w:t xml:space="preserve">2024</w:t>
            </w:r>
          </w:p>
        </w:tc>
        <w:tc>
          <w:tcPr>
            <w:tcW w:w="1984" w:type="dxa"/>
          </w:tcPr>
          <w:p>
            <w:pPr>
              <w:pStyle w:val="0"/>
              <w:jc w:val="center"/>
            </w:pPr>
            <w:r>
              <w:rPr>
                <w:sz w:val="20"/>
              </w:rPr>
              <w:t xml:space="preserve">2025</w:t>
            </w:r>
          </w:p>
        </w:tc>
        <w:tc>
          <w:tcPr>
            <w:tcW w:w="1984" w:type="dxa"/>
          </w:tcPr>
          <w:p>
            <w:pPr>
              <w:pStyle w:val="0"/>
              <w:jc w:val="center"/>
            </w:pPr>
            <w:r>
              <w:rPr>
                <w:sz w:val="20"/>
              </w:rPr>
              <w:t xml:space="preserve">2026</w:t>
            </w:r>
          </w:p>
        </w:tc>
        <w:tc>
          <w:tcPr>
            <w:tcW w:w="1984" w:type="dxa"/>
          </w:tcPr>
          <w:p>
            <w:pPr>
              <w:pStyle w:val="0"/>
              <w:jc w:val="center"/>
            </w:pPr>
            <w:r>
              <w:rPr>
                <w:sz w:val="20"/>
              </w:rPr>
              <w:t xml:space="preserve">2027</w:t>
            </w:r>
          </w:p>
        </w:tc>
        <w:tc>
          <w:tcPr>
            <w:tcW w:w="1984" w:type="dxa"/>
          </w:tcPr>
          <w:p>
            <w:pPr>
              <w:pStyle w:val="0"/>
              <w:jc w:val="center"/>
            </w:pPr>
            <w:r>
              <w:rPr>
                <w:sz w:val="20"/>
              </w:rPr>
              <w:t xml:space="preserve">2028</w:t>
            </w:r>
          </w:p>
        </w:tc>
        <w:tc>
          <w:tcPr>
            <w:tcW w:w="1984" w:type="dxa"/>
          </w:tcPr>
          <w:p>
            <w:pPr>
              <w:pStyle w:val="0"/>
              <w:jc w:val="center"/>
            </w:pPr>
            <w:r>
              <w:rPr>
                <w:sz w:val="20"/>
              </w:rPr>
              <w:t xml:space="preserve">2029</w:t>
            </w:r>
          </w:p>
        </w:tc>
        <w:tc>
          <w:tcPr>
            <w:tcW w:w="1984" w:type="dxa"/>
          </w:tcPr>
          <w:p>
            <w:pPr>
              <w:pStyle w:val="0"/>
              <w:jc w:val="center"/>
            </w:pPr>
            <w:r>
              <w:rPr>
                <w:sz w:val="20"/>
              </w:rPr>
              <w:t xml:space="preserve">2030</w:t>
            </w:r>
          </w:p>
        </w:tc>
        <w:tc>
          <w:tcPr>
            <w:tcW w:w="2041" w:type="dxa"/>
          </w:tcPr>
          <w:p>
            <w:pPr>
              <w:pStyle w:val="0"/>
              <w:jc w:val="center"/>
            </w:pPr>
            <w:r>
              <w:rPr>
                <w:sz w:val="20"/>
              </w:rPr>
              <w:t xml:space="preserve">Всего</w:t>
            </w:r>
          </w:p>
        </w:tc>
      </w:tr>
      <w:tr>
        <w:tc>
          <w:tcPr>
            <w:tcW w:w="2551" w:type="dxa"/>
          </w:tcPr>
          <w:p>
            <w:pPr>
              <w:pStyle w:val="0"/>
              <w:jc w:val="center"/>
            </w:pPr>
            <w:r>
              <w:rPr>
                <w:sz w:val="20"/>
              </w:rPr>
              <w:t xml:space="preserve">1</w:t>
            </w:r>
          </w:p>
        </w:tc>
        <w:tc>
          <w:tcPr>
            <w:tcW w:w="2041" w:type="dxa"/>
          </w:tcPr>
          <w:p>
            <w:pPr>
              <w:pStyle w:val="0"/>
              <w:jc w:val="center"/>
            </w:pPr>
            <w:r>
              <w:rPr>
                <w:sz w:val="20"/>
              </w:rPr>
              <w:t xml:space="preserve">2</w:t>
            </w:r>
          </w:p>
        </w:tc>
        <w:tc>
          <w:tcPr>
            <w:tcW w:w="1984" w:type="dxa"/>
          </w:tcPr>
          <w:p>
            <w:pPr>
              <w:pStyle w:val="0"/>
              <w:jc w:val="center"/>
            </w:pPr>
            <w:r>
              <w:rPr>
                <w:sz w:val="20"/>
              </w:rPr>
              <w:t xml:space="preserve">3</w:t>
            </w:r>
          </w:p>
        </w:tc>
        <w:tc>
          <w:tcPr>
            <w:tcW w:w="1984" w:type="dxa"/>
          </w:tcPr>
          <w:p>
            <w:pPr>
              <w:pStyle w:val="0"/>
              <w:jc w:val="center"/>
            </w:pPr>
            <w:r>
              <w:rPr>
                <w:sz w:val="20"/>
              </w:rPr>
              <w:t xml:space="preserve">4</w:t>
            </w:r>
          </w:p>
        </w:tc>
        <w:tc>
          <w:tcPr>
            <w:tcW w:w="1984" w:type="dxa"/>
          </w:tcPr>
          <w:p>
            <w:pPr>
              <w:pStyle w:val="0"/>
              <w:jc w:val="center"/>
            </w:pPr>
            <w:r>
              <w:rPr>
                <w:sz w:val="20"/>
              </w:rPr>
              <w:t xml:space="preserve">5</w:t>
            </w:r>
          </w:p>
        </w:tc>
        <w:tc>
          <w:tcPr>
            <w:tcW w:w="1984" w:type="dxa"/>
          </w:tcPr>
          <w:p>
            <w:pPr>
              <w:pStyle w:val="0"/>
              <w:jc w:val="center"/>
            </w:pPr>
            <w:r>
              <w:rPr>
                <w:sz w:val="20"/>
              </w:rPr>
              <w:t xml:space="preserve">6</w:t>
            </w:r>
          </w:p>
        </w:tc>
        <w:tc>
          <w:tcPr>
            <w:tcW w:w="1984" w:type="dxa"/>
          </w:tcPr>
          <w:p>
            <w:pPr>
              <w:pStyle w:val="0"/>
              <w:jc w:val="center"/>
            </w:pPr>
            <w:r>
              <w:rPr>
                <w:sz w:val="20"/>
              </w:rPr>
              <w:t xml:space="preserve">7</w:t>
            </w:r>
          </w:p>
        </w:tc>
        <w:tc>
          <w:tcPr>
            <w:tcW w:w="1984" w:type="dxa"/>
          </w:tcPr>
          <w:p>
            <w:pPr>
              <w:pStyle w:val="0"/>
              <w:jc w:val="center"/>
            </w:pPr>
            <w:r>
              <w:rPr>
                <w:sz w:val="20"/>
              </w:rPr>
              <w:t xml:space="preserve">8</w:t>
            </w:r>
          </w:p>
        </w:tc>
        <w:tc>
          <w:tcPr>
            <w:tcW w:w="2041" w:type="dxa"/>
          </w:tcPr>
          <w:p>
            <w:pPr>
              <w:pStyle w:val="0"/>
              <w:jc w:val="center"/>
            </w:pPr>
            <w:r>
              <w:rPr>
                <w:sz w:val="20"/>
              </w:rPr>
              <w:t xml:space="preserve">9</w:t>
            </w:r>
          </w:p>
        </w:tc>
      </w:tr>
      <w:tr>
        <w:tc>
          <w:tcPr>
            <w:tcW w:w="2551" w:type="dxa"/>
          </w:tcPr>
          <w:p>
            <w:pPr>
              <w:pStyle w:val="0"/>
            </w:pPr>
            <w:r>
              <w:rPr>
                <w:sz w:val="20"/>
              </w:rPr>
              <w:t xml:space="preserve">Комплекс процессных мероприятий "Развитие культуры в Липецкой области" (всего), в том числе:</w:t>
            </w:r>
          </w:p>
        </w:tc>
        <w:tc>
          <w:tcPr>
            <w:tcW w:w="2041" w:type="dxa"/>
          </w:tcPr>
          <w:p>
            <w:pPr>
              <w:pStyle w:val="0"/>
              <w:jc w:val="center"/>
            </w:pPr>
            <w:r>
              <w:rPr>
                <w:sz w:val="20"/>
              </w:rPr>
              <w:t xml:space="preserve">1 427 592 184,52</w:t>
            </w:r>
          </w:p>
        </w:tc>
        <w:tc>
          <w:tcPr>
            <w:tcW w:w="1984" w:type="dxa"/>
          </w:tcPr>
          <w:p>
            <w:pPr>
              <w:pStyle w:val="0"/>
              <w:jc w:val="center"/>
            </w:pPr>
            <w:r>
              <w:rPr>
                <w:sz w:val="20"/>
              </w:rPr>
              <w:t xml:space="preserve">1 286 699 816,03</w:t>
            </w:r>
          </w:p>
        </w:tc>
        <w:tc>
          <w:tcPr>
            <w:tcW w:w="1984" w:type="dxa"/>
          </w:tcPr>
          <w:p>
            <w:pPr>
              <w:pStyle w:val="0"/>
              <w:jc w:val="center"/>
            </w:pPr>
            <w:r>
              <w:rPr>
                <w:sz w:val="20"/>
              </w:rPr>
              <w:t xml:space="preserve">1 282 918 653,09</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2041" w:type="dxa"/>
          </w:tcPr>
          <w:p>
            <w:pPr>
              <w:pStyle w:val="0"/>
              <w:jc w:val="center"/>
            </w:pPr>
            <w:r>
              <w:rPr>
                <w:sz w:val="20"/>
              </w:rPr>
              <w:t xml:space="preserve">9 029 942 385,64</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1 426 859 851,02</w:t>
            </w:r>
          </w:p>
        </w:tc>
        <w:tc>
          <w:tcPr>
            <w:tcW w:w="1984" w:type="dxa"/>
          </w:tcPr>
          <w:p>
            <w:pPr>
              <w:pStyle w:val="0"/>
              <w:jc w:val="center"/>
            </w:pPr>
            <w:r>
              <w:rPr>
                <w:sz w:val="20"/>
              </w:rPr>
              <w:t xml:space="preserve">1 286 175 770,33</w:t>
            </w:r>
          </w:p>
        </w:tc>
        <w:tc>
          <w:tcPr>
            <w:tcW w:w="1984" w:type="dxa"/>
          </w:tcPr>
          <w:p>
            <w:pPr>
              <w:pStyle w:val="0"/>
              <w:jc w:val="center"/>
            </w:pPr>
            <w:r>
              <w:rPr>
                <w:sz w:val="20"/>
              </w:rPr>
              <w:t xml:space="preserve">1 282 433 539,06</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1984" w:type="dxa"/>
          </w:tcPr>
          <w:p>
            <w:pPr>
              <w:pStyle w:val="0"/>
              <w:jc w:val="center"/>
            </w:pPr>
            <w:r>
              <w:rPr>
                <w:sz w:val="20"/>
              </w:rPr>
              <w:t xml:space="preserve">1 258 182 933,00</w:t>
            </w:r>
          </w:p>
        </w:tc>
        <w:tc>
          <w:tcPr>
            <w:tcW w:w="2041" w:type="dxa"/>
          </w:tcPr>
          <w:p>
            <w:pPr>
              <w:pStyle w:val="0"/>
              <w:jc w:val="center"/>
            </w:pPr>
            <w:r>
              <w:rPr>
                <w:sz w:val="20"/>
              </w:rPr>
              <w:t xml:space="preserve">9 028 200 892,41</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12 819 300,00</w:t>
            </w:r>
          </w:p>
        </w:tc>
        <w:tc>
          <w:tcPr>
            <w:tcW w:w="1984" w:type="dxa"/>
          </w:tcPr>
          <w:p>
            <w:pPr>
              <w:pStyle w:val="0"/>
              <w:jc w:val="center"/>
            </w:pPr>
            <w:r>
              <w:rPr>
                <w:sz w:val="20"/>
              </w:rPr>
              <w:t xml:space="preserve">10 630 725,00</w:t>
            </w:r>
          </w:p>
        </w:tc>
        <w:tc>
          <w:tcPr>
            <w:tcW w:w="1984" w:type="dxa"/>
          </w:tcPr>
          <w:p>
            <w:pPr>
              <w:pStyle w:val="0"/>
              <w:jc w:val="center"/>
            </w:pPr>
            <w:r>
              <w:rPr>
                <w:sz w:val="20"/>
              </w:rPr>
              <w:t xml:space="preserve">10 273 678,79</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jc w:val="center"/>
            </w:pPr>
            <w:r>
              <w:rPr>
                <w:sz w:val="20"/>
              </w:rPr>
              <w:t xml:space="preserve">33 723 703,79</w:t>
            </w:r>
          </w:p>
        </w:tc>
      </w:tr>
      <w:tr>
        <w:tc>
          <w:tcPr>
            <w:tcW w:w="2551" w:type="dxa"/>
          </w:tcPr>
          <w:p>
            <w:pPr>
              <w:pStyle w:val="0"/>
            </w:pPr>
            <w:r>
              <w:rPr>
                <w:sz w:val="20"/>
              </w:rPr>
              <w:t xml:space="preserve">Консолидированные бюджеты муниципальных образований</w:t>
            </w:r>
          </w:p>
        </w:tc>
        <w:tc>
          <w:tcPr>
            <w:tcW w:w="2041" w:type="dxa"/>
          </w:tcPr>
          <w:p>
            <w:pPr>
              <w:pStyle w:val="0"/>
              <w:jc w:val="center"/>
            </w:pPr>
            <w:r>
              <w:rPr>
                <w:sz w:val="20"/>
              </w:rPr>
              <w:t xml:space="preserve">732 333,50</w:t>
            </w:r>
          </w:p>
        </w:tc>
        <w:tc>
          <w:tcPr>
            <w:tcW w:w="1984" w:type="dxa"/>
          </w:tcPr>
          <w:p>
            <w:pPr>
              <w:pStyle w:val="0"/>
              <w:jc w:val="center"/>
            </w:pPr>
            <w:r>
              <w:rPr>
                <w:sz w:val="20"/>
              </w:rPr>
              <w:t xml:space="preserve">524 045,70</w:t>
            </w:r>
          </w:p>
        </w:tc>
        <w:tc>
          <w:tcPr>
            <w:tcW w:w="1984" w:type="dxa"/>
          </w:tcPr>
          <w:p>
            <w:pPr>
              <w:pStyle w:val="0"/>
              <w:jc w:val="center"/>
            </w:pPr>
            <w:r>
              <w:rPr>
                <w:sz w:val="20"/>
              </w:rPr>
              <w:t xml:space="preserve">485 114,03</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jc w:val="center"/>
            </w:pPr>
            <w:r>
              <w:rPr>
                <w:sz w:val="20"/>
              </w:rPr>
              <w:t xml:space="preserve">1 741 493,23</w:t>
            </w:r>
          </w:p>
        </w:tc>
      </w:tr>
      <w:tr>
        <w:tc>
          <w:tcPr>
            <w:tcW w:w="2551" w:type="dxa"/>
          </w:tcPr>
          <w:p>
            <w:pPr>
              <w:pStyle w:val="0"/>
            </w:pPr>
            <w:r>
              <w:rPr>
                <w:sz w:val="20"/>
              </w:rPr>
              <w:t xml:space="preserve">Основное мероприятие (результат) 1 "Созданы условия для сохранения и развития детских школ искусств и средних специальных учебных заведений", всего, в том числе:</w:t>
            </w:r>
          </w:p>
        </w:tc>
        <w:tc>
          <w:tcPr>
            <w:tcW w:w="2041" w:type="dxa"/>
          </w:tcPr>
          <w:p>
            <w:pPr>
              <w:pStyle w:val="0"/>
              <w:jc w:val="center"/>
            </w:pPr>
            <w:r>
              <w:rPr>
                <w:sz w:val="20"/>
              </w:rPr>
              <w:t xml:space="preserve">345 333 127,87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2041" w:type="dxa"/>
          </w:tcPr>
          <w:p>
            <w:pPr>
              <w:pStyle w:val="0"/>
              <w:jc w:val="center"/>
            </w:pPr>
            <w:r>
              <w:rPr>
                <w:sz w:val="20"/>
              </w:rPr>
              <w:t xml:space="preserve">2 152 650 715,09</w:t>
            </w:r>
          </w:p>
        </w:tc>
      </w:tr>
      <w:tr>
        <w:tc>
          <w:tcPr>
            <w:tcW w:w="2551" w:type="dxa"/>
          </w:tcPr>
          <w:p>
            <w:pPr>
              <w:pStyle w:val="0"/>
            </w:pPr>
            <w:r>
              <w:rPr>
                <w:sz w:val="20"/>
              </w:rPr>
              <w:t xml:space="preserve">Региональный бюджет (всего)</w:t>
            </w:r>
          </w:p>
        </w:tc>
        <w:tc>
          <w:tcPr>
            <w:tcW w:w="2041" w:type="dxa"/>
          </w:tcPr>
          <w:p>
            <w:pPr>
              <w:pStyle w:val="0"/>
              <w:jc w:val="center"/>
            </w:pPr>
            <w:r>
              <w:rPr>
                <w:sz w:val="20"/>
              </w:rPr>
              <w:t xml:space="preserve">345 333 127,87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1984" w:type="dxa"/>
          </w:tcPr>
          <w:p>
            <w:pPr>
              <w:pStyle w:val="0"/>
              <w:jc w:val="center"/>
            </w:pPr>
            <w:r>
              <w:rPr>
                <w:sz w:val="20"/>
              </w:rPr>
              <w:t xml:space="preserve">301 219 597,87</w:t>
            </w:r>
          </w:p>
        </w:tc>
        <w:tc>
          <w:tcPr>
            <w:tcW w:w="2041" w:type="dxa"/>
          </w:tcPr>
          <w:p>
            <w:pPr>
              <w:pStyle w:val="0"/>
              <w:jc w:val="center"/>
            </w:pPr>
            <w:r>
              <w:rPr>
                <w:sz w:val="20"/>
              </w:rPr>
              <w:t xml:space="preserve">2 152 650 715,09</w:t>
            </w:r>
          </w:p>
        </w:tc>
      </w:tr>
      <w:tr>
        <w:tc>
          <w:tcPr>
            <w:tcW w:w="2551" w:type="dxa"/>
          </w:tcPr>
          <w:p>
            <w:pPr>
              <w:pStyle w:val="0"/>
            </w:pPr>
            <w:r>
              <w:rPr>
                <w:sz w:val="20"/>
              </w:rPr>
              <w:t xml:space="preserve">Основное мероприятие (результат) 2 "Реализованы меры по развитию сферы культуры в Липецкой области", всего, в том числе:</w:t>
            </w:r>
          </w:p>
        </w:tc>
        <w:tc>
          <w:tcPr>
            <w:tcW w:w="2041" w:type="dxa"/>
          </w:tcPr>
          <w:p>
            <w:pPr>
              <w:pStyle w:val="0"/>
              <w:jc w:val="center"/>
            </w:pPr>
            <w:r>
              <w:rPr>
                <w:sz w:val="20"/>
              </w:rPr>
              <w:t xml:space="preserve">1 050 343 573,65</w:t>
            </w:r>
          </w:p>
        </w:tc>
        <w:tc>
          <w:tcPr>
            <w:tcW w:w="1984" w:type="dxa"/>
          </w:tcPr>
          <w:p>
            <w:pPr>
              <w:pStyle w:val="0"/>
              <w:jc w:val="center"/>
            </w:pPr>
            <w:r>
              <w:rPr>
                <w:sz w:val="20"/>
              </w:rPr>
              <w:t xml:space="preserve">953 564 735,16</w:t>
            </w:r>
          </w:p>
        </w:tc>
        <w:tc>
          <w:tcPr>
            <w:tcW w:w="1984" w:type="dxa"/>
          </w:tcPr>
          <w:p>
            <w:pPr>
              <w:pStyle w:val="0"/>
              <w:jc w:val="center"/>
            </w:pPr>
            <w:r>
              <w:rPr>
                <w:sz w:val="20"/>
              </w:rPr>
              <w:t xml:space="preserve">949 783 572,22</w:t>
            </w:r>
          </w:p>
        </w:tc>
        <w:tc>
          <w:tcPr>
            <w:tcW w:w="1984" w:type="dxa"/>
          </w:tcPr>
          <w:p>
            <w:pPr>
              <w:pStyle w:val="0"/>
              <w:jc w:val="center"/>
            </w:pPr>
            <w:r>
              <w:rPr>
                <w:sz w:val="20"/>
              </w:rPr>
              <w:t xml:space="preserve">925 047 852,13</w:t>
            </w:r>
          </w:p>
        </w:tc>
        <w:tc>
          <w:tcPr>
            <w:tcW w:w="1984" w:type="dxa"/>
          </w:tcPr>
          <w:p>
            <w:pPr>
              <w:pStyle w:val="0"/>
              <w:jc w:val="center"/>
            </w:pPr>
            <w:r>
              <w:rPr>
                <w:sz w:val="20"/>
              </w:rPr>
              <w:t xml:space="preserve">925 047 852,13</w:t>
            </w:r>
          </w:p>
        </w:tc>
        <w:tc>
          <w:tcPr>
            <w:tcW w:w="1984" w:type="dxa"/>
          </w:tcPr>
          <w:p>
            <w:pPr>
              <w:pStyle w:val="0"/>
              <w:jc w:val="center"/>
            </w:pPr>
            <w:r>
              <w:rPr>
                <w:sz w:val="20"/>
              </w:rPr>
              <w:t xml:space="preserve">925 047 852,13</w:t>
            </w:r>
          </w:p>
        </w:tc>
        <w:tc>
          <w:tcPr>
            <w:tcW w:w="1984" w:type="dxa"/>
          </w:tcPr>
          <w:p>
            <w:pPr>
              <w:pStyle w:val="0"/>
              <w:jc w:val="center"/>
            </w:pPr>
            <w:r>
              <w:rPr>
                <w:sz w:val="20"/>
              </w:rPr>
              <w:t xml:space="preserve">925 047 852,13</w:t>
            </w:r>
          </w:p>
        </w:tc>
        <w:tc>
          <w:tcPr>
            <w:tcW w:w="2041" w:type="dxa"/>
          </w:tcPr>
          <w:p>
            <w:pPr>
              <w:pStyle w:val="0"/>
              <w:jc w:val="center"/>
            </w:pPr>
            <w:r>
              <w:rPr>
                <w:sz w:val="20"/>
              </w:rPr>
              <w:t xml:space="preserve">6 653 883 289,55</w:t>
            </w:r>
          </w:p>
        </w:tc>
      </w:tr>
      <w:tr>
        <w:tc>
          <w:tcPr>
            <w:tcW w:w="2551" w:type="dxa"/>
          </w:tcPr>
          <w:p>
            <w:pPr>
              <w:pStyle w:val="0"/>
            </w:pPr>
            <w:r>
              <w:rPr>
                <w:sz w:val="20"/>
              </w:rPr>
              <w:t xml:space="preserve">Региональный бюджет (всего), из них:</w:t>
            </w:r>
          </w:p>
        </w:tc>
        <w:tc>
          <w:tcPr>
            <w:tcW w:w="2041" w:type="dxa"/>
          </w:tcPr>
          <w:p>
            <w:pPr>
              <w:pStyle w:val="0"/>
              <w:jc w:val="center"/>
            </w:pPr>
            <w:r>
              <w:rPr>
                <w:sz w:val="20"/>
              </w:rPr>
              <w:t xml:space="preserve">1 049 611 240,15</w:t>
            </w:r>
          </w:p>
        </w:tc>
        <w:tc>
          <w:tcPr>
            <w:tcW w:w="1984" w:type="dxa"/>
          </w:tcPr>
          <w:p>
            <w:pPr>
              <w:pStyle w:val="0"/>
              <w:jc w:val="center"/>
            </w:pPr>
            <w:r>
              <w:rPr>
                <w:sz w:val="20"/>
              </w:rPr>
              <w:t xml:space="preserve">953 040 689,46</w:t>
            </w:r>
          </w:p>
        </w:tc>
        <w:tc>
          <w:tcPr>
            <w:tcW w:w="1984" w:type="dxa"/>
          </w:tcPr>
          <w:p>
            <w:pPr>
              <w:pStyle w:val="0"/>
              <w:jc w:val="center"/>
            </w:pPr>
            <w:r>
              <w:rPr>
                <w:sz w:val="20"/>
              </w:rPr>
              <w:t xml:space="preserve">949 298 458,19</w:t>
            </w:r>
          </w:p>
        </w:tc>
        <w:tc>
          <w:tcPr>
            <w:tcW w:w="1984" w:type="dxa"/>
          </w:tcPr>
          <w:p>
            <w:pPr>
              <w:pStyle w:val="0"/>
              <w:jc w:val="center"/>
            </w:pPr>
            <w:r>
              <w:rPr>
                <w:sz w:val="20"/>
              </w:rPr>
              <w:t xml:space="preserve">925 047 852,13</w:t>
            </w:r>
          </w:p>
        </w:tc>
        <w:tc>
          <w:tcPr>
            <w:tcW w:w="1984" w:type="dxa"/>
          </w:tcPr>
          <w:p>
            <w:pPr>
              <w:pStyle w:val="0"/>
              <w:jc w:val="center"/>
            </w:pPr>
            <w:r>
              <w:rPr>
                <w:sz w:val="20"/>
              </w:rPr>
              <w:t xml:space="preserve">925 047 852,13</w:t>
            </w:r>
          </w:p>
        </w:tc>
        <w:tc>
          <w:tcPr>
            <w:tcW w:w="1984" w:type="dxa"/>
          </w:tcPr>
          <w:p>
            <w:pPr>
              <w:pStyle w:val="0"/>
              <w:jc w:val="center"/>
            </w:pPr>
            <w:r>
              <w:rPr>
                <w:sz w:val="20"/>
              </w:rPr>
              <w:t xml:space="preserve">925 047 852,13</w:t>
            </w:r>
          </w:p>
        </w:tc>
        <w:tc>
          <w:tcPr>
            <w:tcW w:w="1984" w:type="dxa"/>
          </w:tcPr>
          <w:p>
            <w:pPr>
              <w:pStyle w:val="0"/>
              <w:jc w:val="center"/>
            </w:pPr>
            <w:r>
              <w:rPr>
                <w:sz w:val="20"/>
              </w:rPr>
              <w:t xml:space="preserve">925 047 852,13</w:t>
            </w:r>
          </w:p>
        </w:tc>
        <w:tc>
          <w:tcPr>
            <w:tcW w:w="2041" w:type="dxa"/>
          </w:tcPr>
          <w:p>
            <w:pPr>
              <w:pStyle w:val="0"/>
              <w:jc w:val="center"/>
            </w:pPr>
            <w:r>
              <w:rPr>
                <w:sz w:val="20"/>
              </w:rPr>
              <w:t xml:space="preserve">6 652 141 796,32</w:t>
            </w:r>
          </w:p>
        </w:tc>
      </w:tr>
      <w:tr>
        <w:tc>
          <w:tcPr>
            <w:tcW w:w="2551" w:type="dxa"/>
          </w:tcPr>
          <w:p>
            <w:pPr>
              <w:pStyle w:val="0"/>
              <w:ind w:left="283"/>
            </w:pPr>
            <w:r>
              <w:rPr>
                <w:sz w:val="20"/>
              </w:rPr>
              <w:t xml:space="preserve">федеральные средства, поступившие в региональный бюджет</w:t>
            </w:r>
          </w:p>
        </w:tc>
        <w:tc>
          <w:tcPr>
            <w:tcW w:w="2041" w:type="dxa"/>
          </w:tcPr>
          <w:p>
            <w:pPr>
              <w:pStyle w:val="0"/>
              <w:jc w:val="center"/>
            </w:pPr>
            <w:r>
              <w:rPr>
                <w:sz w:val="20"/>
              </w:rPr>
              <w:t xml:space="preserve">12 819 300,00</w:t>
            </w:r>
          </w:p>
        </w:tc>
        <w:tc>
          <w:tcPr>
            <w:tcW w:w="1984" w:type="dxa"/>
          </w:tcPr>
          <w:p>
            <w:pPr>
              <w:pStyle w:val="0"/>
              <w:jc w:val="center"/>
            </w:pPr>
            <w:r>
              <w:rPr>
                <w:sz w:val="20"/>
              </w:rPr>
              <w:t xml:space="preserve">10 630 725,00</w:t>
            </w:r>
          </w:p>
        </w:tc>
        <w:tc>
          <w:tcPr>
            <w:tcW w:w="1984" w:type="dxa"/>
          </w:tcPr>
          <w:p>
            <w:pPr>
              <w:pStyle w:val="0"/>
              <w:jc w:val="center"/>
            </w:pPr>
            <w:r>
              <w:rPr>
                <w:sz w:val="20"/>
              </w:rPr>
              <w:t xml:space="preserve">10 273 678,79</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jc w:val="center"/>
            </w:pPr>
            <w:r>
              <w:rPr>
                <w:sz w:val="20"/>
              </w:rPr>
              <w:t xml:space="preserve">33 723 703,79</w:t>
            </w:r>
          </w:p>
        </w:tc>
      </w:tr>
      <w:tr>
        <w:tc>
          <w:tcPr>
            <w:tcW w:w="2551" w:type="dxa"/>
          </w:tcPr>
          <w:p>
            <w:pPr>
              <w:pStyle w:val="0"/>
            </w:pPr>
            <w:r>
              <w:rPr>
                <w:sz w:val="20"/>
              </w:rPr>
              <w:t xml:space="preserve">Консолидированные бюджеты муниципальных образований</w:t>
            </w:r>
          </w:p>
        </w:tc>
        <w:tc>
          <w:tcPr>
            <w:tcW w:w="2041" w:type="dxa"/>
          </w:tcPr>
          <w:p>
            <w:pPr>
              <w:pStyle w:val="0"/>
              <w:jc w:val="center"/>
            </w:pPr>
            <w:r>
              <w:rPr>
                <w:sz w:val="20"/>
              </w:rPr>
              <w:t xml:space="preserve">732 333,50</w:t>
            </w:r>
          </w:p>
        </w:tc>
        <w:tc>
          <w:tcPr>
            <w:tcW w:w="1984" w:type="dxa"/>
          </w:tcPr>
          <w:p>
            <w:pPr>
              <w:pStyle w:val="0"/>
              <w:jc w:val="center"/>
            </w:pPr>
            <w:r>
              <w:rPr>
                <w:sz w:val="20"/>
              </w:rPr>
              <w:t xml:space="preserve">524 045,70</w:t>
            </w:r>
          </w:p>
        </w:tc>
        <w:tc>
          <w:tcPr>
            <w:tcW w:w="1984" w:type="dxa"/>
          </w:tcPr>
          <w:p>
            <w:pPr>
              <w:pStyle w:val="0"/>
              <w:jc w:val="center"/>
            </w:pPr>
            <w:r>
              <w:rPr>
                <w:sz w:val="20"/>
              </w:rPr>
              <w:t xml:space="preserve">485 114,03</w:t>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jc w:val="center"/>
            </w:pPr>
            <w:r>
              <w:rPr>
                <w:sz w:val="20"/>
              </w:rPr>
              <w:t xml:space="preserve">1 741 493,23</w:t>
            </w:r>
          </w:p>
        </w:tc>
      </w:tr>
      <w:tr>
        <w:tc>
          <w:tcPr>
            <w:tcW w:w="2551" w:type="dxa"/>
          </w:tcPr>
          <w:p>
            <w:pPr>
              <w:pStyle w:val="0"/>
            </w:pPr>
            <w:r>
              <w:rPr>
                <w:sz w:val="20"/>
              </w:rPr>
              <w:t xml:space="preserve">Основное мероприятие (результат) 3 "Оказана поддержка работников учреждений культуры и учащихся образовательных учреждений", всего, в том числе:</w:t>
            </w:r>
          </w:p>
        </w:tc>
        <w:tc>
          <w:tcPr>
            <w:tcW w:w="2041"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2041" w:type="dxa"/>
          </w:tcPr>
          <w:p>
            <w:pPr>
              <w:pStyle w:val="0"/>
              <w:jc w:val="center"/>
            </w:pPr>
            <w:r>
              <w:rPr>
                <w:sz w:val="20"/>
              </w:rPr>
              <w:t xml:space="preserve">223 408 381,00</w:t>
            </w:r>
          </w:p>
        </w:tc>
      </w:tr>
      <w:tr>
        <w:tc>
          <w:tcPr>
            <w:tcW w:w="2551" w:type="dxa"/>
          </w:tcPr>
          <w:p>
            <w:pPr>
              <w:pStyle w:val="0"/>
            </w:pPr>
            <w:r>
              <w:rPr>
                <w:sz w:val="20"/>
              </w:rPr>
              <w:t xml:space="preserve">Региональный бюджет (всего)</w:t>
            </w:r>
          </w:p>
        </w:tc>
        <w:tc>
          <w:tcPr>
            <w:tcW w:w="2041"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1984" w:type="dxa"/>
          </w:tcPr>
          <w:p>
            <w:pPr>
              <w:pStyle w:val="0"/>
              <w:jc w:val="center"/>
            </w:pPr>
            <w:r>
              <w:rPr>
                <w:sz w:val="20"/>
              </w:rPr>
              <w:t xml:space="preserve">31 915 483,00</w:t>
            </w:r>
          </w:p>
        </w:tc>
        <w:tc>
          <w:tcPr>
            <w:tcW w:w="2041" w:type="dxa"/>
          </w:tcPr>
          <w:p>
            <w:pPr>
              <w:pStyle w:val="0"/>
              <w:jc w:val="center"/>
            </w:pPr>
            <w:r>
              <w:rPr>
                <w:sz w:val="20"/>
              </w:rPr>
              <w:t xml:space="preserve">223 408 381,00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Методики расчетов показателей комплекса процессных</w:t>
      </w:r>
    </w:p>
    <w:p>
      <w:pPr>
        <w:pStyle w:val="2"/>
        <w:jc w:val="center"/>
      </w:pPr>
      <w:r>
        <w:rPr>
          <w:sz w:val="20"/>
        </w:rPr>
        <w:t xml:space="preserve">мероприятий, значения которых не утверждены методиками</w:t>
      </w:r>
    </w:p>
    <w:p>
      <w:pPr>
        <w:pStyle w:val="2"/>
        <w:jc w:val="center"/>
      </w:pPr>
      <w:r>
        <w:rPr>
          <w:sz w:val="20"/>
        </w:rPr>
        <w:t xml:space="preserve">международных организаций, а также не определяются на основе</w:t>
      </w:r>
    </w:p>
    <w:p>
      <w:pPr>
        <w:pStyle w:val="2"/>
        <w:jc w:val="center"/>
      </w:pPr>
      <w:r>
        <w:rPr>
          <w:sz w:val="20"/>
        </w:rPr>
        <w:t xml:space="preserve">данных государственного (федерального) статистического</w:t>
      </w:r>
    </w:p>
    <w:p>
      <w:pPr>
        <w:pStyle w:val="2"/>
        <w:jc w:val="center"/>
      </w:pPr>
      <w:r>
        <w:rPr>
          <w:sz w:val="20"/>
        </w:rPr>
        <w:t xml:space="preserve">наблюдения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794"/>
        <w:gridCol w:w="2494"/>
        <w:gridCol w:w="1928"/>
        <w:gridCol w:w="1587"/>
      </w:tblGrid>
      <w:tr>
        <w:tc>
          <w:tcPr>
            <w:tcW w:w="567" w:type="dxa"/>
          </w:tcPr>
          <w:p>
            <w:pPr>
              <w:pStyle w:val="0"/>
              <w:jc w:val="center"/>
            </w:pPr>
            <w:r>
              <w:rPr>
                <w:sz w:val="20"/>
              </w:rPr>
              <w:t xml:space="preserve">N п/п</w:t>
            </w:r>
          </w:p>
        </w:tc>
        <w:tc>
          <w:tcPr>
            <w:tcW w:w="2324" w:type="dxa"/>
          </w:tcPr>
          <w:p>
            <w:pPr>
              <w:pStyle w:val="0"/>
              <w:jc w:val="center"/>
            </w:pPr>
            <w:r>
              <w:rPr>
                <w:sz w:val="20"/>
              </w:rPr>
              <w:t xml:space="preserve">Наименование показателя</w:t>
            </w:r>
          </w:p>
        </w:tc>
        <w:tc>
          <w:tcPr>
            <w:tcW w:w="794" w:type="dxa"/>
          </w:tcPr>
          <w:p>
            <w:pPr>
              <w:pStyle w:val="0"/>
              <w:jc w:val="center"/>
            </w:pPr>
            <w:r>
              <w:rPr>
                <w:sz w:val="20"/>
              </w:rPr>
              <w:t xml:space="preserve">Единица измерения</w:t>
            </w:r>
          </w:p>
        </w:tc>
        <w:tc>
          <w:tcPr>
            <w:tcW w:w="2494" w:type="dxa"/>
          </w:tcPr>
          <w:p>
            <w:pPr>
              <w:pStyle w:val="0"/>
              <w:jc w:val="center"/>
            </w:pPr>
            <w:r>
              <w:rPr>
                <w:sz w:val="20"/>
              </w:rPr>
              <w:t xml:space="preserve">Методика расчета</w:t>
            </w:r>
          </w:p>
        </w:tc>
        <w:tc>
          <w:tcPr>
            <w:tcW w:w="1928" w:type="dxa"/>
          </w:tcPr>
          <w:p>
            <w:pPr>
              <w:pStyle w:val="0"/>
              <w:jc w:val="center"/>
            </w:pPr>
            <w:r>
              <w:rPr>
                <w:sz w:val="20"/>
              </w:rPr>
              <w:t xml:space="preserve">Источник определения значения</w:t>
            </w:r>
          </w:p>
        </w:tc>
        <w:tc>
          <w:tcPr>
            <w:tcW w:w="1587" w:type="dxa"/>
          </w:tcPr>
          <w:p>
            <w:pPr>
              <w:pStyle w:val="0"/>
              <w:jc w:val="center"/>
            </w:pPr>
            <w:r>
              <w:rPr>
                <w:sz w:val="20"/>
              </w:rPr>
              <w:t xml:space="preserve">Срок представления годовой отчетной информации</w:t>
            </w: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794" w:type="dxa"/>
          </w:tcPr>
          <w:p>
            <w:pPr>
              <w:pStyle w:val="0"/>
              <w:jc w:val="center"/>
            </w:pPr>
            <w:r>
              <w:rPr>
                <w:sz w:val="20"/>
              </w:rPr>
              <w:t xml:space="preserve">3</w:t>
            </w:r>
          </w:p>
        </w:tc>
        <w:tc>
          <w:tcPr>
            <w:tcW w:w="2494" w:type="dxa"/>
          </w:tcPr>
          <w:p>
            <w:pPr>
              <w:pStyle w:val="0"/>
              <w:jc w:val="center"/>
            </w:pPr>
            <w:r>
              <w:rPr>
                <w:sz w:val="20"/>
              </w:rPr>
              <w:t xml:space="preserve">4</w:t>
            </w:r>
          </w:p>
        </w:tc>
        <w:tc>
          <w:tcPr>
            <w:tcW w:w="1928" w:type="dxa"/>
          </w:tcPr>
          <w:p>
            <w:pPr>
              <w:pStyle w:val="0"/>
              <w:jc w:val="center"/>
            </w:pPr>
            <w:r>
              <w:rPr>
                <w:sz w:val="20"/>
              </w:rPr>
              <w:t xml:space="preserve">5</w:t>
            </w:r>
          </w:p>
        </w:tc>
        <w:tc>
          <w:tcPr>
            <w:tcW w:w="1587" w:type="dxa"/>
          </w:tcPr>
          <w:p>
            <w:pPr>
              <w:pStyle w:val="0"/>
              <w:jc w:val="center"/>
            </w:pPr>
            <w:r>
              <w:rPr>
                <w:sz w:val="20"/>
              </w:rPr>
              <w:t xml:space="preserve">6</w:t>
            </w:r>
          </w:p>
        </w:tc>
      </w:tr>
      <w:tr>
        <w:tc>
          <w:tcPr>
            <w:tcW w:w="567" w:type="dxa"/>
          </w:tcPr>
          <w:p>
            <w:pPr>
              <w:pStyle w:val="0"/>
              <w:jc w:val="center"/>
            </w:pPr>
            <w:r>
              <w:rPr>
                <w:sz w:val="20"/>
              </w:rPr>
              <w:t xml:space="preserve">1</w:t>
            </w:r>
          </w:p>
        </w:tc>
        <w:tc>
          <w:tcPr>
            <w:tcW w:w="2324" w:type="dxa"/>
          </w:tcPr>
          <w:p>
            <w:pPr>
              <w:pStyle w:val="0"/>
            </w:pPr>
            <w:r>
              <w:rPr>
                <w:sz w:val="20"/>
              </w:rPr>
              <w:t xml:space="preserve">Показатель 1 Задачи 1</w:t>
            </w:r>
          </w:p>
          <w:p>
            <w:pPr>
              <w:pStyle w:val="0"/>
            </w:pPr>
            <w:r>
              <w:rPr>
                <w:sz w:val="20"/>
              </w:rPr>
              <w:t xml:space="preserve">"Численность обучающихся в детских школах искусств"</w:t>
            </w:r>
          </w:p>
        </w:tc>
        <w:tc>
          <w:tcPr>
            <w:tcW w:w="794" w:type="dxa"/>
          </w:tcPr>
          <w:p>
            <w:pPr>
              <w:pStyle w:val="0"/>
            </w:pPr>
            <w:r>
              <w:rPr>
                <w:sz w:val="20"/>
              </w:rPr>
              <w:t xml:space="preserve">Тыс. чел.</w:t>
            </w:r>
          </w:p>
        </w:tc>
        <w:tc>
          <w:tcPr>
            <w:tcW w:w="2494" w:type="dxa"/>
          </w:tcPr>
          <w:p>
            <w:pPr>
              <w:pStyle w:val="0"/>
            </w:pPr>
            <w:r>
              <w:rPr>
                <w:sz w:val="20"/>
              </w:rPr>
              <w:t xml:space="preserve">Число обучающихся в детских школах искусств Липецкой области на 31 декабря года предоставления отчетности</w:t>
            </w:r>
          </w:p>
        </w:tc>
        <w:tc>
          <w:tcPr>
            <w:tcW w:w="1928" w:type="dxa"/>
          </w:tcPr>
          <w:p>
            <w:pPr>
              <w:pStyle w:val="0"/>
            </w:pPr>
            <w:r>
              <w:rPr>
                <w:sz w:val="20"/>
              </w:rPr>
              <w:t xml:space="preserve">Ведомственная отчетность</w:t>
            </w:r>
          </w:p>
        </w:tc>
        <w:tc>
          <w:tcPr>
            <w:tcW w:w="1587" w:type="dxa"/>
          </w:tcPr>
          <w:p>
            <w:pPr>
              <w:pStyle w:val="0"/>
            </w:pPr>
            <w:r>
              <w:rPr>
                <w:sz w:val="20"/>
              </w:rPr>
              <w:t xml:space="preserve">до 10 февраля года, следующего за отчетным</w:t>
            </w:r>
          </w:p>
        </w:tc>
      </w:tr>
      <w:tr>
        <w:tc>
          <w:tcPr>
            <w:tcW w:w="567" w:type="dxa"/>
          </w:tcPr>
          <w:p>
            <w:pPr>
              <w:pStyle w:val="0"/>
              <w:jc w:val="center"/>
            </w:pPr>
            <w:r>
              <w:rPr>
                <w:sz w:val="20"/>
              </w:rPr>
              <w:t xml:space="preserve">2</w:t>
            </w:r>
          </w:p>
        </w:tc>
        <w:tc>
          <w:tcPr>
            <w:tcW w:w="2324" w:type="dxa"/>
          </w:tcPr>
          <w:p>
            <w:pPr>
              <w:pStyle w:val="0"/>
            </w:pPr>
            <w:r>
              <w:rPr>
                <w:sz w:val="20"/>
              </w:rPr>
              <w:t xml:space="preserve">Показатель 2 Задачи 1</w:t>
            </w:r>
          </w:p>
          <w:p>
            <w:pPr>
              <w:pStyle w:val="0"/>
            </w:pPr>
            <w:r>
              <w:rPr>
                <w:sz w:val="20"/>
              </w:rPr>
              <w:t xml:space="preserve">"Численность обучающихся в средних специальных учебных заведениях, подведомственных управлению культуры и искусства Липецкой области"</w:t>
            </w:r>
          </w:p>
        </w:tc>
        <w:tc>
          <w:tcPr>
            <w:tcW w:w="794" w:type="dxa"/>
          </w:tcPr>
          <w:p>
            <w:pPr>
              <w:pStyle w:val="0"/>
            </w:pPr>
            <w:r>
              <w:rPr>
                <w:sz w:val="20"/>
              </w:rPr>
              <w:t xml:space="preserve">Чел.</w:t>
            </w:r>
          </w:p>
        </w:tc>
        <w:tc>
          <w:tcPr>
            <w:tcW w:w="2494" w:type="dxa"/>
          </w:tcPr>
          <w:p>
            <w:pPr>
              <w:pStyle w:val="0"/>
            </w:pPr>
            <w:r>
              <w:rPr>
                <w:sz w:val="20"/>
              </w:rPr>
              <w:t xml:space="preserve">Число обучающихся в средних специальных учебных заведениях, подведомственных управлению культуры и искусства Липецкой области, на 31 декабря года предоставления отчетности</w:t>
            </w:r>
          </w:p>
        </w:tc>
        <w:tc>
          <w:tcPr>
            <w:tcW w:w="1928" w:type="dxa"/>
          </w:tcPr>
          <w:p>
            <w:pPr>
              <w:pStyle w:val="0"/>
            </w:pPr>
            <w:r>
              <w:rPr>
                <w:sz w:val="20"/>
              </w:rPr>
              <w:t xml:space="preserve">Ведомственная отчетность</w:t>
            </w:r>
          </w:p>
        </w:tc>
        <w:tc>
          <w:tcPr>
            <w:tcW w:w="1587" w:type="dxa"/>
          </w:tcPr>
          <w:p>
            <w:pPr>
              <w:pStyle w:val="0"/>
            </w:pPr>
            <w:r>
              <w:rPr>
                <w:sz w:val="20"/>
              </w:rPr>
              <w:t xml:space="preserve">до 10 февраля года, следующего за отчетным</w:t>
            </w:r>
          </w:p>
        </w:tc>
      </w:tr>
      <w:tr>
        <w:tc>
          <w:tcPr>
            <w:tcW w:w="567" w:type="dxa"/>
          </w:tcPr>
          <w:p>
            <w:pPr>
              <w:pStyle w:val="0"/>
              <w:jc w:val="center"/>
            </w:pPr>
            <w:r>
              <w:rPr>
                <w:sz w:val="20"/>
              </w:rPr>
              <w:t xml:space="preserve">3</w:t>
            </w:r>
          </w:p>
        </w:tc>
        <w:tc>
          <w:tcPr>
            <w:tcW w:w="2324" w:type="dxa"/>
          </w:tcPr>
          <w:p>
            <w:pPr>
              <w:pStyle w:val="0"/>
            </w:pPr>
            <w:r>
              <w:rPr>
                <w:sz w:val="20"/>
              </w:rPr>
              <w:t xml:space="preserve">Показатель 1 Задачи 2</w:t>
            </w:r>
          </w:p>
          <w:p>
            <w:pPr>
              <w:pStyle w:val="0"/>
            </w:pPr>
            <w:r>
              <w:rPr>
                <w:sz w:val="20"/>
              </w:rPr>
              <w:t xml:space="preserve">"Количество проведенных мероприятий организациями культуры в рамках программы "Пушкинская карта"</w:t>
            </w:r>
          </w:p>
        </w:tc>
        <w:tc>
          <w:tcPr>
            <w:tcW w:w="794" w:type="dxa"/>
          </w:tcPr>
          <w:p>
            <w:pPr>
              <w:pStyle w:val="0"/>
            </w:pPr>
            <w:r>
              <w:rPr>
                <w:sz w:val="20"/>
              </w:rPr>
              <w:t xml:space="preserve">Ед.</w:t>
            </w:r>
          </w:p>
        </w:tc>
        <w:tc>
          <w:tcPr>
            <w:tcW w:w="2494" w:type="dxa"/>
          </w:tcPr>
          <w:p>
            <w:pPr>
              <w:pStyle w:val="0"/>
            </w:pPr>
            <w:r>
              <w:rPr>
                <w:sz w:val="20"/>
              </w:rPr>
              <w:t xml:space="preserve">Число проведенных мероприятий подведомственными управлению культуры и искусства Липецкой области организациями культуры на 31 декабря года предоставления отчетности</w:t>
            </w:r>
          </w:p>
        </w:tc>
        <w:tc>
          <w:tcPr>
            <w:tcW w:w="1928" w:type="dxa"/>
          </w:tcPr>
          <w:p>
            <w:pPr>
              <w:pStyle w:val="0"/>
            </w:pPr>
            <w:r>
              <w:rPr>
                <w:sz w:val="20"/>
              </w:rPr>
              <w:t xml:space="preserve">Ведомственная отчетность</w:t>
            </w:r>
          </w:p>
        </w:tc>
        <w:tc>
          <w:tcPr>
            <w:tcW w:w="1587" w:type="dxa"/>
          </w:tcPr>
          <w:p>
            <w:pPr>
              <w:pStyle w:val="0"/>
            </w:pPr>
            <w:r>
              <w:rPr>
                <w:sz w:val="20"/>
              </w:rPr>
              <w:t xml:space="preserve">до 10 февраля года, следующего за отчетным</w:t>
            </w:r>
          </w:p>
        </w:tc>
      </w:tr>
      <w:tr>
        <w:tc>
          <w:tcPr>
            <w:tcW w:w="567" w:type="dxa"/>
          </w:tcPr>
          <w:p>
            <w:pPr>
              <w:pStyle w:val="0"/>
              <w:jc w:val="center"/>
            </w:pPr>
            <w:r>
              <w:rPr>
                <w:sz w:val="20"/>
              </w:rPr>
              <w:t xml:space="preserve">4</w:t>
            </w:r>
          </w:p>
        </w:tc>
        <w:tc>
          <w:tcPr>
            <w:tcW w:w="2324" w:type="dxa"/>
          </w:tcPr>
          <w:p>
            <w:pPr>
              <w:pStyle w:val="0"/>
            </w:pPr>
            <w:r>
              <w:rPr>
                <w:sz w:val="20"/>
              </w:rPr>
              <w:t xml:space="preserve">Показатель 1 Задачи 3</w:t>
            </w:r>
          </w:p>
          <w:p>
            <w:pPr>
              <w:pStyle w:val="0"/>
            </w:pPr>
            <w:r>
              <w:rPr>
                <w:sz w:val="20"/>
              </w:rPr>
              <w:t xml:space="preserve">"Количество лауреатов областных премий и областных стипендиатов в сфере культуры и искусства"</w:t>
            </w:r>
          </w:p>
        </w:tc>
        <w:tc>
          <w:tcPr>
            <w:tcW w:w="794" w:type="dxa"/>
          </w:tcPr>
          <w:p>
            <w:pPr>
              <w:pStyle w:val="0"/>
            </w:pPr>
            <w:r>
              <w:rPr>
                <w:sz w:val="20"/>
              </w:rPr>
              <w:t xml:space="preserve">Чел.</w:t>
            </w:r>
          </w:p>
        </w:tc>
        <w:tc>
          <w:tcPr>
            <w:tcW w:w="2494" w:type="dxa"/>
          </w:tcPr>
          <w:p>
            <w:pPr>
              <w:pStyle w:val="0"/>
            </w:pPr>
            <w:r>
              <w:rPr>
                <w:sz w:val="20"/>
              </w:rPr>
              <w:t xml:space="preserve">Количество лауреатов областных премий и областных стипендиатов в сфере культуры и искусства в отчетном году</w:t>
            </w:r>
          </w:p>
        </w:tc>
        <w:tc>
          <w:tcPr>
            <w:tcW w:w="1928" w:type="dxa"/>
          </w:tcPr>
          <w:p>
            <w:pPr>
              <w:pStyle w:val="0"/>
            </w:pPr>
            <w:r>
              <w:rPr>
                <w:sz w:val="20"/>
              </w:rPr>
              <w:t xml:space="preserve">Ведомственная отчетность</w:t>
            </w:r>
          </w:p>
        </w:tc>
        <w:tc>
          <w:tcPr>
            <w:tcW w:w="1587" w:type="dxa"/>
          </w:tcPr>
          <w:p>
            <w:pPr>
              <w:pStyle w:val="0"/>
            </w:pPr>
            <w:r>
              <w:rPr>
                <w:sz w:val="20"/>
              </w:rPr>
              <w:t xml:space="preserve">до 10 февраля года, следующего за отчетным</w:t>
            </w:r>
          </w:p>
        </w:tc>
      </w:tr>
    </w:tbl>
    <w:p>
      <w:pPr>
        <w:pStyle w:val="0"/>
        <w:jc w:val="both"/>
      </w:pPr>
      <w:r>
        <w:rPr>
          <w:sz w:val="20"/>
        </w:rPr>
      </w:r>
    </w:p>
    <w:bookmarkStart w:id="7418" w:name="P7418"/>
    <w:bookmarkEnd w:id="7418"/>
    <w:p>
      <w:pPr>
        <w:pStyle w:val="2"/>
        <w:outlineLvl w:val="1"/>
        <w:jc w:val="center"/>
      </w:pPr>
      <w:r>
        <w:rPr>
          <w:sz w:val="20"/>
        </w:rPr>
        <w:t xml:space="preserve">Раздел IX. ПАСПОРТ КОМПЛЕКСА ПРОЦЕССНЫХ МЕРОПРИЯТИЙ</w:t>
      </w:r>
    </w:p>
    <w:p>
      <w:pPr>
        <w:pStyle w:val="2"/>
        <w:jc w:val="center"/>
      </w:pPr>
      <w:r>
        <w:rPr>
          <w:sz w:val="20"/>
        </w:rPr>
        <w:t xml:space="preserve">"РАЗВИТИЕ ТУРИЗМА 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комплекса процессных мероприятий</w:t>
            </w:r>
          </w:p>
        </w:tc>
        <w:tc>
          <w:tcPr>
            <w:tcW w:w="5953" w:type="dxa"/>
          </w:tcPr>
          <w:p>
            <w:pPr>
              <w:pStyle w:val="0"/>
              <w:jc w:val="both"/>
            </w:pPr>
            <w:r>
              <w:rPr>
                <w:sz w:val="20"/>
              </w:rPr>
              <w:t xml:space="preserve">Начальник управления экономического развития Липецкой области</w:t>
            </w:r>
          </w:p>
        </w:tc>
      </w:tr>
      <w:tr>
        <w:tc>
          <w:tcPr>
            <w:tcW w:w="3118" w:type="dxa"/>
          </w:tcPr>
          <w:p>
            <w:pPr>
              <w:pStyle w:val="0"/>
            </w:pPr>
            <w:r>
              <w:rPr>
                <w:sz w:val="20"/>
              </w:rPr>
              <w:t xml:space="preserve">Соисполнители комплекса процессных мероприятий</w:t>
            </w:r>
          </w:p>
        </w:tc>
        <w:tc>
          <w:tcPr>
            <w:tcW w:w="5953" w:type="dxa"/>
          </w:tcPr>
          <w:p>
            <w:pPr>
              <w:pStyle w:val="0"/>
            </w:pPr>
            <w:r>
              <w:rPr>
                <w:sz w:val="20"/>
              </w:rPr>
            </w:r>
          </w:p>
        </w:tc>
      </w:tr>
      <w:tr>
        <w:tc>
          <w:tcPr>
            <w:tcW w:w="3118" w:type="dxa"/>
          </w:tcPr>
          <w:p>
            <w:pPr>
              <w:pStyle w:val="0"/>
            </w:pPr>
            <w:r>
              <w:rPr>
                <w:sz w:val="20"/>
              </w:rPr>
              <w:t xml:space="preserve">Связь с государственной программой</w:t>
            </w:r>
          </w:p>
        </w:tc>
        <w:tc>
          <w:tcPr>
            <w:tcW w:w="5953" w:type="dxa"/>
          </w:tcPr>
          <w:p>
            <w:pPr>
              <w:pStyle w:val="0"/>
              <w:jc w:val="both"/>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871"/>
        <w:gridCol w:w="737"/>
        <w:gridCol w:w="737"/>
        <w:gridCol w:w="1077"/>
        <w:gridCol w:w="737"/>
        <w:gridCol w:w="1020"/>
        <w:gridCol w:w="1020"/>
        <w:gridCol w:w="1020"/>
        <w:gridCol w:w="1020"/>
        <w:gridCol w:w="1020"/>
        <w:gridCol w:w="1020"/>
        <w:gridCol w:w="1020"/>
        <w:gridCol w:w="2041"/>
        <w:gridCol w:w="1120"/>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показателя</w:t>
            </w:r>
          </w:p>
        </w:tc>
        <w:tc>
          <w:tcPr>
            <w:tcW w:w="1871" w:type="dxa"/>
            <w:vMerge w:val="restart"/>
          </w:tcPr>
          <w:p>
            <w:pPr>
              <w:pStyle w:val="0"/>
              <w:jc w:val="center"/>
            </w:pPr>
            <w:r>
              <w:rPr>
                <w:sz w:val="20"/>
              </w:rPr>
              <w:t xml:space="preserve">Признак возрастания/убывания</w:t>
            </w:r>
          </w:p>
        </w:tc>
        <w:tc>
          <w:tcPr>
            <w:tcW w:w="737" w:type="dxa"/>
            <w:vMerge w:val="restart"/>
          </w:tcPr>
          <w:p>
            <w:pPr>
              <w:pStyle w:val="0"/>
              <w:jc w:val="center"/>
            </w:pPr>
            <w:r>
              <w:rPr>
                <w:sz w:val="20"/>
              </w:rPr>
              <w:t xml:space="preserve">Уровень соответствия декомпозированного показателя</w:t>
            </w:r>
          </w:p>
        </w:tc>
        <w:tc>
          <w:tcPr>
            <w:tcW w:w="737" w:type="dxa"/>
            <w:vMerge w:val="restart"/>
          </w:tcPr>
          <w:p>
            <w:pPr>
              <w:pStyle w:val="0"/>
              <w:jc w:val="center"/>
            </w:pPr>
            <w:r>
              <w:rPr>
                <w:sz w:val="20"/>
              </w:rPr>
              <w:t xml:space="preserve">Единица измерения (по </w:t>
            </w:r>
            <w:hyperlink w:history="0" r:id="rId8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814" w:type="dxa"/>
          </w:tcPr>
          <w:p>
            <w:pPr>
              <w:pStyle w:val="0"/>
              <w:jc w:val="center"/>
            </w:pPr>
            <w:r>
              <w:rPr>
                <w:sz w:val="20"/>
              </w:rPr>
              <w:t xml:space="preserve">Базовое значение</w:t>
            </w:r>
          </w:p>
        </w:tc>
        <w:tc>
          <w:tcPr>
            <w:gridSpan w:val="7"/>
            <w:tcW w:w="7140" w:type="dxa"/>
          </w:tcPr>
          <w:p>
            <w:pPr>
              <w:pStyle w:val="0"/>
              <w:jc w:val="center"/>
            </w:pPr>
            <w:r>
              <w:rPr>
                <w:sz w:val="20"/>
              </w:rPr>
              <w:t xml:space="preserve">Значение показателей по годам</w:t>
            </w:r>
          </w:p>
        </w:tc>
        <w:tc>
          <w:tcPr>
            <w:tcW w:w="2041" w:type="dxa"/>
            <w:vMerge w:val="restart"/>
          </w:tcPr>
          <w:p>
            <w:pPr>
              <w:pStyle w:val="0"/>
              <w:jc w:val="center"/>
            </w:pPr>
            <w:r>
              <w:rPr>
                <w:sz w:val="20"/>
              </w:rPr>
              <w:t xml:space="preserve">Ответственный за достижение показателя</w:t>
            </w:r>
          </w:p>
        </w:tc>
        <w:tc>
          <w:tcPr>
            <w:tcW w:w="1120"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c>
          <w:tcPr>
            <w:tcW w:w="1020" w:type="dxa"/>
          </w:tcPr>
          <w:p>
            <w:pPr>
              <w:pStyle w:val="0"/>
              <w:jc w:val="center"/>
            </w:pPr>
            <w:r>
              <w:rPr>
                <w:sz w:val="20"/>
              </w:rPr>
              <w:t xml:space="preserve">2026</w:t>
            </w:r>
          </w:p>
        </w:tc>
        <w:tc>
          <w:tcPr>
            <w:tcW w:w="1020" w:type="dxa"/>
          </w:tcPr>
          <w:p>
            <w:pPr>
              <w:pStyle w:val="0"/>
              <w:jc w:val="center"/>
            </w:pPr>
            <w:r>
              <w:rPr>
                <w:sz w:val="20"/>
              </w:rPr>
              <w:t xml:space="preserve">2027</w:t>
            </w:r>
          </w:p>
        </w:tc>
        <w:tc>
          <w:tcPr>
            <w:tcW w:w="1020" w:type="dxa"/>
          </w:tcPr>
          <w:p>
            <w:pPr>
              <w:pStyle w:val="0"/>
              <w:jc w:val="center"/>
            </w:pPr>
            <w:r>
              <w:rPr>
                <w:sz w:val="20"/>
              </w:rPr>
              <w:t xml:space="preserve">2028</w:t>
            </w:r>
          </w:p>
        </w:tc>
        <w:tc>
          <w:tcPr>
            <w:tcW w:w="1020" w:type="dxa"/>
          </w:tcPr>
          <w:p>
            <w:pPr>
              <w:pStyle w:val="0"/>
              <w:jc w:val="center"/>
            </w:pPr>
            <w:r>
              <w:rPr>
                <w:sz w:val="20"/>
              </w:rPr>
              <w:t xml:space="preserve">2029</w:t>
            </w:r>
          </w:p>
        </w:tc>
        <w:tc>
          <w:tcPr>
            <w:tcW w:w="1020" w:type="dxa"/>
          </w:tcPr>
          <w:p>
            <w:pPr>
              <w:pStyle w:val="0"/>
              <w:jc w:val="center"/>
            </w:pPr>
            <w:r>
              <w:rPr>
                <w:sz w:val="20"/>
              </w:rPr>
              <w:t xml:space="preserve">2030</w:t>
            </w:r>
          </w:p>
        </w:tc>
        <w:tc>
          <w:tcPr>
            <w:vMerge w:val="continue"/>
          </w:tcPr>
          <w:p/>
        </w:tc>
        <w:tc>
          <w:tcPr>
            <w:vMerge w:val="continue"/>
          </w:tcP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1871"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1077" w:type="dxa"/>
          </w:tcPr>
          <w:p>
            <w:pPr>
              <w:pStyle w:val="0"/>
              <w:jc w:val="center"/>
            </w:pPr>
            <w:r>
              <w:rPr>
                <w:sz w:val="20"/>
              </w:rPr>
              <w:t xml:space="preserve">6</w:t>
            </w:r>
          </w:p>
        </w:tc>
        <w:tc>
          <w:tcPr>
            <w:tcW w:w="737"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020" w:type="dxa"/>
          </w:tcPr>
          <w:p>
            <w:pPr>
              <w:pStyle w:val="0"/>
              <w:jc w:val="center"/>
            </w:pPr>
            <w:r>
              <w:rPr>
                <w:sz w:val="20"/>
              </w:rPr>
              <w:t xml:space="preserve">14</w:t>
            </w:r>
          </w:p>
        </w:tc>
        <w:tc>
          <w:tcPr>
            <w:tcW w:w="2041" w:type="dxa"/>
          </w:tcPr>
          <w:p>
            <w:pPr>
              <w:pStyle w:val="0"/>
              <w:jc w:val="center"/>
            </w:pPr>
            <w:r>
              <w:rPr>
                <w:sz w:val="20"/>
              </w:rPr>
              <w:t xml:space="preserve">15</w:t>
            </w:r>
          </w:p>
        </w:tc>
        <w:tc>
          <w:tcPr>
            <w:tcW w:w="1120" w:type="dxa"/>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7161" w:type="dxa"/>
          </w:tcPr>
          <w:p>
            <w:pPr>
              <w:pStyle w:val="0"/>
              <w:jc w:val="center"/>
            </w:pPr>
            <w:r>
              <w:rPr>
                <w:sz w:val="20"/>
              </w:rPr>
              <w:t xml:space="preserve">Задача 1 "Реализация мер по развитию сферы туризма Липецкой области"</w:t>
            </w:r>
          </w:p>
        </w:tc>
      </w:tr>
      <w:tr>
        <w:tc>
          <w:tcPr>
            <w:tcW w:w="567" w:type="dxa"/>
          </w:tcPr>
          <w:p>
            <w:pPr>
              <w:pStyle w:val="0"/>
              <w:jc w:val="center"/>
            </w:pPr>
            <w:r>
              <w:rPr>
                <w:sz w:val="20"/>
              </w:rPr>
              <w:t xml:space="preserve">1.1</w:t>
            </w:r>
          </w:p>
        </w:tc>
        <w:tc>
          <w:tcPr>
            <w:tcW w:w="1701" w:type="dxa"/>
          </w:tcPr>
          <w:p>
            <w:pPr>
              <w:pStyle w:val="0"/>
            </w:pPr>
            <w:r>
              <w:rPr>
                <w:sz w:val="20"/>
              </w:rPr>
              <w:t xml:space="preserve">Показатель 1 Задачи 1</w:t>
            </w:r>
          </w:p>
          <w:p>
            <w:pPr>
              <w:pStyle w:val="0"/>
            </w:pPr>
            <w:r>
              <w:rPr>
                <w:sz w:val="20"/>
              </w:rPr>
              <w:t xml:space="preserve">"Туристский поток (по числу туристских поездок)"</w:t>
            </w:r>
          </w:p>
        </w:tc>
        <w:tc>
          <w:tcPr>
            <w:tcW w:w="1871" w:type="dxa"/>
          </w:tcPr>
          <w:p>
            <w:pPr>
              <w:pStyle w:val="0"/>
            </w:pPr>
            <w:r>
              <w:rPr>
                <w:sz w:val="20"/>
              </w:rPr>
              <w:t xml:space="preserve">Возрастающий</w:t>
            </w:r>
          </w:p>
        </w:tc>
        <w:tc>
          <w:tcPr>
            <w:tcW w:w="737" w:type="dxa"/>
          </w:tcPr>
          <w:p>
            <w:pPr>
              <w:pStyle w:val="0"/>
            </w:pPr>
            <w:r>
              <w:rPr>
                <w:sz w:val="20"/>
              </w:rPr>
              <w:t xml:space="preserve">ГП</w:t>
            </w:r>
          </w:p>
        </w:tc>
        <w:tc>
          <w:tcPr>
            <w:tcW w:w="737" w:type="dxa"/>
          </w:tcPr>
          <w:p>
            <w:pPr>
              <w:pStyle w:val="0"/>
            </w:pPr>
            <w:r>
              <w:rPr>
                <w:sz w:val="20"/>
              </w:rPr>
              <w:t xml:space="preserve">Ед.</w:t>
            </w:r>
          </w:p>
        </w:tc>
        <w:tc>
          <w:tcPr>
            <w:tcW w:w="1077" w:type="dxa"/>
          </w:tcPr>
          <w:p>
            <w:pPr>
              <w:pStyle w:val="0"/>
              <w:jc w:val="center"/>
            </w:pPr>
            <w:r>
              <w:rPr>
                <w:sz w:val="20"/>
              </w:rPr>
              <w:t xml:space="preserve">488 599</w:t>
            </w:r>
          </w:p>
        </w:tc>
        <w:tc>
          <w:tcPr>
            <w:tcW w:w="737" w:type="dxa"/>
          </w:tcPr>
          <w:p>
            <w:pPr>
              <w:pStyle w:val="0"/>
            </w:pPr>
            <w:r>
              <w:rPr>
                <w:sz w:val="20"/>
              </w:rPr>
              <w:t xml:space="preserve">2022</w:t>
            </w:r>
          </w:p>
        </w:tc>
        <w:tc>
          <w:tcPr>
            <w:tcW w:w="1020" w:type="dxa"/>
          </w:tcPr>
          <w:p>
            <w:pPr>
              <w:pStyle w:val="0"/>
              <w:jc w:val="center"/>
            </w:pPr>
            <w:r>
              <w:rPr>
                <w:sz w:val="20"/>
              </w:rPr>
              <w:t xml:space="preserve">508 599</w:t>
            </w:r>
          </w:p>
        </w:tc>
        <w:tc>
          <w:tcPr>
            <w:tcW w:w="1020" w:type="dxa"/>
          </w:tcPr>
          <w:p>
            <w:pPr>
              <w:pStyle w:val="0"/>
              <w:jc w:val="center"/>
            </w:pPr>
            <w:r>
              <w:rPr>
                <w:sz w:val="20"/>
              </w:rPr>
              <w:t xml:space="preserve">528 599</w:t>
            </w:r>
          </w:p>
        </w:tc>
        <w:tc>
          <w:tcPr>
            <w:tcW w:w="1020" w:type="dxa"/>
          </w:tcPr>
          <w:p>
            <w:pPr>
              <w:pStyle w:val="0"/>
              <w:jc w:val="center"/>
            </w:pPr>
            <w:r>
              <w:rPr>
                <w:sz w:val="20"/>
              </w:rPr>
              <w:t xml:space="preserve">548 599</w:t>
            </w:r>
          </w:p>
        </w:tc>
        <w:tc>
          <w:tcPr>
            <w:tcW w:w="1020" w:type="dxa"/>
          </w:tcPr>
          <w:p>
            <w:pPr>
              <w:pStyle w:val="0"/>
              <w:jc w:val="center"/>
            </w:pPr>
            <w:r>
              <w:rPr>
                <w:sz w:val="20"/>
              </w:rPr>
              <w:t xml:space="preserve">568 599</w:t>
            </w:r>
          </w:p>
        </w:tc>
        <w:tc>
          <w:tcPr>
            <w:tcW w:w="1020" w:type="dxa"/>
          </w:tcPr>
          <w:p>
            <w:pPr>
              <w:pStyle w:val="0"/>
              <w:jc w:val="center"/>
            </w:pPr>
            <w:r>
              <w:rPr>
                <w:sz w:val="20"/>
              </w:rPr>
              <w:t xml:space="preserve">588 599</w:t>
            </w:r>
          </w:p>
        </w:tc>
        <w:tc>
          <w:tcPr>
            <w:tcW w:w="1020" w:type="dxa"/>
          </w:tcPr>
          <w:p>
            <w:pPr>
              <w:pStyle w:val="0"/>
              <w:jc w:val="center"/>
            </w:pPr>
            <w:r>
              <w:rPr>
                <w:sz w:val="20"/>
              </w:rPr>
              <w:t xml:space="preserve">608 599</w:t>
            </w:r>
          </w:p>
        </w:tc>
        <w:tc>
          <w:tcPr>
            <w:tcW w:w="1020" w:type="dxa"/>
          </w:tcPr>
          <w:p>
            <w:pPr>
              <w:pStyle w:val="0"/>
              <w:jc w:val="center"/>
            </w:pPr>
            <w:r>
              <w:rPr>
                <w:sz w:val="20"/>
              </w:rPr>
              <w:t xml:space="preserve">628 599</w:t>
            </w:r>
          </w:p>
        </w:tc>
        <w:tc>
          <w:tcPr>
            <w:tcW w:w="2041" w:type="dxa"/>
          </w:tcPr>
          <w:p>
            <w:pPr>
              <w:pStyle w:val="0"/>
            </w:pPr>
            <w:r>
              <w:rPr>
                <w:sz w:val="20"/>
              </w:rPr>
              <w:t xml:space="preserve">Управление экономического развития Липецкой области</w:t>
            </w:r>
          </w:p>
        </w:tc>
        <w:tc>
          <w:tcPr>
            <w:tcW w:w="1120" w:type="dxa"/>
          </w:tcPr>
          <w:p>
            <w:pPr>
              <w:pStyle w:val="0"/>
            </w:pPr>
            <w:r>
              <w:rPr>
                <w:sz w:val="20"/>
              </w:rPr>
              <w:t xml:space="preserve">ЕМИСС</w:t>
            </w:r>
          </w:p>
        </w:tc>
      </w:tr>
    </w:tbl>
    <w:p>
      <w:pPr>
        <w:pStyle w:val="0"/>
        <w:jc w:val="both"/>
      </w:pPr>
      <w:r>
        <w:rPr>
          <w:sz w:val="20"/>
        </w:rPr>
      </w:r>
    </w:p>
    <w:p>
      <w:pPr>
        <w:pStyle w:val="2"/>
        <w:outlineLvl w:val="2"/>
        <w:jc w:val="center"/>
      </w:pPr>
      <w:r>
        <w:rPr>
          <w:sz w:val="20"/>
        </w:rPr>
        <w:t xml:space="preserve">3. Перечень основных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2041"/>
        <w:gridCol w:w="1928"/>
        <w:gridCol w:w="737"/>
        <w:gridCol w:w="737"/>
        <w:gridCol w:w="737"/>
        <w:gridCol w:w="737"/>
        <w:gridCol w:w="737"/>
        <w:gridCol w:w="737"/>
        <w:gridCol w:w="737"/>
        <w:gridCol w:w="737"/>
        <w:gridCol w:w="737"/>
        <w:gridCol w:w="73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основного мероприятия (результата)</w:t>
            </w:r>
          </w:p>
        </w:tc>
        <w:tc>
          <w:tcPr>
            <w:tcW w:w="2041" w:type="dxa"/>
            <w:vMerge w:val="restart"/>
          </w:tcPr>
          <w:p>
            <w:pPr>
              <w:pStyle w:val="0"/>
              <w:jc w:val="center"/>
            </w:pPr>
            <w:r>
              <w:rPr>
                <w:sz w:val="20"/>
              </w:rPr>
              <w:t xml:space="preserve">Ответственный исполнитель</w:t>
            </w:r>
          </w:p>
        </w:tc>
        <w:tc>
          <w:tcPr>
            <w:tcW w:w="1928" w:type="dxa"/>
            <w:vMerge w:val="restart"/>
          </w:tcPr>
          <w:p>
            <w:pPr>
              <w:pStyle w:val="0"/>
              <w:jc w:val="center"/>
            </w:pPr>
            <w:r>
              <w:rPr>
                <w:sz w:val="20"/>
              </w:rPr>
              <w:t xml:space="preserve">Характеристика</w:t>
            </w:r>
          </w:p>
        </w:tc>
        <w:tc>
          <w:tcPr>
            <w:tcW w:w="737" w:type="dxa"/>
            <w:vMerge w:val="restart"/>
          </w:tcPr>
          <w:p>
            <w:pPr>
              <w:pStyle w:val="0"/>
              <w:jc w:val="center"/>
            </w:pPr>
            <w:r>
              <w:rPr>
                <w:sz w:val="20"/>
              </w:rPr>
              <w:t xml:space="preserve">Единица измерения (по </w:t>
            </w:r>
            <w:hyperlink w:history="0" r:id="rId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Значения основного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2041" w:type="dxa"/>
          </w:tcPr>
          <w:p>
            <w:pPr>
              <w:pStyle w:val="0"/>
              <w:jc w:val="center"/>
            </w:pPr>
            <w:r>
              <w:rPr>
                <w:sz w:val="20"/>
              </w:rPr>
              <w:t xml:space="preserve">3</w:t>
            </w:r>
          </w:p>
        </w:tc>
        <w:tc>
          <w:tcPr>
            <w:tcW w:w="1928"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r>
      <w:tr>
        <w:tblPrEx>
          <w:tblBorders>
            <w:insideV w:val="nil"/>
          </w:tblBorders>
        </w:tblPrEx>
        <w:tc>
          <w:tcPr>
            <w:tcW w:w="567" w:type="dxa"/>
            <w:tcBorders>
              <w:left w:val="single" w:sz="4"/>
            </w:tcBorders>
          </w:tcPr>
          <w:p>
            <w:pPr>
              <w:pStyle w:val="0"/>
            </w:pPr>
            <w:r>
              <w:rPr>
                <w:sz w:val="20"/>
              </w:rPr>
            </w:r>
          </w:p>
        </w:tc>
        <w:tc>
          <w:tcPr>
            <w:gridSpan w:val="13"/>
            <w:tcW w:w="13437" w:type="dxa"/>
            <w:tcBorders>
              <w:right w:val="single" w:sz="4"/>
            </w:tcBorders>
          </w:tcPr>
          <w:p>
            <w:pPr>
              <w:pStyle w:val="0"/>
              <w:jc w:val="center"/>
            </w:pPr>
            <w:r>
              <w:rPr>
                <w:sz w:val="20"/>
              </w:rPr>
              <w:t xml:space="preserve">Задача 1 "Реализация мер по развитию сферы туризма Липецкой области"</w:t>
            </w:r>
          </w:p>
        </w:tc>
      </w:tr>
      <w:tr>
        <w:tc>
          <w:tcPr>
            <w:tcW w:w="567" w:type="dxa"/>
          </w:tcPr>
          <w:p>
            <w:pPr>
              <w:pStyle w:val="0"/>
              <w:jc w:val="center"/>
            </w:pPr>
            <w:r>
              <w:rPr>
                <w:sz w:val="20"/>
              </w:rPr>
              <w:t xml:space="preserve">1</w:t>
            </w:r>
          </w:p>
        </w:tc>
        <w:tc>
          <w:tcPr>
            <w:tcW w:w="2098" w:type="dxa"/>
          </w:tcPr>
          <w:p>
            <w:pPr>
              <w:pStyle w:val="0"/>
            </w:pPr>
            <w:r>
              <w:rPr>
                <w:sz w:val="20"/>
              </w:rPr>
              <w:t xml:space="preserve">Основное мероприятие (результат) 1</w:t>
            </w:r>
          </w:p>
          <w:p>
            <w:pPr>
              <w:pStyle w:val="0"/>
            </w:pPr>
            <w:r>
              <w:rPr>
                <w:sz w:val="20"/>
              </w:rPr>
              <w:t xml:space="preserve">"Обеспечена деятельность по предоставлению услуг в сфере туризма"</w:t>
            </w:r>
          </w:p>
        </w:tc>
        <w:tc>
          <w:tcPr>
            <w:tcW w:w="2041" w:type="dxa"/>
          </w:tcPr>
          <w:p>
            <w:pPr>
              <w:pStyle w:val="0"/>
            </w:pPr>
            <w:r>
              <w:rPr>
                <w:sz w:val="20"/>
              </w:rPr>
              <w:t xml:space="preserve">Управление экономического развития Липецкой области</w:t>
            </w:r>
          </w:p>
        </w:tc>
        <w:tc>
          <w:tcPr>
            <w:tcW w:w="1928" w:type="dxa"/>
          </w:tcPr>
          <w:p>
            <w:pPr>
              <w:pStyle w:val="0"/>
            </w:pPr>
            <w:r>
              <w:rPr>
                <w:sz w:val="20"/>
              </w:rPr>
              <w:t xml:space="preserve">Количество событийных туристических мероприятий</w:t>
            </w:r>
          </w:p>
        </w:tc>
        <w:tc>
          <w:tcPr>
            <w:tcW w:w="737" w:type="dxa"/>
          </w:tcPr>
          <w:p>
            <w:pPr>
              <w:pStyle w:val="0"/>
            </w:pPr>
            <w:r>
              <w:rPr>
                <w:sz w:val="20"/>
              </w:rPr>
              <w:t xml:space="preserve">Ед.</w:t>
            </w:r>
          </w:p>
        </w:tc>
        <w:tc>
          <w:tcPr>
            <w:tcW w:w="737" w:type="dxa"/>
          </w:tcPr>
          <w:p>
            <w:pPr>
              <w:pStyle w:val="0"/>
              <w:jc w:val="center"/>
            </w:pPr>
            <w:r>
              <w:rPr>
                <w:sz w:val="20"/>
              </w:rPr>
              <w:t xml:space="preserve">12</w:t>
            </w:r>
          </w:p>
        </w:tc>
        <w:tc>
          <w:tcPr>
            <w:tcW w:w="737" w:type="dxa"/>
          </w:tcPr>
          <w:p>
            <w:pPr>
              <w:pStyle w:val="0"/>
            </w:pPr>
            <w:r>
              <w:rPr>
                <w:sz w:val="20"/>
              </w:rPr>
              <w:t xml:space="preserve">2022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t xml:space="preserve">12</w:t>
            </w:r>
          </w:p>
        </w:tc>
      </w:tr>
    </w:tbl>
    <w:p>
      <w:pPr>
        <w:pStyle w:val="0"/>
        <w:jc w:val="both"/>
      </w:pPr>
      <w:r>
        <w:rPr>
          <w:sz w:val="20"/>
        </w:rPr>
      </w:r>
    </w:p>
    <w:p>
      <w:pPr>
        <w:pStyle w:val="2"/>
        <w:outlineLvl w:val="2"/>
        <w:jc w:val="center"/>
      </w:pPr>
      <w:r>
        <w:rPr>
          <w:sz w:val="20"/>
        </w:rPr>
        <w:t xml:space="preserve">4. Финансовое обеспечение комплекса процессных мероприятий</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82"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61"/>
        <w:gridCol w:w="1361"/>
        <w:gridCol w:w="1361"/>
        <w:gridCol w:w="1361"/>
        <w:gridCol w:w="1361"/>
        <w:gridCol w:w="1361"/>
        <w:gridCol w:w="1361"/>
        <w:gridCol w:w="1587"/>
      </w:tblGrid>
      <w:tr>
        <w:tc>
          <w:tcPr>
            <w:tcW w:w="2268"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11114"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tcW w:w="1361" w:type="dxa"/>
          </w:tcPr>
          <w:p>
            <w:pPr>
              <w:pStyle w:val="0"/>
              <w:jc w:val="center"/>
            </w:pPr>
            <w:r>
              <w:rPr>
                <w:sz w:val="20"/>
              </w:rPr>
              <w:t xml:space="preserve">2024</w:t>
            </w:r>
          </w:p>
        </w:tc>
        <w:tc>
          <w:tcPr>
            <w:tcW w:w="1361" w:type="dxa"/>
          </w:tcPr>
          <w:p>
            <w:pPr>
              <w:pStyle w:val="0"/>
              <w:jc w:val="center"/>
            </w:pPr>
            <w:r>
              <w:rPr>
                <w:sz w:val="20"/>
              </w:rPr>
              <w:t xml:space="preserve">2025</w:t>
            </w:r>
          </w:p>
        </w:tc>
        <w:tc>
          <w:tcPr>
            <w:tcW w:w="1361" w:type="dxa"/>
          </w:tcPr>
          <w:p>
            <w:pPr>
              <w:pStyle w:val="0"/>
              <w:jc w:val="center"/>
            </w:pPr>
            <w:r>
              <w:rPr>
                <w:sz w:val="20"/>
              </w:rPr>
              <w:t xml:space="preserve">2026</w:t>
            </w:r>
          </w:p>
        </w:tc>
        <w:tc>
          <w:tcPr>
            <w:tcW w:w="1361" w:type="dxa"/>
          </w:tcPr>
          <w:p>
            <w:pPr>
              <w:pStyle w:val="0"/>
              <w:jc w:val="center"/>
            </w:pPr>
            <w:r>
              <w:rPr>
                <w:sz w:val="20"/>
              </w:rPr>
              <w:t xml:space="preserve">2027</w:t>
            </w:r>
          </w:p>
        </w:tc>
        <w:tc>
          <w:tcPr>
            <w:tcW w:w="1361" w:type="dxa"/>
          </w:tcPr>
          <w:p>
            <w:pPr>
              <w:pStyle w:val="0"/>
              <w:jc w:val="center"/>
            </w:pPr>
            <w:r>
              <w:rPr>
                <w:sz w:val="20"/>
              </w:rPr>
              <w:t xml:space="preserve">2028</w:t>
            </w:r>
          </w:p>
        </w:tc>
        <w:tc>
          <w:tcPr>
            <w:tcW w:w="1361" w:type="dxa"/>
          </w:tcPr>
          <w:p>
            <w:pPr>
              <w:pStyle w:val="0"/>
              <w:jc w:val="center"/>
            </w:pPr>
            <w:r>
              <w:rPr>
                <w:sz w:val="20"/>
              </w:rPr>
              <w:t xml:space="preserve">2029</w:t>
            </w:r>
          </w:p>
        </w:tc>
        <w:tc>
          <w:tcPr>
            <w:tcW w:w="1361" w:type="dxa"/>
          </w:tcPr>
          <w:p>
            <w:pPr>
              <w:pStyle w:val="0"/>
              <w:jc w:val="center"/>
            </w:pPr>
            <w:r>
              <w:rPr>
                <w:sz w:val="20"/>
              </w:rPr>
              <w:t xml:space="preserve">2030</w:t>
            </w:r>
          </w:p>
        </w:tc>
        <w:tc>
          <w:tcPr>
            <w:tcW w:w="1587" w:type="dxa"/>
          </w:tcPr>
          <w:p>
            <w:pPr>
              <w:pStyle w:val="0"/>
              <w:jc w:val="center"/>
            </w:pPr>
            <w:r>
              <w:rPr>
                <w:sz w:val="20"/>
              </w:rPr>
              <w:t xml:space="preserve">Всего</w:t>
            </w:r>
          </w:p>
        </w:tc>
      </w:tr>
      <w:tr>
        <w:tc>
          <w:tcPr>
            <w:tcW w:w="2268" w:type="dxa"/>
          </w:tcPr>
          <w:p>
            <w:pPr>
              <w:pStyle w:val="0"/>
              <w:jc w:val="center"/>
            </w:pPr>
            <w:r>
              <w:rPr>
                <w:sz w:val="20"/>
              </w:rPr>
              <w:t xml:space="preserve">1</w:t>
            </w:r>
          </w:p>
        </w:tc>
        <w:tc>
          <w:tcPr>
            <w:tcW w:w="136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c>
          <w:tcPr>
            <w:tcW w:w="1361" w:type="dxa"/>
          </w:tcPr>
          <w:p>
            <w:pPr>
              <w:pStyle w:val="0"/>
              <w:jc w:val="center"/>
            </w:pPr>
            <w:r>
              <w:rPr>
                <w:sz w:val="20"/>
              </w:rPr>
              <w:t xml:space="preserve">7</w:t>
            </w:r>
          </w:p>
        </w:tc>
        <w:tc>
          <w:tcPr>
            <w:tcW w:w="1361" w:type="dxa"/>
          </w:tcPr>
          <w:p>
            <w:pPr>
              <w:pStyle w:val="0"/>
              <w:jc w:val="center"/>
            </w:pPr>
            <w:r>
              <w:rPr>
                <w:sz w:val="20"/>
              </w:rPr>
              <w:t xml:space="preserve">8</w:t>
            </w:r>
          </w:p>
        </w:tc>
        <w:tc>
          <w:tcPr>
            <w:tcW w:w="1587" w:type="dxa"/>
          </w:tcPr>
          <w:p>
            <w:pPr>
              <w:pStyle w:val="0"/>
              <w:jc w:val="center"/>
            </w:pPr>
            <w:r>
              <w:rPr>
                <w:sz w:val="20"/>
              </w:rPr>
              <w:t xml:space="preserve">9</w:t>
            </w:r>
          </w:p>
        </w:tc>
      </w:tr>
      <w:tr>
        <w:tc>
          <w:tcPr>
            <w:tcW w:w="2268" w:type="dxa"/>
          </w:tcPr>
          <w:p>
            <w:pPr>
              <w:pStyle w:val="0"/>
            </w:pPr>
            <w:r>
              <w:rPr>
                <w:sz w:val="20"/>
              </w:rPr>
              <w:t xml:space="preserve">Комплекс процессных мероприятий "Развитие туризма в Липецкой области" (всего), в том числе:</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587" w:type="dxa"/>
          </w:tcPr>
          <w:p>
            <w:pPr>
              <w:pStyle w:val="0"/>
              <w:jc w:val="center"/>
            </w:pPr>
            <w:r>
              <w:rPr>
                <w:sz w:val="20"/>
              </w:rPr>
              <w:t xml:space="preserve">3 500 000,00</w:t>
            </w:r>
          </w:p>
        </w:tc>
      </w:tr>
      <w:tr>
        <w:tc>
          <w:tcPr>
            <w:tcW w:w="2268" w:type="dxa"/>
          </w:tcPr>
          <w:p>
            <w:pPr>
              <w:pStyle w:val="0"/>
            </w:pPr>
            <w:r>
              <w:rPr>
                <w:sz w:val="20"/>
              </w:rPr>
              <w:t xml:space="preserve">Региональный бюджет (всего), из них:</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587" w:type="dxa"/>
          </w:tcPr>
          <w:p>
            <w:pPr>
              <w:pStyle w:val="0"/>
              <w:jc w:val="center"/>
            </w:pPr>
            <w:r>
              <w:rPr>
                <w:sz w:val="20"/>
              </w:rPr>
              <w:t xml:space="preserve">3 500 000,00</w:t>
            </w:r>
          </w:p>
        </w:tc>
      </w:tr>
      <w:tr>
        <w:tc>
          <w:tcPr>
            <w:tcW w:w="2268" w:type="dxa"/>
          </w:tcPr>
          <w:p>
            <w:pPr>
              <w:pStyle w:val="0"/>
              <w:ind w:left="283"/>
            </w:pPr>
            <w:r>
              <w:rPr>
                <w:sz w:val="20"/>
              </w:rPr>
              <w:t xml:space="preserve">федеральные средства, поступившие в региональный бюджет</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587" w:type="dxa"/>
          </w:tcPr>
          <w:p>
            <w:pPr>
              <w:pStyle w:val="0"/>
            </w:pPr>
            <w:r>
              <w:rPr>
                <w:sz w:val="20"/>
              </w:rPr>
            </w:r>
          </w:p>
        </w:tc>
      </w:tr>
      <w:tr>
        <w:tc>
          <w:tcPr>
            <w:tcW w:w="2268" w:type="dxa"/>
          </w:tcPr>
          <w:p>
            <w:pPr>
              <w:pStyle w:val="0"/>
            </w:pPr>
            <w:r>
              <w:rPr>
                <w:sz w:val="20"/>
              </w:rPr>
              <w:t xml:space="preserve">Основное мероприятие (результат) 1 "Обеспечена деятельность по предоставлению услуг в сфере туризма", всего, в том числе:</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587" w:type="dxa"/>
          </w:tcPr>
          <w:p>
            <w:pPr>
              <w:pStyle w:val="0"/>
              <w:jc w:val="center"/>
            </w:pPr>
            <w:r>
              <w:rPr>
                <w:sz w:val="20"/>
              </w:rPr>
              <w:t xml:space="preserve">3 500 000,00</w:t>
            </w:r>
          </w:p>
        </w:tc>
      </w:tr>
      <w:tr>
        <w:tc>
          <w:tcPr>
            <w:tcW w:w="2268" w:type="dxa"/>
          </w:tcPr>
          <w:p>
            <w:pPr>
              <w:pStyle w:val="0"/>
            </w:pPr>
            <w:r>
              <w:rPr>
                <w:sz w:val="20"/>
              </w:rPr>
              <w:t xml:space="preserve">Региональный бюджет (всего), из них:</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361" w:type="dxa"/>
          </w:tcPr>
          <w:p>
            <w:pPr>
              <w:pStyle w:val="0"/>
              <w:jc w:val="center"/>
            </w:pPr>
            <w:r>
              <w:rPr>
                <w:sz w:val="20"/>
              </w:rPr>
              <w:t xml:space="preserve">500 000,00</w:t>
            </w:r>
          </w:p>
        </w:tc>
        <w:tc>
          <w:tcPr>
            <w:tcW w:w="1587" w:type="dxa"/>
          </w:tcPr>
          <w:p>
            <w:pPr>
              <w:pStyle w:val="0"/>
              <w:jc w:val="center"/>
            </w:pPr>
            <w:r>
              <w:rPr>
                <w:sz w:val="20"/>
              </w:rPr>
              <w:t xml:space="preserve">3 500 000,00</w:t>
            </w:r>
          </w:p>
        </w:tc>
      </w:tr>
      <w:tr>
        <w:tc>
          <w:tcPr>
            <w:tcW w:w="2268" w:type="dxa"/>
          </w:tcPr>
          <w:p>
            <w:pPr>
              <w:pStyle w:val="0"/>
              <w:ind w:left="283"/>
            </w:pPr>
            <w:r>
              <w:rPr>
                <w:sz w:val="20"/>
              </w:rPr>
              <w:t xml:space="preserve">федеральные средства, поступившие в региональный бюджет</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587"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7625" w:name="P7625"/>
    <w:bookmarkEnd w:id="7625"/>
    <w:p>
      <w:pPr>
        <w:pStyle w:val="2"/>
        <w:outlineLvl w:val="1"/>
        <w:jc w:val="center"/>
      </w:pPr>
      <w:r>
        <w:rPr>
          <w:sz w:val="20"/>
        </w:rPr>
        <w:t xml:space="preserve">Раздел X. ПАСПОРТ КОМПЛЕКСА ПРОЦЕССНЫХ МЕРОПРИЯТИЙ</w:t>
      </w:r>
    </w:p>
    <w:p>
      <w:pPr>
        <w:pStyle w:val="2"/>
        <w:jc w:val="center"/>
      </w:pPr>
      <w:r>
        <w:rPr>
          <w:sz w:val="20"/>
        </w:rPr>
        <w:t xml:space="preserve">"ОБЕСПЕЧЕНИЕ ДЕЯТЕЛЬНОСТИ ОРГАНОВ ЗАПИСИ АКТОВ ГРАЖДАНСКОГО</w:t>
      </w:r>
    </w:p>
    <w:p>
      <w:pPr>
        <w:pStyle w:val="2"/>
        <w:jc w:val="center"/>
      </w:pPr>
      <w:r>
        <w:rPr>
          <w:sz w:val="20"/>
        </w:rPr>
        <w:t xml:space="preserve">СОСТОЯНИЯ, ОРГАНОВ В СФЕРЕ АРХИВНОГО ДЕЛА И ПОДВЕДОМСТВЕННЫХ</w:t>
      </w:r>
    </w:p>
    <w:p>
      <w:pPr>
        <w:pStyle w:val="2"/>
        <w:jc w:val="center"/>
      </w:pPr>
      <w:r>
        <w:rPr>
          <w:sz w:val="20"/>
        </w:rPr>
        <w:t xml:space="preserve">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комплекса процессных мероприятий</w:t>
            </w:r>
          </w:p>
        </w:tc>
        <w:tc>
          <w:tcPr>
            <w:tcW w:w="5953" w:type="dxa"/>
          </w:tcPr>
          <w:p>
            <w:pPr>
              <w:pStyle w:val="0"/>
              <w:jc w:val="both"/>
            </w:pPr>
            <w:r>
              <w:rPr>
                <w:sz w:val="20"/>
              </w:rPr>
              <w:t xml:space="preserve">Начальник управления ЗАГС и архивов Липецкой области</w:t>
            </w:r>
          </w:p>
        </w:tc>
      </w:tr>
      <w:tr>
        <w:tc>
          <w:tcPr>
            <w:tcW w:w="3118" w:type="dxa"/>
          </w:tcPr>
          <w:p>
            <w:pPr>
              <w:pStyle w:val="0"/>
            </w:pPr>
            <w:r>
              <w:rPr>
                <w:sz w:val="20"/>
              </w:rPr>
              <w:t xml:space="preserve">Соисполнители комплекса процессных мероприятий</w:t>
            </w:r>
          </w:p>
        </w:tc>
        <w:tc>
          <w:tcPr>
            <w:tcW w:w="5953" w:type="dxa"/>
          </w:tcPr>
          <w:p>
            <w:pPr>
              <w:pStyle w:val="0"/>
            </w:pPr>
            <w:r>
              <w:rPr>
                <w:sz w:val="20"/>
              </w:rPr>
            </w:r>
          </w:p>
        </w:tc>
      </w:tr>
      <w:tr>
        <w:tc>
          <w:tcPr>
            <w:tcW w:w="3118" w:type="dxa"/>
          </w:tcPr>
          <w:p>
            <w:pPr>
              <w:pStyle w:val="0"/>
            </w:pPr>
            <w:r>
              <w:rPr>
                <w:sz w:val="20"/>
              </w:rPr>
              <w:t xml:space="preserve">Связь с государственной программой</w:t>
            </w:r>
          </w:p>
        </w:tc>
        <w:tc>
          <w:tcPr>
            <w:tcW w:w="5953" w:type="dxa"/>
          </w:tcPr>
          <w:p>
            <w:pPr>
              <w:pStyle w:val="0"/>
              <w:jc w:val="both"/>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871"/>
        <w:gridCol w:w="794"/>
        <w:gridCol w:w="1247"/>
        <w:gridCol w:w="1247"/>
        <w:gridCol w:w="737"/>
        <w:gridCol w:w="1247"/>
        <w:gridCol w:w="1247"/>
        <w:gridCol w:w="1247"/>
        <w:gridCol w:w="1247"/>
        <w:gridCol w:w="1247"/>
        <w:gridCol w:w="1247"/>
        <w:gridCol w:w="1247"/>
        <w:gridCol w:w="1587"/>
        <w:gridCol w:w="1474"/>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показателя</w:t>
            </w:r>
          </w:p>
        </w:tc>
        <w:tc>
          <w:tcPr>
            <w:tcW w:w="1871" w:type="dxa"/>
            <w:vMerge w:val="restart"/>
          </w:tcPr>
          <w:p>
            <w:pPr>
              <w:pStyle w:val="0"/>
              <w:jc w:val="center"/>
            </w:pPr>
            <w:r>
              <w:rPr>
                <w:sz w:val="20"/>
              </w:rPr>
              <w:t xml:space="preserve">Признак возрастания/убывания</w:t>
            </w:r>
          </w:p>
        </w:tc>
        <w:tc>
          <w:tcPr>
            <w:tcW w:w="794" w:type="dxa"/>
            <w:vMerge w:val="restart"/>
          </w:tcPr>
          <w:p>
            <w:pPr>
              <w:pStyle w:val="0"/>
              <w:jc w:val="center"/>
            </w:pPr>
            <w:r>
              <w:rPr>
                <w:sz w:val="20"/>
              </w:rPr>
              <w:t xml:space="preserve">Уровень соответствия декомпозированного показателя</w:t>
            </w:r>
          </w:p>
        </w:tc>
        <w:tc>
          <w:tcPr>
            <w:tcW w:w="1247" w:type="dxa"/>
            <w:vMerge w:val="restart"/>
          </w:tcPr>
          <w:p>
            <w:pPr>
              <w:pStyle w:val="0"/>
              <w:jc w:val="center"/>
            </w:pPr>
            <w:r>
              <w:rPr>
                <w:sz w:val="20"/>
              </w:rPr>
              <w:t xml:space="preserve">Единица измерения (по </w:t>
            </w:r>
            <w:hyperlink w:history="0" r:id="rId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84" w:type="dxa"/>
          </w:tcPr>
          <w:p>
            <w:pPr>
              <w:pStyle w:val="0"/>
              <w:jc w:val="center"/>
            </w:pPr>
            <w:r>
              <w:rPr>
                <w:sz w:val="20"/>
              </w:rPr>
              <w:t xml:space="preserve">Базовое значение</w:t>
            </w:r>
          </w:p>
        </w:tc>
        <w:tc>
          <w:tcPr>
            <w:gridSpan w:val="7"/>
            <w:tcW w:w="8729" w:type="dxa"/>
          </w:tcPr>
          <w:p>
            <w:pPr>
              <w:pStyle w:val="0"/>
              <w:jc w:val="center"/>
            </w:pPr>
            <w:r>
              <w:rPr>
                <w:sz w:val="20"/>
              </w:rPr>
              <w:t xml:space="preserve">Значение показателей по годам</w:t>
            </w:r>
          </w:p>
        </w:tc>
        <w:tc>
          <w:tcPr>
            <w:tcW w:w="1587" w:type="dxa"/>
            <w:vMerge w:val="restart"/>
          </w:tcPr>
          <w:p>
            <w:pPr>
              <w:pStyle w:val="0"/>
              <w:jc w:val="center"/>
            </w:pPr>
            <w:r>
              <w:rPr>
                <w:sz w:val="20"/>
              </w:rPr>
              <w:t xml:space="preserve">Ответственный за достижение показателя</w:t>
            </w:r>
          </w:p>
        </w:tc>
        <w:tc>
          <w:tcPr>
            <w:tcW w:w="147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c>
          <w:tcPr>
            <w:tcW w:w="1247" w:type="dxa"/>
          </w:tcPr>
          <w:p>
            <w:pPr>
              <w:pStyle w:val="0"/>
              <w:jc w:val="center"/>
            </w:pPr>
            <w:r>
              <w:rPr>
                <w:sz w:val="20"/>
              </w:rPr>
              <w:t xml:space="preserve">2026</w:t>
            </w:r>
          </w:p>
        </w:tc>
        <w:tc>
          <w:tcPr>
            <w:tcW w:w="1247" w:type="dxa"/>
          </w:tcPr>
          <w:p>
            <w:pPr>
              <w:pStyle w:val="0"/>
              <w:jc w:val="center"/>
            </w:pPr>
            <w:r>
              <w:rPr>
                <w:sz w:val="20"/>
              </w:rPr>
              <w:t xml:space="preserve">2027</w:t>
            </w:r>
          </w:p>
        </w:tc>
        <w:tc>
          <w:tcPr>
            <w:tcW w:w="1247" w:type="dxa"/>
          </w:tcPr>
          <w:p>
            <w:pPr>
              <w:pStyle w:val="0"/>
              <w:jc w:val="center"/>
            </w:pPr>
            <w:r>
              <w:rPr>
                <w:sz w:val="20"/>
              </w:rPr>
              <w:t xml:space="preserve">2028</w:t>
            </w:r>
          </w:p>
        </w:tc>
        <w:tc>
          <w:tcPr>
            <w:tcW w:w="1247" w:type="dxa"/>
          </w:tcPr>
          <w:p>
            <w:pPr>
              <w:pStyle w:val="0"/>
              <w:jc w:val="center"/>
            </w:pPr>
            <w:r>
              <w:rPr>
                <w:sz w:val="20"/>
              </w:rPr>
              <w:t xml:space="preserve">2029</w:t>
            </w:r>
          </w:p>
        </w:tc>
        <w:tc>
          <w:tcPr>
            <w:tcW w:w="1247" w:type="dxa"/>
          </w:tcPr>
          <w:p>
            <w:pPr>
              <w:pStyle w:val="0"/>
              <w:jc w:val="center"/>
            </w:pPr>
            <w:r>
              <w:rPr>
                <w:sz w:val="20"/>
              </w:rPr>
              <w:t xml:space="preserve">2030</w:t>
            </w:r>
          </w:p>
        </w:tc>
        <w:tc>
          <w:tcPr>
            <w:vMerge w:val="continue"/>
          </w:tcPr>
          <w:p/>
        </w:tc>
        <w:tc>
          <w:tcPr>
            <w:vMerge w:val="continue"/>
          </w:tcP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871" w:type="dxa"/>
          </w:tcPr>
          <w:p>
            <w:pPr>
              <w:pStyle w:val="0"/>
              <w:jc w:val="center"/>
            </w:pPr>
            <w:r>
              <w:rPr>
                <w:sz w:val="20"/>
              </w:rPr>
              <w:t xml:space="preserve">3</w:t>
            </w:r>
          </w:p>
        </w:tc>
        <w:tc>
          <w:tcPr>
            <w:tcW w:w="794"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73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247" w:type="dxa"/>
          </w:tcPr>
          <w:p>
            <w:pPr>
              <w:pStyle w:val="0"/>
              <w:jc w:val="center"/>
            </w:pPr>
            <w:r>
              <w:rPr>
                <w:sz w:val="20"/>
              </w:rPr>
              <w:t xml:space="preserve">13</w:t>
            </w:r>
          </w:p>
        </w:tc>
        <w:tc>
          <w:tcPr>
            <w:tcW w:w="1247" w:type="dxa"/>
          </w:tcPr>
          <w:p>
            <w:pPr>
              <w:pStyle w:val="0"/>
              <w:jc w:val="center"/>
            </w:pPr>
            <w:r>
              <w:rPr>
                <w:sz w:val="20"/>
              </w:rPr>
              <w:t xml:space="preserve">14</w:t>
            </w:r>
          </w:p>
        </w:tc>
        <w:tc>
          <w:tcPr>
            <w:tcW w:w="1587" w:type="dxa"/>
          </w:tcPr>
          <w:p>
            <w:pPr>
              <w:pStyle w:val="0"/>
              <w:jc w:val="center"/>
            </w:pPr>
            <w:r>
              <w:rPr>
                <w:sz w:val="20"/>
              </w:rPr>
              <w:t xml:space="preserve">15</w:t>
            </w:r>
          </w:p>
        </w:tc>
        <w:tc>
          <w:tcPr>
            <w:tcW w:w="1474" w:type="dxa"/>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9784" w:type="dxa"/>
          </w:tcPr>
          <w:p>
            <w:pPr>
              <w:pStyle w:val="0"/>
              <w:jc w:val="center"/>
            </w:pPr>
            <w:r>
              <w:rPr>
                <w:sz w:val="20"/>
              </w:rPr>
              <w:t xml:space="preserve">Задача 1 "Обеспечено хранение, комплектование, учет и использование документов Архивного фонда Российской Федерации и других архивных документов в интересах граждан, общества и государства"</w:t>
            </w:r>
          </w:p>
        </w:tc>
      </w:tr>
      <w:tr>
        <w:tc>
          <w:tcPr>
            <w:tcW w:w="567" w:type="dxa"/>
          </w:tcPr>
          <w:p>
            <w:pPr>
              <w:pStyle w:val="0"/>
              <w:jc w:val="center"/>
            </w:pPr>
            <w:r>
              <w:rPr>
                <w:sz w:val="20"/>
              </w:rPr>
              <w:t xml:space="preserve">1.1</w:t>
            </w:r>
          </w:p>
        </w:tc>
        <w:tc>
          <w:tcPr>
            <w:tcW w:w="2098" w:type="dxa"/>
          </w:tcPr>
          <w:p>
            <w:pPr>
              <w:pStyle w:val="0"/>
            </w:pPr>
            <w:r>
              <w:rPr>
                <w:sz w:val="20"/>
              </w:rPr>
              <w:t xml:space="preserve">Показатель 1 Задачи 1</w:t>
            </w:r>
          </w:p>
          <w:p>
            <w:pPr>
              <w:pStyle w:val="0"/>
            </w:pPr>
            <w:r>
              <w:rPr>
                <w:sz w:val="20"/>
              </w:rPr>
              <w:t xml:space="preserve">"Количество документов Архивного фонда Российской Федерации и других архивных документов, хранящихся в государственных архивах и муниципальных архивах Липецкой области"</w:t>
            </w:r>
          </w:p>
        </w:tc>
        <w:tc>
          <w:tcPr>
            <w:tcW w:w="1871" w:type="dxa"/>
          </w:tcPr>
          <w:p>
            <w:pPr>
              <w:pStyle w:val="0"/>
            </w:pPr>
            <w:r>
              <w:rPr>
                <w:sz w:val="20"/>
              </w:rPr>
              <w:t xml:space="preserve">Возрастающий</w:t>
            </w:r>
          </w:p>
        </w:tc>
        <w:tc>
          <w:tcPr>
            <w:tcW w:w="794" w:type="dxa"/>
          </w:tcPr>
          <w:p>
            <w:pPr>
              <w:pStyle w:val="0"/>
            </w:pPr>
            <w:r>
              <w:rPr>
                <w:sz w:val="20"/>
              </w:rPr>
              <w:t xml:space="preserve">ГП</w:t>
            </w:r>
          </w:p>
        </w:tc>
        <w:tc>
          <w:tcPr>
            <w:tcW w:w="1247" w:type="dxa"/>
          </w:tcPr>
          <w:p>
            <w:pPr>
              <w:pStyle w:val="0"/>
            </w:pPr>
            <w:r>
              <w:rPr>
                <w:sz w:val="20"/>
              </w:rPr>
              <w:t xml:space="preserve">Единица хранения</w:t>
            </w:r>
          </w:p>
        </w:tc>
        <w:tc>
          <w:tcPr>
            <w:tcW w:w="1247" w:type="dxa"/>
          </w:tcPr>
          <w:p>
            <w:pPr>
              <w:pStyle w:val="0"/>
              <w:jc w:val="center"/>
            </w:pPr>
            <w:r>
              <w:rPr>
                <w:sz w:val="20"/>
              </w:rPr>
              <w:t xml:space="preserve">1 883 703</w:t>
            </w:r>
          </w:p>
        </w:tc>
        <w:tc>
          <w:tcPr>
            <w:tcW w:w="737" w:type="dxa"/>
          </w:tcPr>
          <w:p>
            <w:pPr>
              <w:pStyle w:val="0"/>
            </w:pPr>
            <w:r>
              <w:rPr>
                <w:sz w:val="20"/>
              </w:rPr>
              <w:t xml:space="preserve">2022</w:t>
            </w:r>
          </w:p>
        </w:tc>
        <w:tc>
          <w:tcPr>
            <w:tcW w:w="1247" w:type="dxa"/>
          </w:tcPr>
          <w:p>
            <w:pPr>
              <w:pStyle w:val="0"/>
              <w:jc w:val="center"/>
            </w:pPr>
            <w:r>
              <w:rPr>
                <w:sz w:val="20"/>
              </w:rPr>
              <w:t xml:space="preserve">1 902 930</w:t>
            </w:r>
          </w:p>
        </w:tc>
        <w:tc>
          <w:tcPr>
            <w:tcW w:w="1247" w:type="dxa"/>
          </w:tcPr>
          <w:p>
            <w:pPr>
              <w:pStyle w:val="0"/>
              <w:jc w:val="center"/>
            </w:pPr>
            <w:r>
              <w:rPr>
                <w:sz w:val="20"/>
              </w:rPr>
              <w:t xml:space="preserve">1 932 930</w:t>
            </w:r>
          </w:p>
        </w:tc>
        <w:tc>
          <w:tcPr>
            <w:tcW w:w="1247" w:type="dxa"/>
          </w:tcPr>
          <w:p>
            <w:pPr>
              <w:pStyle w:val="0"/>
              <w:jc w:val="center"/>
            </w:pPr>
            <w:r>
              <w:rPr>
                <w:sz w:val="20"/>
              </w:rPr>
              <w:t xml:space="preserve">1 962 930</w:t>
            </w:r>
          </w:p>
        </w:tc>
        <w:tc>
          <w:tcPr>
            <w:tcW w:w="1247" w:type="dxa"/>
          </w:tcPr>
          <w:p>
            <w:pPr>
              <w:pStyle w:val="0"/>
              <w:jc w:val="center"/>
            </w:pPr>
            <w:r>
              <w:rPr>
                <w:sz w:val="20"/>
              </w:rPr>
              <w:t xml:space="preserve">1 992 930</w:t>
            </w:r>
          </w:p>
        </w:tc>
        <w:tc>
          <w:tcPr>
            <w:tcW w:w="1247" w:type="dxa"/>
          </w:tcPr>
          <w:p>
            <w:pPr>
              <w:pStyle w:val="0"/>
              <w:jc w:val="center"/>
            </w:pPr>
            <w:r>
              <w:rPr>
                <w:sz w:val="20"/>
              </w:rPr>
              <w:t xml:space="preserve">2 022 930</w:t>
            </w:r>
          </w:p>
        </w:tc>
        <w:tc>
          <w:tcPr>
            <w:tcW w:w="1247" w:type="dxa"/>
          </w:tcPr>
          <w:p>
            <w:pPr>
              <w:pStyle w:val="0"/>
              <w:jc w:val="center"/>
            </w:pPr>
            <w:r>
              <w:rPr>
                <w:sz w:val="20"/>
              </w:rPr>
              <w:t xml:space="preserve">2 052 930</w:t>
            </w:r>
          </w:p>
        </w:tc>
        <w:tc>
          <w:tcPr>
            <w:tcW w:w="1247" w:type="dxa"/>
          </w:tcPr>
          <w:p>
            <w:pPr>
              <w:pStyle w:val="0"/>
              <w:jc w:val="center"/>
            </w:pPr>
            <w:r>
              <w:rPr>
                <w:sz w:val="20"/>
              </w:rPr>
              <w:t xml:space="preserve">2 082 930</w:t>
            </w:r>
          </w:p>
        </w:tc>
        <w:tc>
          <w:tcPr>
            <w:tcW w:w="1587" w:type="dxa"/>
          </w:tcPr>
          <w:p>
            <w:pPr>
              <w:pStyle w:val="0"/>
            </w:pPr>
            <w:r>
              <w:rPr>
                <w:sz w:val="20"/>
              </w:rPr>
              <w:t xml:space="preserve">Управление ЗАГС и архивов Липецкой области</w:t>
            </w:r>
          </w:p>
        </w:tc>
        <w:tc>
          <w:tcPr>
            <w:tcW w:w="1474" w:type="dxa"/>
          </w:tcPr>
          <w:p>
            <w:pPr>
              <w:pStyle w:val="0"/>
            </w:pPr>
            <w:r>
              <w:rPr>
                <w:sz w:val="20"/>
              </w:rPr>
              <w:t xml:space="preserve">отсутствует</w:t>
            </w:r>
          </w:p>
        </w:tc>
      </w:tr>
      <w:tr>
        <w:tc>
          <w:tcPr>
            <w:tcW w:w="567" w:type="dxa"/>
          </w:tcPr>
          <w:p>
            <w:pPr>
              <w:pStyle w:val="0"/>
              <w:jc w:val="center"/>
            </w:pPr>
            <w:r>
              <w:rPr>
                <w:sz w:val="20"/>
              </w:rPr>
              <w:t xml:space="preserve">2</w:t>
            </w:r>
          </w:p>
        </w:tc>
        <w:tc>
          <w:tcPr>
            <w:gridSpan w:val="15"/>
            <w:tcW w:w="19784" w:type="dxa"/>
          </w:tcPr>
          <w:p>
            <w:pPr>
              <w:pStyle w:val="0"/>
              <w:jc w:val="center"/>
            </w:pPr>
            <w:r>
              <w:rPr>
                <w:sz w:val="20"/>
              </w:rPr>
              <w:t xml:space="preserve">Задача 2 "Осуществлены надлежащего качества государственные услуги по регистрации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проставление апостиля); созданы надлежащие условия хранения книг государственной регистрации актов гражданского состояния (актовых книг) и их учет"</w:t>
            </w:r>
          </w:p>
        </w:tc>
      </w:tr>
      <w:tr>
        <w:tc>
          <w:tcPr>
            <w:tcW w:w="567" w:type="dxa"/>
          </w:tcPr>
          <w:p>
            <w:pPr>
              <w:pStyle w:val="0"/>
              <w:jc w:val="center"/>
            </w:pPr>
            <w:r>
              <w:rPr>
                <w:sz w:val="20"/>
              </w:rPr>
              <w:t xml:space="preserve">2.1</w:t>
            </w:r>
          </w:p>
        </w:tc>
        <w:tc>
          <w:tcPr>
            <w:tcW w:w="2098" w:type="dxa"/>
          </w:tcPr>
          <w:p>
            <w:pPr>
              <w:pStyle w:val="0"/>
            </w:pPr>
            <w:r>
              <w:rPr>
                <w:sz w:val="20"/>
              </w:rPr>
              <w:t xml:space="preserve">Показатель 1 Задачи 2</w:t>
            </w:r>
          </w:p>
          <w:p>
            <w:pPr>
              <w:pStyle w:val="0"/>
            </w:pPr>
            <w:r>
              <w:rPr>
                <w:sz w:val="20"/>
              </w:rPr>
              <w:t xml:space="preserve">"Исполнение государственных полномочий по государственной регистрации актов гражданского состояния"</w:t>
            </w:r>
          </w:p>
        </w:tc>
        <w:tc>
          <w:tcPr>
            <w:tcW w:w="1871" w:type="dxa"/>
          </w:tcPr>
          <w:p>
            <w:pPr>
              <w:pStyle w:val="0"/>
            </w:pPr>
            <w:r>
              <w:rPr>
                <w:sz w:val="20"/>
              </w:rPr>
              <w:t xml:space="preserve">Возрастающий</w:t>
            </w:r>
          </w:p>
        </w:tc>
        <w:tc>
          <w:tcPr>
            <w:tcW w:w="794" w:type="dxa"/>
          </w:tcPr>
          <w:p>
            <w:pPr>
              <w:pStyle w:val="0"/>
            </w:pPr>
            <w:r>
              <w:rPr>
                <w:sz w:val="20"/>
              </w:rPr>
              <w:t xml:space="preserve">ГП</w:t>
            </w:r>
          </w:p>
        </w:tc>
        <w:tc>
          <w:tcPr>
            <w:tcW w:w="1247" w:type="dxa"/>
          </w:tcPr>
          <w:p>
            <w:pPr>
              <w:pStyle w:val="0"/>
            </w:pPr>
            <w:r>
              <w:rPr>
                <w:sz w:val="20"/>
              </w:rPr>
              <w:t xml:space="preserve">%</w:t>
            </w:r>
          </w:p>
        </w:tc>
        <w:tc>
          <w:tcPr>
            <w:tcW w:w="1247" w:type="dxa"/>
          </w:tcPr>
          <w:p>
            <w:pPr>
              <w:pStyle w:val="0"/>
              <w:jc w:val="center"/>
            </w:pPr>
            <w:r>
              <w:rPr>
                <w:sz w:val="20"/>
              </w:rPr>
              <w:t xml:space="preserve">100</w:t>
            </w:r>
          </w:p>
        </w:tc>
        <w:tc>
          <w:tcPr>
            <w:tcW w:w="737" w:type="dxa"/>
          </w:tcPr>
          <w:p>
            <w:pPr>
              <w:pStyle w:val="0"/>
            </w:pPr>
            <w:r>
              <w:rPr>
                <w:sz w:val="20"/>
              </w:rPr>
              <w:t xml:space="preserve">2022</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587" w:type="dxa"/>
          </w:tcPr>
          <w:p>
            <w:pPr>
              <w:pStyle w:val="0"/>
            </w:pPr>
            <w:r>
              <w:rPr>
                <w:sz w:val="20"/>
              </w:rPr>
              <w:t xml:space="preserve">Управление ЗАГС и архивов Липецкой области</w:t>
            </w:r>
          </w:p>
        </w:tc>
        <w:tc>
          <w:tcPr>
            <w:tcW w:w="1474" w:type="dxa"/>
          </w:tcPr>
          <w:p>
            <w:pPr>
              <w:pStyle w:val="0"/>
            </w:pPr>
            <w:r>
              <w:rPr>
                <w:sz w:val="20"/>
              </w:rPr>
              <w:t xml:space="preserve">отсутствует</w:t>
            </w:r>
          </w:p>
        </w:tc>
      </w:tr>
    </w:tbl>
    <w:p>
      <w:pPr>
        <w:pStyle w:val="0"/>
        <w:jc w:val="both"/>
      </w:pPr>
      <w:r>
        <w:rPr>
          <w:sz w:val="20"/>
        </w:rPr>
      </w:r>
    </w:p>
    <w:p>
      <w:pPr>
        <w:pStyle w:val="2"/>
        <w:outlineLvl w:val="2"/>
        <w:jc w:val="center"/>
      </w:pPr>
      <w:r>
        <w:rPr>
          <w:sz w:val="20"/>
        </w:rPr>
        <w:t xml:space="preserve">3. Перечень основных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580"/>
        <w:gridCol w:w="2324"/>
        <w:gridCol w:w="794"/>
        <w:gridCol w:w="907"/>
        <w:gridCol w:w="737"/>
        <w:gridCol w:w="907"/>
        <w:gridCol w:w="907"/>
        <w:gridCol w:w="907"/>
        <w:gridCol w:w="907"/>
        <w:gridCol w:w="907"/>
        <w:gridCol w:w="907"/>
        <w:gridCol w:w="907"/>
      </w:tblGrid>
      <w:tr>
        <w:tc>
          <w:tcPr>
            <w:tcW w:w="56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основного мероприятия (результата)</w:t>
            </w:r>
          </w:p>
        </w:tc>
        <w:tc>
          <w:tcPr>
            <w:tcW w:w="1580" w:type="dxa"/>
            <w:vMerge w:val="restart"/>
          </w:tcPr>
          <w:p>
            <w:pPr>
              <w:pStyle w:val="0"/>
              <w:jc w:val="center"/>
            </w:pPr>
            <w:r>
              <w:rPr>
                <w:sz w:val="20"/>
              </w:rPr>
              <w:t xml:space="preserve">Ответственный исполнитель</w:t>
            </w:r>
          </w:p>
        </w:tc>
        <w:tc>
          <w:tcPr>
            <w:tcW w:w="2324" w:type="dxa"/>
            <w:vMerge w:val="restart"/>
          </w:tcPr>
          <w:p>
            <w:pPr>
              <w:pStyle w:val="0"/>
              <w:jc w:val="center"/>
            </w:pPr>
            <w:r>
              <w:rPr>
                <w:sz w:val="20"/>
              </w:rPr>
              <w:t xml:space="preserve">Характеристика</w:t>
            </w:r>
          </w:p>
        </w:tc>
        <w:tc>
          <w:tcPr>
            <w:tcW w:w="794" w:type="dxa"/>
            <w:vMerge w:val="restart"/>
          </w:tcPr>
          <w:p>
            <w:pPr>
              <w:pStyle w:val="0"/>
              <w:jc w:val="center"/>
            </w:pPr>
            <w:r>
              <w:rPr>
                <w:sz w:val="20"/>
              </w:rPr>
              <w:t xml:space="preserve">Единица измерения (по </w:t>
            </w:r>
            <w:hyperlink w:history="0" r:id="rId8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7"/>
            <w:tcW w:w="6349" w:type="dxa"/>
          </w:tcPr>
          <w:p>
            <w:pPr>
              <w:pStyle w:val="0"/>
              <w:jc w:val="center"/>
            </w:pPr>
            <w:r>
              <w:rPr>
                <w:sz w:val="20"/>
              </w:rPr>
              <w:t xml:space="preserve">Значения основного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c>
          <w:tcPr>
            <w:tcW w:w="907" w:type="dxa"/>
          </w:tcPr>
          <w:p>
            <w:pPr>
              <w:pStyle w:val="0"/>
              <w:jc w:val="center"/>
            </w:pPr>
            <w:r>
              <w:rPr>
                <w:sz w:val="20"/>
              </w:rPr>
              <w:t xml:space="preserve">2027</w:t>
            </w:r>
          </w:p>
        </w:tc>
        <w:tc>
          <w:tcPr>
            <w:tcW w:w="907" w:type="dxa"/>
          </w:tcPr>
          <w:p>
            <w:pPr>
              <w:pStyle w:val="0"/>
              <w:jc w:val="center"/>
            </w:pPr>
            <w:r>
              <w:rPr>
                <w:sz w:val="20"/>
              </w:rPr>
              <w:t xml:space="preserve">2028</w:t>
            </w:r>
          </w:p>
        </w:tc>
        <w:tc>
          <w:tcPr>
            <w:tcW w:w="907" w:type="dxa"/>
          </w:tcPr>
          <w:p>
            <w:pPr>
              <w:pStyle w:val="0"/>
              <w:jc w:val="center"/>
            </w:pPr>
            <w:r>
              <w:rPr>
                <w:sz w:val="20"/>
              </w:rPr>
              <w:t xml:space="preserve">2029</w:t>
            </w:r>
          </w:p>
        </w:tc>
        <w:tc>
          <w:tcPr>
            <w:tcW w:w="907" w:type="dxa"/>
          </w:tcPr>
          <w:p>
            <w:pPr>
              <w:pStyle w:val="0"/>
              <w:jc w:val="center"/>
            </w:pPr>
            <w:r>
              <w:rPr>
                <w:sz w:val="20"/>
              </w:rPr>
              <w:t xml:space="preserve">2030</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580" w:type="dxa"/>
          </w:tcPr>
          <w:p>
            <w:pPr>
              <w:pStyle w:val="0"/>
              <w:jc w:val="center"/>
            </w:pPr>
            <w:r>
              <w:rPr>
                <w:sz w:val="20"/>
              </w:rPr>
              <w:t xml:space="preserve">3</w:t>
            </w:r>
          </w:p>
        </w:tc>
        <w:tc>
          <w:tcPr>
            <w:tcW w:w="2324" w:type="dxa"/>
          </w:tcPr>
          <w:p>
            <w:pPr>
              <w:pStyle w:val="0"/>
              <w:jc w:val="center"/>
            </w:pPr>
            <w:r>
              <w:rPr>
                <w:sz w:val="20"/>
              </w:rPr>
              <w:t xml:space="preserve">4</w:t>
            </w:r>
          </w:p>
        </w:tc>
        <w:tc>
          <w:tcPr>
            <w:tcW w:w="794" w:type="dxa"/>
          </w:tcPr>
          <w:p>
            <w:pPr>
              <w:pStyle w:val="0"/>
              <w:jc w:val="center"/>
            </w:pPr>
            <w:r>
              <w:rPr>
                <w:sz w:val="20"/>
              </w:rPr>
              <w:t xml:space="preserve">5</w:t>
            </w:r>
          </w:p>
        </w:tc>
        <w:tc>
          <w:tcPr>
            <w:tcW w:w="907" w:type="dxa"/>
          </w:tcPr>
          <w:p>
            <w:pPr>
              <w:pStyle w:val="0"/>
              <w:jc w:val="center"/>
            </w:pPr>
            <w:r>
              <w:rPr>
                <w:sz w:val="20"/>
              </w:rPr>
              <w:t xml:space="preserve">6</w:t>
            </w:r>
          </w:p>
        </w:tc>
        <w:tc>
          <w:tcPr>
            <w:tcW w:w="73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p>
            <w:pPr>
              <w:pStyle w:val="0"/>
              <w:jc w:val="center"/>
            </w:pPr>
            <w:r>
              <w:rPr>
                <w:sz w:val="20"/>
              </w:rPr>
              <w:t xml:space="preserve">13</w:t>
            </w:r>
          </w:p>
        </w:tc>
        <w:tc>
          <w:tcPr>
            <w:tcW w:w="907" w:type="dxa"/>
          </w:tcPr>
          <w:p>
            <w:pPr>
              <w:pStyle w:val="0"/>
              <w:jc w:val="center"/>
            </w:pPr>
            <w:r>
              <w:rPr>
                <w:sz w:val="20"/>
              </w:rPr>
              <w:t xml:space="preserve">14</w:t>
            </w:r>
          </w:p>
        </w:tc>
      </w:tr>
      <w:tr>
        <w:tblPrEx>
          <w:tblBorders>
            <w:insideV w:val="nil"/>
          </w:tblBorders>
        </w:tblPrEx>
        <w:tc>
          <w:tcPr>
            <w:tcW w:w="567" w:type="dxa"/>
            <w:tcBorders>
              <w:left w:val="single" w:sz="4"/>
            </w:tcBorders>
          </w:tcPr>
          <w:p>
            <w:pPr>
              <w:pStyle w:val="0"/>
            </w:pPr>
            <w:r>
              <w:rPr>
                <w:sz w:val="20"/>
              </w:rPr>
            </w:r>
          </w:p>
        </w:tc>
        <w:tc>
          <w:tcPr>
            <w:gridSpan w:val="13"/>
            <w:tcW w:w="14789" w:type="dxa"/>
            <w:tcBorders>
              <w:right w:val="single" w:sz="4"/>
            </w:tcBorders>
          </w:tcPr>
          <w:p>
            <w:pPr>
              <w:pStyle w:val="0"/>
              <w:jc w:val="center"/>
            </w:pPr>
            <w:r>
              <w:rPr>
                <w:sz w:val="20"/>
              </w:rPr>
              <w:t xml:space="preserve">Задача 1 "Обеспечено хранение, комплектование, учет и использование документов Архивного фонда Российской Федерации и других архивных документов в интересах граждан, общества и государства"</w:t>
            </w:r>
          </w:p>
        </w:tc>
      </w:tr>
      <w:tr>
        <w:tc>
          <w:tcPr>
            <w:tcW w:w="567" w:type="dxa"/>
          </w:tcPr>
          <w:p>
            <w:pPr>
              <w:pStyle w:val="0"/>
              <w:jc w:val="center"/>
            </w:pPr>
            <w:r>
              <w:rPr>
                <w:sz w:val="20"/>
              </w:rPr>
              <w:t xml:space="preserve">1</w:t>
            </w:r>
          </w:p>
        </w:tc>
        <w:tc>
          <w:tcPr>
            <w:tcW w:w="2098" w:type="dxa"/>
          </w:tcPr>
          <w:p>
            <w:pPr>
              <w:pStyle w:val="0"/>
            </w:pPr>
            <w:r>
              <w:rPr>
                <w:sz w:val="20"/>
              </w:rPr>
              <w:t xml:space="preserve">Основное мероприятие (результат) 1</w:t>
            </w:r>
          </w:p>
          <w:p>
            <w:pPr>
              <w:pStyle w:val="0"/>
            </w:pPr>
            <w:r>
              <w:rPr>
                <w:sz w:val="20"/>
              </w:rPr>
              <w:t xml:space="preserve">"Реализованы меры по развитию архивного дела в Липецкой области"</w:t>
            </w:r>
          </w:p>
        </w:tc>
        <w:tc>
          <w:tcPr>
            <w:tcW w:w="1580" w:type="dxa"/>
          </w:tcPr>
          <w:p>
            <w:pPr>
              <w:pStyle w:val="0"/>
            </w:pPr>
            <w:r>
              <w:rPr>
                <w:sz w:val="20"/>
              </w:rPr>
              <w:t xml:space="preserve">Управление ЗАГС и архивов Липецкой области</w:t>
            </w:r>
          </w:p>
        </w:tc>
        <w:tc>
          <w:tcPr>
            <w:tcW w:w="2324" w:type="dxa"/>
          </w:tcPr>
          <w:p>
            <w:pPr>
              <w:pStyle w:val="0"/>
            </w:pPr>
            <w:r>
              <w:rPr>
                <w:sz w:val="20"/>
              </w:rPr>
              <w:t xml:space="preserve">Принято документов Архивного фонда Российской Федерации и других архивных документов, на хранение государственными архивами и муниципальными архивами Липецкой области</w:t>
            </w:r>
          </w:p>
        </w:tc>
        <w:tc>
          <w:tcPr>
            <w:tcW w:w="794" w:type="dxa"/>
          </w:tcPr>
          <w:p>
            <w:pPr>
              <w:pStyle w:val="0"/>
            </w:pPr>
            <w:r>
              <w:rPr>
                <w:sz w:val="20"/>
              </w:rPr>
              <w:t xml:space="preserve">Ед.</w:t>
            </w:r>
          </w:p>
        </w:tc>
        <w:tc>
          <w:tcPr>
            <w:tcW w:w="907" w:type="dxa"/>
          </w:tcPr>
          <w:p>
            <w:pPr>
              <w:pStyle w:val="0"/>
              <w:jc w:val="center"/>
            </w:pPr>
            <w:r>
              <w:rPr>
                <w:sz w:val="20"/>
              </w:rPr>
              <w:t xml:space="preserve">30 000</w:t>
            </w:r>
          </w:p>
        </w:tc>
        <w:tc>
          <w:tcPr>
            <w:tcW w:w="737" w:type="dxa"/>
          </w:tcPr>
          <w:p>
            <w:pPr>
              <w:pStyle w:val="0"/>
            </w:pPr>
            <w:r>
              <w:rPr>
                <w:sz w:val="20"/>
              </w:rPr>
              <w:t xml:space="preserve">2022</w:t>
            </w:r>
          </w:p>
        </w:tc>
        <w:tc>
          <w:tcPr>
            <w:tcW w:w="907" w:type="dxa"/>
          </w:tcPr>
          <w:p>
            <w:pPr>
              <w:pStyle w:val="0"/>
              <w:jc w:val="center"/>
            </w:pPr>
            <w:r>
              <w:rPr>
                <w:sz w:val="20"/>
              </w:rPr>
              <w:t xml:space="preserve">30 000</w:t>
            </w:r>
          </w:p>
        </w:tc>
        <w:tc>
          <w:tcPr>
            <w:tcW w:w="907" w:type="dxa"/>
          </w:tcPr>
          <w:p>
            <w:pPr>
              <w:pStyle w:val="0"/>
              <w:jc w:val="center"/>
            </w:pPr>
            <w:r>
              <w:rPr>
                <w:sz w:val="20"/>
              </w:rPr>
              <w:t xml:space="preserve">30 000</w:t>
            </w:r>
          </w:p>
        </w:tc>
        <w:tc>
          <w:tcPr>
            <w:tcW w:w="907" w:type="dxa"/>
          </w:tcPr>
          <w:p>
            <w:pPr>
              <w:pStyle w:val="0"/>
              <w:jc w:val="center"/>
            </w:pPr>
            <w:r>
              <w:rPr>
                <w:sz w:val="20"/>
              </w:rPr>
              <w:t xml:space="preserve">30 000</w:t>
            </w:r>
          </w:p>
        </w:tc>
        <w:tc>
          <w:tcPr>
            <w:tcW w:w="907" w:type="dxa"/>
          </w:tcPr>
          <w:p>
            <w:pPr>
              <w:pStyle w:val="0"/>
              <w:jc w:val="center"/>
            </w:pPr>
            <w:r>
              <w:rPr>
                <w:sz w:val="20"/>
              </w:rPr>
              <w:t xml:space="preserve">30 000</w:t>
            </w:r>
          </w:p>
        </w:tc>
        <w:tc>
          <w:tcPr>
            <w:tcW w:w="907" w:type="dxa"/>
          </w:tcPr>
          <w:p>
            <w:pPr>
              <w:pStyle w:val="0"/>
              <w:jc w:val="center"/>
            </w:pPr>
            <w:r>
              <w:rPr>
                <w:sz w:val="20"/>
              </w:rPr>
              <w:t xml:space="preserve">30 000</w:t>
            </w:r>
          </w:p>
        </w:tc>
        <w:tc>
          <w:tcPr>
            <w:tcW w:w="907" w:type="dxa"/>
          </w:tcPr>
          <w:p>
            <w:pPr>
              <w:pStyle w:val="0"/>
              <w:jc w:val="center"/>
            </w:pPr>
            <w:r>
              <w:rPr>
                <w:sz w:val="20"/>
              </w:rPr>
              <w:t xml:space="preserve">30 000</w:t>
            </w:r>
          </w:p>
        </w:tc>
        <w:tc>
          <w:tcPr>
            <w:tcW w:w="907" w:type="dxa"/>
          </w:tcPr>
          <w:p>
            <w:pPr>
              <w:pStyle w:val="0"/>
              <w:jc w:val="center"/>
            </w:pPr>
            <w:r>
              <w:rPr>
                <w:sz w:val="20"/>
              </w:rPr>
              <w:t xml:space="preserve">30 000</w:t>
            </w:r>
          </w:p>
        </w:tc>
      </w:tr>
      <w:tr>
        <w:tblPrEx>
          <w:tblBorders>
            <w:insideV w:val="nil"/>
          </w:tblBorders>
        </w:tblPrEx>
        <w:tc>
          <w:tcPr>
            <w:tcW w:w="567" w:type="dxa"/>
            <w:tcBorders>
              <w:left w:val="single" w:sz="4"/>
            </w:tcBorders>
          </w:tcPr>
          <w:p>
            <w:pPr>
              <w:pStyle w:val="0"/>
            </w:pPr>
            <w:r>
              <w:rPr>
                <w:sz w:val="20"/>
              </w:rPr>
            </w:r>
          </w:p>
        </w:tc>
        <w:tc>
          <w:tcPr>
            <w:gridSpan w:val="13"/>
            <w:tcW w:w="14789" w:type="dxa"/>
            <w:tcBorders>
              <w:right w:val="single" w:sz="4"/>
            </w:tcBorders>
          </w:tcPr>
          <w:p>
            <w:pPr>
              <w:pStyle w:val="0"/>
              <w:jc w:val="center"/>
            </w:pPr>
            <w:r>
              <w:rPr>
                <w:sz w:val="20"/>
              </w:rPr>
              <w:t xml:space="preserve">Задача 2 "Осуществлены надлежащего качества государственные услуги по регистрации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проставление апостиля); созданы надлежащие условия хранения книг государственной регистрации актов гражданского состояния (актовых книг) и их учет"</w:t>
            </w:r>
          </w:p>
        </w:tc>
      </w:tr>
      <w:tr>
        <w:tc>
          <w:tcPr>
            <w:tcW w:w="567" w:type="dxa"/>
          </w:tcPr>
          <w:p>
            <w:pPr>
              <w:pStyle w:val="0"/>
              <w:jc w:val="center"/>
            </w:pPr>
            <w:r>
              <w:rPr>
                <w:sz w:val="20"/>
              </w:rPr>
              <w:t xml:space="preserve">2</w:t>
            </w:r>
          </w:p>
        </w:tc>
        <w:tc>
          <w:tcPr>
            <w:tcW w:w="2098" w:type="dxa"/>
          </w:tcPr>
          <w:p>
            <w:pPr>
              <w:pStyle w:val="0"/>
            </w:pPr>
            <w:r>
              <w:rPr>
                <w:sz w:val="20"/>
              </w:rPr>
              <w:t xml:space="preserve">Основное мероприятие (результат) 2</w:t>
            </w:r>
          </w:p>
          <w:p>
            <w:pPr>
              <w:pStyle w:val="0"/>
            </w:pPr>
            <w:r>
              <w:rPr>
                <w:sz w:val="20"/>
              </w:rPr>
              <w:t xml:space="preserve">"Обеспечена текущая деятельности управления ЗАГС и архивов Липецкой области"</w:t>
            </w:r>
          </w:p>
        </w:tc>
        <w:tc>
          <w:tcPr>
            <w:tcW w:w="1580" w:type="dxa"/>
            <w:vMerge w:val="restart"/>
          </w:tcPr>
          <w:p>
            <w:pPr>
              <w:pStyle w:val="0"/>
            </w:pPr>
            <w:r>
              <w:rPr>
                <w:sz w:val="20"/>
              </w:rPr>
              <w:t xml:space="preserve">Управление ЗАГС и архивов Липецкой области</w:t>
            </w:r>
          </w:p>
        </w:tc>
        <w:tc>
          <w:tcPr>
            <w:tcW w:w="2324" w:type="dxa"/>
          </w:tcPr>
          <w:p>
            <w:pPr>
              <w:pStyle w:val="0"/>
            </w:pPr>
            <w:r>
              <w:rPr>
                <w:sz w:val="20"/>
              </w:rPr>
              <w:t xml:space="preserve">Обеспечена выплата заработной платы и осуществлены расходы на обеспечение функций аппарата управления ЗАГС и архивов Липецкой области</w:t>
            </w:r>
          </w:p>
        </w:tc>
        <w:tc>
          <w:tcPr>
            <w:tcW w:w="794" w:type="dxa"/>
          </w:tcPr>
          <w:p>
            <w:pPr>
              <w:pStyle w:val="0"/>
            </w:pPr>
            <w:r>
              <w:rPr>
                <w:sz w:val="20"/>
              </w:rPr>
              <w:t xml:space="preserve">%</w:t>
            </w:r>
          </w:p>
        </w:tc>
        <w:tc>
          <w:tcPr>
            <w:tcW w:w="907" w:type="dxa"/>
          </w:tcPr>
          <w:p>
            <w:pPr>
              <w:pStyle w:val="0"/>
              <w:jc w:val="center"/>
            </w:pPr>
            <w:r>
              <w:rPr>
                <w:sz w:val="20"/>
              </w:rPr>
              <w:t xml:space="preserve">100</w:t>
            </w:r>
          </w:p>
        </w:tc>
        <w:tc>
          <w:tcPr>
            <w:tcW w:w="737" w:type="dxa"/>
          </w:tcPr>
          <w:p>
            <w:pPr>
              <w:pStyle w:val="0"/>
            </w:pPr>
            <w:r>
              <w:rPr>
                <w:sz w:val="20"/>
              </w:rPr>
              <w:t xml:space="preserve">2022</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r>
        <w:tc>
          <w:tcPr>
            <w:tcW w:w="567" w:type="dxa"/>
          </w:tcPr>
          <w:p>
            <w:pPr>
              <w:pStyle w:val="0"/>
              <w:jc w:val="center"/>
            </w:pPr>
            <w:r>
              <w:rPr>
                <w:sz w:val="20"/>
              </w:rPr>
              <w:t xml:space="preserve">3</w:t>
            </w:r>
          </w:p>
        </w:tc>
        <w:tc>
          <w:tcPr>
            <w:tcW w:w="2098" w:type="dxa"/>
          </w:tcPr>
          <w:p>
            <w:pPr>
              <w:pStyle w:val="0"/>
            </w:pPr>
            <w:r>
              <w:rPr>
                <w:sz w:val="20"/>
              </w:rPr>
              <w:t xml:space="preserve">Основное мероприятие (результат) 3</w:t>
            </w:r>
          </w:p>
          <w:p>
            <w:pPr>
              <w:pStyle w:val="0"/>
            </w:pPr>
            <w:r>
              <w:rPr>
                <w:sz w:val="20"/>
              </w:rPr>
              <w:t xml:space="preserve">"Обеспечена деятельность по государственной регистрации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проставлены апостили); созданы надлежащие условия хранения книг государственной регистрации актов гражданского состояния (актовых книг) и их учет."</w:t>
            </w:r>
          </w:p>
        </w:tc>
        <w:tc>
          <w:tcPr>
            <w:vMerge w:val="continue"/>
          </w:tcPr>
          <w:p/>
        </w:tc>
        <w:tc>
          <w:tcPr>
            <w:tcW w:w="2324" w:type="dxa"/>
          </w:tcPr>
          <w:p>
            <w:pPr>
              <w:pStyle w:val="0"/>
            </w:pPr>
            <w:r>
              <w:rPr>
                <w:sz w:val="20"/>
              </w:rPr>
              <w:t xml:space="preserve">Осуществлена государственная регистрация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проставление апостиля); созданы надлежащие условий хранения книг государственной регистрации актов гражданского состояния (актовых книг) и их учет</w:t>
            </w:r>
          </w:p>
        </w:tc>
        <w:tc>
          <w:tcPr>
            <w:tcW w:w="794" w:type="dxa"/>
          </w:tcPr>
          <w:p>
            <w:pPr>
              <w:pStyle w:val="0"/>
            </w:pPr>
            <w:r>
              <w:rPr>
                <w:sz w:val="20"/>
              </w:rPr>
              <w:t xml:space="preserve">%</w:t>
            </w:r>
          </w:p>
        </w:tc>
        <w:tc>
          <w:tcPr>
            <w:tcW w:w="907" w:type="dxa"/>
          </w:tcPr>
          <w:p>
            <w:pPr>
              <w:pStyle w:val="0"/>
              <w:jc w:val="center"/>
            </w:pPr>
            <w:r>
              <w:rPr>
                <w:sz w:val="20"/>
              </w:rPr>
              <w:t xml:space="preserve">100</w:t>
            </w:r>
          </w:p>
        </w:tc>
        <w:tc>
          <w:tcPr>
            <w:tcW w:w="737" w:type="dxa"/>
          </w:tcPr>
          <w:p>
            <w:pPr>
              <w:pStyle w:val="0"/>
            </w:pPr>
            <w:r>
              <w:rPr>
                <w:sz w:val="20"/>
              </w:rPr>
              <w:t xml:space="preserve">2022</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комплекса процессных мероприятий</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86"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814"/>
        <w:gridCol w:w="1814"/>
        <w:gridCol w:w="1814"/>
        <w:gridCol w:w="1814"/>
        <w:gridCol w:w="1814"/>
        <w:gridCol w:w="1814"/>
        <w:gridCol w:w="1814"/>
        <w:gridCol w:w="1984"/>
      </w:tblGrid>
      <w:tr>
        <w:tc>
          <w:tcPr>
            <w:tcW w:w="2324"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14682"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tcW w:w="1814" w:type="dxa"/>
          </w:tcPr>
          <w:p>
            <w:pPr>
              <w:pStyle w:val="0"/>
              <w:jc w:val="center"/>
            </w:pPr>
            <w:r>
              <w:rPr>
                <w:sz w:val="20"/>
              </w:rPr>
              <w:t xml:space="preserve">2024</w:t>
            </w:r>
          </w:p>
        </w:tc>
        <w:tc>
          <w:tcPr>
            <w:tcW w:w="1814" w:type="dxa"/>
          </w:tcPr>
          <w:p>
            <w:pPr>
              <w:pStyle w:val="0"/>
              <w:jc w:val="center"/>
            </w:pPr>
            <w:r>
              <w:rPr>
                <w:sz w:val="20"/>
              </w:rPr>
              <w:t xml:space="preserve">2025</w:t>
            </w:r>
          </w:p>
        </w:tc>
        <w:tc>
          <w:tcPr>
            <w:tcW w:w="1814" w:type="dxa"/>
          </w:tcPr>
          <w:p>
            <w:pPr>
              <w:pStyle w:val="0"/>
              <w:jc w:val="center"/>
            </w:pPr>
            <w:r>
              <w:rPr>
                <w:sz w:val="20"/>
              </w:rPr>
              <w:t xml:space="preserve">2026</w:t>
            </w:r>
          </w:p>
        </w:tc>
        <w:tc>
          <w:tcPr>
            <w:tcW w:w="1814" w:type="dxa"/>
          </w:tcPr>
          <w:p>
            <w:pPr>
              <w:pStyle w:val="0"/>
              <w:jc w:val="center"/>
            </w:pPr>
            <w:r>
              <w:rPr>
                <w:sz w:val="20"/>
              </w:rPr>
              <w:t xml:space="preserve">2027</w:t>
            </w:r>
          </w:p>
        </w:tc>
        <w:tc>
          <w:tcPr>
            <w:tcW w:w="1814" w:type="dxa"/>
          </w:tcPr>
          <w:p>
            <w:pPr>
              <w:pStyle w:val="0"/>
              <w:jc w:val="center"/>
            </w:pPr>
            <w:r>
              <w:rPr>
                <w:sz w:val="20"/>
              </w:rPr>
              <w:t xml:space="preserve">2028</w:t>
            </w:r>
          </w:p>
        </w:tc>
        <w:tc>
          <w:tcPr>
            <w:tcW w:w="1814" w:type="dxa"/>
          </w:tcPr>
          <w:p>
            <w:pPr>
              <w:pStyle w:val="0"/>
              <w:jc w:val="center"/>
            </w:pPr>
            <w:r>
              <w:rPr>
                <w:sz w:val="20"/>
              </w:rPr>
              <w:t xml:space="preserve">2029</w:t>
            </w:r>
          </w:p>
        </w:tc>
        <w:tc>
          <w:tcPr>
            <w:tcW w:w="1814" w:type="dxa"/>
          </w:tcPr>
          <w:p>
            <w:pPr>
              <w:pStyle w:val="0"/>
              <w:jc w:val="center"/>
            </w:pPr>
            <w:r>
              <w:rPr>
                <w:sz w:val="20"/>
              </w:rPr>
              <w:t xml:space="preserve">2030</w:t>
            </w:r>
          </w:p>
        </w:tc>
        <w:tc>
          <w:tcPr>
            <w:tcW w:w="1984" w:type="dxa"/>
          </w:tcPr>
          <w:p>
            <w:pPr>
              <w:pStyle w:val="0"/>
              <w:jc w:val="center"/>
            </w:pPr>
            <w:r>
              <w:rPr>
                <w:sz w:val="20"/>
              </w:rPr>
              <w:t xml:space="preserve">Всего</w:t>
            </w:r>
          </w:p>
        </w:tc>
      </w:tr>
      <w:tr>
        <w:tc>
          <w:tcPr>
            <w:tcW w:w="2324" w:type="dxa"/>
          </w:tcPr>
          <w:p>
            <w:pPr>
              <w:pStyle w:val="0"/>
              <w:jc w:val="center"/>
            </w:pPr>
            <w:r>
              <w:rPr>
                <w:sz w:val="20"/>
              </w:rPr>
              <w:t xml:space="preserve">1</w:t>
            </w:r>
          </w:p>
        </w:tc>
        <w:tc>
          <w:tcPr>
            <w:tcW w:w="1814" w:type="dxa"/>
          </w:tcPr>
          <w:p>
            <w:pPr>
              <w:pStyle w:val="0"/>
              <w:jc w:val="center"/>
            </w:pPr>
            <w:r>
              <w:rPr>
                <w:sz w:val="20"/>
              </w:rPr>
              <w:t xml:space="preserve">2</w:t>
            </w:r>
          </w:p>
        </w:tc>
        <w:tc>
          <w:tcPr>
            <w:tcW w:w="1814"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c>
          <w:tcPr>
            <w:tcW w:w="1814" w:type="dxa"/>
          </w:tcPr>
          <w:p>
            <w:pPr>
              <w:pStyle w:val="0"/>
              <w:jc w:val="center"/>
            </w:pPr>
            <w:r>
              <w:rPr>
                <w:sz w:val="20"/>
              </w:rPr>
              <w:t xml:space="preserve">6</w:t>
            </w:r>
          </w:p>
        </w:tc>
        <w:tc>
          <w:tcPr>
            <w:tcW w:w="1814" w:type="dxa"/>
          </w:tcPr>
          <w:p>
            <w:pPr>
              <w:pStyle w:val="0"/>
              <w:jc w:val="center"/>
            </w:pPr>
            <w:r>
              <w:rPr>
                <w:sz w:val="20"/>
              </w:rPr>
              <w:t xml:space="preserve">7</w:t>
            </w:r>
          </w:p>
        </w:tc>
        <w:tc>
          <w:tcPr>
            <w:tcW w:w="1814" w:type="dxa"/>
          </w:tcPr>
          <w:p>
            <w:pPr>
              <w:pStyle w:val="0"/>
              <w:jc w:val="center"/>
            </w:pPr>
            <w:r>
              <w:rPr>
                <w:sz w:val="20"/>
              </w:rPr>
              <w:t xml:space="preserve">8</w:t>
            </w:r>
          </w:p>
        </w:tc>
        <w:tc>
          <w:tcPr>
            <w:tcW w:w="1984" w:type="dxa"/>
          </w:tcPr>
          <w:p>
            <w:pPr>
              <w:pStyle w:val="0"/>
              <w:jc w:val="center"/>
            </w:pPr>
            <w:r>
              <w:rPr>
                <w:sz w:val="20"/>
              </w:rPr>
              <w:t xml:space="preserve">9</w:t>
            </w:r>
          </w:p>
        </w:tc>
      </w:tr>
      <w:tr>
        <w:tc>
          <w:tcPr>
            <w:tcW w:w="2324" w:type="dxa"/>
          </w:tcPr>
          <w:p>
            <w:pPr>
              <w:pStyle w:val="0"/>
            </w:pPr>
            <w:r>
              <w:rPr>
                <w:sz w:val="20"/>
              </w:rPr>
              <w:t xml:space="preserve">Комплекс процессных мероприятий "Обеспечение деятельности органов записи актов гражданского состояния, органов в сфере архивного дела и подведомственных учреждений" (всего), в том числе:</w:t>
            </w:r>
          </w:p>
        </w:tc>
        <w:tc>
          <w:tcPr>
            <w:tcW w:w="1814" w:type="dxa"/>
          </w:tcPr>
          <w:p>
            <w:pPr>
              <w:pStyle w:val="0"/>
              <w:jc w:val="center"/>
            </w:pPr>
            <w:r>
              <w:rPr>
                <w:sz w:val="20"/>
              </w:rPr>
              <w:t xml:space="preserve">291 773 626,75</w:t>
            </w:r>
          </w:p>
        </w:tc>
        <w:tc>
          <w:tcPr>
            <w:tcW w:w="1814" w:type="dxa"/>
          </w:tcPr>
          <w:p>
            <w:pPr>
              <w:pStyle w:val="0"/>
              <w:jc w:val="center"/>
            </w:pPr>
            <w:r>
              <w:rPr>
                <w:sz w:val="20"/>
              </w:rPr>
              <w:t xml:space="preserve">249 508 500,00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984" w:type="dxa"/>
          </w:tcPr>
          <w:p>
            <w:pPr>
              <w:pStyle w:val="0"/>
              <w:jc w:val="center"/>
            </w:pPr>
            <w:r>
              <w:rPr>
                <w:sz w:val="20"/>
              </w:rPr>
              <w:t xml:space="preserve">1 798 555 126,75</w:t>
            </w:r>
          </w:p>
        </w:tc>
      </w:tr>
      <w:tr>
        <w:tc>
          <w:tcPr>
            <w:tcW w:w="2324" w:type="dxa"/>
          </w:tcPr>
          <w:p>
            <w:pPr>
              <w:pStyle w:val="0"/>
            </w:pPr>
            <w:r>
              <w:rPr>
                <w:sz w:val="20"/>
              </w:rPr>
              <w:t xml:space="preserve">Региональный бюджет (всего), из них:</w:t>
            </w:r>
          </w:p>
        </w:tc>
        <w:tc>
          <w:tcPr>
            <w:tcW w:w="1814" w:type="dxa"/>
          </w:tcPr>
          <w:p>
            <w:pPr>
              <w:pStyle w:val="0"/>
              <w:jc w:val="center"/>
            </w:pPr>
            <w:r>
              <w:rPr>
                <w:sz w:val="20"/>
              </w:rPr>
              <w:t xml:space="preserve">291 773 626,75</w:t>
            </w:r>
          </w:p>
        </w:tc>
        <w:tc>
          <w:tcPr>
            <w:tcW w:w="1814" w:type="dxa"/>
          </w:tcPr>
          <w:p>
            <w:pPr>
              <w:pStyle w:val="0"/>
              <w:jc w:val="center"/>
            </w:pPr>
            <w:r>
              <w:rPr>
                <w:sz w:val="20"/>
              </w:rPr>
              <w:t xml:space="preserve">249 508 500,00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814" w:type="dxa"/>
          </w:tcPr>
          <w:p>
            <w:pPr>
              <w:pStyle w:val="0"/>
              <w:jc w:val="center"/>
            </w:pPr>
            <w:r>
              <w:rPr>
                <w:sz w:val="20"/>
              </w:rPr>
              <w:t xml:space="preserve">251 454 600,00</w:t>
            </w:r>
          </w:p>
        </w:tc>
        <w:tc>
          <w:tcPr>
            <w:tcW w:w="1984" w:type="dxa"/>
          </w:tcPr>
          <w:p>
            <w:pPr>
              <w:pStyle w:val="0"/>
              <w:jc w:val="center"/>
            </w:pPr>
            <w:r>
              <w:rPr>
                <w:sz w:val="20"/>
              </w:rPr>
              <w:t xml:space="preserve">1 798 555 126,75</w:t>
            </w:r>
          </w:p>
        </w:tc>
      </w:tr>
      <w:tr>
        <w:tc>
          <w:tcPr>
            <w:tcW w:w="2324" w:type="dxa"/>
          </w:tcPr>
          <w:p>
            <w:pPr>
              <w:pStyle w:val="0"/>
              <w:ind w:left="283"/>
            </w:pPr>
            <w:r>
              <w:rPr>
                <w:sz w:val="20"/>
              </w:rPr>
              <w:t xml:space="preserve">федеральные средства, поступившие в региональный бюджет</w:t>
            </w:r>
          </w:p>
        </w:tc>
        <w:tc>
          <w:tcPr>
            <w:tcW w:w="1814" w:type="dxa"/>
          </w:tcPr>
          <w:p>
            <w:pPr>
              <w:pStyle w:val="0"/>
              <w:jc w:val="center"/>
            </w:pPr>
            <w:r>
              <w:rPr>
                <w:sz w:val="20"/>
              </w:rPr>
              <w:t xml:space="preserve">52 345 700,00</w:t>
            </w:r>
          </w:p>
        </w:tc>
        <w:tc>
          <w:tcPr>
            <w:tcW w:w="1814" w:type="dxa"/>
          </w:tcPr>
          <w:p>
            <w:pPr>
              <w:pStyle w:val="0"/>
              <w:jc w:val="center"/>
            </w:pPr>
            <w:r>
              <w:rPr>
                <w:sz w:val="20"/>
              </w:rPr>
              <w:t xml:space="preserve">54 846 700,00</w:t>
            </w:r>
          </w:p>
        </w:tc>
        <w:tc>
          <w:tcPr>
            <w:tcW w:w="1814" w:type="dxa"/>
          </w:tcPr>
          <w:p>
            <w:pPr>
              <w:pStyle w:val="0"/>
              <w:jc w:val="center"/>
            </w:pPr>
            <w:r>
              <w:rPr>
                <w:sz w:val="20"/>
              </w:rPr>
              <w:t xml:space="preserve">56 792 800,00</w:t>
            </w:r>
          </w:p>
        </w:tc>
        <w:tc>
          <w:tcPr>
            <w:tcW w:w="1814" w:type="dxa"/>
          </w:tcPr>
          <w:p>
            <w:pPr>
              <w:pStyle w:val="0"/>
              <w:jc w:val="center"/>
            </w:pPr>
            <w:r>
              <w:rPr>
                <w:sz w:val="20"/>
              </w:rPr>
              <w:t xml:space="preserve">56 792 800,00</w:t>
            </w:r>
          </w:p>
        </w:tc>
        <w:tc>
          <w:tcPr>
            <w:tcW w:w="1814" w:type="dxa"/>
          </w:tcPr>
          <w:p>
            <w:pPr>
              <w:pStyle w:val="0"/>
              <w:jc w:val="center"/>
            </w:pPr>
            <w:r>
              <w:rPr>
                <w:sz w:val="20"/>
              </w:rPr>
              <w:t xml:space="preserve">56 792 800,00</w:t>
            </w:r>
          </w:p>
        </w:tc>
        <w:tc>
          <w:tcPr>
            <w:tcW w:w="1814" w:type="dxa"/>
          </w:tcPr>
          <w:p>
            <w:pPr>
              <w:pStyle w:val="0"/>
              <w:jc w:val="center"/>
            </w:pPr>
            <w:r>
              <w:rPr>
                <w:sz w:val="20"/>
              </w:rPr>
              <w:t xml:space="preserve">56 792 800,00</w:t>
            </w:r>
          </w:p>
        </w:tc>
        <w:tc>
          <w:tcPr>
            <w:tcW w:w="1814" w:type="dxa"/>
          </w:tcPr>
          <w:p>
            <w:pPr>
              <w:pStyle w:val="0"/>
              <w:jc w:val="center"/>
            </w:pPr>
            <w:r>
              <w:rPr>
                <w:sz w:val="20"/>
              </w:rPr>
              <w:t xml:space="preserve">56 792 800,00</w:t>
            </w:r>
          </w:p>
        </w:tc>
        <w:tc>
          <w:tcPr>
            <w:tcW w:w="1984" w:type="dxa"/>
          </w:tcPr>
          <w:p>
            <w:pPr>
              <w:pStyle w:val="0"/>
              <w:jc w:val="center"/>
            </w:pPr>
            <w:r>
              <w:rPr>
                <w:sz w:val="20"/>
              </w:rPr>
              <w:t xml:space="preserve">391 156 400,00</w:t>
            </w:r>
          </w:p>
        </w:tc>
      </w:tr>
      <w:tr>
        <w:tc>
          <w:tcPr>
            <w:tcW w:w="2324" w:type="dxa"/>
          </w:tcPr>
          <w:p>
            <w:pPr>
              <w:pStyle w:val="0"/>
            </w:pPr>
            <w:r>
              <w:rPr>
                <w:sz w:val="20"/>
              </w:rPr>
              <w:t xml:space="preserve">Основное мероприятие (результат) 1 "Реализованы меры по развитию архивного дела в Липецкой области", всего, в том числе:</w:t>
            </w:r>
          </w:p>
        </w:tc>
        <w:tc>
          <w:tcPr>
            <w:tcW w:w="1814" w:type="dxa"/>
          </w:tcPr>
          <w:p>
            <w:pPr>
              <w:pStyle w:val="0"/>
              <w:jc w:val="center"/>
            </w:pPr>
            <w:r>
              <w:rPr>
                <w:sz w:val="20"/>
              </w:rPr>
              <w:t xml:space="preserve">185 098 616,75</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984" w:type="dxa"/>
          </w:tcPr>
          <w:p>
            <w:pPr>
              <w:pStyle w:val="0"/>
              <w:jc w:val="center"/>
            </w:pPr>
            <w:r>
              <w:rPr>
                <w:sz w:val="20"/>
              </w:rPr>
              <w:t xml:space="preserve">1 031 401 556,75</w:t>
            </w:r>
          </w:p>
        </w:tc>
      </w:tr>
      <w:tr>
        <w:tc>
          <w:tcPr>
            <w:tcW w:w="2324" w:type="dxa"/>
          </w:tcPr>
          <w:p>
            <w:pPr>
              <w:pStyle w:val="0"/>
            </w:pPr>
            <w:r>
              <w:rPr>
                <w:sz w:val="20"/>
              </w:rPr>
              <w:t xml:space="preserve">Региональный бюджет (всего), из них:</w:t>
            </w:r>
          </w:p>
        </w:tc>
        <w:tc>
          <w:tcPr>
            <w:tcW w:w="1814" w:type="dxa"/>
          </w:tcPr>
          <w:p>
            <w:pPr>
              <w:pStyle w:val="0"/>
              <w:jc w:val="center"/>
            </w:pPr>
            <w:r>
              <w:rPr>
                <w:sz w:val="20"/>
              </w:rPr>
              <w:t xml:space="preserve">185 098 616,75</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814" w:type="dxa"/>
          </w:tcPr>
          <w:p>
            <w:pPr>
              <w:pStyle w:val="0"/>
              <w:jc w:val="center"/>
            </w:pPr>
            <w:r>
              <w:rPr>
                <w:sz w:val="20"/>
              </w:rPr>
              <w:t xml:space="preserve">141 050 490,00</w:t>
            </w:r>
          </w:p>
        </w:tc>
        <w:tc>
          <w:tcPr>
            <w:tcW w:w="1984" w:type="dxa"/>
          </w:tcPr>
          <w:p>
            <w:pPr>
              <w:pStyle w:val="0"/>
              <w:jc w:val="center"/>
            </w:pPr>
            <w:r>
              <w:rPr>
                <w:sz w:val="20"/>
              </w:rPr>
              <w:t xml:space="preserve">1 031 401 556,75</w:t>
            </w:r>
          </w:p>
        </w:tc>
      </w:tr>
      <w:tr>
        <w:tc>
          <w:tcPr>
            <w:tcW w:w="2324" w:type="dxa"/>
          </w:tcPr>
          <w:p>
            <w:pPr>
              <w:pStyle w:val="0"/>
            </w:pPr>
            <w:r>
              <w:rPr>
                <w:sz w:val="20"/>
              </w:rPr>
              <w:t xml:space="preserve">Основное мероприятие (результат) 2 "Обеспечена текущая деятельности управления ЗАГС и архивов Липецкой области", всего, в том числе:</w:t>
            </w:r>
          </w:p>
        </w:tc>
        <w:tc>
          <w:tcPr>
            <w:tcW w:w="1814" w:type="dxa"/>
          </w:tcPr>
          <w:p>
            <w:pPr>
              <w:pStyle w:val="0"/>
              <w:jc w:val="center"/>
            </w:pPr>
            <w:r>
              <w:rPr>
                <w:sz w:val="20"/>
              </w:rPr>
              <w:t xml:space="preserve">56 177 300,00</w:t>
            </w:r>
          </w:p>
        </w:tc>
        <w:tc>
          <w:tcPr>
            <w:tcW w:w="1814" w:type="dxa"/>
          </w:tcPr>
          <w:p>
            <w:pPr>
              <w:pStyle w:val="0"/>
              <w:jc w:val="center"/>
            </w:pPr>
            <w:r>
              <w:rPr>
                <w:sz w:val="20"/>
              </w:rPr>
              <w:t xml:space="preserve">57 960 300,00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984" w:type="dxa"/>
          </w:tcPr>
          <w:p>
            <w:pPr>
              <w:pStyle w:val="0"/>
              <w:jc w:val="center"/>
            </w:pPr>
            <w:r>
              <w:rPr>
                <w:sz w:val="20"/>
              </w:rPr>
              <w:t xml:space="preserve">413 669 600,00</w:t>
            </w:r>
          </w:p>
        </w:tc>
      </w:tr>
      <w:tr>
        <w:tc>
          <w:tcPr>
            <w:tcW w:w="2324" w:type="dxa"/>
          </w:tcPr>
          <w:p>
            <w:pPr>
              <w:pStyle w:val="0"/>
            </w:pPr>
            <w:r>
              <w:rPr>
                <w:sz w:val="20"/>
              </w:rPr>
              <w:t xml:space="preserve">Региональный бюджет (всего), из них:</w:t>
            </w:r>
          </w:p>
        </w:tc>
        <w:tc>
          <w:tcPr>
            <w:tcW w:w="1814" w:type="dxa"/>
          </w:tcPr>
          <w:p>
            <w:pPr>
              <w:pStyle w:val="0"/>
              <w:jc w:val="center"/>
            </w:pPr>
            <w:r>
              <w:rPr>
                <w:sz w:val="20"/>
              </w:rPr>
              <w:t xml:space="preserve">56 177 300,00</w:t>
            </w:r>
          </w:p>
        </w:tc>
        <w:tc>
          <w:tcPr>
            <w:tcW w:w="1814" w:type="dxa"/>
          </w:tcPr>
          <w:p>
            <w:pPr>
              <w:pStyle w:val="0"/>
              <w:jc w:val="center"/>
            </w:pPr>
            <w:r>
              <w:rPr>
                <w:sz w:val="20"/>
              </w:rPr>
              <w:t xml:space="preserve">57 960 300,00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814" w:type="dxa"/>
          </w:tcPr>
          <w:p>
            <w:pPr>
              <w:pStyle w:val="0"/>
              <w:jc w:val="center"/>
            </w:pPr>
            <w:r>
              <w:rPr>
                <w:sz w:val="20"/>
              </w:rPr>
              <w:t xml:space="preserve">59 906 400,00</w:t>
            </w:r>
          </w:p>
        </w:tc>
        <w:tc>
          <w:tcPr>
            <w:tcW w:w="1984" w:type="dxa"/>
          </w:tcPr>
          <w:p>
            <w:pPr>
              <w:pStyle w:val="0"/>
              <w:jc w:val="center"/>
            </w:pPr>
            <w:r>
              <w:rPr>
                <w:sz w:val="20"/>
              </w:rPr>
              <w:t xml:space="preserve">413 669 600,00</w:t>
            </w:r>
          </w:p>
        </w:tc>
      </w:tr>
      <w:tr>
        <w:tc>
          <w:tcPr>
            <w:tcW w:w="2324" w:type="dxa"/>
          </w:tcPr>
          <w:p>
            <w:pPr>
              <w:pStyle w:val="0"/>
              <w:ind w:left="283"/>
            </w:pPr>
            <w:r>
              <w:rPr>
                <w:sz w:val="20"/>
              </w:rPr>
              <w:t xml:space="preserve">федеральные средства, поступившие в региональный бюджет</w:t>
            </w:r>
          </w:p>
        </w:tc>
        <w:tc>
          <w:tcPr>
            <w:tcW w:w="1814" w:type="dxa"/>
          </w:tcPr>
          <w:p>
            <w:pPr>
              <w:pStyle w:val="0"/>
              <w:jc w:val="center"/>
            </w:pPr>
            <w:r>
              <w:rPr>
                <w:sz w:val="20"/>
              </w:rPr>
              <w:t xml:space="preserve">35 639 700,00</w:t>
            </w:r>
          </w:p>
        </w:tc>
        <w:tc>
          <w:tcPr>
            <w:tcW w:w="1814" w:type="dxa"/>
          </w:tcPr>
          <w:p>
            <w:pPr>
              <w:pStyle w:val="0"/>
              <w:jc w:val="center"/>
            </w:pPr>
            <w:r>
              <w:rPr>
                <w:sz w:val="20"/>
              </w:rPr>
              <w:t xml:space="preserve">38 140 700,00</w:t>
            </w:r>
          </w:p>
        </w:tc>
        <w:tc>
          <w:tcPr>
            <w:tcW w:w="1814" w:type="dxa"/>
          </w:tcPr>
          <w:p>
            <w:pPr>
              <w:pStyle w:val="0"/>
              <w:jc w:val="center"/>
            </w:pPr>
            <w:r>
              <w:rPr>
                <w:sz w:val="20"/>
              </w:rPr>
              <w:t xml:space="preserve">40 086 800,00</w:t>
            </w:r>
          </w:p>
        </w:tc>
        <w:tc>
          <w:tcPr>
            <w:tcW w:w="1814" w:type="dxa"/>
          </w:tcPr>
          <w:p>
            <w:pPr>
              <w:pStyle w:val="0"/>
              <w:jc w:val="center"/>
            </w:pPr>
            <w:r>
              <w:rPr>
                <w:sz w:val="20"/>
              </w:rPr>
              <w:t xml:space="preserve">40 086 800,00</w:t>
            </w:r>
          </w:p>
        </w:tc>
        <w:tc>
          <w:tcPr>
            <w:tcW w:w="1814" w:type="dxa"/>
          </w:tcPr>
          <w:p>
            <w:pPr>
              <w:pStyle w:val="0"/>
              <w:jc w:val="center"/>
            </w:pPr>
            <w:r>
              <w:rPr>
                <w:sz w:val="20"/>
              </w:rPr>
              <w:t xml:space="preserve">40 086 800,00</w:t>
            </w:r>
          </w:p>
        </w:tc>
        <w:tc>
          <w:tcPr>
            <w:tcW w:w="1814" w:type="dxa"/>
          </w:tcPr>
          <w:p>
            <w:pPr>
              <w:pStyle w:val="0"/>
              <w:jc w:val="center"/>
            </w:pPr>
            <w:r>
              <w:rPr>
                <w:sz w:val="20"/>
              </w:rPr>
              <w:t xml:space="preserve">40 086 800,00</w:t>
            </w:r>
          </w:p>
        </w:tc>
        <w:tc>
          <w:tcPr>
            <w:tcW w:w="1814" w:type="dxa"/>
          </w:tcPr>
          <w:p>
            <w:pPr>
              <w:pStyle w:val="0"/>
              <w:jc w:val="center"/>
            </w:pPr>
            <w:r>
              <w:rPr>
                <w:sz w:val="20"/>
              </w:rPr>
              <w:t xml:space="preserve">40 086 800,00</w:t>
            </w:r>
          </w:p>
        </w:tc>
        <w:tc>
          <w:tcPr>
            <w:tcW w:w="1984" w:type="dxa"/>
          </w:tcPr>
          <w:p>
            <w:pPr>
              <w:pStyle w:val="0"/>
              <w:jc w:val="center"/>
            </w:pPr>
            <w:r>
              <w:rPr>
                <w:sz w:val="20"/>
              </w:rPr>
              <w:t xml:space="preserve">274 214 400,00</w:t>
            </w:r>
          </w:p>
        </w:tc>
      </w:tr>
      <w:tr>
        <w:tc>
          <w:tcPr>
            <w:tcW w:w="2324" w:type="dxa"/>
          </w:tcPr>
          <w:p>
            <w:pPr>
              <w:pStyle w:val="0"/>
            </w:pPr>
            <w:r>
              <w:rPr>
                <w:sz w:val="20"/>
              </w:rPr>
              <w:t xml:space="preserve">Основное мероприятие (результат) 3: "Обеспечена деятельность по государственной регистрации актов гражданского состояния; совершены иные юридически значимые действия: внесены изменения в записи актов гражданского состояния, выданы повторные и иные документы; исполнены международные обязательства (в том числе - проставлены апостили); созданы надлежащие условия хранения книг государственной регистрации актов гражданского состояния (актовых книг) и их учет.", всего, в том числе:</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984" w:type="dxa"/>
          </w:tcPr>
          <w:p>
            <w:pPr>
              <w:pStyle w:val="0"/>
              <w:jc w:val="center"/>
            </w:pPr>
            <w:r>
              <w:rPr>
                <w:sz w:val="20"/>
              </w:rPr>
              <w:t xml:space="preserve">353 483 970,00</w:t>
            </w:r>
          </w:p>
        </w:tc>
      </w:tr>
      <w:tr>
        <w:tc>
          <w:tcPr>
            <w:tcW w:w="2324" w:type="dxa"/>
          </w:tcPr>
          <w:p>
            <w:pPr>
              <w:pStyle w:val="0"/>
            </w:pPr>
            <w:r>
              <w:rPr>
                <w:sz w:val="20"/>
              </w:rPr>
              <w:t xml:space="preserve">Региональный бюджет (всего), из них:</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814" w:type="dxa"/>
          </w:tcPr>
          <w:p>
            <w:pPr>
              <w:pStyle w:val="0"/>
              <w:jc w:val="center"/>
            </w:pPr>
            <w:r>
              <w:rPr>
                <w:sz w:val="20"/>
              </w:rPr>
              <w:t xml:space="preserve">50 497 710,00</w:t>
            </w:r>
          </w:p>
        </w:tc>
        <w:tc>
          <w:tcPr>
            <w:tcW w:w="1984" w:type="dxa"/>
          </w:tcPr>
          <w:p>
            <w:pPr>
              <w:pStyle w:val="0"/>
              <w:jc w:val="center"/>
            </w:pPr>
            <w:r>
              <w:rPr>
                <w:sz w:val="20"/>
              </w:rPr>
              <w:t xml:space="preserve">353 483 970,00</w:t>
            </w:r>
          </w:p>
        </w:tc>
      </w:tr>
      <w:tr>
        <w:tc>
          <w:tcPr>
            <w:tcW w:w="2324" w:type="dxa"/>
          </w:tcPr>
          <w:p>
            <w:pPr>
              <w:pStyle w:val="0"/>
              <w:ind w:left="283"/>
            </w:pPr>
            <w:r>
              <w:rPr>
                <w:sz w:val="20"/>
              </w:rPr>
              <w:t xml:space="preserve">федеральные средства, поступившие в региональный бюджет</w:t>
            </w:r>
          </w:p>
        </w:tc>
        <w:tc>
          <w:tcPr>
            <w:tcW w:w="1814" w:type="dxa"/>
          </w:tcPr>
          <w:p>
            <w:pPr>
              <w:pStyle w:val="0"/>
              <w:jc w:val="center"/>
            </w:pPr>
            <w:r>
              <w:rPr>
                <w:sz w:val="20"/>
              </w:rPr>
              <w:t xml:space="preserve">16 706 000,00</w:t>
            </w:r>
          </w:p>
        </w:tc>
        <w:tc>
          <w:tcPr>
            <w:tcW w:w="1814" w:type="dxa"/>
          </w:tcPr>
          <w:p>
            <w:pPr>
              <w:pStyle w:val="0"/>
              <w:jc w:val="center"/>
            </w:pPr>
            <w:r>
              <w:rPr>
                <w:sz w:val="20"/>
              </w:rPr>
              <w:t xml:space="preserve">16 706 000,00</w:t>
            </w:r>
          </w:p>
        </w:tc>
        <w:tc>
          <w:tcPr>
            <w:tcW w:w="1814" w:type="dxa"/>
          </w:tcPr>
          <w:p>
            <w:pPr>
              <w:pStyle w:val="0"/>
              <w:jc w:val="center"/>
            </w:pPr>
            <w:r>
              <w:rPr>
                <w:sz w:val="20"/>
              </w:rPr>
              <w:t xml:space="preserve">16 706 000,00</w:t>
            </w:r>
          </w:p>
        </w:tc>
        <w:tc>
          <w:tcPr>
            <w:tcW w:w="1814" w:type="dxa"/>
          </w:tcPr>
          <w:p>
            <w:pPr>
              <w:pStyle w:val="0"/>
              <w:jc w:val="center"/>
            </w:pPr>
            <w:r>
              <w:rPr>
                <w:sz w:val="20"/>
              </w:rPr>
              <w:t xml:space="preserve">16 706 000,00</w:t>
            </w:r>
          </w:p>
        </w:tc>
        <w:tc>
          <w:tcPr>
            <w:tcW w:w="1814" w:type="dxa"/>
          </w:tcPr>
          <w:p>
            <w:pPr>
              <w:pStyle w:val="0"/>
              <w:jc w:val="center"/>
            </w:pPr>
            <w:r>
              <w:rPr>
                <w:sz w:val="20"/>
              </w:rPr>
              <w:t xml:space="preserve">16 706 000,00</w:t>
            </w:r>
          </w:p>
        </w:tc>
        <w:tc>
          <w:tcPr>
            <w:tcW w:w="1814" w:type="dxa"/>
          </w:tcPr>
          <w:p>
            <w:pPr>
              <w:pStyle w:val="0"/>
              <w:jc w:val="center"/>
            </w:pPr>
            <w:r>
              <w:rPr>
                <w:sz w:val="20"/>
              </w:rPr>
              <w:t xml:space="preserve">16 706 000,00</w:t>
            </w:r>
          </w:p>
        </w:tc>
        <w:tc>
          <w:tcPr>
            <w:tcW w:w="1814" w:type="dxa"/>
          </w:tcPr>
          <w:p>
            <w:pPr>
              <w:pStyle w:val="0"/>
              <w:jc w:val="center"/>
            </w:pPr>
            <w:r>
              <w:rPr>
                <w:sz w:val="20"/>
              </w:rPr>
              <w:t xml:space="preserve">16 706 000,00</w:t>
            </w:r>
          </w:p>
        </w:tc>
        <w:tc>
          <w:tcPr>
            <w:tcW w:w="1984" w:type="dxa"/>
          </w:tcPr>
          <w:p>
            <w:pPr>
              <w:pStyle w:val="0"/>
              <w:jc w:val="center"/>
            </w:pPr>
            <w:r>
              <w:rPr>
                <w:sz w:val="20"/>
              </w:rPr>
              <w:t xml:space="preserve">116 942 000,00</w:t>
            </w:r>
          </w:p>
        </w:tc>
      </w:tr>
    </w:tbl>
    <w:p>
      <w:pPr>
        <w:pStyle w:val="0"/>
        <w:jc w:val="both"/>
      </w:pPr>
      <w:r>
        <w:rPr>
          <w:sz w:val="20"/>
        </w:rPr>
      </w:r>
    </w:p>
    <w:p>
      <w:pPr>
        <w:pStyle w:val="2"/>
        <w:outlineLvl w:val="2"/>
        <w:jc w:val="center"/>
      </w:pPr>
      <w:r>
        <w:rPr>
          <w:sz w:val="20"/>
        </w:rPr>
        <w:t xml:space="preserve">5. Методики расчетов показателей комплекса процессных</w:t>
      </w:r>
    </w:p>
    <w:p>
      <w:pPr>
        <w:pStyle w:val="2"/>
        <w:jc w:val="center"/>
      </w:pPr>
      <w:r>
        <w:rPr>
          <w:sz w:val="20"/>
        </w:rPr>
        <w:t xml:space="preserve">мероприятий, значения которых не утверждены методиками</w:t>
      </w:r>
    </w:p>
    <w:p>
      <w:pPr>
        <w:pStyle w:val="2"/>
        <w:jc w:val="center"/>
      </w:pPr>
      <w:r>
        <w:rPr>
          <w:sz w:val="20"/>
        </w:rPr>
        <w:t xml:space="preserve">международных организаций, а также не определяются на основе</w:t>
      </w:r>
    </w:p>
    <w:p>
      <w:pPr>
        <w:pStyle w:val="2"/>
        <w:jc w:val="center"/>
      </w:pPr>
      <w:r>
        <w:rPr>
          <w:sz w:val="20"/>
        </w:rPr>
        <w:t xml:space="preserve">данных государственного (федерального) статистического</w:t>
      </w:r>
    </w:p>
    <w:p>
      <w:pPr>
        <w:pStyle w:val="2"/>
        <w:jc w:val="center"/>
      </w:pPr>
      <w:r>
        <w:rPr>
          <w:sz w:val="20"/>
        </w:rPr>
        <w:t xml:space="preserve">наблюдения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247"/>
        <w:gridCol w:w="3288"/>
        <w:gridCol w:w="2154"/>
        <w:gridCol w:w="1587"/>
      </w:tblGrid>
      <w:tr>
        <w:tc>
          <w:tcPr>
            <w:tcW w:w="567" w:type="dxa"/>
          </w:tcPr>
          <w:p>
            <w:pPr>
              <w:pStyle w:val="0"/>
              <w:jc w:val="center"/>
            </w:pPr>
            <w:r>
              <w:rPr>
                <w:sz w:val="20"/>
              </w:rPr>
              <w:t xml:space="preserve">N п/п</w:t>
            </w:r>
          </w:p>
        </w:tc>
        <w:tc>
          <w:tcPr>
            <w:tcW w:w="2098"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Единица измерения</w:t>
            </w:r>
          </w:p>
        </w:tc>
        <w:tc>
          <w:tcPr>
            <w:tcW w:w="3288" w:type="dxa"/>
          </w:tcPr>
          <w:p>
            <w:pPr>
              <w:pStyle w:val="0"/>
              <w:jc w:val="center"/>
            </w:pPr>
            <w:r>
              <w:rPr>
                <w:sz w:val="20"/>
              </w:rPr>
              <w:t xml:space="preserve">Методика расчета</w:t>
            </w:r>
          </w:p>
        </w:tc>
        <w:tc>
          <w:tcPr>
            <w:tcW w:w="2154" w:type="dxa"/>
          </w:tcPr>
          <w:p>
            <w:pPr>
              <w:pStyle w:val="0"/>
              <w:jc w:val="center"/>
            </w:pPr>
            <w:r>
              <w:rPr>
                <w:sz w:val="20"/>
              </w:rPr>
              <w:t xml:space="preserve">Источник определения значения</w:t>
            </w:r>
          </w:p>
        </w:tc>
        <w:tc>
          <w:tcPr>
            <w:tcW w:w="1587" w:type="dxa"/>
          </w:tcPr>
          <w:p>
            <w:pPr>
              <w:pStyle w:val="0"/>
              <w:jc w:val="center"/>
            </w:pPr>
            <w:r>
              <w:rPr>
                <w:sz w:val="20"/>
              </w:rPr>
              <w:t xml:space="preserve">Срок представления годовой отчетной информации</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247" w:type="dxa"/>
          </w:tcPr>
          <w:p>
            <w:pPr>
              <w:pStyle w:val="0"/>
              <w:jc w:val="center"/>
            </w:pPr>
            <w:r>
              <w:rPr>
                <w:sz w:val="20"/>
              </w:rPr>
              <w:t xml:space="preserve">3</w:t>
            </w:r>
          </w:p>
        </w:tc>
        <w:tc>
          <w:tcPr>
            <w:tcW w:w="3288" w:type="dxa"/>
          </w:tcPr>
          <w:p>
            <w:pPr>
              <w:pStyle w:val="0"/>
              <w:jc w:val="center"/>
            </w:pPr>
            <w:r>
              <w:rPr>
                <w:sz w:val="20"/>
              </w:rPr>
              <w:t xml:space="preserve">4</w:t>
            </w:r>
          </w:p>
        </w:tc>
        <w:tc>
          <w:tcPr>
            <w:tcW w:w="2154" w:type="dxa"/>
          </w:tcPr>
          <w:p>
            <w:pPr>
              <w:pStyle w:val="0"/>
              <w:jc w:val="center"/>
            </w:pPr>
            <w:r>
              <w:rPr>
                <w:sz w:val="20"/>
              </w:rPr>
              <w:t xml:space="preserve">5</w:t>
            </w:r>
          </w:p>
        </w:tc>
        <w:tc>
          <w:tcPr>
            <w:tcW w:w="1587" w:type="dxa"/>
          </w:tcPr>
          <w:p>
            <w:pPr>
              <w:pStyle w:val="0"/>
              <w:jc w:val="center"/>
            </w:pPr>
            <w:r>
              <w:rPr>
                <w:sz w:val="20"/>
              </w:rPr>
              <w:t xml:space="preserve">6</w:t>
            </w:r>
          </w:p>
        </w:tc>
      </w:tr>
      <w:tr>
        <w:tc>
          <w:tcPr>
            <w:tcW w:w="567" w:type="dxa"/>
          </w:tcPr>
          <w:p>
            <w:pPr>
              <w:pStyle w:val="0"/>
              <w:jc w:val="center"/>
            </w:pPr>
            <w:r>
              <w:rPr>
                <w:sz w:val="20"/>
              </w:rPr>
              <w:t xml:space="preserve">1</w:t>
            </w:r>
          </w:p>
        </w:tc>
        <w:tc>
          <w:tcPr>
            <w:tcW w:w="2098" w:type="dxa"/>
          </w:tcPr>
          <w:p>
            <w:pPr>
              <w:pStyle w:val="0"/>
            </w:pPr>
            <w:r>
              <w:rPr>
                <w:sz w:val="20"/>
              </w:rPr>
              <w:t xml:space="preserve">Показатель 1 Задачи 1</w:t>
            </w:r>
          </w:p>
          <w:p>
            <w:pPr>
              <w:pStyle w:val="0"/>
            </w:pPr>
            <w:r>
              <w:rPr>
                <w:sz w:val="20"/>
              </w:rPr>
              <w:t xml:space="preserve">"Количество документов Архивного фонда Российской Федерации и других архивных документов, хранящихся в государственных архивах и муниципальных архивах Липецкой области"</w:t>
            </w:r>
          </w:p>
        </w:tc>
        <w:tc>
          <w:tcPr>
            <w:tcW w:w="1247" w:type="dxa"/>
          </w:tcPr>
          <w:p>
            <w:pPr>
              <w:pStyle w:val="0"/>
            </w:pPr>
            <w:r>
              <w:rPr>
                <w:sz w:val="20"/>
              </w:rPr>
              <w:t xml:space="preserve">Единица хранения</w:t>
            </w:r>
          </w:p>
        </w:tc>
        <w:tc>
          <w:tcPr>
            <w:tcW w:w="3288" w:type="dxa"/>
          </w:tcPr>
          <w:p>
            <w:pPr>
              <w:pStyle w:val="0"/>
            </w:pPr>
            <w:r>
              <w:rPr>
                <w:sz w:val="20"/>
              </w:rPr>
              <w:t xml:space="preserve">Добщ = Дхр + Дпр - Ду,</w:t>
            </w:r>
          </w:p>
          <w:p>
            <w:pPr>
              <w:pStyle w:val="0"/>
            </w:pPr>
            <w:r>
              <w:rPr>
                <w:sz w:val="20"/>
              </w:rPr>
            </w:r>
          </w:p>
          <w:p>
            <w:pPr>
              <w:pStyle w:val="0"/>
            </w:pPr>
            <w:r>
              <w:rPr>
                <w:sz w:val="20"/>
              </w:rPr>
              <w:t xml:space="preserve">где:</w:t>
            </w:r>
          </w:p>
          <w:p>
            <w:pPr>
              <w:pStyle w:val="0"/>
            </w:pPr>
            <w:r>
              <w:rPr>
                <w:sz w:val="20"/>
              </w:rPr>
              <w:t xml:space="preserve">Добщ - общее количество архивных документов, хранящихся в государственных и муниципальных архивах Липецкой области;</w:t>
            </w:r>
          </w:p>
          <w:p>
            <w:pPr>
              <w:pStyle w:val="0"/>
            </w:pPr>
            <w:r>
              <w:rPr>
                <w:sz w:val="20"/>
              </w:rPr>
              <w:t xml:space="preserve">Дхр - количество архивных документов, хранящихся в государственных и муниципальных архивах Липецкой области по состоянию на 1 января отчетного года;</w:t>
            </w:r>
          </w:p>
          <w:p>
            <w:pPr>
              <w:pStyle w:val="0"/>
            </w:pPr>
            <w:r>
              <w:rPr>
                <w:sz w:val="20"/>
              </w:rPr>
              <w:t xml:space="preserve">Дпр - количество архивных документов, принятых на хранение государственными и муниципальными архивами Липецкой области в отчетном году;</w:t>
            </w:r>
          </w:p>
          <w:p>
            <w:pPr>
              <w:pStyle w:val="0"/>
            </w:pPr>
            <w:r>
              <w:rPr>
                <w:sz w:val="20"/>
              </w:rPr>
              <w:t xml:space="preserve">Ду - количество архивных документов, снятых с учета в отчетном году</w:t>
            </w:r>
          </w:p>
        </w:tc>
        <w:tc>
          <w:tcPr>
            <w:tcW w:w="2154" w:type="dxa"/>
          </w:tcPr>
          <w:p>
            <w:pPr>
              <w:pStyle w:val="0"/>
            </w:pPr>
            <w:r>
              <w:rPr>
                <w:sz w:val="20"/>
              </w:rPr>
              <w:t xml:space="preserve">Паспорт государственных и муниципальных архивов Липецкой области</w:t>
            </w:r>
          </w:p>
        </w:tc>
        <w:tc>
          <w:tcPr>
            <w:tcW w:w="1587" w:type="dxa"/>
          </w:tcPr>
          <w:p>
            <w:pPr>
              <w:pStyle w:val="0"/>
            </w:pPr>
            <w:r>
              <w:rPr>
                <w:sz w:val="20"/>
              </w:rPr>
              <w:t xml:space="preserve">до 15 февраля года, следующего за отчетным годом</w:t>
            </w:r>
          </w:p>
        </w:tc>
      </w:tr>
      <w:tr>
        <w:tc>
          <w:tcPr>
            <w:tcW w:w="567" w:type="dxa"/>
          </w:tcPr>
          <w:p>
            <w:pPr>
              <w:pStyle w:val="0"/>
              <w:jc w:val="center"/>
            </w:pPr>
            <w:r>
              <w:rPr>
                <w:sz w:val="20"/>
              </w:rPr>
              <w:t xml:space="preserve">2</w:t>
            </w:r>
          </w:p>
        </w:tc>
        <w:tc>
          <w:tcPr>
            <w:tcW w:w="2098" w:type="dxa"/>
          </w:tcPr>
          <w:p>
            <w:pPr>
              <w:pStyle w:val="0"/>
            </w:pPr>
            <w:r>
              <w:rPr>
                <w:sz w:val="20"/>
              </w:rPr>
              <w:t xml:space="preserve">Показатель 1 Задачи 2</w:t>
            </w:r>
          </w:p>
          <w:p>
            <w:pPr>
              <w:pStyle w:val="0"/>
            </w:pPr>
            <w:r>
              <w:rPr>
                <w:sz w:val="20"/>
              </w:rPr>
              <w:t xml:space="preserve">"Исполнение государственных полномочий по государственной регистрации актов гражданского состояния"</w:t>
            </w:r>
          </w:p>
        </w:tc>
        <w:tc>
          <w:tcPr>
            <w:tcW w:w="1247" w:type="dxa"/>
          </w:tcPr>
          <w:p>
            <w:pPr>
              <w:pStyle w:val="0"/>
            </w:pPr>
            <w:r>
              <w:rPr>
                <w:sz w:val="20"/>
              </w:rPr>
              <w:t xml:space="preserve">%</w:t>
            </w:r>
          </w:p>
        </w:tc>
        <w:tc>
          <w:tcPr>
            <w:tcW w:w="3288" w:type="dxa"/>
          </w:tcPr>
          <w:p>
            <w:pPr>
              <w:pStyle w:val="0"/>
            </w:pPr>
            <w:r>
              <w:rPr>
                <w:sz w:val="20"/>
              </w:rPr>
              <w:t xml:space="preserve">Zгр = Zгрп / Zгри x 100</w:t>
            </w:r>
          </w:p>
          <w:p>
            <w:pPr>
              <w:pStyle w:val="0"/>
            </w:pPr>
            <w:r>
              <w:rPr>
                <w:sz w:val="20"/>
              </w:rPr>
            </w:r>
          </w:p>
          <w:p>
            <w:pPr>
              <w:pStyle w:val="0"/>
            </w:pPr>
            <w:r>
              <w:rPr>
                <w:sz w:val="20"/>
              </w:rPr>
              <w:t xml:space="preserve">где:</w:t>
            </w:r>
          </w:p>
          <w:p>
            <w:pPr>
              <w:pStyle w:val="0"/>
            </w:pPr>
            <w:r>
              <w:rPr>
                <w:sz w:val="20"/>
              </w:rPr>
              <w:t xml:space="preserve">Zгр - процент исполнения государственных полномочий по государственной регистрации актов гражданского состояния;</w:t>
            </w:r>
          </w:p>
          <w:p>
            <w:pPr>
              <w:pStyle w:val="0"/>
            </w:pPr>
            <w:r>
              <w:rPr>
                <w:sz w:val="20"/>
              </w:rPr>
              <w:t xml:space="preserve">Zгрп - принято заявлений на государственную регистрацию актов гражданского состояния и на совершение юридически значимых действий;</w:t>
            </w:r>
          </w:p>
          <w:p>
            <w:pPr>
              <w:pStyle w:val="0"/>
            </w:pPr>
            <w:r>
              <w:rPr>
                <w:sz w:val="20"/>
              </w:rPr>
              <w:t xml:space="preserve">Zгрз - зарегистрировано актов гражданского состояния и совершено юридически значимых действий</w:t>
            </w:r>
          </w:p>
        </w:tc>
        <w:tc>
          <w:tcPr>
            <w:tcW w:w="2154" w:type="dxa"/>
          </w:tcPr>
          <w:p>
            <w:pPr>
              <w:pStyle w:val="0"/>
            </w:pPr>
            <w:r>
              <w:rPr>
                <w:sz w:val="20"/>
              </w:rPr>
              <w:t xml:space="preserve">Сведения о государственной регистрации актов гражданского состояния и органах, ее осуществляющих, форма 26</w:t>
            </w:r>
          </w:p>
        </w:tc>
        <w:tc>
          <w:tcPr>
            <w:tcW w:w="1587" w:type="dxa"/>
          </w:tcPr>
          <w:p>
            <w:pPr>
              <w:pStyle w:val="0"/>
            </w:pPr>
            <w:r>
              <w:rPr>
                <w:sz w:val="20"/>
              </w:rPr>
              <w:t xml:space="preserve">до 25 января года, следующего за отчетным годом</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bookmarkStart w:id="7975" w:name="P7975"/>
    <w:bookmarkEnd w:id="7975"/>
    <w:p>
      <w:pPr>
        <w:pStyle w:val="2"/>
        <w:outlineLvl w:val="1"/>
        <w:jc w:val="center"/>
      </w:pPr>
      <w:r>
        <w:rPr>
          <w:sz w:val="20"/>
        </w:rPr>
        <w:t xml:space="preserve">Раздел XI. ПАСПОРТ КОМПЛЕКСА ПРОЦЕССНЫХ МЕРОПРИЯТИЙ</w:t>
      </w:r>
    </w:p>
    <w:p>
      <w:pPr>
        <w:pStyle w:val="2"/>
        <w:jc w:val="center"/>
      </w:pPr>
      <w:r>
        <w:rPr>
          <w:sz w:val="20"/>
        </w:rPr>
        <w:t xml:space="preserve">"ОБЕСПЕЧЕНИЕ ДЕЯТЕЛЬНОСТИ УПРАВЛЕНИЯ КУЛЬТУРЫ И ИСКУССТВА</w:t>
      </w:r>
    </w:p>
    <w:p>
      <w:pPr>
        <w:pStyle w:val="2"/>
        <w:jc w:val="center"/>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комплекса процессных мероприятий</w:t>
            </w:r>
          </w:p>
        </w:tc>
        <w:tc>
          <w:tcPr>
            <w:tcW w:w="5953" w:type="dxa"/>
          </w:tcPr>
          <w:p>
            <w:pPr>
              <w:pStyle w:val="0"/>
              <w:jc w:val="both"/>
            </w:pPr>
            <w:r>
              <w:rPr>
                <w:sz w:val="20"/>
              </w:rPr>
              <w:t xml:space="preserve">Начальник управления культуры и искусства Липецкой области</w:t>
            </w:r>
          </w:p>
        </w:tc>
      </w:tr>
      <w:tr>
        <w:tc>
          <w:tcPr>
            <w:tcW w:w="3118" w:type="dxa"/>
          </w:tcPr>
          <w:p>
            <w:pPr>
              <w:pStyle w:val="0"/>
            </w:pPr>
            <w:r>
              <w:rPr>
                <w:sz w:val="20"/>
              </w:rPr>
              <w:t xml:space="preserve">Соисполнители комплекса процессных мероприятий</w:t>
            </w:r>
          </w:p>
        </w:tc>
        <w:tc>
          <w:tcPr>
            <w:tcW w:w="5953" w:type="dxa"/>
          </w:tcPr>
          <w:p>
            <w:pPr>
              <w:pStyle w:val="0"/>
            </w:pPr>
            <w:r>
              <w:rPr>
                <w:sz w:val="20"/>
              </w:rPr>
            </w:r>
          </w:p>
        </w:tc>
      </w:tr>
      <w:tr>
        <w:tc>
          <w:tcPr>
            <w:tcW w:w="3118" w:type="dxa"/>
          </w:tcPr>
          <w:p>
            <w:pPr>
              <w:pStyle w:val="0"/>
            </w:pPr>
            <w:r>
              <w:rPr>
                <w:sz w:val="20"/>
              </w:rPr>
              <w:t xml:space="preserve">Связь с государственной программой</w:t>
            </w:r>
          </w:p>
        </w:tc>
        <w:tc>
          <w:tcPr>
            <w:tcW w:w="5953" w:type="dxa"/>
          </w:tcPr>
          <w:p>
            <w:pPr>
              <w:pStyle w:val="0"/>
              <w:jc w:val="both"/>
            </w:pPr>
            <w:r>
              <w:rPr>
                <w:sz w:val="20"/>
              </w:rPr>
              <w:t xml:space="preserve">Развитие культуры и туризма в Липецкой области</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871"/>
        <w:gridCol w:w="850"/>
        <w:gridCol w:w="737"/>
        <w:gridCol w:w="737"/>
        <w:gridCol w:w="737"/>
        <w:gridCol w:w="737"/>
        <w:gridCol w:w="737"/>
        <w:gridCol w:w="737"/>
        <w:gridCol w:w="737"/>
        <w:gridCol w:w="737"/>
        <w:gridCol w:w="737"/>
        <w:gridCol w:w="737"/>
        <w:gridCol w:w="1531"/>
        <w:gridCol w:w="1928"/>
      </w:tblGrid>
      <w:tr>
        <w:tc>
          <w:tcPr>
            <w:tcW w:w="567"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показателя</w:t>
            </w:r>
          </w:p>
        </w:tc>
        <w:tc>
          <w:tcPr>
            <w:tcW w:w="1871" w:type="dxa"/>
            <w:vMerge w:val="restart"/>
          </w:tcPr>
          <w:p>
            <w:pPr>
              <w:pStyle w:val="0"/>
              <w:jc w:val="center"/>
            </w:pPr>
            <w:r>
              <w:rPr>
                <w:sz w:val="20"/>
              </w:rPr>
              <w:t xml:space="preserve">Признак возрастания/убывания</w:t>
            </w:r>
          </w:p>
        </w:tc>
        <w:tc>
          <w:tcPr>
            <w:tcW w:w="850" w:type="dxa"/>
            <w:vMerge w:val="restart"/>
          </w:tcPr>
          <w:p>
            <w:pPr>
              <w:pStyle w:val="0"/>
              <w:jc w:val="center"/>
            </w:pPr>
            <w:r>
              <w:rPr>
                <w:sz w:val="20"/>
              </w:rPr>
              <w:t xml:space="preserve">Уровень соответствия декомпозированного показателя</w:t>
            </w:r>
          </w:p>
        </w:tc>
        <w:tc>
          <w:tcPr>
            <w:tcW w:w="737" w:type="dxa"/>
            <w:vMerge w:val="restart"/>
          </w:tcPr>
          <w:p>
            <w:pPr>
              <w:pStyle w:val="0"/>
              <w:jc w:val="center"/>
            </w:pPr>
            <w:r>
              <w:rPr>
                <w:sz w:val="20"/>
              </w:rPr>
              <w:t xml:space="preserve">Единица измерения (по </w:t>
            </w:r>
            <w:hyperlink w:history="0" r:id="rId8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Значение показателей по годам</w:t>
            </w:r>
          </w:p>
        </w:tc>
        <w:tc>
          <w:tcPr>
            <w:tcW w:w="1531" w:type="dxa"/>
            <w:vMerge w:val="restart"/>
          </w:tcPr>
          <w:p>
            <w:pPr>
              <w:pStyle w:val="0"/>
              <w:jc w:val="center"/>
            </w:pPr>
            <w:r>
              <w:rPr>
                <w:sz w:val="20"/>
              </w:rPr>
              <w:t xml:space="preserve">Ответственный за достижение показателя</w:t>
            </w:r>
          </w:p>
        </w:tc>
        <w:tc>
          <w:tcPr>
            <w:tcW w:w="1928"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c>
          <w:tcPr>
            <w:vMerge w:val="continue"/>
          </w:tcPr>
          <w:p/>
        </w:tc>
      </w:tr>
      <w:tr>
        <w:tc>
          <w:tcPr>
            <w:tcW w:w="567" w:type="dxa"/>
          </w:tcPr>
          <w:p>
            <w:pPr>
              <w:pStyle w:val="0"/>
              <w:jc w:val="center"/>
            </w:pPr>
            <w:r>
              <w:rPr>
                <w:sz w:val="20"/>
              </w:rPr>
              <w:t xml:space="preserve">1</w:t>
            </w:r>
          </w:p>
        </w:tc>
        <w:tc>
          <w:tcPr>
            <w:tcW w:w="1757" w:type="dxa"/>
          </w:tcPr>
          <w:p>
            <w:pPr>
              <w:pStyle w:val="0"/>
              <w:jc w:val="center"/>
            </w:pPr>
            <w:r>
              <w:rPr>
                <w:sz w:val="20"/>
              </w:rPr>
              <w:t xml:space="preserve">2</w:t>
            </w:r>
          </w:p>
        </w:tc>
        <w:tc>
          <w:tcPr>
            <w:tcW w:w="1871" w:type="dxa"/>
          </w:tcPr>
          <w:p>
            <w:pPr>
              <w:pStyle w:val="0"/>
              <w:jc w:val="center"/>
            </w:pPr>
            <w:r>
              <w:rPr>
                <w:sz w:val="20"/>
              </w:rPr>
              <w:t xml:space="preserve">3</w:t>
            </w:r>
          </w:p>
        </w:tc>
        <w:tc>
          <w:tcPr>
            <w:tcW w:w="850"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1531" w:type="dxa"/>
          </w:tcPr>
          <w:p>
            <w:pPr>
              <w:pStyle w:val="0"/>
              <w:jc w:val="center"/>
            </w:pPr>
            <w:r>
              <w:rPr>
                <w:sz w:val="20"/>
              </w:rPr>
              <w:t xml:space="preserve">15</w:t>
            </w:r>
          </w:p>
        </w:tc>
        <w:tc>
          <w:tcPr>
            <w:tcW w:w="1928" w:type="dxa"/>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5307" w:type="dxa"/>
          </w:tcPr>
          <w:p>
            <w:pPr>
              <w:pStyle w:val="0"/>
              <w:jc w:val="center"/>
            </w:pPr>
            <w:r>
              <w:rPr>
                <w:sz w:val="20"/>
              </w:rPr>
              <w:t xml:space="preserve">Задача 1 "Качественное выполнение функций аппарата управления культуры и искусства Липецкой области"</w:t>
            </w:r>
          </w:p>
        </w:tc>
      </w:tr>
      <w:tr>
        <w:tc>
          <w:tcPr>
            <w:tcW w:w="567" w:type="dxa"/>
          </w:tcPr>
          <w:p>
            <w:pPr>
              <w:pStyle w:val="0"/>
              <w:jc w:val="center"/>
            </w:pPr>
            <w:r>
              <w:rPr>
                <w:sz w:val="20"/>
              </w:rPr>
              <w:t xml:space="preserve">1.1</w:t>
            </w:r>
          </w:p>
        </w:tc>
        <w:tc>
          <w:tcPr>
            <w:tcW w:w="1757" w:type="dxa"/>
          </w:tcPr>
          <w:p>
            <w:pPr>
              <w:pStyle w:val="0"/>
            </w:pPr>
            <w:r>
              <w:rPr>
                <w:sz w:val="20"/>
              </w:rPr>
              <w:t xml:space="preserve">Показатель 1 Задачи 1</w:t>
            </w:r>
          </w:p>
          <w:p>
            <w:pPr>
              <w:pStyle w:val="0"/>
            </w:pPr>
            <w:r>
              <w:rPr>
                <w:sz w:val="20"/>
              </w:rPr>
              <w:t xml:space="preserve">"Уровень обеспечения текущей деятельности аппарата управления культуры и искусства Липецкой области"</w:t>
            </w:r>
          </w:p>
        </w:tc>
        <w:tc>
          <w:tcPr>
            <w:tcW w:w="1871" w:type="dxa"/>
          </w:tcPr>
          <w:p>
            <w:pPr>
              <w:pStyle w:val="0"/>
            </w:pPr>
            <w:r>
              <w:rPr>
                <w:sz w:val="20"/>
              </w:rPr>
              <w:t xml:space="preserve">Возрастающий</w:t>
            </w:r>
          </w:p>
        </w:tc>
        <w:tc>
          <w:tcPr>
            <w:tcW w:w="850" w:type="dxa"/>
          </w:tcPr>
          <w:p>
            <w:pPr>
              <w:pStyle w:val="0"/>
            </w:pPr>
            <w:r>
              <w:rPr>
                <w:sz w:val="20"/>
              </w:rPr>
              <w:t xml:space="preserve">ГП</w:t>
            </w:r>
          </w:p>
        </w:tc>
        <w:tc>
          <w:tcPr>
            <w:tcW w:w="737" w:type="dxa"/>
          </w:tcPr>
          <w:p>
            <w:pPr>
              <w:pStyle w:val="0"/>
            </w:pPr>
            <w:r>
              <w:rPr>
                <w:sz w:val="20"/>
              </w:rPr>
              <w:t xml:space="preserve">%</w:t>
            </w:r>
          </w:p>
        </w:tc>
        <w:tc>
          <w:tcPr>
            <w:tcW w:w="737" w:type="dxa"/>
          </w:tcPr>
          <w:p>
            <w:pPr>
              <w:pStyle w:val="0"/>
              <w:jc w:val="center"/>
            </w:pPr>
            <w:r>
              <w:rPr>
                <w:sz w:val="20"/>
              </w:rPr>
              <w:t xml:space="preserve">100</w:t>
            </w:r>
          </w:p>
        </w:tc>
        <w:tc>
          <w:tcPr>
            <w:tcW w:w="737"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1531" w:type="dxa"/>
          </w:tcPr>
          <w:p>
            <w:pPr>
              <w:pStyle w:val="0"/>
            </w:pPr>
            <w:r>
              <w:rPr>
                <w:sz w:val="20"/>
              </w:rPr>
              <w:t xml:space="preserve">Управление культуры и искусства Липецкой области</w:t>
            </w:r>
          </w:p>
        </w:tc>
        <w:tc>
          <w:tcPr>
            <w:tcW w:w="1928" w:type="dxa"/>
          </w:tcPr>
          <w:p>
            <w:pPr>
              <w:pStyle w:val="0"/>
            </w:pPr>
            <w:r>
              <w:rPr>
                <w:sz w:val="20"/>
              </w:rPr>
              <w:t xml:space="preserve">Ведомственная отчетность</w:t>
            </w:r>
          </w:p>
        </w:tc>
      </w:tr>
    </w:tbl>
    <w:p>
      <w:pPr>
        <w:pStyle w:val="0"/>
        <w:jc w:val="both"/>
      </w:pPr>
      <w:r>
        <w:rPr>
          <w:sz w:val="20"/>
        </w:rPr>
      </w:r>
    </w:p>
    <w:p>
      <w:pPr>
        <w:pStyle w:val="2"/>
        <w:outlineLvl w:val="2"/>
        <w:jc w:val="center"/>
      </w:pPr>
      <w:r>
        <w:rPr>
          <w:sz w:val="20"/>
        </w:rPr>
        <w:t xml:space="preserve">3. Перечень основных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587"/>
        <w:gridCol w:w="1814"/>
        <w:gridCol w:w="737"/>
        <w:gridCol w:w="737"/>
        <w:gridCol w:w="737"/>
        <w:gridCol w:w="737"/>
        <w:gridCol w:w="737"/>
        <w:gridCol w:w="737"/>
        <w:gridCol w:w="737"/>
        <w:gridCol w:w="737"/>
        <w:gridCol w:w="737"/>
        <w:gridCol w:w="737"/>
      </w:tblGrid>
      <w:tr>
        <w:tc>
          <w:tcPr>
            <w:tcW w:w="567"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основного мероприятия (результата)</w:t>
            </w:r>
          </w:p>
        </w:tc>
        <w:tc>
          <w:tcPr>
            <w:tcW w:w="1587" w:type="dxa"/>
            <w:vMerge w:val="restart"/>
          </w:tcPr>
          <w:p>
            <w:pPr>
              <w:pStyle w:val="0"/>
              <w:jc w:val="center"/>
            </w:pPr>
            <w:r>
              <w:rPr>
                <w:sz w:val="20"/>
              </w:rPr>
              <w:t xml:space="preserve">Ответственный исполнитель</w:t>
            </w:r>
          </w:p>
        </w:tc>
        <w:tc>
          <w:tcPr>
            <w:tcW w:w="1814" w:type="dxa"/>
            <w:vMerge w:val="restart"/>
          </w:tcPr>
          <w:p>
            <w:pPr>
              <w:pStyle w:val="0"/>
              <w:jc w:val="center"/>
            </w:pPr>
            <w:r>
              <w:rPr>
                <w:sz w:val="20"/>
              </w:rPr>
              <w:t xml:space="preserve">Характеристика</w:t>
            </w:r>
          </w:p>
        </w:tc>
        <w:tc>
          <w:tcPr>
            <w:tcW w:w="737" w:type="dxa"/>
            <w:vMerge w:val="restart"/>
          </w:tcPr>
          <w:p>
            <w:pPr>
              <w:pStyle w:val="0"/>
              <w:jc w:val="center"/>
            </w:pPr>
            <w:r>
              <w:rPr>
                <w:sz w:val="20"/>
              </w:rPr>
              <w:t xml:space="preserve">Единица измерения (по </w:t>
            </w:r>
            <w:hyperlink w:history="0" r:id="rId8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5159" w:type="dxa"/>
          </w:tcPr>
          <w:p>
            <w:pPr>
              <w:pStyle w:val="0"/>
              <w:jc w:val="center"/>
            </w:pPr>
            <w:r>
              <w:rPr>
                <w:sz w:val="20"/>
              </w:rPr>
              <w:t xml:space="preserve">Значения основного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37" w:type="dxa"/>
          </w:tcPr>
          <w:p>
            <w:pPr>
              <w:pStyle w:val="0"/>
              <w:jc w:val="center"/>
            </w:pPr>
            <w:r>
              <w:rPr>
                <w:sz w:val="20"/>
              </w:rPr>
              <w:t xml:space="preserve">2024</w:t>
            </w:r>
          </w:p>
        </w:tc>
        <w:tc>
          <w:tcPr>
            <w:tcW w:w="737"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r>
      <w:tr>
        <w:tc>
          <w:tcPr>
            <w:tcW w:w="567" w:type="dxa"/>
          </w:tcPr>
          <w:p>
            <w:pPr>
              <w:pStyle w:val="0"/>
              <w:jc w:val="center"/>
            </w:pPr>
            <w:r>
              <w:rPr>
                <w:sz w:val="20"/>
              </w:rPr>
              <w:t xml:space="preserve">1</w:t>
            </w:r>
          </w:p>
        </w:tc>
        <w:tc>
          <w:tcPr>
            <w:tcW w:w="1814" w:type="dxa"/>
          </w:tcPr>
          <w:p>
            <w:pPr>
              <w:pStyle w:val="0"/>
              <w:jc w:val="center"/>
            </w:pPr>
            <w:r>
              <w:rPr>
                <w:sz w:val="20"/>
              </w:rPr>
              <w:t xml:space="preserve">2</w:t>
            </w:r>
          </w:p>
        </w:tc>
        <w:tc>
          <w:tcPr>
            <w:tcW w:w="1587" w:type="dxa"/>
          </w:tcPr>
          <w:p>
            <w:pPr>
              <w:pStyle w:val="0"/>
              <w:jc w:val="center"/>
            </w:pPr>
            <w:r>
              <w:rPr>
                <w:sz w:val="20"/>
              </w:rPr>
              <w:t xml:space="preserve">3</w:t>
            </w:r>
          </w:p>
        </w:tc>
        <w:tc>
          <w:tcPr>
            <w:tcW w:w="1814"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r>
      <w:tr>
        <w:tblPrEx>
          <w:tblBorders>
            <w:insideV w:val="nil"/>
          </w:tblBorders>
        </w:tblPrEx>
        <w:tc>
          <w:tcPr>
            <w:tcW w:w="567" w:type="dxa"/>
            <w:tcBorders>
              <w:left w:val="single" w:sz="4"/>
            </w:tcBorders>
          </w:tcPr>
          <w:p>
            <w:pPr>
              <w:pStyle w:val="0"/>
            </w:pPr>
            <w:r>
              <w:rPr>
                <w:sz w:val="20"/>
              </w:rPr>
            </w:r>
          </w:p>
        </w:tc>
        <w:tc>
          <w:tcPr>
            <w:gridSpan w:val="13"/>
            <w:tcW w:w="12585" w:type="dxa"/>
            <w:tcBorders>
              <w:right w:val="single" w:sz="4"/>
            </w:tcBorders>
          </w:tcPr>
          <w:p>
            <w:pPr>
              <w:pStyle w:val="0"/>
              <w:jc w:val="center"/>
            </w:pPr>
            <w:r>
              <w:rPr>
                <w:sz w:val="20"/>
              </w:rPr>
              <w:t xml:space="preserve">Задача 1 "Качественное выполнение функций аппарата управления культуры и искусства Липецкой области"</w:t>
            </w:r>
          </w:p>
        </w:tc>
      </w:tr>
      <w:tr>
        <w:tc>
          <w:tcPr>
            <w:tcW w:w="567" w:type="dxa"/>
          </w:tcPr>
          <w:p>
            <w:pPr>
              <w:pStyle w:val="0"/>
              <w:jc w:val="center"/>
            </w:pPr>
            <w:r>
              <w:rPr>
                <w:sz w:val="20"/>
              </w:rPr>
              <w:t xml:space="preserve">1</w:t>
            </w:r>
          </w:p>
        </w:tc>
        <w:tc>
          <w:tcPr>
            <w:tcW w:w="1814" w:type="dxa"/>
          </w:tcPr>
          <w:p>
            <w:pPr>
              <w:pStyle w:val="0"/>
            </w:pPr>
            <w:r>
              <w:rPr>
                <w:sz w:val="20"/>
              </w:rPr>
              <w:t xml:space="preserve">Основное мероприятие (результат) 1</w:t>
            </w:r>
          </w:p>
          <w:p>
            <w:pPr>
              <w:pStyle w:val="0"/>
            </w:pPr>
            <w:r>
              <w:rPr>
                <w:sz w:val="20"/>
              </w:rPr>
              <w:t xml:space="preserve">"Обеспечена текущая деятельность аппарата управления культуры и искусства Липецкой области"</w:t>
            </w:r>
          </w:p>
        </w:tc>
        <w:tc>
          <w:tcPr>
            <w:tcW w:w="1587" w:type="dxa"/>
          </w:tcPr>
          <w:p>
            <w:pPr>
              <w:pStyle w:val="0"/>
            </w:pPr>
            <w:r>
              <w:rPr>
                <w:sz w:val="20"/>
              </w:rPr>
              <w:t xml:space="preserve">Управление культуры и искусства Липецкой области</w:t>
            </w:r>
          </w:p>
        </w:tc>
        <w:tc>
          <w:tcPr>
            <w:tcW w:w="1814" w:type="dxa"/>
          </w:tcPr>
          <w:p>
            <w:pPr>
              <w:pStyle w:val="0"/>
            </w:pPr>
            <w:r>
              <w:rPr>
                <w:sz w:val="20"/>
              </w:rPr>
              <w:t xml:space="preserve">Обеспечена выплата заработной платы и осуществлены расходы на обеспечение функций аппарата управления культуры и искусства Липецкой области</w:t>
            </w:r>
          </w:p>
        </w:tc>
        <w:tc>
          <w:tcPr>
            <w:tcW w:w="737" w:type="dxa"/>
          </w:tcPr>
          <w:p>
            <w:pPr>
              <w:pStyle w:val="0"/>
            </w:pPr>
            <w:r>
              <w:rPr>
                <w:sz w:val="20"/>
              </w:rPr>
              <w:t xml:space="preserve">%</w:t>
            </w:r>
          </w:p>
        </w:tc>
        <w:tc>
          <w:tcPr>
            <w:tcW w:w="737" w:type="dxa"/>
          </w:tcPr>
          <w:p>
            <w:pPr>
              <w:pStyle w:val="0"/>
              <w:jc w:val="center"/>
            </w:pPr>
            <w:r>
              <w:rPr>
                <w:sz w:val="20"/>
              </w:rPr>
              <w:t xml:space="preserve">100</w:t>
            </w:r>
          </w:p>
        </w:tc>
        <w:tc>
          <w:tcPr>
            <w:tcW w:w="737" w:type="dxa"/>
          </w:tcPr>
          <w:p>
            <w:pPr>
              <w:pStyle w:val="0"/>
            </w:pPr>
            <w:r>
              <w:rPr>
                <w:sz w:val="20"/>
              </w:rPr>
              <w:t xml:space="preserve">2022</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Финансовое обеспечение комплекса процессных мероприятий</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90"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постановления</w:t>
        </w:r>
      </w:hyperlink>
      <w:r>
        <w:rPr>
          <w:sz w:val="20"/>
        </w:rPr>
        <w:t xml:space="preserve"> Правительства Липецкой обл.</w:t>
      </w:r>
    </w:p>
    <w:p>
      <w:pPr>
        <w:pStyle w:val="0"/>
        <w:jc w:val="center"/>
      </w:pPr>
      <w:r>
        <w:rPr>
          <w:sz w:val="20"/>
        </w:rPr>
        <w:t xml:space="preserve">от 22.03.2024 N 202)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701"/>
        <w:gridCol w:w="1701"/>
        <w:gridCol w:w="1701"/>
        <w:gridCol w:w="1701"/>
        <w:gridCol w:w="1701"/>
        <w:gridCol w:w="1701"/>
        <w:gridCol w:w="1701"/>
        <w:gridCol w:w="1814"/>
      </w:tblGrid>
      <w:tr>
        <w:tc>
          <w:tcPr>
            <w:tcW w:w="1871"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13721"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tcW w:w="1701" w:type="dxa"/>
          </w:tcPr>
          <w:p>
            <w:pPr>
              <w:pStyle w:val="0"/>
              <w:jc w:val="center"/>
            </w:pPr>
            <w:r>
              <w:rPr>
                <w:sz w:val="20"/>
              </w:rPr>
              <w:t xml:space="preserve">2024</w:t>
            </w:r>
          </w:p>
        </w:tc>
        <w:tc>
          <w:tcPr>
            <w:tcW w:w="1701" w:type="dxa"/>
          </w:tcPr>
          <w:p>
            <w:pPr>
              <w:pStyle w:val="0"/>
              <w:jc w:val="center"/>
            </w:pPr>
            <w:r>
              <w:rPr>
                <w:sz w:val="20"/>
              </w:rPr>
              <w:t xml:space="preserve">2025</w:t>
            </w:r>
          </w:p>
        </w:tc>
        <w:tc>
          <w:tcPr>
            <w:tcW w:w="1701" w:type="dxa"/>
          </w:tcPr>
          <w:p>
            <w:pPr>
              <w:pStyle w:val="0"/>
              <w:jc w:val="center"/>
            </w:pPr>
            <w:r>
              <w:rPr>
                <w:sz w:val="20"/>
              </w:rPr>
              <w:t xml:space="preserve">2026</w:t>
            </w:r>
          </w:p>
        </w:tc>
        <w:tc>
          <w:tcPr>
            <w:tcW w:w="1701" w:type="dxa"/>
          </w:tcPr>
          <w:p>
            <w:pPr>
              <w:pStyle w:val="0"/>
              <w:jc w:val="center"/>
            </w:pPr>
            <w:r>
              <w:rPr>
                <w:sz w:val="20"/>
              </w:rPr>
              <w:t xml:space="preserve">2027</w:t>
            </w:r>
          </w:p>
        </w:tc>
        <w:tc>
          <w:tcPr>
            <w:tcW w:w="1701" w:type="dxa"/>
          </w:tcPr>
          <w:p>
            <w:pPr>
              <w:pStyle w:val="0"/>
              <w:jc w:val="center"/>
            </w:pPr>
            <w:r>
              <w:rPr>
                <w:sz w:val="20"/>
              </w:rPr>
              <w:t xml:space="preserve">2028</w:t>
            </w:r>
          </w:p>
        </w:tc>
        <w:tc>
          <w:tcPr>
            <w:tcW w:w="1701" w:type="dxa"/>
          </w:tcPr>
          <w:p>
            <w:pPr>
              <w:pStyle w:val="0"/>
              <w:jc w:val="center"/>
            </w:pPr>
            <w:r>
              <w:rPr>
                <w:sz w:val="20"/>
              </w:rPr>
              <w:t xml:space="preserve">2029</w:t>
            </w:r>
          </w:p>
        </w:tc>
        <w:tc>
          <w:tcPr>
            <w:tcW w:w="1701" w:type="dxa"/>
          </w:tcPr>
          <w:p>
            <w:pPr>
              <w:pStyle w:val="0"/>
              <w:jc w:val="center"/>
            </w:pPr>
            <w:r>
              <w:rPr>
                <w:sz w:val="20"/>
              </w:rPr>
              <w:t xml:space="preserve">2030</w:t>
            </w:r>
          </w:p>
        </w:tc>
        <w:tc>
          <w:tcPr>
            <w:tcW w:w="1814" w:type="dxa"/>
          </w:tcPr>
          <w:p>
            <w:pPr>
              <w:pStyle w:val="0"/>
              <w:jc w:val="center"/>
            </w:pPr>
            <w:r>
              <w:rPr>
                <w:sz w:val="20"/>
              </w:rPr>
              <w:t xml:space="preserve">Всего</w:t>
            </w:r>
          </w:p>
        </w:tc>
      </w:tr>
      <w:tr>
        <w:tc>
          <w:tcPr>
            <w:tcW w:w="1871" w:type="dxa"/>
          </w:tcPr>
          <w:p>
            <w:pPr>
              <w:pStyle w:val="0"/>
              <w:jc w:val="center"/>
            </w:pPr>
            <w:r>
              <w:rPr>
                <w:sz w:val="20"/>
              </w:rPr>
              <w:t xml:space="preserve">1</w:t>
            </w:r>
          </w:p>
        </w:tc>
        <w:tc>
          <w:tcPr>
            <w:tcW w:w="1701" w:type="dxa"/>
          </w:tcPr>
          <w:p>
            <w:pPr>
              <w:pStyle w:val="0"/>
              <w:jc w:val="center"/>
            </w:pPr>
            <w:r>
              <w:rPr>
                <w:sz w:val="20"/>
              </w:rPr>
              <w:t xml:space="preserve">2</w:t>
            </w:r>
          </w:p>
        </w:tc>
        <w:tc>
          <w:tcPr>
            <w:tcW w:w="1701" w:type="dxa"/>
          </w:tcPr>
          <w:p>
            <w:pPr>
              <w:pStyle w:val="0"/>
              <w:jc w:val="center"/>
            </w:pPr>
            <w:r>
              <w:rPr>
                <w:sz w:val="20"/>
              </w:rPr>
              <w:t xml:space="preserve">3</w:t>
            </w:r>
          </w:p>
        </w:tc>
        <w:tc>
          <w:tcPr>
            <w:tcW w:w="1701" w:type="dxa"/>
          </w:tcPr>
          <w:p>
            <w:pPr>
              <w:pStyle w:val="0"/>
              <w:jc w:val="center"/>
            </w:pPr>
            <w:r>
              <w:rPr>
                <w:sz w:val="20"/>
              </w:rPr>
              <w:t xml:space="preserve">4</w:t>
            </w:r>
          </w:p>
        </w:tc>
        <w:tc>
          <w:tcPr>
            <w:tcW w:w="1701" w:type="dxa"/>
          </w:tcPr>
          <w:p>
            <w:pPr>
              <w:pStyle w:val="0"/>
              <w:jc w:val="center"/>
            </w:pPr>
            <w:r>
              <w:rPr>
                <w:sz w:val="20"/>
              </w:rPr>
              <w:t xml:space="preserve">5</w:t>
            </w:r>
          </w:p>
        </w:tc>
        <w:tc>
          <w:tcPr>
            <w:tcW w:w="1701" w:type="dxa"/>
          </w:tcPr>
          <w:p>
            <w:pPr>
              <w:pStyle w:val="0"/>
              <w:jc w:val="center"/>
            </w:pPr>
            <w:r>
              <w:rPr>
                <w:sz w:val="20"/>
              </w:rPr>
              <w:t xml:space="preserve">6</w:t>
            </w:r>
          </w:p>
        </w:tc>
        <w:tc>
          <w:tcPr>
            <w:tcW w:w="1701" w:type="dxa"/>
          </w:tcPr>
          <w:p>
            <w:pPr>
              <w:pStyle w:val="0"/>
              <w:jc w:val="center"/>
            </w:pPr>
            <w:r>
              <w:rPr>
                <w:sz w:val="20"/>
              </w:rPr>
              <w:t xml:space="preserve">7</w:t>
            </w:r>
          </w:p>
        </w:tc>
        <w:tc>
          <w:tcPr>
            <w:tcW w:w="1701" w:type="dxa"/>
          </w:tcPr>
          <w:p>
            <w:pPr>
              <w:pStyle w:val="0"/>
              <w:jc w:val="center"/>
            </w:pPr>
            <w:r>
              <w:rPr>
                <w:sz w:val="20"/>
              </w:rPr>
              <w:t xml:space="preserve">8</w:t>
            </w:r>
          </w:p>
        </w:tc>
        <w:tc>
          <w:tcPr>
            <w:tcW w:w="1814" w:type="dxa"/>
          </w:tcPr>
          <w:p>
            <w:pPr>
              <w:pStyle w:val="0"/>
              <w:jc w:val="center"/>
            </w:pPr>
            <w:r>
              <w:rPr>
                <w:sz w:val="20"/>
              </w:rPr>
              <w:t xml:space="preserve">9</w:t>
            </w:r>
          </w:p>
        </w:tc>
      </w:tr>
      <w:tr>
        <w:tc>
          <w:tcPr>
            <w:tcW w:w="1871" w:type="dxa"/>
          </w:tcPr>
          <w:p>
            <w:pPr>
              <w:pStyle w:val="0"/>
            </w:pPr>
            <w:r>
              <w:rPr>
                <w:sz w:val="20"/>
              </w:rPr>
              <w:t xml:space="preserve">Комплекс процессных мероприятий "Обеспечение деятельности управления культуры и искусства Липецкой области" (всего), в том числе:</w:t>
            </w:r>
          </w:p>
        </w:tc>
        <w:tc>
          <w:tcPr>
            <w:tcW w:w="1701" w:type="dxa"/>
          </w:tcPr>
          <w:p>
            <w:pPr>
              <w:pStyle w:val="0"/>
              <w:jc w:val="center"/>
            </w:pPr>
            <w:r>
              <w:rPr>
                <w:sz w:val="20"/>
              </w:rPr>
              <w:t xml:space="preserve">23 341 039,40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814" w:type="dxa"/>
          </w:tcPr>
          <w:p>
            <w:pPr>
              <w:pStyle w:val="0"/>
              <w:jc w:val="center"/>
            </w:pPr>
            <w:r>
              <w:rPr>
                <w:sz w:val="20"/>
              </w:rPr>
              <w:t xml:space="preserve">162 319 753,40</w:t>
            </w:r>
          </w:p>
        </w:tc>
      </w:tr>
      <w:tr>
        <w:tc>
          <w:tcPr>
            <w:tcW w:w="1871" w:type="dxa"/>
          </w:tcPr>
          <w:p>
            <w:pPr>
              <w:pStyle w:val="0"/>
            </w:pPr>
            <w:r>
              <w:rPr>
                <w:sz w:val="20"/>
              </w:rPr>
              <w:t xml:space="preserve">Региональный бюджет (всего)</w:t>
            </w:r>
          </w:p>
        </w:tc>
        <w:tc>
          <w:tcPr>
            <w:tcW w:w="1701" w:type="dxa"/>
          </w:tcPr>
          <w:p>
            <w:pPr>
              <w:pStyle w:val="0"/>
              <w:jc w:val="center"/>
            </w:pPr>
            <w:r>
              <w:rPr>
                <w:sz w:val="20"/>
              </w:rPr>
              <w:t xml:space="preserve">23 341 039,40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814" w:type="dxa"/>
          </w:tcPr>
          <w:p>
            <w:pPr>
              <w:pStyle w:val="0"/>
              <w:jc w:val="center"/>
            </w:pPr>
            <w:r>
              <w:rPr>
                <w:sz w:val="20"/>
              </w:rPr>
              <w:t xml:space="preserve">162 319 753,40</w:t>
            </w:r>
          </w:p>
        </w:tc>
      </w:tr>
      <w:tr>
        <w:tc>
          <w:tcPr>
            <w:tcW w:w="1871" w:type="dxa"/>
          </w:tcPr>
          <w:p>
            <w:pPr>
              <w:pStyle w:val="0"/>
            </w:pPr>
            <w:r>
              <w:rPr>
                <w:sz w:val="20"/>
              </w:rPr>
              <w:t xml:space="preserve">Основное мероприятие (результат) 1 "Обеспечена текущая деятельность аппарата управления культуры и искусства Липецкой области", всего, в том числе:</w:t>
            </w:r>
          </w:p>
        </w:tc>
        <w:tc>
          <w:tcPr>
            <w:tcW w:w="1701" w:type="dxa"/>
          </w:tcPr>
          <w:p>
            <w:pPr>
              <w:pStyle w:val="0"/>
              <w:jc w:val="center"/>
            </w:pPr>
            <w:r>
              <w:rPr>
                <w:sz w:val="20"/>
              </w:rPr>
              <w:t xml:space="preserve">23 341 039,40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814" w:type="dxa"/>
          </w:tcPr>
          <w:p>
            <w:pPr>
              <w:pStyle w:val="0"/>
              <w:jc w:val="center"/>
            </w:pPr>
            <w:r>
              <w:rPr>
                <w:sz w:val="20"/>
              </w:rPr>
              <w:t xml:space="preserve">162 319 753,40</w:t>
            </w:r>
          </w:p>
        </w:tc>
      </w:tr>
      <w:tr>
        <w:tc>
          <w:tcPr>
            <w:tcW w:w="1871" w:type="dxa"/>
          </w:tcPr>
          <w:p>
            <w:pPr>
              <w:pStyle w:val="0"/>
            </w:pPr>
            <w:r>
              <w:rPr>
                <w:sz w:val="20"/>
              </w:rPr>
              <w:t xml:space="preserve">Региональный бюджет (всего)</w:t>
            </w:r>
          </w:p>
        </w:tc>
        <w:tc>
          <w:tcPr>
            <w:tcW w:w="1701" w:type="dxa"/>
          </w:tcPr>
          <w:p>
            <w:pPr>
              <w:pStyle w:val="0"/>
              <w:jc w:val="center"/>
            </w:pPr>
            <w:r>
              <w:rPr>
                <w:sz w:val="20"/>
              </w:rPr>
              <w:t xml:space="preserve">23 341 039,40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701" w:type="dxa"/>
          </w:tcPr>
          <w:p>
            <w:pPr>
              <w:pStyle w:val="0"/>
              <w:jc w:val="center"/>
            </w:pPr>
            <w:r>
              <w:rPr>
                <w:sz w:val="20"/>
              </w:rPr>
              <w:t xml:space="preserve">23 163 119,00</w:t>
            </w:r>
          </w:p>
        </w:tc>
        <w:tc>
          <w:tcPr>
            <w:tcW w:w="1814" w:type="dxa"/>
          </w:tcPr>
          <w:p>
            <w:pPr>
              <w:pStyle w:val="0"/>
              <w:jc w:val="center"/>
            </w:pPr>
            <w:r>
              <w:rPr>
                <w:sz w:val="20"/>
              </w:rPr>
              <w:t xml:space="preserve">162 319 753,40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Методики расчетов показателей комплекса процессных</w:t>
      </w:r>
    </w:p>
    <w:p>
      <w:pPr>
        <w:pStyle w:val="2"/>
        <w:jc w:val="center"/>
      </w:pPr>
      <w:r>
        <w:rPr>
          <w:sz w:val="20"/>
        </w:rPr>
        <w:t xml:space="preserve">мероприятий, значения которых не утверждены методиками</w:t>
      </w:r>
    </w:p>
    <w:p>
      <w:pPr>
        <w:pStyle w:val="2"/>
        <w:jc w:val="center"/>
      </w:pPr>
      <w:r>
        <w:rPr>
          <w:sz w:val="20"/>
        </w:rPr>
        <w:t xml:space="preserve">международных организаций, а также не определяются на основе</w:t>
      </w:r>
    </w:p>
    <w:p>
      <w:pPr>
        <w:pStyle w:val="2"/>
        <w:jc w:val="center"/>
      </w:pPr>
      <w:r>
        <w:rPr>
          <w:sz w:val="20"/>
        </w:rPr>
        <w:t xml:space="preserve">данных государственного (федерального) статистического</w:t>
      </w:r>
    </w:p>
    <w:p>
      <w:pPr>
        <w:pStyle w:val="2"/>
        <w:jc w:val="center"/>
      </w:pPr>
      <w:r>
        <w:rPr>
          <w:sz w:val="20"/>
        </w:rPr>
        <w:t xml:space="preserve">наблюдения</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737"/>
        <w:gridCol w:w="2608"/>
        <w:gridCol w:w="1871"/>
        <w:gridCol w:w="1531"/>
      </w:tblGrid>
      <w:tr>
        <w:tc>
          <w:tcPr>
            <w:tcW w:w="567" w:type="dxa"/>
          </w:tcPr>
          <w:p>
            <w:pPr>
              <w:pStyle w:val="0"/>
              <w:jc w:val="center"/>
            </w:pPr>
            <w:r>
              <w:rPr>
                <w:sz w:val="20"/>
              </w:rPr>
              <w:t xml:space="preserve">N п/п</w:t>
            </w:r>
          </w:p>
        </w:tc>
        <w:tc>
          <w:tcPr>
            <w:tcW w:w="1757" w:type="dxa"/>
          </w:tcPr>
          <w:p>
            <w:pPr>
              <w:pStyle w:val="0"/>
              <w:jc w:val="center"/>
            </w:pPr>
            <w:r>
              <w:rPr>
                <w:sz w:val="20"/>
              </w:rPr>
              <w:t xml:space="preserve">Наименование показателя</w:t>
            </w:r>
          </w:p>
        </w:tc>
        <w:tc>
          <w:tcPr>
            <w:tcW w:w="737" w:type="dxa"/>
          </w:tcPr>
          <w:p>
            <w:pPr>
              <w:pStyle w:val="0"/>
              <w:jc w:val="center"/>
            </w:pPr>
            <w:r>
              <w:rPr>
                <w:sz w:val="20"/>
              </w:rPr>
              <w:t xml:space="preserve">Единица измерения</w:t>
            </w:r>
          </w:p>
        </w:tc>
        <w:tc>
          <w:tcPr>
            <w:tcW w:w="2608" w:type="dxa"/>
          </w:tcPr>
          <w:p>
            <w:pPr>
              <w:pStyle w:val="0"/>
              <w:jc w:val="center"/>
            </w:pPr>
            <w:r>
              <w:rPr>
                <w:sz w:val="20"/>
              </w:rPr>
              <w:t xml:space="preserve">Методика расчета</w:t>
            </w:r>
          </w:p>
        </w:tc>
        <w:tc>
          <w:tcPr>
            <w:tcW w:w="1871" w:type="dxa"/>
          </w:tcPr>
          <w:p>
            <w:pPr>
              <w:pStyle w:val="0"/>
              <w:jc w:val="center"/>
            </w:pPr>
            <w:r>
              <w:rPr>
                <w:sz w:val="20"/>
              </w:rPr>
              <w:t xml:space="preserve">Источник определения значения</w:t>
            </w:r>
          </w:p>
        </w:tc>
        <w:tc>
          <w:tcPr>
            <w:tcW w:w="1531" w:type="dxa"/>
          </w:tcPr>
          <w:p>
            <w:pPr>
              <w:pStyle w:val="0"/>
              <w:jc w:val="center"/>
            </w:pPr>
            <w:r>
              <w:rPr>
                <w:sz w:val="20"/>
              </w:rPr>
              <w:t xml:space="preserve">Срок представления годовой отчетной информации</w:t>
            </w:r>
          </w:p>
        </w:tc>
      </w:tr>
      <w:tr>
        <w:tc>
          <w:tcPr>
            <w:tcW w:w="567" w:type="dxa"/>
          </w:tcPr>
          <w:p>
            <w:pPr>
              <w:pStyle w:val="0"/>
              <w:jc w:val="center"/>
            </w:pPr>
            <w:r>
              <w:rPr>
                <w:sz w:val="20"/>
              </w:rPr>
              <w:t xml:space="preserve">1</w:t>
            </w:r>
          </w:p>
        </w:tc>
        <w:tc>
          <w:tcPr>
            <w:tcW w:w="1757" w:type="dxa"/>
          </w:tcPr>
          <w:p>
            <w:pPr>
              <w:pStyle w:val="0"/>
              <w:jc w:val="center"/>
            </w:pPr>
            <w:r>
              <w:rPr>
                <w:sz w:val="20"/>
              </w:rPr>
              <w:t xml:space="preserve">2</w:t>
            </w:r>
          </w:p>
        </w:tc>
        <w:tc>
          <w:tcPr>
            <w:tcW w:w="737" w:type="dxa"/>
          </w:tcPr>
          <w:p>
            <w:pPr>
              <w:pStyle w:val="0"/>
              <w:jc w:val="center"/>
            </w:pPr>
            <w:r>
              <w:rPr>
                <w:sz w:val="20"/>
              </w:rPr>
              <w:t xml:space="preserve">3</w:t>
            </w:r>
          </w:p>
        </w:tc>
        <w:tc>
          <w:tcPr>
            <w:tcW w:w="2608" w:type="dxa"/>
          </w:tcPr>
          <w:p>
            <w:pPr>
              <w:pStyle w:val="0"/>
              <w:jc w:val="center"/>
            </w:pPr>
            <w:r>
              <w:rPr>
                <w:sz w:val="20"/>
              </w:rPr>
              <w:t xml:space="preserve">4</w:t>
            </w:r>
          </w:p>
        </w:tc>
        <w:tc>
          <w:tcPr>
            <w:tcW w:w="1871" w:type="dxa"/>
          </w:tcPr>
          <w:p>
            <w:pPr>
              <w:pStyle w:val="0"/>
              <w:jc w:val="center"/>
            </w:pPr>
            <w:r>
              <w:rPr>
                <w:sz w:val="20"/>
              </w:rPr>
              <w:t xml:space="preserve">5</w:t>
            </w:r>
          </w:p>
        </w:tc>
        <w:tc>
          <w:tcPr>
            <w:tcW w:w="1531" w:type="dxa"/>
          </w:tcPr>
          <w:p>
            <w:pPr>
              <w:pStyle w:val="0"/>
              <w:jc w:val="center"/>
            </w:pPr>
            <w:r>
              <w:rPr>
                <w:sz w:val="20"/>
              </w:rPr>
              <w:t xml:space="preserve">6</w:t>
            </w:r>
          </w:p>
        </w:tc>
      </w:tr>
      <w:tr>
        <w:tc>
          <w:tcPr>
            <w:tcW w:w="567" w:type="dxa"/>
          </w:tcPr>
          <w:p>
            <w:pPr>
              <w:pStyle w:val="0"/>
              <w:jc w:val="center"/>
            </w:pPr>
            <w:r>
              <w:rPr>
                <w:sz w:val="20"/>
              </w:rPr>
              <w:t xml:space="preserve">1</w:t>
            </w:r>
          </w:p>
        </w:tc>
        <w:tc>
          <w:tcPr>
            <w:tcW w:w="1757" w:type="dxa"/>
          </w:tcPr>
          <w:p>
            <w:pPr>
              <w:pStyle w:val="0"/>
            </w:pPr>
            <w:r>
              <w:rPr>
                <w:sz w:val="20"/>
              </w:rPr>
              <w:t xml:space="preserve">Показатель 1 Задачи 1</w:t>
            </w:r>
          </w:p>
          <w:p>
            <w:pPr>
              <w:pStyle w:val="0"/>
            </w:pPr>
            <w:r>
              <w:rPr>
                <w:sz w:val="20"/>
              </w:rPr>
              <w:t xml:space="preserve">"Уровень обеспечения текущей деятельности аппарата управления культуры и искусства Липецкой области"</w:t>
            </w:r>
          </w:p>
        </w:tc>
        <w:tc>
          <w:tcPr>
            <w:tcW w:w="737" w:type="dxa"/>
          </w:tcPr>
          <w:p>
            <w:pPr>
              <w:pStyle w:val="0"/>
            </w:pPr>
            <w:r>
              <w:rPr>
                <w:sz w:val="20"/>
              </w:rPr>
              <w:t xml:space="preserve">%</w:t>
            </w:r>
          </w:p>
        </w:tc>
        <w:tc>
          <w:tcPr>
            <w:tcW w:w="2608" w:type="dxa"/>
          </w:tcPr>
          <w:p>
            <w:pPr>
              <w:pStyle w:val="0"/>
            </w:pPr>
            <w:r>
              <w:rPr>
                <w:sz w:val="20"/>
              </w:rPr>
              <w:t xml:space="preserve">Од = Ор / Ов x 100%, где</w:t>
            </w:r>
          </w:p>
          <w:p>
            <w:pPr>
              <w:pStyle w:val="0"/>
            </w:pPr>
            <w:r>
              <w:rPr>
                <w:sz w:val="20"/>
              </w:rPr>
            </w:r>
          </w:p>
          <w:p>
            <w:pPr>
              <w:pStyle w:val="0"/>
            </w:pPr>
            <w:r>
              <w:rPr>
                <w:sz w:val="20"/>
              </w:rPr>
              <w:t xml:space="preserve">Од - Уровень обеспечения текущей деятельности аппарата управления культуры и искусства Липецкой области;</w:t>
            </w:r>
          </w:p>
          <w:p>
            <w:pPr>
              <w:pStyle w:val="0"/>
            </w:pPr>
            <w:r>
              <w:rPr>
                <w:sz w:val="20"/>
              </w:rPr>
              <w:t xml:space="preserve">Ор - объем средств, израсходованных на обеспечение текущей деятельности аппарата управления культуры и искусства Липецкой области;</w:t>
            </w:r>
          </w:p>
          <w:p>
            <w:pPr>
              <w:pStyle w:val="0"/>
            </w:pPr>
            <w:r>
              <w:rPr>
                <w:sz w:val="20"/>
              </w:rPr>
              <w:t xml:space="preserve">Ов - объем средств, выделенных на обеспечение текущей деятельности аппарата управления культуры и искусства Липецкой области</w:t>
            </w:r>
          </w:p>
        </w:tc>
        <w:tc>
          <w:tcPr>
            <w:tcW w:w="1871" w:type="dxa"/>
          </w:tcPr>
          <w:p>
            <w:pPr>
              <w:pStyle w:val="0"/>
            </w:pPr>
            <w:r>
              <w:rPr>
                <w:sz w:val="20"/>
              </w:rPr>
              <w:t xml:space="preserve">Ведомственная отчетность</w:t>
            </w:r>
          </w:p>
        </w:tc>
        <w:tc>
          <w:tcPr>
            <w:tcW w:w="1531" w:type="dxa"/>
          </w:tcPr>
          <w:p>
            <w:pPr>
              <w:pStyle w:val="0"/>
            </w:pPr>
            <w:r>
              <w:rPr>
                <w:sz w:val="20"/>
              </w:rPr>
              <w:t xml:space="preserve">до 10 февраля года, следующего за отчетным</w:t>
            </w:r>
          </w:p>
        </w:tc>
      </w:tr>
    </w:tbl>
    <w:p>
      <w:pPr>
        <w:pStyle w:val="0"/>
        <w:jc w:val="both"/>
      </w:pPr>
      <w:r>
        <w:rPr>
          <w:sz w:val="20"/>
        </w:rPr>
      </w:r>
    </w:p>
    <w:bookmarkStart w:id="8197" w:name="P8197"/>
    <w:bookmarkEnd w:id="8197"/>
    <w:p>
      <w:pPr>
        <w:pStyle w:val="2"/>
        <w:outlineLvl w:val="1"/>
        <w:jc w:val="center"/>
      </w:pPr>
      <w:r>
        <w:rPr>
          <w:sz w:val="20"/>
        </w:rPr>
        <w:t xml:space="preserve">Раздел XII.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ОРГАНИЗАЦИЮ БИБЛИОТЕЧНОГО ОБСЛУЖИВАНИЯ</w:t>
      </w:r>
    </w:p>
    <w:p>
      <w:pPr>
        <w:pStyle w:val="2"/>
        <w:jc w:val="center"/>
      </w:pPr>
      <w:r>
        <w:rPr>
          <w:sz w:val="20"/>
        </w:rPr>
        <w:t xml:space="preserve">НАСЕЛЕНИЯ В ЧАСТИ КОМПЛЕКТОВАНИЯ КНИЖНЫХ ФОНДОВ БИБЛИОТЕК</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И ПОСЕЛЕНИЙ</w:t>
      </w:r>
    </w:p>
    <w:p>
      <w:pPr>
        <w:pStyle w:val="0"/>
        <w:jc w:val="both"/>
      </w:pPr>
      <w:r>
        <w:rPr>
          <w:sz w:val="20"/>
        </w:rPr>
      </w:r>
    </w:p>
    <w:bookmarkStart w:id="8204" w:name="P8204"/>
    <w:bookmarkEnd w:id="8204"/>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820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далее - субсидии).">
        <w:r>
          <w:rPr>
            <w:sz w:val="20"/>
            <w:color w:val="0000ff"/>
          </w:rPr>
          <w:t xml:space="preserve">пункте 1</w:t>
        </w:r>
      </w:hyperlink>
      <w:r>
        <w:rPr>
          <w:sz w:val="20"/>
        </w:rPr>
        <w:t xml:space="preserve"> настоящего Порядка.</w:t>
      </w:r>
    </w:p>
    <w:bookmarkStart w:id="8206" w:name="P8206"/>
    <w:bookmarkEnd w:id="8206"/>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8207" w:name="P8207"/>
    <w:bookmarkEnd w:id="8207"/>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типовой формой соглашения, утвержденной в соответствии с бюджетным законодательством;</w:t>
      </w:r>
    </w:p>
    <w:bookmarkStart w:id="8209" w:name="P8209"/>
    <w:bookmarkEnd w:id="8209"/>
    <w:p>
      <w:pPr>
        <w:pStyle w:val="0"/>
        <w:spacing w:before="200" w:line-rule="auto"/>
        <w:ind w:firstLine="540"/>
        <w:jc w:val="both"/>
      </w:pPr>
      <w:r>
        <w:rPr>
          <w:sz w:val="20"/>
        </w:rPr>
        <w:t xml:space="preserve">3) наличие утвержденной муниципальной программы, содержащей мероприятия по организации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w:t>
      </w:r>
    </w:p>
    <w:bookmarkStart w:id="8210" w:name="P8210"/>
    <w:bookmarkEnd w:id="8210"/>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w:t>
      </w:r>
    </w:p>
    <w:p>
      <w:pPr>
        <w:pStyle w:val="0"/>
        <w:spacing w:before="200" w:line-rule="auto"/>
        <w:ind w:firstLine="540"/>
        <w:jc w:val="both"/>
      </w:pPr>
      <w:r>
        <w:rPr>
          <w:sz w:val="20"/>
        </w:rPr>
        <w:t xml:space="preserve">количество зарегистрированных пользователей муниципальной библиотеки не менее 10 процентов от общей численности населения муниципального образования по состоянию на 1 января текущего года на основании данных статистической отчетности.</w:t>
      </w:r>
    </w:p>
    <w:bookmarkStart w:id="8213" w:name="P8213"/>
    <w:bookmarkEnd w:id="8213"/>
    <w:p>
      <w:pPr>
        <w:pStyle w:val="0"/>
        <w:spacing w:before="200" w:line-rule="auto"/>
        <w:ind w:firstLine="540"/>
        <w:jc w:val="both"/>
      </w:pPr>
      <w:r>
        <w:rPr>
          <w:sz w:val="20"/>
        </w:rPr>
        <w:t xml:space="preserve">5. Для получения субсидии на цели, предусмотренные </w:t>
      </w:r>
      <w:hyperlink w:history="0" w:anchor="P820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8209" w:tooltip="3) наличие утвержденной муниципальной программы, содержащей мероприятия по организации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8307"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w:t>
      </w:r>
    </w:p>
    <w:bookmarkStart w:id="8214" w:name="P8214"/>
    <w:bookmarkEnd w:id="8214"/>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8215" w:name="P8215"/>
    <w:bookmarkEnd w:id="8215"/>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8216" w:name="P8216"/>
    <w:bookmarkEnd w:id="8216"/>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8213"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 организа...">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8210"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8218" w:name="P8218"/>
    <w:bookmarkEnd w:id="8218"/>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213"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 организа...">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4954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 на реализацию муниципальных программ,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w:t>
      </w:r>
    </w:p>
    <w:p>
      <w:pPr>
        <w:pStyle w:val="0"/>
        <w:spacing w:before="200" w:line-rule="auto"/>
        <w:ind w:firstLine="540"/>
        <w:jc w:val="both"/>
      </w:pPr>
      <w:r>
        <w:rPr>
          <w:sz w:val="20"/>
        </w:rPr>
        <w:t xml:space="preserve">М</w:t>
      </w:r>
      <w:r>
        <w:rPr>
          <w:sz w:val="20"/>
          <w:vertAlign w:val="subscript"/>
        </w:rPr>
        <w:t xml:space="preserve">i</w:t>
      </w:r>
      <w:r>
        <w:rPr>
          <w:sz w:val="20"/>
        </w:rPr>
        <w:t xml:space="preserve"> - численность читателей библиотеки в i-м муниципальном образовании;</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бюджета муниципального образования областного бюджета;</w:t>
      </w:r>
    </w:p>
    <w:p>
      <w:pPr>
        <w:pStyle w:val="0"/>
        <w:spacing w:before="200" w:line-rule="auto"/>
        <w:ind w:firstLine="540"/>
        <w:jc w:val="both"/>
      </w:pPr>
      <w:r>
        <w:rPr>
          <w:sz w:val="20"/>
        </w:rPr>
        <w:t xml:space="preserve">N - количество муниципальных образований - получателей субсидии;</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8218"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8207"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20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8244" w:name="P8244"/>
    <w:bookmarkEnd w:id="8244"/>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проведенных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мер финансовой ответственности получателя субсидии при невыполнении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92"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9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94"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95"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8214"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2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8215"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96"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8213"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 организ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8216"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213"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 организа...">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8218"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8218"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97"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20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8244"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820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муниципальных округов, городских округов и поселений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8213"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 организа...">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8206"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w:t>
      </w:r>
    </w:p>
    <w:p>
      <w:pPr>
        <w:pStyle w:val="0"/>
        <w:jc w:val="right"/>
      </w:pPr>
      <w:r>
        <w:rPr>
          <w:sz w:val="20"/>
        </w:rPr>
        <w:t xml:space="preserve">распределения субсидий</w:t>
      </w:r>
    </w:p>
    <w:p>
      <w:pPr>
        <w:pStyle w:val="0"/>
        <w:jc w:val="right"/>
      </w:pPr>
      <w:r>
        <w:rPr>
          <w:sz w:val="20"/>
        </w:rPr>
        <w:t xml:space="preserve">местным бюджетам</w:t>
      </w:r>
    </w:p>
    <w:p>
      <w:pPr>
        <w:pStyle w:val="0"/>
        <w:jc w:val="right"/>
      </w:pPr>
      <w:r>
        <w:rPr>
          <w:sz w:val="20"/>
        </w:rPr>
        <w:t xml:space="preserve">на реализацию муниципальных</w:t>
      </w:r>
    </w:p>
    <w:p>
      <w:pPr>
        <w:pStyle w:val="0"/>
        <w:jc w:val="right"/>
      </w:pPr>
      <w:r>
        <w:rPr>
          <w:sz w:val="20"/>
        </w:rPr>
        <w:t xml:space="preserve">программ, направленных</w:t>
      </w:r>
    </w:p>
    <w:p>
      <w:pPr>
        <w:pStyle w:val="0"/>
        <w:jc w:val="right"/>
      </w:pPr>
      <w:r>
        <w:rPr>
          <w:sz w:val="20"/>
        </w:rPr>
        <w:t xml:space="preserve">на организацию библиотечного</w:t>
      </w:r>
    </w:p>
    <w:p>
      <w:pPr>
        <w:pStyle w:val="0"/>
        <w:jc w:val="right"/>
      </w:pPr>
      <w:r>
        <w:rPr>
          <w:sz w:val="20"/>
        </w:rPr>
        <w:t xml:space="preserve">обслуживания населения</w:t>
      </w:r>
    </w:p>
    <w:p>
      <w:pPr>
        <w:pStyle w:val="0"/>
        <w:jc w:val="right"/>
      </w:pPr>
      <w:r>
        <w:rPr>
          <w:sz w:val="20"/>
        </w:rPr>
        <w:t xml:space="preserve">в части комплектования</w:t>
      </w:r>
    </w:p>
    <w:p>
      <w:pPr>
        <w:pStyle w:val="0"/>
        <w:jc w:val="right"/>
      </w:pPr>
      <w:r>
        <w:rPr>
          <w:sz w:val="20"/>
        </w:rPr>
        <w:t xml:space="preserve">книжных фондов библиотек</w:t>
      </w:r>
    </w:p>
    <w:p>
      <w:pPr>
        <w:pStyle w:val="0"/>
        <w:jc w:val="right"/>
      </w:pPr>
      <w:r>
        <w:rPr>
          <w:sz w:val="20"/>
        </w:rPr>
        <w:t xml:space="preserve">муниципальных районов,</w:t>
      </w:r>
    </w:p>
    <w:p>
      <w:pPr>
        <w:pStyle w:val="0"/>
        <w:jc w:val="right"/>
      </w:pPr>
      <w:r>
        <w:rPr>
          <w:sz w:val="20"/>
        </w:rPr>
        <w:t xml:space="preserve">муниципальных округов,</w:t>
      </w:r>
    </w:p>
    <w:p>
      <w:pPr>
        <w:pStyle w:val="0"/>
        <w:jc w:val="right"/>
      </w:pPr>
      <w:r>
        <w:rPr>
          <w:sz w:val="20"/>
        </w:rPr>
        <w:t xml:space="preserve">городских округов и поселений</w:t>
      </w:r>
    </w:p>
    <w:p>
      <w:pPr>
        <w:pStyle w:val="0"/>
        <w:jc w:val="both"/>
      </w:pPr>
      <w:r>
        <w:rPr>
          <w:sz w:val="20"/>
        </w:rPr>
      </w:r>
    </w:p>
    <w:p>
      <w:pPr>
        <w:pStyle w:val="1"/>
        <w:jc w:val="both"/>
      </w:pPr>
      <w:r>
        <w:rPr>
          <w:sz w:val="20"/>
        </w:rPr>
        <w:t xml:space="preserve">                                           Начальнику управления культуры и</w:t>
      </w:r>
    </w:p>
    <w:p>
      <w:pPr>
        <w:pStyle w:val="1"/>
        <w:jc w:val="both"/>
      </w:pPr>
      <w:r>
        <w:rPr>
          <w:sz w:val="20"/>
        </w:rPr>
        <w:t xml:space="preserve">                                                 искусства Липецкой области</w:t>
      </w:r>
    </w:p>
    <w:p>
      <w:pPr>
        <w:pStyle w:val="1"/>
        <w:jc w:val="both"/>
      </w:pPr>
      <w:r>
        <w:rPr>
          <w:sz w:val="20"/>
        </w:rPr>
      </w:r>
    </w:p>
    <w:bookmarkStart w:id="8307" w:name="P8307"/>
    <w:bookmarkEnd w:id="8307"/>
    <w:p>
      <w:pPr>
        <w:pStyle w:val="1"/>
        <w:jc w:val="both"/>
      </w:pPr>
      <w:r>
        <w:rPr>
          <w:sz w:val="20"/>
        </w:rPr>
        <w:t xml:space="preserve">                            Заявка на 20__ год</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организацию библиотечного обслуживания населения в части комплектования</w:t>
      </w:r>
    </w:p>
    <w:p>
      <w:pPr>
        <w:pStyle w:val="1"/>
        <w:jc w:val="both"/>
      </w:pPr>
      <w:r>
        <w:rPr>
          <w:sz w:val="20"/>
        </w:rPr>
        <w:t xml:space="preserve">книжных  фондов  библиотек  муниципальных  районов,  муниципальных округов,</w:t>
      </w:r>
    </w:p>
    <w:p>
      <w:pPr>
        <w:pStyle w:val="1"/>
        <w:jc w:val="both"/>
      </w:pPr>
      <w:r>
        <w:rPr>
          <w:sz w:val="20"/>
        </w:rPr>
        <w:t xml:space="preserve">городских  округов  и  поселений  и выделить субсидию в размере ___________</w:t>
      </w:r>
    </w:p>
    <w:p>
      <w:pPr>
        <w:pStyle w:val="1"/>
        <w:jc w:val="both"/>
      </w:pPr>
      <w:r>
        <w:rPr>
          <w:sz w:val="20"/>
        </w:rPr>
        <w:t xml:space="preserve">руб.</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9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304"/>
        <w:gridCol w:w="1531"/>
        <w:gridCol w:w="1134"/>
        <w:gridCol w:w="1418"/>
        <w:gridCol w:w="1417"/>
      </w:tblGrid>
      <w:tr>
        <w:tc>
          <w:tcPr>
            <w:tcW w:w="567" w:type="dxa"/>
          </w:tcPr>
          <w:p>
            <w:pPr>
              <w:pStyle w:val="0"/>
              <w:jc w:val="center"/>
            </w:pPr>
            <w:r>
              <w:rPr>
                <w:sz w:val="20"/>
              </w:rPr>
              <w:t xml:space="preserve">N</w:t>
            </w:r>
          </w:p>
          <w:p>
            <w:pPr>
              <w:pStyle w:val="0"/>
              <w:jc w:val="center"/>
            </w:pPr>
            <w:r>
              <w:rPr>
                <w:sz w:val="20"/>
              </w:rPr>
              <w:t xml:space="preserve">п/п</w:t>
            </w:r>
          </w:p>
        </w:tc>
        <w:tc>
          <w:tcPr>
            <w:tcW w:w="1644" w:type="dxa"/>
          </w:tcPr>
          <w:p>
            <w:pPr>
              <w:pStyle w:val="0"/>
              <w:jc w:val="center"/>
            </w:pPr>
            <w:r>
              <w:rPr>
                <w:sz w:val="20"/>
              </w:rPr>
              <w:t xml:space="preserve">Количество зарегистрированных пользователей муниципальной библиотеки на 1 января 20__ года</w:t>
            </w:r>
          </w:p>
        </w:tc>
        <w:tc>
          <w:tcPr>
            <w:tcW w:w="1304" w:type="dxa"/>
          </w:tcPr>
          <w:p>
            <w:pPr>
              <w:pStyle w:val="0"/>
              <w:jc w:val="center"/>
            </w:pPr>
            <w:r>
              <w:rPr>
                <w:sz w:val="20"/>
              </w:rPr>
              <w:t xml:space="preserve">Численность населения муниципального образования</w:t>
            </w:r>
          </w:p>
        </w:tc>
        <w:tc>
          <w:tcPr>
            <w:tcW w:w="1531" w:type="dxa"/>
          </w:tcPr>
          <w:p>
            <w:pPr>
              <w:pStyle w:val="0"/>
              <w:jc w:val="center"/>
            </w:pPr>
            <w:r>
              <w:rPr>
                <w:sz w:val="20"/>
              </w:rPr>
              <w:t xml:space="preserve">Сумма финансовых средств муниципального образования, руб.</w:t>
            </w:r>
          </w:p>
        </w:tc>
        <w:tc>
          <w:tcPr>
            <w:tcW w:w="1134" w:type="dxa"/>
          </w:tcPr>
          <w:p>
            <w:pPr>
              <w:pStyle w:val="0"/>
              <w:jc w:val="center"/>
            </w:pPr>
            <w:r>
              <w:rPr>
                <w:sz w:val="20"/>
              </w:rPr>
              <w:t xml:space="preserve">Уровень софинансирования в %</w:t>
            </w:r>
          </w:p>
        </w:tc>
        <w:tc>
          <w:tcPr>
            <w:tcW w:w="1418" w:type="dxa"/>
          </w:tcPr>
          <w:p>
            <w:pPr>
              <w:pStyle w:val="0"/>
              <w:jc w:val="center"/>
            </w:pPr>
            <w:r>
              <w:rPr>
                <w:sz w:val="20"/>
              </w:rPr>
              <w:t xml:space="preserve">Необходимая сумма субсидии из областного бюджета, руб.</w:t>
            </w:r>
          </w:p>
        </w:tc>
        <w:tc>
          <w:tcPr>
            <w:tcW w:w="1417" w:type="dxa"/>
          </w:tcPr>
          <w:p>
            <w:pPr>
              <w:pStyle w:val="0"/>
              <w:jc w:val="center"/>
            </w:pPr>
            <w:r>
              <w:rPr>
                <w:sz w:val="20"/>
              </w:rPr>
              <w:t xml:space="preserve">Уровень софинансирования в %</w:t>
            </w:r>
          </w:p>
        </w:tc>
      </w:tr>
      <w:tr>
        <w:tc>
          <w:tcPr>
            <w:tcW w:w="567"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418"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_____________  ____________________________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 г.</w:t>
      </w:r>
    </w:p>
    <w:p>
      <w:pPr>
        <w:pStyle w:val="0"/>
        <w:jc w:val="both"/>
      </w:pPr>
      <w:r>
        <w:rPr>
          <w:sz w:val="20"/>
        </w:rPr>
      </w:r>
    </w:p>
    <w:bookmarkStart w:id="8368" w:name="P8368"/>
    <w:bookmarkEnd w:id="8368"/>
    <w:p>
      <w:pPr>
        <w:pStyle w:val="2"/>
        <w:outlineLvl w:val="1"/>
        <w:jc w:val="center"/>
      </w:pPr>
      <w:r>
        <w:rPr>
          <w:sz w:val="20"/>
        </w:rPr>
        <w:t xml:space="preserve">Раздел XIII.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ПОДДЕРЖКУ ТВОРЧЕСКОЙ ДЕЯТЕЛЬНОСТИ</w:t>
      </w:r>
    </w:p>
    <w:p>
      <w:pPr>
        <w:pStyle w:val="2"/>
        <w:jc w:val="center"/>
      </w:pPr>
      <w:r>
        <w:rPr>
          <w:sz w:val="20"/>
        </w:rPr>
        <w:t xml:space="preserve">И УКРЕПЛЕНИЕ МАТЕРИАЛЬНО-ТЕХНИЧЕСКОЙ БАЗЫ МУНИЦИПАЛЬНЫХ</w:t>
      </w:r>
    </w:p>
    <w:p>
      <w:pPr>
        <w:pStyle w:val="2"/>
        <w:jc w:val="center"/>
      </w:pPr>
      <w:r>
        <w:rPr>
          <w:sz w:val="20"/>
        </w:rPr>
        <w:t xml:space="preserve">ТЕАТРОВ В НАСЕЛЕННЫХ ПУНКТАХ С ЧИСЛЕННОСТЬЮ НАСЕЛЕНИЯ ДО 300</w:t>
      </w:r>
    </w:p>
    <w:p>
      <w:pPr>
        <w:pStyle w:val="2"/>
        <w:jc w:val="center"/>
      </w:pPr>
      <w:r>
        <w:rPr>
          <w:sz w:val="20"/>
        </w:rPr>
        <w:t xml:space="preserve">ТЫСЯЧ ЧЕЛОВЕК</w:t>
      </w:r>
    </w:p>
    <w:p>
      <w:pPr>
        <w:pStyle w:val="0"/>
        <w:jc w:val="both"/>
      </w:pPr>
      <w:r>
        <w:rPr>
          <w:sz w:val="20"/>
        </w:rPr>
      </w:r>
    </w:p>
    <w:bookmarkStart w:id="8375" w:name="P8375"/>
    <w:bookmarkEnd w:id="8375"/>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837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
        <w:r>
          <w:rPr>
            <w:sz w:val="20"/>
            <w:color w:val="0000ff"/>
          </w:rPr>
          <w:t xml:space="preserve">пункте 1</w:t>
        </w:r>
      </w:hyperlink>
      <w:r>
        <w:rPr>
          <w:sz w:val="20"/>
        </w:rPr>
        <w:t xml:space="preserve"> настоящего Порядка.</w:t>
      </w:r>
    </w:p>
    <w:bookmarkStart w:id="8377" w:name="P8377"/>
    <w:bookmarkEnd w:id="8377"/>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8378" w:name="P8378"/>
    <w:bookmarkEnd w:id="8378"/>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bookmarkStart w:id="8380" w:name="P8380"/>
    <w:bookmarkEnd w:id="8380"/>
    <w:p>
      <w:pPr>
        <w:pStyle w:val="0"/>
        <w:spacing w:before="200" w:line-rule="auto"/>
        <w:ind w:firstLine="540"/>
        <w:jc w:val="both"/>
      </w:pPr>
      <w:r>
        <w:rPr>
          <w:sz w:val="20"/>
        </w:rPr>
        <w:t xml:space="preserve">3) наличие утвержденной муниципальной программы, содержащей мероприятия, направленные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bookmarkStart w:id="8381" w:name="P8381"/>
    <w:bookmarkEnd w:id="8381"/>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w:t>
      </w:r>
    </w:p>
    <w:p>
      <w:pPr>
        <w:pStyle w:val="0"/>
        <w:spacing w:before="200" w:line-rule="auto"/>
        <w:ind w:firstLine="540"/>
        <w:jc w:val="both"/>
      </w:pPr>
      <w:r>
        <w:rPr>
          <w:sz w:val="20"/>
        </w:rPr>
        <w:t xml:space="preserve">количество новых постановок за предыдущий год не менее 3.</w:t>
      </w:r>
    </w:p>
    <w:bookmarkStart w:id="8384" w:name="P8384"/>
    <w:bookmarkEnd w:id="8384"/>
    <w:p>
      <w:pPr>
        <w:pStyle w:val="0"/>
        <w:spacing w:before="200" w:line-rule="auto"/>
        <w:ind w:firstLine="540"/>
        <w:jc w:val="both"/>
      </w:pPr>
      <w:r>
        <w:rPr>
          <w:sz w:val="20"/>
        </w:rPr>
        <w:t xml:space="preserve">5. Для получения субсидии на цели, предусмотренные </w:t>
      </w:r>
      <w:hyperlink w:history="0" w:anchor="P837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8380" w:tooltip="3) наличие утвержденной муниципальной программы, содержащей мероприятия, направленны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8476"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тысяч человек.</w:t>
      </w:r>
    </w:p>
    <w:bookmarkStart w:id="8385" w:name="P8385"/>
    <w:bookmarkEnd w:id="8385"/>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8386" w:name="P8386"/>
    <w:bookmarkEnd w:id="8386"/>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8387" w:name="P8387"/>
    <w:bookmarkEnd w:id="8387"/>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838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поддержк...">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8381"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8389" w:name="P8389"/>
    <w:bookmarkEnd w:id="8389"/>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38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поддержк...">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pPr>
        <w:pStyle w:val="0"/>
        <w:spacing w:before="200" w:line-rule="auto"/>
        <w:ind w:firstLine="540"/>
        <w:jc w:val="both"/>
      </w:pPr>
      <w:r>
        <w:rPr>
          <w:sz w:val="20"/>
        </w:rPr>
        <w:t xml:space="preserve">O</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предоставление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8389"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8378"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37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8414" w:name="P8414"/>
    <w:bookmarkEnd w:id="8414"/>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усовершенствованных профессиональных репертуарных театров, находящихся в населенных пунктах с численностью населения до 300 тыс. человек, путем создания новых постановок и (или) улучшения материально-технического оснащения.</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мер финансовой ответственности получателя субсидии при невыполнении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0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01"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02"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0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8385"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2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8386"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04"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838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поддержк...">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8387"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38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поддержк...">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8389"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8389"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05"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37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8414"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837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838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поддержк...">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8377"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поддержку</w:t>
      </w:r>
    </w:p>
    <w:p>
      <w:pPr>
        <w:pStyle w:val="0"/>
        <w:jc w:val="right"/>
      </w:pPr>
      <w:r>
        <w:rPr>
          <w:sz w:val="20"/>
        </w:rPr>
        <w:t xml:space="preserve">творческой деятельности</w:t>
      </w:r>
    </w:p>
    <w:p>
      <w:pPr>
        <w:pStyle w:val="0"/>
        <w:jc w:val="right"/>
      </w:pPr>
      <w:r>
        <w:rPr>
          <w:sz w:val="20"/>
        </w:rPr>
        <w:t xml:space="preserve">и укрепление материально-технической</w:t>
      </w:r>
    </w:p>
    <w:p>
      <w:pPr>
        <w:pStyle w:val="0"/>
        <w:jc w:val="right"/>
      </w:pPr>
      <w:r>
        <w:rPr>
          <w:sz w:val="20"/>
        </w:rPr>
        <w:t xml:space="preserve">базы муниципальных театров</w:t>
      </w:r>
    </w:p>
    <w:p>
      <w:pPr>
        <w:pStyle w:val="0"/>
        <w:jc w:val="right"/>
      </w:pPr>
      <w:r>
        <w:rPr>
          <w:sz w:val="20"/>
        </w:rPr>
        <w:t xml:space="preserve">в населенных пунктах</w:t>
      </w:r>
    </w:p>
    <w:p>
      <w:pPr>
        <w:pStyle w:val="0"/>
        <w:jc w:val="right"/>
      </w:pPr>
      <w:r>
        <w:rPr>
          <w:sz w:val="20"/>
        </w:rPr>
        <w:t xml:space="preserve">с численностью населения</w:t>
      </w:r>
    </w:p>
    <w:p>
      <w:pPr>
        <w:pStyle w:val="0"/>
        <w:jc w:val="right"/>
      </w:pPr>
      <w:r>
        <w:rPr>
          <w:sz w:val="20"/>
        </w:rPr>
        <w:t xml:space="preserve">до 300 тысяч человек</w:t>
      </w:r>
    </w:p>
    <w:p>
      <w:pPr>
        <w:pStyle w:val="0"/>
        <w:jc w:val="both"/>
      </w:pPr>
      <w:r>
        <w:rPr>
          <w:sz w:val="20"/>
        </w:rPr>
      </w:r>
    </w:p>
    <w:p>
      <w:pPr>
        <w:pStyle w:val="1"/>
        <w:jc w:val="both"/>
      </w:pPr>
      <w:r>
        <w:rPr>
          <w:sz w:val="20"/>
        </w:rPr>
        <w:t xml:space="preserve">                                           Начальнику управления культуры и</w:t>
      </w:r>
    </w:p>
    <w:p>
      <w:pPr>
        <w:pStyle w:val="1"/>
        <w:jc w:val="both"/>
      </w:pPr>
      <w:r>
        <w:rPr>
          <w:sz w:val="20"/>
        </w:rPr>
        <w:t xml:space="preserve">                                                 искусства Липецкой области</w:t>
      </w:r>
    </w:p>
    <w:p>
      <w:pPr>
        <w:pStyle w:val="1"/>
        <w:jc w:val="both"/>
      </w:pPr>
      <w:r>
        <w:rPr>
          <w:sz w:val="20"/>
        </w:rPr>
      </w:r>
    </w:p>
    <w:bookmarkStart w:id="8476" w:name="P8476"/>
    <w:bookmarkEnd w:id="8476"/>
    <w:p>
      <w:pPr>
        <w:pStyle w:val="1"/>
        <w:jc w:val="both"/>
      </w:pPr>
      <w:r>
        <w:rPr>
          <w:sz w:val="20"/>
        </w:rPr>
        <w:t xml:space="preserve">                            Заявка на 20__ год</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поддержку творческой</w:t>
      </w:r>
    </w:p>
    <w:p>
      <w:pPr>
        <w:pStyle w:val="1"/>
        <w:jc w:val="both"/>
      </w:pPr>
      <w:r>
        <w:rPr>
          <w:sz w:val="20"/>
        </w:rPr>
        <w:t xml:space="preserve">деятельности   и   укрепление  материально-технической  базы  муниципальных</w:t>
      </w:r>
    </w:p>
    <w:p>
      <w:pPr>
        <w:pStyle w:val="1"/>
        <w:jc w:val="both"/>
      </w:pPr>
      <w:r>
        <w:rPr>
          <w:sz w:val="20"/>
        </w:rPr>
        <w:t xml:space="preserve">театров в населенных пунктах с численностью населения до 300 тысяч человек,</w:t>
      </w:r>
    </w:p>
    <w:p>
      <w:pPr>
        <w:pStyle w:val="1"/>
        <w:jc w:val="both"/>
      </w:pPr>
      <w:r>
        <w:rPr>
          <w:sz w:val="20"/>
        </w:rPr>
        <w:t xml:space="preserve">и выделить субсидию в размере ___________ руб.</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10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2041"/>
        <w:gridCol w:w="1417"/>
        <w:gridCol w:w="1757"/>
        <w:gridCol w:w="1531"/>
      </w:tblGrid>
      <w:tr>
        <w:tc>
          <w:tcPr>
            <w:tcW w:w="567" w:type="dxa"/>
          </w:tcPr>
          <w:p>
            <w:pPr>
              <w:pStyle w:val="0"/>
              <w:jc w:val="center"/>
            </w:pPr>
            <w:r>
              <w:rPr>
                <w:sz w:val="20"/>
              </w:rPr>
              <w:t xml:space="preserve">N</w:t>
            </w:r>
          </w:p>
          <w:p>
            <w:pPr>
              <w:pStyle w:val="0"/>
              <w:jc w:val="center"/>
            </w:pPr>
            <w:r>
              <w:rPr>
                <w:sz w:val="20"/>
              </w:rPr>
              <w:t xml:space="preserve">п/п</w:t>
            </w:r>
          </w:p>
        </w:tc>
        <w:tc>
          <w:tcPr>
            <w:tcW w:w="1701" w:type="dxa"/>
          </w:tcPr>
          <w:p>
            <w:pPr>
              <w:pStyle w:val="0"/>
              <w:jc w:val="center"/>
            </w:pPr>
            <w:r>
              <w:rPr>
                <w:sz w:val="20"/>
              </w:rPr>
              <w:t xml:space="preserve">Количество новых постановок за 20__ год</w:t>
            </w:r>
          </w:p>
        </w:tc>
        <w:tc>
          <w:tcPr>
            <w:tcW w:w="2041" w:type="dxa"/>
          </w:tcPr>
          <w:p>
            <w:pPr>
              <w:pStyle w:val="0"/>
              <w:jc w:val="center"/>
            </w:pPr>
            <w:r>
              <w:rPr>
                <w:sz w:val="20"/>
              </w:rPr>
              <w:t xml:space="preserve">Сумма финансовых средств муниципального образования, руб.</w:t>
            </w:r>
          </w:p>
        </w:tc>
        <w:tc>
          <w:tcPr>
            <w:tcW w:w="1417" w:type="dxa"/>
          </w:tcPr>
          <w:p>
            <w:pPr>
              <w:pStyle w:val="0"/>
              <w:jc w:val="center"/>
            </w:pPr>
            <w:r>
              <w:rPr>
                <w:sz w:val="20"/>
              </w:rPr>
              <w:t xml:space="preserve">Уровень софинансирования в %</w:t>
            </w:r>
          </w:p>
        </w:tc>
        <w:tc>
          <w:tcPr>
            <w:tcW w:w="1757" w:type="dxa"/>
          </w:tcPr>
          <w:p>
            <w:pPr>
              <w:pStyle w:val="0"/>
              <w:jc w:val="center"/>
            </w:pPr>
            <w:r>
              <w:rPr>
                <w:sz w:val="20"/>
              </w:rPr>
              <w:t xml:space="preserve">Необходимая сумма субсидии из областного бюджета, руб.</w:t>
            </w:r>
          </w:p>
        </w:tc>
        <w:tc>
          <w:tcPr>
            <w:tcW w:w="1531" w:type="dxa"/>
          </w:tcPr>
          <w:p>
            <w:pPr>
              <w:pStyle w:val="0"/>
              <w:jc w:val="center"/>
            </w:pPr>
            <w:r>
              <w:rPr>
                <w:sz w:val="20"/>
              </w:rPr>
              <w:t xml:space="preserve">Уровень софинансирования, в %</w:t>
            </w:r>
          </w:p>
        </w:tc>
      </w:tr>
      <w:tr>
        <w:tc>
          <w:tcPr>
            <w:tcW w:w="567"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______________   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 г.</w:t>
      </w:r>
    </w:p>
    <w:p>
      <w:pPr>
        <w:pStyle w:val="0"/>
        <w:jc w:val="both"/>
      </w:pPr>
      <w:r>
        <w:rPr>
          <w:sz w:val="20"/>
        </w:rPr>
      </w:r>
    </w:p>
    <w:bookmarkStart w:id="8535" w:name="P8535"/>
    <w:bookmarkEnd w:id="8535"/>
    <w:p>
      <w:pPr>
        <w:pStyle w:val="2"/>
        <w:outlineLvl w:val="1"/>
        <w:jc w:val="center"/>
      </w:pPr>
      <w:r>
        <w:rPr>
          <w:sz w:val="20"/>
        </w:rPr>
        <w:t xml:space="preserve">Раздел XIV.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СОЗДАНИЕ УСЛОВИЙ ДЛЯ ОРГАНИЗАЦИИ ДОСУГА</w:t>
      </w:r>
    </w:p>
    <w:p>
      <w:pPr>
        <w:pStyle w:val="2"/>
        <w:jc w:val="center"/>
      </w:pPr>
      <w:r>
        <w:rPr>
          <w:sz w:val="20"/>
        </w:rPr>
        <w:t xml:space="preserve">И ОБЕСПЕЧЕНИЯ УСЛУГАМИ ОРГАНИЗАЦИЙ КУЛЬТУРЫ ЖИТЕЛЕЙ</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И ПОСЕЛЕНИЙ В ЧАСТИ ПОДГОТОВКИ КАДРОВ УЧРЕЖДЕНИЙ</w:t>
      </w:r>
    </w:p>
    <w:p>
      <w:pPr>
        <w:pStyle w:val="2"/>
        <w:jc w:val="center"/>
      </w:pPr>
      <w:r>
        <w:rPr>
          <w:sz w:val="20"/>
        </w:rPr>
        <w:t xml:space="preserve">КУЛЬТУРЫ</w:t>
      </w:r>
    </w:p>
    <w:p>
      <w:pPr>
        <w:pStyle w:val="0"/>
        <w:jc w:val="both"/>
      </w:pPr>
      <w:r>
        <w:rPr>
          <w:sz w:val="20"/>
        </w:rPr>
      </w:r>
    </w:p>
    <w:bookmarkStart w:id="8543" w:name="P8543"/>
    <w:bookmarkEnd w:id="8543"/>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854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далее - субсидии).">
        <w:r>
          <w:rPr>
            <w:sz w:val="20"/>
            <w:color w:val="0000ff"/>
          </w:rPr>
          <w:t xml:space="preserve">пункте 1</w:t>
        </w:r>
      </w:hyperlink>
      <w:r>
        <w:rPr>
          <w:sz w:val="20"/>
        </w:rPr>
        <w:t xml:space="preserve"> настоящего Порядка.</w:t>
      </w:r>
    </w:p>
    <w:bookmarkStart w:id="8545" w:name="P8545"/>
    <w:bookmarkEnd w:id="8545"/>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8546" w:name="P8546"/>
    <w:bookmarkEnd w:id="8546"/>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типовой формой соглашения, утвержденной в соответствии с бюджетным законодательством;</w:t>
      </w:r>
    </w:p>
    <w:bookmarkStart w:id="8548" w:name="P8548"/>
    <w:bookmarkEnd w:id="8548"/>
    <w:p>
      <w:pPr>
        <w:pStyle w:val="0"/>
        <w:spacing w:before="200" w:line-rule="auto"/>
        <w:ind w:firstLine="540"/>
        <w:jc w:val="both"/>
      </w:pPr>
      <w:r>
        <w:rPr>
          <w:sz w:val="20"/>
        </w:rPr>
        <w:t xml:space="preserve">3) наличие утвержденной муниципальной программы, содержащей мероприятия, направленные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w:t>
      </w:r>
    </w:p>
    <w:bookmarkStart w:id="8549" w:name="P8549"/>
    <w:bookmarkEnd w:id="8549"/>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w:t>
      </w:r>
    </w:p>
    <w:p>
      <w:pPr>
        <w:pStyle w:val="0"/>
        <w:spacing w:before="200" w:line-rule="auto"/>
        <w:ind w:firstLine="540"/>
        <w:jc w:val="both"/>
      </w:pPr>
      <w:r>
        <w:rPr>
          <w:sz w:val="20"/>
        </w:rPr>
        <w:t xml:space="preserve">количество специалистов, нуждающихся в повышении квалификации, составляет не менее 5% от общего количества специалистов учреждений культуры муниципального образования.</w:t>
      </w:r>
    </w:p>
    <w:bookmarkStart w:id="8552" w:name="P8552"/>
    <w:bookmarkEnd w:id="8552"/>
    <w:p>
      <w:pPr>
        <w:pStyle w:val="0"/>
        <w:spacing w:before="200" w:line-rule="auto"/>
        <w:ind w:firstLine="540"/>
        <w:jc w:val="both"/>
      </w:pPr>
      <w:r>
        <w:rPr>
          <w:sz w:val="20"/>
        </w:rPr>
        <w:t xml:space="preserve">5. Для получения субсидии на цели, предусмотренные </w:t>
      </w:r>
      <w:hyperlink w:history="0" w:anchor="P854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8548" w:tooltip="3) наличие утвержденной муниципальной программы, содержащей мероприятия, направленные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8646"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направленные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w:t>
      </w:r>
    </w:p>
    <w:bookmarkStart w:id="8553" w:name="P8553"/>
    <w:bookmarkEnd w:id="8553"/>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8554" w:name="P8554"/>
    <w:bookmarkEnd w:id="8554"/>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8555" w:name="P8555"/>
    <w:bookmarkEnd w:id="8555"/>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855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8549"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8557" w:name="P8557"/>
    <w:bookmarkEnd w:id="8557"/>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55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4954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w:t>
      </w:r>
    </w:p>
    <w:p>
      <w:pPr>
        <w:pStyle w:val="0"/>
        <w:spacing w:before="200" w:line-rule="auto"/>
        <w:ind w:firstLine="540"/>
        <w:jc w:val="both"/>
      </w:pPr>
      <w:r>
        <w:rPr>
          <w:sz w:val="20"/>
        </w:rPr>
        <w:t xml:space="preserve">М</w:t>
      </w:r>
      <w:r>
        <w:rPr>
          <w:sz w:val="20"/>
          <w:vertAlign w:val="subscript"/>
        </w:rPr>
        <w:t xml:space="preserve">i</w:t>
      </w:r>
      <w:r>
        <w:rPr>
          <w:sz w:val="20"/>
        </w:rPr>
        <w:t xml:space="preserve"> - количество работников, для которых необходимо проведение повышения квалификации в i-м муниципальном образовании;</w:t>
      </w:r>
    </w:p>
    <w:p>
      <w:pPr>
        <w:pStyle w:val="0"/>
        <w:spacing w:before="200" w:line-rule="auto"/>
        <w:ind w:firstLine="540"/>
        <w:jc w:val="both"/>
      </w:pPr>
      <w:r>
        <w:rPr>
          <w:sz w:val="20"/>
        </w:rPr>
        <w:t xml:space="preserve">У</w:t>
      </w:r>
      <w:r>
        <w:rPr>
          <w:sz w:val="20"/>
          <w:vertAlign w:val="subscript"/>
        </w:rPr>
        <w:t xml:space="preserve">i</w:t>
      </w:r>
      <w:r>
        <w:rPr>
          <w:sz w:val="20"/>
        </w:rPr>
        <w:t xml:space="preserve"> - предельный уровень софинансирования расходного обязательства бюджета муниципального образования областного бюджета;</w:t>
      </w:r>
    </w:p>
    <w:p>
      <w:pPr>
        <w:pStyle w:val="0"/>
        <w:spacing w:before="200" w:line-rule="auto"/>
        <w:ind w:firstLine="540"/>
        <w:jc w:val="both"/>
      </w:pPr>
      <w:r>
        <w:rPr>
          <w:sz w:val="20"/>
        </w:rPr>
        <w:t xml:space="preserve">N - количество муниципальных образований - получателей субсидии;</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8557"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8546"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54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8583" w:name="P8583"/>
    <w:bookmarkEnd w:id="8583"/>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являются: Увеличение числа посещений организаций культуры к уровню 2022 года.</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мер финансовой ответственности получателя субсидии при невыполнении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07"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08"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09"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1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8553"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2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8554"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11"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855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8555"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55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8557"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8557"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12"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54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8583"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854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муниципальных округов, городских округов и поселений в части подготовки кадров учреждений культуры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855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8545"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 направленных</w:t>
      </w:r>
    </w:p>
    <w:p>
      <w:pPr>
        <w:pStyle w:val="0"/>
        <w:jc w:val="right"/>
      </w:pPr>
      <w:r>
        <w:rPr>
          <w:sz w:val="20"/>
        </w:rPr>
        <w:t xml:space="preserve">на создание условий для организации</w:t>
      </w:r>
    </w:p>
    <w:p>
      <w:pPr>
        <w:pStyle w:val="0"/>
        <w:jc w:val="right"/>
      </w:pPr>
      <w:r>
        <w:rPr>
          <w:sz w:val="20"/>
        </w:rPr>
        <w:t xml:space="preserve">досуга и обеспечения услугами</w:t>
      </w:r>
    </w:p>
    <w:p>
      <w:pPr>
        <w:pStyle w:val="0"/>
        <w:jc w:val="right"/>
      </w:pPr>
      <w:r>
        <w:rPr>
          <w:sz w:val="20"/>
        </w:rPr>
        <w:t xml:space="preserve">организаций культуры жителей</w:t>
      </w:r>
    </w:p>
    <w:p>
      <w:pPr>
        <w:pStyle w:val="0"/>
        <w:jc w:val="right"/>
      </w:pPr>
      <w:r>
        <w:rPr>
          <w:sz w:val="20"/>
        </w:rPr>
        <w:t xml:space="preserve">муниципальных районов,</w:t>
      </w:r>
    </w:p>
    <w:p>
      <w:pPr>
        <w:pStyle w:val="0"/>
        <w:jc w:val="right"/>
      </w:pPr>
      <w:r>
        <w:rPr>
          <w:sz w:val="20"/>
        </w:rPr>
        <w:t xml:space="preserve">муниципальных округов,</w:t>
      </w:r>
    </w:p>
    <w:p>
      <w:pPr>
        <w:pStyle w:val="0"/>
        <w:jc w:val="right"/>
      </w:pPr>
      <w:r>
        <w:rPr>
          <w:sz w:val="20"/>
        </w:rPr>
        <w:t xml:space="preserve">городских округов и поселений</w:t>
      </w:r>
    </w:p>
    <w:p>
      <w:pPr>
        <w:pStyle w:val="0"/>
        <w:jc w:val="right"/>
      </w:pPr>
      <w:r>
        <w:rPr>
          <w:sz w:val="20"/>
        </w:rPr>
        <w:t xml:space="preserve">в части подготовки кадров</w:t>
      </w:r>
    </w:p>
    <w:p>
      <w:pPr>
        <w:pStyle w:val="0"/>
        <w:jc w:val="right"/>
      </w:pPr>
      <w:r>
        <w:rPr>
          <w:sz w:val="20"/>
        </w:rPr>
        <w:t xml:space="preserve">учреждений культуры</w:t>
      </w:r>
    </w:p>
    <w:p>
      <w:pPr>
        <w:pStyle w:val="0"/>
        <w:jc w:val="both"/>
      </w:pPr>
      <w:r>
        <w:rPr>
          <w:sz w:val="20"/>
        </w:rPr>
      </w:r>
    </w:p>
    <w:p>
      <w:pPr>
        <w:pStyle w:val="1"/>
        <w:jc w:val="both"/>
      </w:pPr>
      <w:r>
        <w:rPr>
          <w:sz w:val="20"/>
        </w:rPr>
        <w:t xml:space="preserve">                                           Начальнику управления культуры и</w:t>
      </w:r>
    </w:p>
    <w:p>
      <w:pPr>
        <w:pStyle w:val="1"/>
        <w:jc w:val="both"/>
      </w:pPr>
      <w:r>
        <w:rPr>
          <w:sz w:val="20"/>
        </w:rPr>
        <w:t xml:space="preserve">                                                 искусства Липецкой области</w:t>
      </w:r>
    </w:p>
    <w:p>
      <w:pPr>
        <w:pStyle w:val="1"/>
        <w:jc w:val="both"/>
      </w:pPr>
      <w:r>
        <w:rPr>
          <w:sz w:val="20"/>
        </w:rPr>
      </w:r>
    </w:p>
    <w:bookmarkStart w:id="8646" w:name="P8646"/>
    <w:bookmarkEnd w:id="8646"/>
    <w:p>
      <w:pPr>
        <w:pStyle w:val="1"/>
        <w:jc w:val="both"/>
      </w:pPr>
      <w:r>
        <w:rPr>
          <w:sz w:val="20"/>
        </w:rPr>
        <w:t xml:space="preserve">                            Заявка на 20__ год</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создание условий для</w:t>
      </w:r>
    </w:p>
    <w:p>
      <w:pPr>
        <w:pStyle w:val="1"/>
        <w:jc w:val="both"/>
      </w:pPr>
      <w:r>
        <w:rPr>
          <w:sz w:val="20"/>
        </w:rPr>
        <w:t xml:space="preserve">организации  досуга  и  обеспечения  услугами  организаций культуры жителей</w:t>
      </w:r>
    </w:p>
    <w:p>
      <w:pPr>
        <w:pStyle w:val="1"/>
        <w:jc w:val="both"/>
      </w:pPr>
      <w:r>
        <w:rPr>
          <w:sz w:val="20"/>
        </w:rPr>
        <w:t xml:space="preserve">муниципальных районов, муниципальных округов, городских округов и поселений</w:t>
      </w:r>
    </w:p>
    <w:p>
      <w:pPr>
        <w:pStyle w:val="1"/>
        <w:jc w:val="both"/>
      </w:pPr>
      <w:r>
        <w:rPr>
          <w:sz w:val="20"/>
        </w:rPr>
        <w:t xml:space="preserve">в  части  подготовки  кадров  учреждений  культуры,  и  выделить субсидию в</w:t>
      </w:r>
    </w:p>
    <w:p>
      <w:pPr>
        <w:pStyle w:val="1"/>
        <w:jc w:val="both"/>
      </w:pPr>
      <w:r>
        <w:rPr>
          <w:sz w:val="20"/>
        </w:rPr>
        <w:t xml:space="preserve">размере ___________ руб.</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113"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843"/>
        <w:gridCol w:w="1418"/>
        <w:gridCol w:w="1701"/>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2041" w:type="dxa"/>
          </w:tcPr>
          <w:p>
            <w:pPr>
              <w:pStyle w:val="0"/>
              <w:jc w:val="center"/>
            </w:pPr>
            <w:r>
              <w:rPr>
                <w:sz w:val="20"/>
              </w:rPr>
              <w:t xml:space="preserve">Количество работников, для которых необходимо проведение повышения квалификации</w:t>
            </w:r>
          </w:p>
        </w:tc>
        <w:tc>
          <w:tcPr>
            <w:tcW w:w="1843" w:type="dxa"/>
          </w:tcPr>
          <w:p>
            <w:pPr>
              <w:pStyle w:val="0"/>
              <w:jc w:val="center"/>
            </w:pPr>
            <w:r>
              <w:rPr>
                <w:sz w:val="20"/>
              </w:rPr>
              <w:t xml:space="preserve">Сумма финансовых средств муниципального образования, руб.</w:t>
            </w:r>
          </w:p>
        </w:tc>
        <w:tc>
          <w:tcPr>
            <w:tcW w:w="1418" w:type="dxa"/>
          </w:tcPr>
          <w:p>
            <w:pPr>
              <w:pStyle w:val="0"/>
              <w:jc w:val="center"/>
            </w:pPr>
            <w:r>
              <w:rPr>
                <w:sz w:val="20"/>
              </w:rPr>
              <w:t xml:space="preserve">Уровень софинансирования в %</w:t>
            </w:r>
          </w:p>
        </w:tc>
        <w:tc>
          <w:tcPr>
            <w:tcW w:w="1701" w:type="dxa"/>
          </w:tcPr>
          <w:p>
            <w:pPr>
              <w:pStyle w:val="0"/>
              <w:jc w:val="center"/>
            </w:pPr>
            <w:r>
              <w:rPr>
                <w:sz w:val="20"/>
              </w:rPr>
              <w:t xml:space="preserve">Необходимая сумма субсидии из областного бюджета, руб.</w:t>
            </w:r>
          </w:p>
        </w:tc>
        <w:tc>
          <w:tcPr>
            <w:tcW w:w="1474" w:type="dxa"/>
          </w:tcPr>
          <w:p>
            <w:pPr>
              <w:pStyle w:val="0"/>
              <w:jc w:val="center"/>
            </w:pPr>
            <w:r>
              <w:rPr>
                <w:sz w:val="20"/>
              </w:rPr>
              <w:t xml:space="preserve">Уровень софинансирования в %</w:t>
            </w:r>
          </w:p>
        </w:tc>
      </w:tr>
      <w:tr>
        <w:tc>
          <w:tcPr>
            <w:tcW w:w="567" w:type="dxa"/>
          </w:tcPr>
          <w:p>
            <w:pPr>
              <w:pStyle w:val="0"/>
            </w:pPr>
            <w:r>
              <w:rPr>
                <w:sz w:val="20"/>
              </w:rPr>
            </w:r>
          </w:p>
        </w:tc>
        <w:tc>
          <w:tcPr>
            <w:tcW w:w="2041" w:type="dxa"/>
          </w:tcPr>
          <w:p>
            <w:pPr>
              <w:pStyle w:val="0"/>
            </w:pPr>
            <w:r>
              <w:rPr>
                <w:sz w:val="20"/>
              </w:rPr>
            </w:r>
          </w:p>
        </w:tc>
        <w:tc>
          <w:tcPr>
            <w:tcW w:w="1843" w:type="dxa"/>
          </w:tcPr>
          <w:p>
            <w:pPr>
              <w:pStyle w:val="0"/>
            </w:pPr>
            <w:r>
              <w:rPr>
                <w:sz w:val="20"/>
              </w:rPr>
            </w:r>
          </w:p>
        </w:tc>
        <w:tc>
          <w:tcPr>
            <w:tcW w:w="1418" w:type="dxa"/>
          </w:tcPr>
          <w:p>
            <w:pPr>
              <w:pStyle w:val="0"/>
            </w:pPr>
            <w:r>
              <w:rPr>
                <w:sz w:val="20"/>
              </w:rPr>
            </w:r>
          </w:p>
        </w:tc>
        <w:tc>
          <w:tcPr>
            <w:tcW w:w="1701"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______________  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 г.</w:t>
      </w:r>
    </w:p>
    <w:p>
      <w:pPr>
        <w:pStyle w:val="0"/>
        <w:jc w:val="both"/>
      </w:pPr>
      <w:r>
        <w:rPr>
          <w:sz w:val="20"/>
        </w:rPr>
      </w:r>
    </w:p>
    <w:bookmarkStart w:id="8705" w:name="P8705"/>
    <w:bookmarkEnd w:id="8705"/>
    <w:p>
      <w:pPr>
        <w:pStyle w:val="2"/>
        <w:outlineLvl w:val="1"/>
        <w:jc w:val="center"/>
      </w:pPr>
      <w:r>
        <w:rPr>
          <w:sz w:val="20"/>
        </w:rPr>
        <w:t xml:space="preserve">Раздел XV.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МОДЕРНИЗАЦИЮ (КАПИТАЛЬНЫЙ РЕМОНТ,</w:t>
      </w:r>
    </w:p>
    <w:p>
      <w:pPr>
        <w:pStyle w:val="2"/>
        <w:jc w:val="center"/>
      </w:pPr>
      <w:r>
        <w:rPr>
          <w:sz w:val="20"/>
        </w:rPr>
        <w:t xml:space="preserve">РЕКОНСТРУКЦИЯ) МУНИЦИПАЛЬНЫХ ДЕТСКИХ ШКОЛ ИСКУССТВ ПО ВИДАМ</w:t>
      </w:r>
    </w:p>
    <w:p>
      <w:pPr>
        <w:pStyle w:val="2"/>
        <w:jc w:val="center"/>
      </w:pPr>
      <w:r>
        <w:rPr>
          <w:sz w:val="20"/>
        </w:rPr>
        <w:t xml:space="preserve">ИСКУССТВ</w:t>
      </w:r>
    </w:p>
    <w:p>
      <w:pPr>
        <w:pStyle w:val="0"/>
        <w:jc w:val="both"/>
      </w:pPr>
      <w:r>
        <w:rPr>
          <w:sz w:val="20"/>
        </w:rPr>
      </w:r>
    </w:p>
    <w:bookmarkStart w:id="8711" w:name="P8711"/>
    <w:bookmarkEnd w:id="8711"/>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871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далее - субсидии).">
        <w:r>
          <w:rPr>
            <w:sz w:val="20"/>
            <w:color w:val="0000ff"/>
          </w:rPr>
          <w:t xml:space="preserve">пункте 1</w:t>
        </w:r>
      </w:hyperlink>
      <w:r>
        <w:rPr>
          <w:sz w:val="20"/>
        </w:rPr>
        <w:t xml:space="preserve"> настоящего Порядка.</w:t>
      </w:r>
    </w:p>
    <w:bookmarkStart w:id="8713" w:name="P8713"/>
    <w:bookmarkEnd w:id="8713"/>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8714" w:name="P8714"/>
    <w:bookmarkEnd w:id="8714"/>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bookmarkStart w:id="8716" w:name="P8716"/>
    <w:bookmarkEnd w:id="8716"/>
    <w:p>
      <w:pPr>
        <w:pStyle w:val="0"/>
        <w:spacing w:before="200" w:line-rule="auto"/>
        <w:ind w:firstLine="540"/>
        <w:jc w:val="both"/>
      </w:pPr>
      <w:r>
        <w:rPr>
          <w:sz w:val="20"/>
        </w:rPr>
        <w:t xml:space="preserve">3) наличие утвержденной муниципальной программы, содержащей мероприятия по модернизации муниципальных детских школ искусств по видам искусств.</w:t>
      </w:r>
    </w:p>
    <w:bookmarkStart w:id="8717" w:name="P8717"/>
    <w:bookmarkEnd w:id="8717"/>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 наличие утвержденной в установленном порядке проектно-сметной документации на реконструкцию объекта и (или) сметы расходов на капитальный ремонт.</w:t>
      </w:r>
    </w:p>
    <w:bookmarkStart w:id="8719" w:name="P8719"/>
    <w:bookmarkEnd w:id="8719"/>
    <w:p>
      <w:pPr>
        <w:pStyle w:val="0"/>
        <w:spacing w:before="200" w:line-rule="auto"/>
        <w:ind w:firstLine="540"/>
        <w:jc w:val="both"/>
      </w:pPr>
      <w:r>
        <w:rPr>
          <w:sz w:val="20"/>
        </w:rPr>
        <w:t xml:space="preserve">5. Для получения субсидии на цели, предусмотренные </w:t>
      </w:r>
      <w:hyperlink w:history="0" w:anchor="P871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8716" w:tooltip="3) наличие утвержденной муниципальной программы, содержащей мероприятия по модернизации муниципальных детских школ искусств по видам искусств.">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8809"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модернизации муниципальных детских школ искусств по видам искусств, и копию утвержденной в установленном порядке проектно-сметной документации на реконструкцию объекта и (или) сметы расходов на капитальный ремонт.</w:t>
      </w:r>
    </w:p>
    <w:bookmarkStart w:id="8720" w:name="P8720"/>
    <w:bookmarkEnd w:id="8720"/>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8721" w:name="P8721"/>
    <w:bookmarkEnd w:id="8721"/>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8722" w:name="P8722"/>
    <w:bookmarkEnd w:id="8722"/>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871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8717"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8724" w:name="P8724"/>
    <w:bookmarkEnd w:id="8724"/>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71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w:t>
      </w:r>
    </w:p>
    <w:p>
      <w:pPr>
        <w:pStyle w:val="0"/>
        <w:spacing w:before="200" w:line-rule="auto"/>
        <w:ind w:firstLine="540"/>
        <w:jc w:val="both"/>
      </w:pPr>
      <w:r>
        <w:rPr>
          <w:sz w:val="20"/>
        </w:rPr>
        <w:t xml:space="preserve">O</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8724"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8714"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71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8749" w:name="P8749"/>
    <w:bookmarkEnd w:id="8749"/>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реконструированных и (или) капитально отремонтированных муниципальных детских школ искусств по видам искусств.</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Распределение субсидий по конкретным объектам с указанием их адресов устанавливается в соглашении.</w:t>
      </w:r>
    </w:p>
    <w:p>
      <w:pPr>
        <w:pStyle w:val="0"/>
        <w:spacing w:before="200" w:line-rule="auto"/>
        <w:ind w:firstLine="540"/>
        <w:jc w:val="both"/>
      </w:pPr>
      <w:r>
        <w:rPr>
          <w:sz w:val="20"/>
        </w:rPr>
        <w:t xml:space="preserve">13. Основания и порядок применения мер финансовой ответственности получателя субсидии при невыполнении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15"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16"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17"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18"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8720"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2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8721"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19"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871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8722"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71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8724"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8724"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20"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71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8749"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871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модернизацию (капитальный ремонт, реконструкция) муниципальных детских школ искусств по видам искусств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871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8713"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w:t>
      </w:r>
    </w:p>
    <w:p>
      <w:pPr>
        <w:pStyle w:val="0"/>
        <w:jc w:val="right"/>
      </w:pPr>
      <w:r>
        <w:rPr>
          <w:sz w:val="20"/>
        </w:rPr>
        <w:t xml:space="preserve">распределения субсидий местным</w:t>
      </w:r>
    </w:p>
    <w:p>
      <w:pPr>
        <w:pStyle w:val="0"/>
        <w:jc w:val="right"/>
      </w:pPr>
      <w:r>
        <w:rPr>
          <w:sz w:val="20"/>
        </w:rPr>
        <w:t xml:space="preserve">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модернизацию</w:t>
      </w:r>
    </w:p>
    <w:p>
      <w:pPr>
        <w:pStyle w:val="0"/>
        <w:jc w:val="right"/>
      </w:pPr>
      <w:r>
        <w:rPr>
          <w:sz w:val="20"/>
        </w:rPr>
        <w:t xml:space="preserve">(капитальный ремонт, реконструкция)</w:t>
      </w:r>
    </w:p>
    <w:p>
      <w:pPr>
        <w:pStyle w:val="0"/>
        <w:jc w:val="right"/>
      </w:pPr>
      <w:r>
        <w:rPr>
          <w:sz w:val="20"/>
        </w:rPr>
        <w:t xml:space="preserve">муниципальных детских школ</w:t>
      </w:r>
    </w:p>
    <w:p>
      <w:pPr>
        <w:pStyle w:val="0"/>
        <w:jc w:val="right"/>
      </w:pPr>
      <w:r>
        <w:rPr>
          <w:sz w:val="20"/>
        </w:rPr>
        <w:t xml:space="preserve">искусств по видам искусств</w:t>
      </w:r>
    </w:p>
    <w:p>
      <w:pPr>
        <w:pStyle w:val="0"/>
        <w:jc w:val="both"/>
      </w:pPr>
      <w:r>
        <w:rPr>
          <w:sz w:val="20"/>
        </w:rPr>
      </w:r>
    </w:p>
    <w:p>
      <w:pPr>
        <w:pStyle w:val="1"/>
        <w:jc w:val="both"/>
      </w:pPr>
      <w:r>
        <w:rPr>
          <w:sz w:val="20"/>
        </w:rPr>
        <w:t xml:space="preserve">                                           Начальнику управления культуры и</w:t>
      </w:r>
    </w:p>
    <w:p>
      <w:pPr>
        <w:pStyle w:val="1"/>
        <w:jc w:val="both"/>
      </w:pPr>
      <w:r>
        <w:rPr>
          <w:sz w:val="20"/>
        </w:rPr>
        <w:t xml:space="preserve">                                                 искусства Липецкой области</w:t>
      </w:r>
    </w:p>
    <w:p>
      <w:pPr>
        <w:pStyle w:val="1"/>
        <w:jc w:val="both"/>
      </w:pPr>
      <w:r>
        <w:rPr>
          <w:sz w:val="20"/>
        </w:rPr>
      </w:r>
    </w:p>
    <w:bookmarkStart w:id="8809" w:name="P8809"/>
    <w:bookmarkEnd w:id="8809"/>
    <w:p>
      <w:pPr>
        <w:pStyle w:val="1"/>
        <w:jc w:val="both"/>
      </w:pPr>
      <w:r>
        <w:rPr>
          <w:sz w:val="20"/>
        </w:rPr>
        <w:t xml:space="preserve">                            Заявка на 20__ год</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модернизацию</w:t>
      </w:r>
    </w:p>
    <w:p>
      <w:pPr>
        <w:pStyle w:val="1"/>
        <w:jc w:val="both"/>
      </w:pPr>
      <w:r>
        <w:rPr>
          <w:sz w:val="20"/>
        </w:rPr>
        <w:t xml:space="preserve">(капитальный  ремонт, реконструкция) муниципальных детских школ искусств по</w:t>
      </w:r>
    </w:p>
    <w:p>
      <w:pPr>
        <w:pStyle w:val="1"/>
        <w:jc w:val="both"/>
      </w:pPr>
      <w:r>
        <w:rPr>
          <w:sz w:val="20"/>
        </w:rPr>
        <w:t xml:space="preserve">видам искусств, и выделить субсидию в размере _______________ руб.</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________________________________</w:t>
      </w:r>
    </w:p>
    <w:p>
      <w:pPr>
        <w:pStyle w:val="1"/>
        <w:jc w:val="both"/>
      </w:pPr>
      <w:r>
        <w:rPr>
          <w:sz w:val="20"/>
        </w:rPr>
        <w:t xml:space="preserve">КПП ________________________________</w:t>
      </w:r>
    </w:p>
    <w:p>
      <w:pPr>
        <w:pStyle w:val="1"/>
        <w:jc w:val="both"/>
      </w:pPr>
      <w:hyperlink w:history="0" r:id="rId12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______________________________</w:t>
      </w:r>
    </w:p>
    <w:p>
      <w:pPr>
        <w:pStyle w:val="1"/>
        <w:jc w:val="both"/>
      </w:pPr>
      <w:r>
        <w:rPr>
          <w:sz w:val="20"/>
        </w:rPr>
        <w:t xml:space="preserve">Полное наименование ________________</w:t>
      </w:r>
    </w:p>
    <w:p>
      <w:pPr>
        <w:pStyle w:val="1"/>
        <w:jc w:val="both"/>
      </w:pPr>
      <w:r>
        <w:rPr>
          <w:sz w:val="20"/>
        </w:rPr>
        <w:t xml:space="preserve">Расчетный счет _____________________</w:t>
      </w:r>
    </w:p>
    <w:p>
      <w:pPr>
        <w:pStyle w:val="1"/>
        <w:jc w:val="both"/>
      </w:pPr>
      <w:r>
        <w:rPr>
          <w:sz w:val="20"/>
        </w:rPr>
        <w:t xml:space="preserve">Наименование банка _________________</w:t>
      </w:r>
    </w:p>
    <w:p>
      <w:pPr>
        <w:pStyle w:val="1"/>
        <w:jc w:val="both"/>
      </w:pPr>
      <w:r>
        <w:rPr>
          <w:sz w:val="20"/>
        </w:rPr>
        <w:t xml:space="preserve">Корреспондирующий счет _____________</w:t>
      </w:r>
    </w:p>
    <w:p>
      <w:pPr>
        <w:pStyle w:val="1"/>
        <w:jc w:val="both"/>
      </w:pPr>
      <w:r>
        <w:rPr>
          <w:sz w:val="20"/>
        </w:rPr>
        <w:t xml:space="preserve">БИК ________________________________</w:t>
      </w:r>
    </w:p>
    <w:p>
      <w:pPr>
        <w:pStyle w:val="1"/>
        <w:jc w:val="both"/>
      </w:pPr>
      <w:r>
        <w:rPr>
          <w:sz w:val="20"/>
        </w:rPr>
        <w:t xml:space="preserve">КБК ________________________________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2"/>
        <w:gridCol w:w="2154"/>
        <w:gridCol w:w="1417"/>
        <w:gridCol w:w="1757"/>
        <w:gridCol w:w="1474"/>
      </w:tblGrid>
      <w:tr>
        <w:tc>
          <w:tcPr>
            <w:tcW w:w="567" w:type="dxa"/>
          </w:tcPr>
          <w:p>
            <w:pPr>
              <w:pStyle w:val="0"/>
              <w:jc w:val="center"/>
            </w:pPr>
            <w:r>
              <w:rPr>
                <w:sz w:val="20"/>
              </w:rPr>
              <w:t xml:space="preserve">N</w:t>
            </w:r>
          </w:p>
          <w:p>
            <w:pPr>
              <w:pStyle w:val="0"/>
              <w:jc w:val="center"/>
            </w:pPr>
            <w:r>
              <w:rPr>
                <w:sz w:val="20"/>
              </w:rPr>
              <w:t xml:space="preserve">п/п</w:t>
            </w:r>
          </w:p>
        </w:tc>
        <w:tc>
          <w:tcPr>
            <w:tcW w:w="1702" w:type="dxa"/>
          </w:tcPr>
          <w:p>
            <w:pPr>
              <w:pStyle w:val="0"/>
              <w:jc w:val="center"/>
            </w:pPr>
            <w:r>
              <w:rPr>
                <w:sz w:val="20"/>
              </w:rPr>
              <w:t xml:space="preserve">Наименование учреждения</w:t>
            </w:r>
          </w:p>
        </w:tc>
        <w:tc>
          <w:tcPr>
            <w:tcW w:w="2154" w:type="dxa"/>
          </w:tcPr>
          <w:p>
            <w:pPr>
              <w:pStyle w:val="0"/>
              <w:jc w:val="center"/>
            </w:pPr>
            <w:r>
              <w:rPr>
                <w:sz w:val="20"/>
              </w:rPr>
              <w:t xml:space="preserve">Сумма финансовых средств муниципального образования, руб.</w:t>
            </w:r>
          </w:p>
        </w:tc>
        <w:tc>
          <w:tcPr>
            <w:tcW w:w="1417" w:type="dxa"/>
          </w:tcPr>
          <w:p>
            <w:pPr>
              <w:pStyle w:val="0"/>
              <w:jc w:val="center"/>
            </w:pPr>
            <w:r>
              <w:rPr>
                <w:sz w:val="20"/>
              </w:rPr>
              <w:t xml:space="preserve">Уровень софинансирования в %</w:t>
            </w:r>
          </w:p>
        </w:tc>
        <w:tc>
          <w:tcPr>
            <w:tcW w:w="1757" w:type="dxa"/>
          </w:tcPr>
          <w:p>
            <w:pPr>
              <w:pStyle w:val="0"/>
              <w:jc w:val="center"/>
            </w:pPr>
            <w:r>
              <w:rPr>
                <w:sz w:val="20"/>
              </w:rPr>
              <w:t xml:space="preserve">Необходимая сумма субсидии из областного бюджета, руб.</w:t>
            </w:r>
          </w:p>
        </w:tc>
        <w:tc>
          <w:tcPr>
            <w:tcW w:w="1474" w:type="dxa"/>
          </w:tcPr>
          <w:p>
            <w:pPr>
              <w:pStyle w:val="0"/>
              <w:jc w:val="center"/>
            </w:pPr>
            <w:r>
              <w:rPr>
                <w:sz w:val="20"/>
              </w:rPr>
              <w:t xml:space="preserve">Уровень софинансирования в %</w:t>
            </w:r>
          </w:p>
        </w:tc>
      </w:tr>
      <w:tr>
        <w:tc>
          <w:tcPr>
            <w:tcW w:w="567" w:type="dxa"/>
          </w:tcPr>
          <w:p>
            <w:pPr>
              <w:pStyle w:val="0"/>
            </w:pPr>
            <w:r>
              <w:rPr>
                <w:sz w:val="20"/>
              </w:rPr>
            </w:r>
          </w:p>
        </w:tc>
        <w:tc>
          <w:tcPr>
            <w:tcW w:w="1702"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______________  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 г.</w:t>
      </w:r>
    </w:p>
    <w:p>
      <w:pPr>
        <w:pStyle w:val="0"/>
        <w:jc w:val="both"/>
      </w:pPr>
      <w:r>
        <w:rPr>
          <w:sz w:val="20"/>
        </w:rPr>
      </w:r>
    </w:p>
    <w:bookmarkStart w:id="8866" w:name="P8866"/>
    <w:bookmarkEnd w:id="8866"/>
    <w:p>
      <w:pPr>
        <w:pStyle w:val="2"/>
        <w:outlineLvl w:val="1"/>
        <w:jc w:val="center"/>
      </w:pPr>
      <w:r>
        <w:rPr>
          <w:sz w:val="20"/>
        </w:rPr>
        <w:t xml:space="preserve">Раздел XVI.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ОСНАЩЕНИЕ МУЗЫКАЛЬНЫМИ ИНСТРУМЕНТАМИ,</w:t>
      </w:r>
    </w:p>
    <w:p>
      <w:pPr>
        <w:pStyle w:val="2"/>
        <w:jc w:val="center"/>
      </w:pPr>
      <w:r>
        <w:rPr>
          <w:sz w:val="20"/>
        </w:rPr>
        <w:t xml:space="preserve">ОБОРУДОВАНИЕМ И УЧЕБНЫМИ МАТЕРИАЛАМИ ДЕТСКИХ ШКОЛ ИСКУССТВ</w:t>
      </w:r>
    </w:p>
    <w:p>
      <w:pPr>
        <w:pStyle w:val="0"/>
        <w:jc w:val="both"/>
      </w:pPr>
      <w:r>
        <w:rPr>
          <w:sz w:val="20"/>
        </w:rPr>
      </w:r>
    </w:p>
    <w:bookmarkStart w:id="8871" w:name="P8871"/>
    <w:bookmarkEnd w:id="8871"/>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887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далее - субсидии).">
        <w:r>
          <w:rPr>
            <w:sz w:val="20"/>
            <w:color w:val="0000ff"/>
          </w:rPr>
          <w:t xml:space="preserve">пункте 1</w:t>
        </w:r>
      </w:hyperlink>
      <w:r>
        <w:rPr>
          <w:sz w:val="20"/>
        </w:rPr>
        <w:t xml:space="preserve"> настоящего Порядка.</w:t>
      </w:r>
    </w:p>
    <w:bookmarkStart w:id="8873" w:name="P8873"/>
    <w:bookmarkEnd w:id="8873"/>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8874" w:name="P8874"/>
    <w:bookmarkEnd w:id="8874"/>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направленных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типовой формой соглашения, утвержденной в соответствии с бюджетным законодательством;</w:t>
      </w:r>
    </w:p>
    <w:bookmarkStart w:id="8876" w:name="P8876"/>
    <w:bookmarkEnd w:id="8876"/>
    <w:p>
      <w:pPr>
        <w:pStyle w:val="0"/>
        <w:spacing w:before="200" w:line-rule="auto"/>
        <w:ind w:firstLine="540"/>
        <w:jc w:val="both"/>
      </w:pPr>
      <w:r>
        <w:rPr>
          <w:sz w:val="20"/>
        </w:rPr>
        <w:t xml:space="preserve">3) наличие утвержденной муниципальной программы, содержащей мероприятия по оснащению музыкальными инструментами, оборудованием и учебными материалами детских школ искусств.</w:t>
      </w:r>
    </w:p>
    <w:bookmarkStart w:id="8877" w:name="P8877"/>
    <w:bookmarkEnd w:id="8877"/>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w:t>
      </w:r>
    </w:p>
    <w:p>
      <w:pPr>
        <w:pStyle w:val="0"/>
        <w:spacing w:before="200" w:line-rule="auto"/>
        <w:ind w:firstLine="540"/>
        <w:jc w:val="both"/>
      </w:pPr>
      <w:r>
        <w:rPr>
          <w:sz w:val="20"/>
        </w:rPr>
        <w:t xml:space="preserve">- расположение детских школ искусств на территории городских округов или городских поселений Липецкой области, которые не являлись получателями субсидии на указанные в настоящем Порядке цели в предыдущих финансовых годах.</w:t>
      </w:r>
    </w:p>
    <w:bookmarkStart w:id="8880" w:name="P8880"/>
    <w:bookmarkEnd w:id="8880"/>
    <w:p>
      <w:pPr>
        <w:pStyle w:val="0"/>
        <w:spacing w:before="200" w:line-rule="auto"/>
        <w:ind w:firstLine="540"/>
        <w:jc w:val="both"/>
      </w:pPr>
      <w:r>
        <w:rPr>
          <w:sz w:val="20"/>
        </w:rPr>
        <w:t xml:space="preserve">5. Для получения субсидии на цели, предусмотренные </w:t>
      </w:r>
      <w:hyperlink w:history="0" w:anchor="P887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8876" w:tooltip="3) наличие утвержденной муниципальной программы, содержащей мероприятия по оснащению музыкальными инструментами, оборудованием и учебными материалами детских школ искусств.">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8970"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модернизации муниципальных детских школ искусств по видам искусств.</w:t>
      </w:r>
    </w:p>
    <w:bookmarkStart w:id="8881" w:name="P8881"/>
    <w:bookmarkEnd w:id="8881"/>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8882" w:name="P8882"/>
    <w:bookmarkEnd w:id="8882"/>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8883" w:name="P8883"/>
    <w:bookmarkEnd w:id="8883"/>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888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8877"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8885" w:name="P8885"/>
    <w:bookmarkEnd w:id="8885"/>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88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соответствующий финансовый год и на плановый период на мероприятия, направленные на предоставление субсидий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w:t>
      </w:r>
    </w:p>
    <w:p>
      <w:pPr>
        <w:pStyle w:val="0"/>
        <w:spacing w:before="200" w:line-rule="auto"/>
        <w:ind w:firstLine="540"/>
        <w:jc w:val="both"/>
      </w:pPr>
      <w:r>
        <w:rPr>
          <w:sz w:val="20"/>
        </w:rPr>
        <w:t xml:space="preserve">O</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8885"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8874" w:tooltip="1) наличие в бюджете муниципального образования (сводной бюджетной росписи местного бюджета) бюджетных ассигнований, направленных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87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8910" w:name="P8910"/>
    <w:bookmarkEnd w:id="8910"/>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являются: Количество оснащенных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мер финансовой ответственности получателя субсидии при невыполнении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2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24"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25"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26"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8881"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2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8882"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27"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888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8883"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888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8885"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8885"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28"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887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8910"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887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888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модерниз...">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8873"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 местным</w:t>
      </w:r>
    </w:p>
    <w:p>
      <w:pPr>
        <w:pStyle w:val="0"/>
        <w:jc w:val="right"/>
      </w:pPr>
      <w:r>
        <w:rPr>
          <w:sz w:val="20"/>
        </w:rPr>
        <w:t xml:space="preserve">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оснащение</w:t>
      </w:r>
    </w:p>
    <w:p>
      <w:pPr>
        <w:pStyle w:val="0"/>
        <w:jc w:val="right"/>
      </w:pPr>
      <w:r>
        <w:rPr>
          <w:sz w:val="20"/>
        </w:rPr>
        <w:t xml:space="preserve">музыкальными инструментами,</w:t>
      </w:r>
    </w:p>
    <w:p>
      <w:pPr>
        <w:pStyle w:val="0"/>
        <w:jc w:val="right"/>
      </w:pPr>
      <w:r>
        <w:rPr>
          <w:sz w:val="20"/>
        </w:rPr>
        <w:t xml:space="preserve">оборудованием и учебными</w:t>
      </w:r>
    </w:p>
    <w:p>
      <w:pPr>
        <w:pStyle w:val="0"/>
        <w:jc w:val="right"/>
      </w:pPr>
      <w:r>
        <w:rPr>
          <w:sz w:val="20"/>
        </w:rPr>
        <w:t xml:space="preserve">материалами детских</w:t>
      </w:r>
    </w:p>
    <w:p>
      <w:pPr>
        <w:pStyle w:val="0"/>
        <w:jc w:val="right"/>
      </w:pPr>
      <w:r>
        <w:rPr>
          <w:sz w:val="20"/>
        </w:rPr>
        <w:t xml:space="preserve">школ искусств</w:t>
      </w:r>
    </w:p>
    <w:p>
      <w:pPr>
        <w:pStyle w:val="0"/>
        <w:jc w:val="both"/>
      </w:pPr>
      <w:r>
        <w:rPr>
          <w:sz w:val="20"/>
        </w:rPr>
      </w:r>
    </w:p>
    <w:p>
      <w:pPr>
        <w:pStyle w:val="1"/>
        <w:jc w:val="both"/>
      </w:pPr>
      <w:r>
        <w:rPr>
          <w:sz w:val="20"/>
        </w:rPr>
        <w:t xml:space="preserve">                                           Начальнику управления культуры и</w:t>
      </w:r>
    </w:p>
    <w:p>
      <w:pPr>
        <w:pStyle w:val="1"/>
        <w:jc w:val="both"/>
      </w:pPr>
      <w:r>
        <w:rPr>
          <w:sz w:val="20"/>
        </w:rPr>
        <w:t xml:space="preserve">                                                 искусства Липецкой области</w:t>
      </w:r>
    </w:p>
    <w:p>
      <w:pPr>
        <w:pStyle w:val="1"/>
        <w:jc w:val="both"/>
      </w:pPr>
      <w:r>
        <w:rPr>
          <w:sz w:val="20"/>
        </w:rPr>
      </w:r>
    </w:p>
    <w:p>
      <w:pPr>
        <w:pStyle w:val="1"/>
        <w:jc w:val="both"/>
      </w:pPr>
      <w:r>
        <w:rPr>
          <w:sz w:val="20"/>
        </w:rPr>
      </w:r>
    </w:p>
    <w:bookmarkStart w:id="8970" w:name="P8970"/>
    <w:bookmarkEnd w:id="8970"/>
    <w:p>
      <w:pPr>
        <w:pStyle w:val="1"/>
        <w:jc w:val="both"/>
      </w:pPr>
      <w:r>
        <w:rPr>
          <w:sz w:val="20"/>
        </w:rPr>
        <w:t xml:space="preserve">                            Заявка на 20__ год</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оснащение</w:t>
      </w:r>
    </w:p>
    <w:p>
      <w:pPr>
        <w:pStyle w:val="1"/>
        <w:jc w:val="both"/>
      </w:pPr>
      <w:r>
        <w:rPr>
          <w:sz w:val="20"/>
        </w:rPr>
        <w:t xml:space="preserve">музыкальными  инструментами,  оборудованием  и учебными материалами детских</w:t>
      </w:r>
    </w:p>
    <w:p>
      <w:pPr>
        <w:pStyle w:val="1"/>
        <w:jc w:val="both"/>
      </w:pPr>
      <w:r>
        <w:rPr>
          <w:sz w:val="20"/>
        </w:rPr>
        <w:t xml:space="preserve">школ искусств, и выделить субсидию в размере ___________ руб.</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12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1928"/>
        <w:gridCol w:w="1417"/>
        <w:gridCol w:w="1701"/>
        <w:gridCol w:w="1531"/>
      </w:tblGrid>
      <w:tr>
        <w:tc>
          <w:tcPr>
            <w:tcW w:w="567" w:type="dxa"/>
          </w:tcPr>
          <w:p>
            <w:pPr>
              <w:pStyle w:val="0"/>
              <w:jc w:val="center"/>
            </w:pPr>
            <w:r>
              <w:rPr>
                <w:sz w:val="20"/>
              </w:rPr>
              <w:t xml:space="preserve">N</w:t>
            </w:r>
          </w:p>
          <w:p>
            <w:pPr>
              <w:pStyle w:val="0"/>
              <w:jc w:val="center"/>
            </w:pPr>
            <w:r>
              <w:rPr>
                <w:sz w:val="20"/>
              </w:rPr>
              <w:t xml:space="preserve">п/п</w:t>
            </w:r>
          </w:p>
        </w:tc>
        <w:tc>
          <w:tcPr>
            <w:tcW w:w="1871" w:type="dxa"/>
          </w:tcPr>
          <w:p>
            <w:pPr>
              <w:pStyle w:val="0"/>
              <w:jc w:val="center"/>
            </w:pPr>
            <w:r>
              <w:rPr>
                <w:sz w:val="20"/>
              </w:rPr>
              <w:t xml:space="preserve">Наименование учреждения</w:t>
            </w:r>
          </w:p>
        </w:tc>
        <w:tc>
          <w:tcPr>
            <w:tcW w:w="1928" w:type="dxa"/>
          </w:tcPr>
          <w:p>
            <w:pPr>
              <w:pStyle w:val="0"/>
              <w:jc w:val="center"/>
            </w:pPr>
            <w:r>
              <w:rPr>
                <w:sz w:val="20"/>
              </w:rPr>
              <w:t xml:space="preserve">Сумма финансовых средств муниципального образования, руб.</w:t>
            </w:r>
          </w:p>
        </w:tc>
        <w:tc>
          <w:tcPr>
            <w:tcW w:w="1417" w:type="dxa"/>
          </w:tcPr>
          <w:p>
            <w:pPr>
              <w:pStyle w:val="0"/>
              <w:jc w:val="center"/>
            </w:pPr>
            <w:r>
              <w:rPr>
                <w:sz w:val="20"/>
              </w:rPr>
              <w:t xml:space="preserve">Уровень софинансирования в %</w:t>
            </w:r>
          </w:p>
        </w:tc>
        <w:tc>
          <w:tcPr>
            <w:tcW w:w="1701" w:type="dxa"/>
          </w:tcPr>
          <w:p>
            <w:pPr>
              <w:pStyle w:val="0"/>
              <w:jc w:val="center"/>
            </w:pPr>
            <w:r>
              <w:rPr>
                <w:sz w:val="20"/>
              </w:rPr>
              <w:t xml:space="preserve">Необходимая сумма субсидии из областного бюджета, руб.</w:t>
            </w:r>
          </w:p>
        </w:tc>
        <w:tc>
          <w:tcPr>
            <w:tcW w:w="1531" w:type="dxa"/>
          </w:tcPr>
          <w:p>
            <w:pPr>
              <w:pStyle w:val="0"/>
              <w:jc w:val="center"/>
            </w:pPr>
            <w:r>
              <w:rPr>
                <w:sz w:val="20"/>
              </w:rPr>
              <w:t xml:space="preserve">Уровень софинансирования в %</w:t>
            </w:r>
          </w:p>
        </w:tc>
      </w:tr>
      <w:tr>
        <w:tc>
          <w:tcPr>
            <w:tcW w:w="567" w:type="dxa"/>
          </w:tcPr>
          <w:p>
            <w:pPr>
              <w:pStyle w:val="0"/>
            </w:pPr>
            <w:r>
              <w:rPr>
                <w:sz w:val="20"/>
              </w:rPr>
            </w:r>
          </w:p>
        </w:tc>
        <w:tc>
          <w:tcPr>
            <w:tcW w:w="1871" w:type="dxa"/>
          </w:tcPr>
          <w:p>
            <w:pPr>
              <w:pStyle w:val="0"/>
            </w:pPr>
            <w:r>
              <w:rPr>
                <w:sz w:val="20"/>
              </w:rPr>
            </w:r>
          </w:p>
        </w:tc>
        <w:tc>
          <w:tcPr>
            <w:tcW w:w="1928"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______________  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 г.</w:t>
      </w:r>
    </w:p>
    <w:p>
      <w:pPr>
        <w:pStyle w:val="0"/>
        <w:jc w:val="both"/>
      </w:pPr>
      <w:r>
        <w:rPr>
          <w:sz w:val="20"/>
        </w:rPr>
      </w:r>
    </w:p>
    <w:bookmarkStart w:id="9027" w:name="P9027"/>
    <w:bookmarkEnd w:id="9027"/>
    <w:p>
      <w:pPr>
        <w:pStyle w:val="2"/>
        <w:outlineLvl w:val="1"/>
        <w:jc w:val="center"/>
      </w:pPr>
      <w:r>
        <w:rPr>
          <w:sz w:val="20"/>
        </w:rPr>
        <w:t xml:space="preserve">Раздел XVII.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СОЗДАНИЕ И МОДЕРНИЗАЦИЮ УЧРЕЖДЕНИЙ</w:t>
      </w:r>
    </w:p>
    <w:p>
      <w:pPr>
        <w:pStyle w:val="2"/>
        <w:jc w:val="center"/>
      </w:pPr>
      <w:r>
        <w:rPr>
          <w:sz w:val="20"/>
        </w:rPr>
        <w:t xml:space="preserve">КУЛЬТУРНО-ДОСУГОВОГО ТИПА В СЕЛЬСКОЙ МЕСТНОСТИ, ВКЛЮЧАЯ</w:t>
      </w:r>
    </w:p>
    <w:p>
      <w:pPr>
        <w:pStyle w:val="2"/>
        <w:jc w:val="center"/>
      </w:pPr>
      <w:r>
        <w:rPr>
          <w:sz w:val="20"/>
        </w:rPr>
        <w:t xml:space="preserve">СТРОИТЕЛЬСТВО, РЕКОНСТРУКЦИЮ И КАПИТАЛЬНЫЙ РЕМОНТ ЗДАНИЙ</w:t>
      </w:r>
    </w:p>
    <w:p>
      <w:pPr>
        <w:pStyle w:val="0"/>
        <w:jc w:val="both"/>
      </w:pPr>
      <w:r>
        <w:rPr>
          <w:sz w:val="20"/>
        </w:rPr>
      </w:r>
    </w:p>
    <w:bookmarkStart w:id="9033" w:name="P9033"/>
    <w:bookmarkEnd w:id="9033"/>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903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и).">
        <w:r>
          <w:rPr>
            <w:sz w:val="20"/>
            <w:color w:val="0000ff"/>
          </w:rPr>
          <w:t xml:space="preserve">пункте 1</w:t>
        </w:r>
      </w:hyperlink>
      <w:r>
        <w:rPr>
          <w:sz w:val="20"/>
        </w:rPr>
        <w:t xml:space="preserve"> настоящего Порядка.</w:t>
      </w:r>
    </w:p>
    <w:bookmarkStart w:id="9035" w:name="P9035"/>
    <w:bookmarkEnd w:id="9035"/>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9036" w:name="P9036"/>
    <w:bookmarkEnd w:id="9036"/>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типовой формой соглашения, утвержденной в соответствии с бюджетным законодательством;</w:t>
      </w:r>
    </w:p>
    <w:bookmarkStart w:id="9038" w:name="P9038"/>
    <w:bookmarkEnd w:id="9038"/>
    <w:p>
      <w:pPr>
        <w:pStyle w:val="0"/>
        <w:spacing w:before="200" w:line-rule="auto"/>
        <w:ind w:firstLine="540"/>
        <w:jc w:val="both"/>
      </w:pPr>
      <w:r>
        <w:rPr>
          <w:sz w:val="20"/>
        </w:rPr>
        <w:t xml:space="preserve">3) наличие утвержденной муниципальной программы, содержащей мероприятия, направленные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p>
      <w:pPr>
        <w:pStyle w:val="0"/>
        <w:spacing w:before="200" w:line-rule="auto"/>
        <w:ind w:firstLine="540"/>
        <w:jc w:val="both"/>
      </w:pPr>
      <w:r>
        <w:rPr>
          <w:sz w:val="20"/>
        </w:rPr>
        <w:t xml:space="preserve">4)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w:t>
      </w:r>
    </w:p>
    <w:bookmarkStart w:id="9040" w:name="P9040"/>
    <w:bookmarkEnd w:id="9040"/>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 численность населения муниципального образования не менее 1000 человек по состоянию на 1 января текущего года на основании данных статистической отчетности.</w:t>
      </w:r>
    </w:p>
    <w:bookmarkStart w:id="9042" w:name="P9042"/>
    <w:bookmarkEnd w:id="9042"/>
    <w:p>
      <w:pPr>
        <w:pStyle w:val="0"/>
        <w:spacing w:before="200" w:line-rule="auto"/>
        <w:ind w:firstLine="540"/>
        <w:jc w:val="both"/>
      </w:pPr>
      <w:r>
        <w:rPr>
          <w:sz w:val="20"/>
        </w:rPr>
        <w:t xml:space="preserve">5. Для получения субсидии на цели, предусмотренные </w:t>
      </w:r>
      <w:hyperlink w:history="0" w:anchor="P903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9038" w:tooltip="3) наличие утвержденной муниципальной программы, содержащей мероприятия, направленные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9136"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и копии утвержденной в установленном порядке проектной документации.</w:t>
      </w:r>
    </w:p>
    <w:bookmarkStart w:id="9043" w:name="P9043"/>
    <w:bookmarkEnd w:id="9043"/>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9044" w:name="P9044"/>
    <w:bookmarkEnd w:id="9044"/>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9045" w:name="P9045"/>
    <w:bookmarkEnd w:id="9045"/>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904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9040"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9047" w:name="P9047"/>
    <w:bookmarkEnd w:id="9047"/>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04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Oi - суммарный объем средств, необходимый муниципальным образованиям области, прошедшим отбор на предоставление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9047"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9036"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03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9072" w:name="P9072"/>
    <w:bookmarkEnd w:id="9072"/>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построенных (реконструированных) и (или) капитально отремонтированных культурно-досуговых организаций в сельской местности.</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Распределение субсидий по конкретным объектам с указанием их адресов устанавливается в соглашении.</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3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31"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32"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3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134"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135"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предусмотренными бюджетным законодательством Российской Федерации.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36"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9043"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вторым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9044"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37"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904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9045"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04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9047"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9047"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38"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03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9072"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9033"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9042"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направлен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9035"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w:t>
      </w:r>
    </w:p>
    <w:p>
      <w:pPr>
        <w:pStyle w:val="0"/>
        <w:jc w:val="right"/>
      </w:pPr>
      <w:r>
        <w:rPr>
          <w:sz w:val="20"/>
        </w:rPr>
        <w:t xml:space="preserve">на реализацию муниципальных</w:t>
      </w:r>
    </w:p>
    <w:p>
      <w:pPr>
        <w:pStyle w:val="0"/>
        <w:jc w:val="right"/>
      </w:pPr>
      <w:r>
        <w:rPr>
          <w:sz w:val="20"/>
        </w:rPr>
        <w:t xml:space="preserve">программ, направленных</w:t>
      </w:r>
    </w:p>
    <w:p>
      <w:pPr>
        <w:pStyle w:val="0"/>
        <w:jc w:val="right"/>
      </w:pPr>
      <w:r>
        <w:rPr>
          <w:sz w:val="20"/>
        </w:rPr>
        <w:t xml:space="preserve">на создание и модернизацию</w:t>
      </w:r>
    </w:p>
    <w:p>
      <w:pPr>
        <w:pStyle w:val="0"/>
        <w:jc w:val="right"/>
      </w:pPr>
      <w:r>
        <w:rPr>
          <w:sz w:val="20"/>
        </w:rPr>
        <w:t xml:space="preserve">учреждений культурно-досугового</w:t>
      </w:r>
    </w:p>
    <w:p>
      <w:pPr>
        <w:pStyle w:val="0"/>
        <w:jc w:val="right"/>
      </w:pPr>
      <w:r>
        <w:rPr>
          <w:sz w:val="20"/>
        </w:rPr>
        <w:t xml:space="preserve">типа в сельской местности,</w:t>
      </w:r>
    </w:p>
    <w:p>
      <w:pPr>
        <w:pStyle w:val="0"/>
        <w:jc w:val="right"/>
      </w:pPr>
      <w:r>
        <w:rPr>
          <w:sz w:val="20"/>
        </w:rPr>
        <w:t xml:space="preserve">включая строительство,</w:t>
      </w:r>
    </w:p>
    <w:p>
      <w:pPr>
        <w:pStyle w:val="0"/>
        <w:jc w:val="right"/>
      </w:pPr>
      <w:r>
        <w:rPr>
          <w:sz w:val="20"/>
        </w:rPr>
        <w:t xml:space="preserve">реконструкцию и капитальный</w:t>
      </w:r>
    </w:p>
    <w:p>
      <w:pPr>
        <w:pStyle w:val="0"/>
        <w:jc w:val="right"/>
      </w:pPr>
      <w:r>
        <w:rPr>
          <w:sz w:val="20"/>
        </w:rPr>
        <w:t xml:space="preserve">ремонт зданий</w:t>
      </w:r>
    </w:p>
    <w:p>
      <w:pPr>
        <w:pStyle w:val="0"/>
        <w:jc w:val="both"/>
      </w:pPr>
      <w:r>
        <w:rPr>
          <w:sz w:val="20"/>
        </w:rPr>
      </w:r>
    </w:p>
    <w:p>
      <w:pPr>
        <w:pStyle w:val="1"/>
        <w:jc w:val="both"/>
      </w:pPr>
      <w:r>
        <w:rPr>
          <w:sz w:val="20"/>
        </w:rPr>
        <w:t xml:space="preserve">                                             Начальнику управления культуры</w:t>
      </w:r>
    </w:p>
    <w:p>
      <w:pPr>
        <w:pStyle w:val="1"/>
        <w:jc w:val="both"/>
      </w:pPr>
      <w:r>
        <w:rPr>
          <w:sz w:val="20"/>
        </w:rPr>
        <w:t xml:space="preserve">                                               и искусства Липецкой области</w:t>
      </w:r>
    </w:p>
    <w:p>
      <w:pPr>
        <w:pStyle w:val="1"/>
        <w:jc w:val="both"/>
      </w:pPr>
      <w:r>
        <w:rPr>
          <w:sz w:val="20"/>
        </w:rPr>
      </w:r>
    </w:p>
    <w:bookmarkStart w:id="9136" w:name="P9136"/>
    <w:bookmarkEnd w:id="9136"/>
    <w:p>
      <w:pPr>
        <w:pStyle w:val="1"/>
        <w:jc w:val="both"/>
      </w:pPr>
      <w:r>
        <w:rPr>
          <w:sz w:val="20"/>
        </w:rPr>
        <w:t xml:space="preserve">                            Заявка на 20__ год</w:t>
      </w:r>
    </w:p>
    <w:p>
      <w:pPr>
        <w:pStyle w:val="1"/>
        <w:jc w:val="both"/>
      </w:pPr>
      <w:r>
        <w:rPr>
          <w:sz w:val="20"/>
        </w:rPr>
        <w:t xml:space="preserve">      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создание  и</w:t>
      </w:r>
    </w:p>
    <w:p>
      <w:pPr>
        <w:pStyle w:val="1"/>
        <w:jc w:val="both"/>
      </w:pPr>
      <w:r>
        <w:rPr>
          <w:sz w:val="20"/>
        </w:rPr>
        <w:t xml:space="preserve">модернизацию  учреждений  культурно-досугового  типа  в сельской местности,</w:t>
      </w:r>
    </w:p>
    <w:p>
      <w:pPr>
        <w:pStyle w:val="1"/>
        <w:jc w:val="both"/>
      </w:pPr>
      <w:r>
        <w:rPr>
          <w:sz w:val="20"/>
        </w:rPr>
        <w:t xml:space="preserve">включая   строительство,  реконструкцию  и  капитальный  ремонт  зданий,  и</w:t>
      </w:r>
    </w:p>
    <w:p>
      <w:pPr>
        <w:pStyle w:val="1"/>
        <w:jc w:val="both"/>
      </w:pPr>
      <w:r>
        <w:rPr>
          <w:sz w:val="20"/>
        </w:rPr>
        <w:t xml:space="preserve">выделить субсидию в размере ___________ рублей.</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13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020"/>
        <w:gridCol w:w="1417"/>
        <w:gridCol w:w="1757"/>
        <w:gridCol w:w="1257"/>
        <w:gridCol w:w="1644"/>
        <w:gridCol w:w="1361"/>
      </w:tblGrid>
      <w:tr>
        <w:tc>
          <w:tcPr>
            <w:tcW w:w="566" w:type="dxa"/>
          </w:tcPr>
          <w:p>
            <w:pPr>
              <w:pStyle w:val="0"/>
              <w:jc w:val="center"/>
            </w:pPr>
            <w:r>
              <w:rPr>
                <w:sz w:val="20"/>
              </w:rPr>
              <w:t xml:space="preserve">N п/п</w:t>
            </w:r>
          </w:p>
        </w:tc>
        <w:tc>
          <w:tcPr>
            <w:tcW w:w="1020" w:type="dxa"/>
          </w:tcPr>
          <w:p>
            <w:pPr>
              <w:pStyle w:val="0"/>
              <w:jc w:val="center"/>
            </w:pPr>
            <w:r>
              <w:rPr>
                <w:sz w:val="20"/>
              </w:rPr>
              <w:t xml:space="preserve">Адрес объекта</w:t>
            </w:r>
          </w:p>
        </w:tc>
        <w:tc>
          <w:tcPr>
            <w:tcW w:w="1417" w:type="dxa"/>
          </w:tcPr>
          <w:p>
            <w:pPr>
              <w:pStyle w:val="0"/>
              <w:jc w:val="center"/>
            </w:pPr>
            <w:r>
              <w:rPr>
                <w:sz w:val="20"/>
              </w:rPr>
              <w:t xml:space="preserve">Количество мест</w:t>
            </w:r>
          </w:p>
        </w:tc>
        <w:tc>
          <w:tcPr>
            <w:tcW w:w="1757" w:type="dxa"/>
          </w:tcPr>
          <w:p>
            <w:pPr>
              <w:pStyle w:val="0"/>
              <w:jc w:val="center"/>
            </w:pPr>
            <w:r>
              <w:rPr>
                <w:sz w:val="20"/>
              </w:rPr>
              <w:t xml:space="preserve">Сумма финансовых средств муниципального образования, руб.</w:t>
            </w:r>
          </w:p>
        </w:tc>
        <w:tc>
          <w:tcPr>
            <w:tcW w:w="1257" w:type="dxa"/>
          </w:tcPr>
          <w:p>
            <w:pPr>
              <w:pStyle w:val="0"/>
              <w:jc w:val="center"/>
            </w:pPr>
            <w:r>
              <w:rPr>
                <w:sz w:val="20"/>
              </w:rPr>
              <w:t xml:space="preserve">Уровень софинансирования, в %</w:t>
            </w:r>
          </w:p>
        </w:tc>
        <w:tc>
          <w:tcPr>
            <w:tcW w:w="1644" w:type="dxa"/>
          </w:tcPr>
          <w:p>
            <w:pPr>
              <w:pStyle w:val="0"/>
              <w:jc w:val="center"/>
            </w:pPr>
            <w:r>
              <w:rPr>
                <w:sz w:val="20"/>
              </w:rPr>
              <w:t xml:space="preserve">Необходимая сумма субсидии из областного бюджета, руб.</w:t>
            </w:r>
          </w:p>
        </w:tc>
        <w:tc>
          <w:tcPr>
            <w:tcW w:w="1361" w:type="dxa"/>
          </w:tcPr>
          <w:p>
            <w:pPr>
              <w:pStyle w:val="0"/>
              <w:jc w:val="center"/>
            </w:pPr>
            <w:r>
              <w:rPr>
                <w:sz w:val="20"/>
              </w:rPr>
              <w:t xml:space="preserve">Уровень софинансирования, в %</w:t>
            </w:r>
          </w:p>
        </w:tc>
      </w:tr>
      <w:tr>
        <w:tc>
          <w:tcPr>
            <w:tcW w:w="566"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1257" w:type="dxa"/>
          </w:tcPr>
          <w:p>
            <w:pPr>
              <w:pStyle w:val="0"/>
            </w:pPr>
            <w:r>
              <w:rPr>
                <w:sz w:val="20"/>
              </w:rPr>
            </w:r>
          </w:p>
        </w:tc>
        <w:tc>
          <w:tcPr>
            <w:tcW w:w="1644"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______________   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w:t>
      </w:r>
    </w:p>
    <w:p>
      <w:pPr>
        <w:pStyle w:val="1"/>
        <w:jc w:val="both"/>
      </w:pPr>
      <w:r>
        <w:rPr>
          <w:sz w:val="20"/>
        </w:rPr>
        <w:t xml:space="preserve">"__" ____________ 20__ г.</w:t>
      </w:r>
    </w:p>
    <w:p>
      <w:pPr>
        <w:pStyle w:val="0"/>
        <w:jc w:val="both"/>
      </w:pPr>
      <w:r>
        <w:rPr>
          <w:sz w:val="20"/>
        </w:rPr>
      </w:r>
    </w:p>
    <w:bookmarkStart w:id="9195" w:name="P9195"/>
    <w:bookmarkEnd w:id="9195"/>
    <w:p>
      <w:pPr>
        <w:pStyle w:val="2"/>
        <w:outlineLvl w:val="1"/>
        <w:jc w:val="center"/>
      </w:pPr>
      <w:r>
        <w:rPr>
          <w:sz w:val="20"/>
        </w:rPr>
        <w:t xml:space="preserve">Раздел XVIII. ПОРЯДОК ПРЕДОСТАВЛЕНИЯ И РАСПРЕДЕЛЕНИЯ</w:t>
      </w:r>
    </w:p>
    <w:p>
      <w:pPr>
        <w:pStyle w:val="2"/>
        <w:jc w:val="center"/>
      </w:pPr>
      <w:r>
        <w:rPr>
          <w:sz w:val="20"/>
        </w:rPr>
        <w:t xml:space="preserve">СУБСИДИЙ МЕСТНЫМ БЮДЖЕТАМ НА РЕАЛИЗАЦИЮ МУНИЦИПАЛЬНЫХ</w:t>
      </w:r>
    </w:p>
    <w:p>
      <w:pPr>
        <w:pStyle w:val="2"/>
        <w:jc w:val="center"/>
      </w:pPr>
      <w:r>
        <w:rPr>
          <w:sz w:val="20"/>
        </w:rPr>
        <w:t xml:space="preserve">ПРОГРАММ, НАПРАВЛЕННЫХ НА ТЕХНИЧЕСКОЕ ОСНАЩЕНИЕ</w:t>
      </w:r>
    </w:p>
    <w:p>
      <w:pPr>
        <w:pStyle w:val="2"/>
        <w:jc w:val="center"/>
      </w:pPr>
      <w:r>
        <w:rPr>
          <w:sz w:val="20"/>
        </w:rPr>
        <w:t xml:space="preserve">МУНИЦИПАЛЬНЫХ МУЗЕЕВ</w:t>
      </w:r>
    </w:p>
    <w:p>
      <w:pPr>
        <w:pStyle w:val="0"/>
        <w:jc w:val="both"/>
      </w:pPr>
      <w:r>
        <w:rPr>
          <w:sz w:val="20"/>
        </w:rPr>
      </w:r>
    </w:p>
    <w:bookmarkStart w:id="9200" w:name="P9200"/>
    <w:bookmarkEnd w:id="9200"/>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9200"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далее - субсидии).">
        <w:r>
          <w:rPr>
            <w:sz w:val="20"/>
            <w:color w:val="0000ff"/>
          </w:rPr>
          <w:t xml:space="preserve">пункте 1</w:t>
        </w:r>
      </w:hyperlink>
      <w:r>
        <w:rPr>
          <w:sz w:val="20"/>
        </w:rPr>
        <w:t xml:space="preserve"> настоящего Порядка.</w:t>
      </w:r>
    </w:p>
    <w:bookmarkStart w:id="9202" w:name="P9202"/>
    <w:bookmarkEnd w:id="9202"/>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9203" w:name="P9203"/>
    <w:bookmarkEnd w:id="9203"/>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техническое оснащение муниципальных музеев,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bookmarkStart w:id="9205" w:name="P9205"/>
    <w:bookmarkEnd w:id="9205"/>
    <w:p>
      <w:pPr>
        <w:pStyle w:val="0"/>
        <w:spacing w:before="200" w:line-rule="auto"/>
        <w:ind w:firstLine="540"/>
        <w:jc w:val="both"/>
      </w:pPr>
      <w:r>
        <w:rPr>
          <w:sz w:val="20"/>
        </w:rPr>
        <w:t xml:space="preserve">3) наличие утвержденной муниципальной программы, содержащей мероприятия, направленные на техническое оснащение муниципальных музеев.</w:t>
      </w:r>
    </w:p>
    <w:bookmarkStart w:id="9206" w:name="P9206"/>
    <w:bookmarkEnd w:id="9206"/>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 наличие муниципальных музеев на территории муниципальных образований Липецкой области.</w:t>
      </w:r>
    </w:p>
    <w:bookmarkStart w:id="9208" w:name="P9208"/>
    <w:bookmarkEnd w:id="9208"/>
    <w:p>
      <w:pPr>
        <w:pStyle w:val="0"/>
        <w:spacing w:before="200" w:line-rule="auto"/>
        <w:ind w:firstLine="540"/>
        <w:jc w:val="both"/>
      </w:pPr>
      <w:r>
        <w:rPr>
          <w:sz w:val="20"/>
        </w:rPr>
        <w:t xml:space="preserve">5. Для получения субсидии на цели, предусмотренные </w:t>
      </w:r>
      <w:hyperlink w:history="0" w:anchor="P9200"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9205" w:tooltip="3) наличие утвержденной муниципальной программы, содержащей мероприятия, направленные на техническое оснащение муниципальных музеев.">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9294"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техническому оснащению муниципальных музеев.</w:t>
      </w:r>
    </w:p>
    <w:bookmarkStart w:id="9209" w:name="P9209"/>
    <w:bookmarkEnd w:id="9209"/>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9210" w:name="P9210"/>
    <w:bookmarkEnd w:id="9210"/>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9211" w:name="P9211"/>
    <w:bookmarkEnd w:id="9211"/>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w:t>
      </w:r>
      <w:hyperlink w:history="0" w:anchor="P920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техничес...">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9206"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15 рабочих дней со дня, следующего за днем окончания срока приема заявок:</w:t>
      </w:r>
    </w:p>
    <w:bookmarkStart w:id="9213" w:name="P9213"/>
    <w:bookmarkEnd w:id="9213"/>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20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техничес...">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Субi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 на реализацию муниципальных программ, направленных на техническое оснащение муниципальных музеев;</w:t>
      </w:r>
    </w:p>
    <w:p>
      <w:pPr>
        <w:pStyle w:val="0"/>
        <w:spacing w:before="200" w:line-rule="auto"/>
        <w:ind w:firstLine="540"/>
        <w:jc w:val="both"/>
      </w:pPr>
      <w:r>
        <w:rPr>
          <w:sz w:val="20"/>
        </w:rPr>
        <w:t xml:space="preserve">Oi - объем средств, необходимый i-му муниципальному образованию, прошедшему отбор по предоставлению субсидий на реализацию муниципальных программ, направленных на техническое оснащение муниципальных музеев,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Oi - суммарный объем средств, необходимый муниципальным образованиям области, прошедшим отбор на получение субсидии на реализацию муниципальных программ, направленных на техническое оснащение муниципальных музеев,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9213"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9203"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ых программ, направленных на техническое оснащение муниципальных музеев,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200"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9238" w:name="P9238"/>
    <w:bookmarkEnd w:id="9238"/>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pPr>
        <w:pStyle w:val="0"/>
        <w:spacing w:before="200" w:line-rule="auto"/>
        <w:ind w:firstLine="540"/>
        <w:jc w:val="both"/>
      </w:pPr>
      <w:r>
        <w:rPr>
          <w:sz w:val="20"/>
        </w:rPr>
        <w:t xml:space="preserve">12. Результатом использования субсидий является: количество технически оснащенных муниципальных музеев. 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мер финансовой ответственности получателя субсидии при невыполнении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4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41"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42"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4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9209"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2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9210"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44"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920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техничес...">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9211" w:tooltip="6. Должностное лицо, уполномоченное главным распорядителем (далее - уполномоченное лицо), в течение 1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20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техничес...">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9213"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9213"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45"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200"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9238"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9200"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техническое оснащение муниципальных музеев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920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копии нормативного правового акта, утверждающего муниципальную программу, содержащую мероприятия по техничес...">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9202"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техническое</w:t>
      </w:r>
    </w:p>
    <w:p>
      <w:pPr>
        <w:pStyle w:val="0"/>
        <w:jc w:val="right"/>
      </w:pPr>
      <w:r>
        <w:rPr>
          <w:sz w:val="20"/>
        </w:rPr>
        <w:t xml:space="preserve">оснащение муниципальных музеев</w:t>
      </w:r>
    </w:p>
    <w:p>
      <w:pPr>
        <w:pStyle w:val="0"/>
        <w:jc w:val="both"/>
      </w:pPr>
      <w:r>
        <w:rPr>
          <w:sz w:val="20"/>
        </w:rPr>
      </w:r>
    </w:p>
    <w:p>
      <w:pPr>
        <w:pStyle w:val="1"/>
        <w:jc w:val="both"/>
      </w:pPr>
      <w:r>
        <w:rPr>
          <w:sz w:val="20"/>
        </w:rPr>
        <w:t xml:space="preserve">                                             Начальнику управления культуры</w:t>
      </w:r>
    </w:p>
    <w:p>
      <w:pPr>
        <w:pStyle w:val="1"/>
        <w:jc w:val="both"/>
      </w:pPr>
      <w:r>
        <w:rPr>
          <w:sz w:val="20"/>
        </w:rPr>
        <w:t xml:space="preserve">                                               и искусства Липецкой области</w:t>
      </w:r>
    </w:p>
    <w:p>
      <w:pPr>
        <w:pStyle w:val="1"/>
        <w:jc w:val="both"/>
      </w:pPr>
      <w:r>
        <w:rPr>
          <w:sz w:val="20"/>
        </w:rPr>
      </w:r>
    </w:p>
    <w:bookmarkStart w:id="9294" w:name="P9294"/>
    <w:bookmarkEnd w:id="9294"/>
    <w:p>
      <w:pPr>
        <w:pStyle w:val="1"/>
        <w:jc w:val="both"/>
      </w:pPr>
      <w:r>
        <w:rPr>
          <w:sz w:val="20"/>
        </w:rPr>
        <w:t xml:space="preserve">                            Заявка на 20__ год</w:t>
      </w:r>
    </w:p>
    <w:p>
      <w:pPr>
        <w:pStyle w:val="1"/>
        <w:jc w:val="both"/>
      </w:pPr>
      <w:r>
        <w:rPr>
          <w:sz w:val="20"/>
        </w:rPr>
        <w:t xml:space="preserve">      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техническое оснащение</w:t>
      </w:r>
    </w:p>
    <w:p>
      <w:pPr>
        <w:pStyle w:val="1"/>
        <w:jc w:val="both"/>
      </w:pPr>
      <w:r>
        <w:rPr>
          <w:sz w:val="20"/>
        </w:rPr>
        <w:t xml:space="preserve">муниципальных музеев, и выделить субсидию в размере ___________ рублей.</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14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7"/>
        <w:gridCol w:w="1417"/>
        <w:gridCol w:w="2041"/>
        <w:gridCol w:w="1550"/>
        <w:gridCol w:w="1928"/>
        <w:gridCol w:w="1405"/>
      </w:tblGrid>
      <w:tr>
        <w:tc>
          <w:tcPr>
            <w:tcW w:w="687" w:type="dxa"/>
          </w:tcPr>
          <w:p>
            <w:pPr>
              <w:pStyle w:val="0"/>
              <w:jc w:val="center"/>
            </w:pPr>
            <w:r>
              <w:rPr>
                <w:sz w:val="20"/>
              </w:rPr>
              <w:t xml:space="preserve">N п/п</w:t>
            </w:r>
          </w:p>
        </w:tc>
        <w:tc>
          <w:tcPr>
            <w:tcW w:w="1417" w:type="dxa"/>
          </w:tcPr>
          <w:p>
            <w:pPr>
              <w:pStyle w:val="0"/>
              <w:jc w:val="center"/>
            </w:pPr>
            <w:r>
              <w:rPr>
                <w:sz w:val="20"/>
              </w:rPr>
              <w:t xml:space="preserve">Адрес объекта</w:t>
            </w:r>
          </w:p>
        </w:tc>
        <w:tc>
          <w:tcPr>
            <w:tcW w:w="2041" w:type="dxa"/>
          </w:tcPr>
          <w:p>
            <w:pPr>
              <w:pStyle w:val="0"/>
              <w:jc w:val="center"/>
            </w:pPr>
            <w:r>
              <w:rPr>
                <w:sz w:val="20"/>
              </w:rPr>
              <w:t xml:space="preserve">Сумма финансовых средств муниципального образования, руб.</w:t>
            </w:r>
          </w:p>
        </w:tc>
        <w:tc>
          <w:tcPr>
            <w:tcW w:w="1550" w:type="dxa"/>
          </w:tcPr>
          <w:p>
            <w:pPr>
              <w:pStyle w:val="0"/>
              <w:jc w:val="center"/>
            </w:pPr>
            <w:r>
              <w:rPr>
                <w:sz w:val="20"/>
              </w:rPr>
              <w:t xml:space="preserve">Уровень софинансирования,</w:t>
            </w:r>
          </w:p>
          <w:p>
            <w:pPr>
              <w:pStyle w:val="0"/>
              <w:jc w:val="center"/>
            </w:pPr>
            <w:r>
              <w:rPr>
                <w:sz w:val="20"/>
              </w:rPr>
              <w:t xml:space="preserve">в %</w:t>
            </w:r>
          </w:p>
        </w:tc>
        <w:tc>
          <w:tcPr>
            <w:tcW w:w="1928" w:type="dxa"/>
          </w:tcPr>
          <w:p>
            <w:pPr>
              <w:pStyle w:val="0"/>
              <w:jc w:val="center"/>
            </w:pPr>
            <w:r>
              <w:rPr>
                <w:sz w:val="20"/>
              </w:rPr>
              <w:t xml:space="preserve">Необходимая сумма субсидии из областного бюджета, руб.</w:t>
            </w:r>
          </w:p>
        </w:tc>
        <w:tc>
          <w:tcPr>
            <w:tcW w:w="1405" w:type="dxa"/>
          </w:tcPr>
          <w:p>
            <w:pPr>
              <w:pStyle w:val="0"/>
              <w:jc w:val="center"/>
            </w:pPr>
            <w:r>
              <w:rPr>
                <w:sz w:val="20"/>
              </w:rPr>
              <w:t xml:space="preserve">Уровень софинансирования,</w:t>
            </w:r>
          </w:p>
          <w:p>
            <w:pPr>
              <w:pStyle w:val="0"/>
              <w:jc w:val="center"/>
            </w:pPr>
            <w:r>
              <w:rPr>
                <w:sz w:val="20"/>
              </w:rPr>
              <w:t xml:space="preserve">в %</w:t>
            </w:r>
          </w:p>
        </w:tc>
      </w:tr>
      <w:tr>
        <w:tc>
          <w:tcPr>
            <w:tcW w:w="687"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1550" w:type="dxa"/>
          </w:tcPr>
          <w:p>
            <w:pPr>
              <w:pStyle w:val="0"/>
            </w:pPr>
            <w:r>
              <w:rPr>
                <w:sz w:val="20"/>
              </w:rPr>
            </w:r>
          </w:p>
        </w:tc>
        <w:tc>
          <w:tcPr>
            <w:tcW w:w="1928" w:type="dxa"/>
          </w:tcPr>
          <w:p>
            <w:pPr>
              <w:pStyle w:val="0"/>
            </w:pPr>
            <w:r>
              <w:rPr>
                <w:sz w:val="20"/>
              </w:rPr>
            </w:r>
          </w:p>
        </w:tc>
        <w:tc>
          <w:tcPr>
            <w:tcW w:w="1405"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_________________________________________  __________  ____________________</w:t>
      </w:r>
    </w:p>
    <w:p>
      <w:pPr>
        <w:pStyle w:val="1"/>
        <w:jc w:val="both"/>
      </w:pPr>
      <w:r>
        <w:rPr>
          <w:sz w:val="20"/>
        </w:rPr>
        <w:t xml:space="preserve">(наименование муниципального образования)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Руководитель финансового органа ____________  _____________________________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t xml:space="preserve">М.П. "__" 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w:t>
      </w:r>
    </w:p>
    <w:p>
      <w:pPr>
        <w:pStyle w:val="1"/>
        <w:jc w:val="both"/>
      </w:pPr>
      <w:r>
        <w:rPr>
          <w:sz w:val="20"/>
        </w:rPr>
        <w:t xml:space="preserve">"__" ____________ 20__ г.</w:t>
      </w:r>
    </w:p>
    <w:p>
      <w:pPr>
        <w:pStyle w:val="0"/>
        <w:jc w:val="both"/>
      </w:pPr>
      <w:r>
        <w:rPr>
          <w:sz w:val="20"/>
        </w:rPr>
      </w:r>
    </w:p>
    <w:bookmarkStart w:id="9349" w:name="P9349"/>
    <w:bookmarkEnd w:id="9349"/>
    <w:p>
      <w:pPr>
        <w:pStyle w:val="2"/>
        <w:outlineLvl w:val="1"/>
        <w:jc w:val="center"/>
      </w:pPr>
      <w:r>
        <w:rPr>
          <w:sz w:val="20"/>
        </w:rPr>
        <w:t xml:space="preserve">Раздел XIX.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ОСНАЩЕНИЕ МУНИЦИПАЛЬНЫХ ТЕАТРОВ, НАХОДЯЩИХСЯ</w:t>
      </w:r>
    </w:p>
    <w:p>
      <w:pPr>
        <w:pStyle w:val="2"/>
        <w:jc w:val="center"/>
      </w:pPr>
      <w:r>
        <w:rPr>
          <w:sz w:val="20"/>
        </w:rPr>
        <w:t xml:space="preserve">В ГОРОДАХ С ЧИСЛЕННОСТЬЮ НАСЕЛЕНИЯ БОЛЕЕ 300 ТЫС. ЧЕЛОВЕК</w:t>
      </w:r>
    </w:p>
    <w:p>
      <w:pPr>
        <w:pStyle w:val="0"/>
        <w:jc w:val="both"/>
      </w:pPr>
      <w:r>
        <w:rPr>
          <w:sz w:val="20"/>
        </w:rPr>
      </w:r>
    </w:p>
    <w:bookmarkStart w:id="9354" w:name="P9354"/>
    <w:bookmarkEnd w:id="9354"/>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93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далее - субсидии).">
        <w:r>
          <w:rPr>
            <w:sz w:val="20"/>
            <w:color w:val="0000ff"/>
          </w:rPr>
          <w:t xml:space="preserve">пункте 1</w:t>
        </w:r>
      </w:hyperlink>
      <w:r>
        <w:rPr>
          <w:sz w:val="20"/>
        </w:rPr>
        <w:t xml:space="preserve"> настоящего Порядка.</w:t>
      </w:r>
    </w:p>
    <w:bookmarkStart w:id="9356" w:name="P9356"/>
    <w:bookmarkEnd w:id="9356"/>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9357" w:name="P9357"/>
    <w:bookmarkEnd w:id="9357"/>
    <w:p>
      <w:pPr>
        <w:pStyle w:val="0"/>
        <w:spacing w:before="200" w:line-rule="auto"/>
        <w:ind w:firstLine="540"/>
        <w:jc w:val="both"/>
      </w:pPr>
      <w:r>
        <w:rPr>
          <w:sz w:val="20"/>
        </w:rPr>
        <w:t xml:space="preserve">1) наличие утвержденной муниципальной программы, содержащей мероприятия, направленные на оснащение муниципальных театров, находящихся в городах с численностью населения более 300 тыс. человек;</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предусматривающей мероприятия по оснащению муниципальных театров, находящихся в городах с численностью населения более 300 тыс. человек, в объеме, необходимом для их исполнения, включая размер планируемой к предоставлению из областного бюджета субсидии;</w:t>
      </w:r>
    </w:p>
    <w:bookmarkStart w:id="9359" w:name="P9359"/>
    <w:bookmarkEnd w:id="9359"/>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Российской Федерации (далее - соглашение).</w:t>
      </w:r>
    </w:p>
    <w:bookmarkStart w:id="9360" w:name="P9360"/>
    <w:bookmarkEnd w:id="9360"/>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заявки муниципального образования о предоставлении субсидии, подписанной главой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количество новых постановок за предыдущий год не менее 3.</w:t>
      </w:r>
    </w:p>
    <w:bookmarkStart w:id="9364" w:name="P9364"/>
    <w:bookmarkEnd w:id="9364"/>
    <w:p>
      <w:pPr>
        <w:pStyle w:val="0"/>
        <w:spacing w:before="200" w:line-rule="auto"/>
        <w:ind w:firstLine="540"/>
        <w:jc w:val="both"/>
      </w:pPr>
      <w:r>
        <w:rPr>
          <w:sz w:val="20"/>
        </w:rPr>
        <w:t xml:space="preserve">5. Для получения субсидии на цели, предусмотренные </w:t>
      </w:r>
      <w:hyperlink w:history="0" w:anchor="P93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9359" w:tooltip="3)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Российской Федерации (далее - соглашение).">
        <w:r>
          <w:rPr>
            <w:sz w:val="20"/>
            <w:color w:val="0000ff"/>
          </w:rPr>
          <w:t xml:space="preserve">подпунктом 3 пункта 3</w:t>
        </w:r>
      </w:hyperlink>
      <w:r>
        <w:rPr>
          <w:sz w:val="20"/>
        </w:rPr>
        <w:t xml:space="preserve"> настоящего Порядка (далее - претенденты), в срок с 1 сентября до 30 сентября включительно представляют главному распорядителю </w:t>
      </w:r>
      <w:hyperlink w:history="0" w:anchor="P9455"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оснащению муниципальных театров, находящихся в городах с численностью населения более 300 тыс. человек.</w:t>
      </w:r>
    </w:p>
    <w:bookmarkStart w:id="9365" w:name="P9365"/>
    <w:bookmarkEnd w:id="9365"/>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9366" w:name="P9366"/>
    <w:bookmarkEnd w:id="9366"/>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9367" w:name="P9367"/>
    <w:bookmarkEnd w:id="9367"/>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 рабочего дня со дня, следующего за днем окончания срока приема заявок, рассматривает документы, указанные в </w:t>
      </w:r>
      <w:hyperlink w:history="0" w:anchor="P93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оснащению муниципальных театров, находя...">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9360"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3 рабочих дней со дня, следующего за днем окончания срока приема заявок:</w:t>
      </w:r>
    </w:p>
    <w:bookmarkStart w:id="9369" w:name="P9369"/>
    <w:bookmarkEnd w:id="9369"/>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3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оснащению муниципальных театров, наход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Oi - суммарный объем средств, необходимый муниципальным образованиям области, прошедшим отбор на предоставление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9369"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9357" w:tooltip="1) наличие утвержденной муниципальной программы, содержащей мероприятия, направленные на оснащение муниципальных театров, находящихся в городах с численностью населения более 300 тыс. человек;">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3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9394" w:name="P9394"/>
    <w:bookmarkEnd w:id="9394"/>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оснащенных муниципальных театров, находящихся в городах с численностью населения более 300 тыс. человек.</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47"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48"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49"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5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151"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152"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w:t>
      </w:r>
      <w:hyperlink w:history="0" r:id="rId15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54"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9365"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вторым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9366"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55"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93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оснащению муниципальных театров, наход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9367" w:tooltip="6. Должностное лицо, уполномоченное главным распорядителем (далее - уполномоченное лицо), в течение 1 рабочего дня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3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оснащению муниципальных театров, наход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9369"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9369"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56"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3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9394"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93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снащение муниципальных театров, находящихся в городах с численностью населения более 300 тыс. человек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93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оснащению муниципальных театров, наход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9356"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w:t>
      </w:r>
    </w:p>
    <w:p>
      <w:pPr>
        <w:pStyle w:val="0"/>
        <w:jc w:val="right"/>
      </w:pPr>
      <w:r>
        <w:rPr>
          <w:sz w:val="20"/>
        </w:rPr>
        <w:t xml:space="preserve">на реализацию муниципальных</w:t>
      </w:r>
    </w:p>
    <w:p>
      <w:pPr>
        <w:pStyle w:val="0"/>
        <w:jc w:val="right"/>
      </w:pPr>
      <w:r>
        <w:rPr>
          <w:sz w:val="20"/>
        </w:rPr>
        <w:t xml:space="preserve">программ, направленных</w:t>
      </w:r>
    </w:p>
    <w:p>
      <w:pPr>
        <w:pStyle w:val="0"/>
        <w:jc w:val="right"/>
      </w:pPr>
      <w:r>
        <w:rPr>
          <w:sz w:val="20"/>
        </w:rPr>
        <w:t xml:space="preserve">на оснащение муниципальных</w:t>
      </w:r>
    </w:p>
    <w:p>
      <w:pPr>
        <w:pStyle w:val="0"/>
        <w:jc w:val="right"/>
      </w:pPr>
      <w:r>
        <w:rPr>
          <w:sz w:val="20"/>
        </w:rPr>
        <w:t xml:space="preserve">театров, находящихся в городах</w:t>
      </w:r>
    </w:p>
    <w:p>
      <w:pPr>
        <w:pStyle w:val="0"/>
        <w:jc w:val="right"/>
      </w:pPr>
      <w:r>
        <w:rPr>
          <w:sz w:val="20"/>
        </w:rPr>
        <w:t xml:space="preserve">с численностью населения</w:t>
      </w:r>
    </w:p>
    <w:p>
      <w:pPr>
        <w:pStyle w:val="0"/>
        <w:jc w:val="right"/>
      </w:pPr>
      <w:r>
        <w:rPr>
          <w:sz w:val="20"/>
        </w:rPr>
        <w:t xml:space="preserve">более 300 тыс. человек</w:t>
      </w:r>
    </w:p>
    <w:p>
      <w:pPr>
        <w:pStyle w:val="0"/>
        <w:jc w:val="both"/>
      </w:pPr>
      <w:r>
        <w:rPr>
          <w:sz w:val="20"/>
        </w:rPr>
      </w:r>
    </w:p>
    <w:p>
      <w:pPr>
        <w:pStyle w:val="1"/>
        <w:jc w:val="both"/>
      </w:pPr>
      <w:r>
        <w:rPr>
          <w:sz w:val="20"/>
        </w:rPr>
        <w:t xml:space="preserve">                                             Начальнику управления культуры</w:t>
      </w:r>
    </w:p>
    <w:p>
      <w:pPr>
        <w:pStyle w:val="1"/>
        <w:jc w:val="both"/>
      </w:pPr>
      <w:r>
        <w:rPr>
          <w:sz w:val="20"/>
        </w:rPr>
        <w:t xml:space="preserve">                                               и искусства Липецкой области</w:t>
      </w:r>
    </w:p>
    <w:p>
      <w:pPr>
        <w:pStyle w:val="1"/>
        <w:jc w:val="both"/>
      </w:pPr>
      <w:r>
        <w:rPr>
          <w:sz w:val="20"/>
        </w:rPr>
      </w:r>
    </w:p>
    <w:bookmarkStart w:id="9455" w:name="P9455"/>
    <w:bookmarkEnd w:id="9455"/>
    <w:p>
      <w:pPr>
        <w:pStyle w:val="1"/>
        <w:jc w:val="both"/>
      </w:pPr>
      <w:r>
        <w:rPr>
          <w:sz w:val="20"/>
        </w:rPr>
        <w:t xml:space="preserve">                            Заявка на 20__ год</w:t>
      </w:r>
    </w:p>
    <w:p>
      <w:pPr>
        <w:pStyle w:val="1"/>
        <w:jc w:val="both"/>
      </w:pPr>
      <w:r>
        <w:rPr>
          <w:sz w:val="20"/>
        </w:rPr>
        <w:t xml:space="preserve">      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    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оснащение</w:t>
      </w:r>
    </w:p>
    <w:p>
      <w:pPr>
        <w:pStyle w:val="1"/>
        <w:jc w:val="both"/>
      </w:pPr>
      <w:r>
        <w:rPr>
          <w:sz w:val="20"/>
        </w:rPr>
        <w:t xml:space="preserve">муниципальных театров, находящихся в городах с численностью населения более</w:t>
      </w:r>
    </w:p>
    <w:p>
      <w:pPr>
        <w:pStyle w:val="1"/>
        <w:jc w:val="both"/>
      </w:pPr>
      <w:r>
        <w:rPr>
          <w:sz w:val="20"/>
        </w:rPr>
        <w:t xml:space="preserve">300 тыс. человек, и выделить субсидию в размере ___________ рублей.</w:t>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________________________________</w:t>
      </w:r>
    </w:p>
    <w:p>
      <w:pPr>
        <w:pStyle w:val="1"/>
        <w:jc w:val="both"/>
      </w:pPr>
      <w:r>
        <w:rPr>
          <w:sz w:val="20"/>
        </w:rPr>
        <w:t xml:space="preserve">КПП ________________________________</w:t>
      </w:r>
    </w:p>
    <w:p>
      <w:pPr>
        <w:pStyle w:val="1"/>
        <w:jc w:val="both"/>
      </w:pPr>
      <w:hyperlink w:history="0" r:id="rId15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______________________________</w:t>
      </w:r>
    </w:p>
    <w:p>
      <w:pPr>
        <w:pStyle w:val="1"/>
        <w:jc w:val="both"/>
      </w:pPr>
      <w:r>
        <w:rPr>
          <w:sz w:val="20"/>
        </w:rPr>
        <w:t xml:space="preserve">Полное наименование ________________</w:t>
      </w:r>
    </w:p>
    <w:p>
      <w:pPr>
        <w:pStyle w:val="1"/>
        <w:jc w:val="both"/>
      </w:pPr>
      <w:r>
        <w:rPr>
          <w:sz w:val="20"/>
        </w:rPr>
        <w:t xml:space="preserve">Расчетный счет _____________________</w:t>
      </w:r>
    </w:p>
    <w:p>
      <w:pPr>
        <w:pStyle w:val="1"/>
        <w:jc w:val="both"/>
      </w:pPr>
      <w:r>
        <w:rPr>
          <w:sz w:val="20"/>
        </w:rPr>
        <w:t xml:space="preserve">Наименование банка _________________</w:t>
      </w:r>
    </w:p>
    <w:p>
      <w:pPr>
        <w:pStyle w:val="1"/>
        <w:jc w:val="both"/>
      </w:pPr>
      <w:r>
        <w:rPr>
          <w:sz w:val="20"/>
        </w:rPr>
        <w:t xml:space="preserve">Корреспондирующий счет _____________</w:t>
      </w:r>
    </w:p>
    <w:p>
      <w:pPr>
        <w:pStyle w:val="1"/>
        <w:jc w:val="both"/>
      </w:pPr>
      <w:r>
        <w:rPr>
          <w:sz w:val="20"/>
        </w:rPr>
        <w:t xml:space="preserve">БИК ________________________________</w:t>
      </w:r>
    </w:p>
    <w:p>
      <w:pPr>
        <w:pStyle w:val="1"/>
        <w:jc w:val="both"/>
      </w:pPr>
      <w:r>
        <w:rPr>
          <w:sz w:val="20"/>
        </w:rPr>
        <w:t xml:space="preserve">КБК ________________________________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1486"/>
        <w:gridCol w:w="2211"/>
        <w:gridCol w:w="1486"/>
        <w:gridCol w:w="1757"/>
        <w:gridCol w:w="1508"/>
      </w:tblGrid>
      <w:tr>
        <w:tc>
          <w:tcPr>
            <w:tcW w:w="619" w:type="dxa"/>
          </w:tcPr>
          <w:p>
            <w:pPr>
              <w:pStyle w:val="0"/>
              <w:jc w:val="center"/>
            </w:pPr>
            <w:r>
              <w:rPr>
                <w:sz w:val="20"/>
              </w:rPr>
              <w:t xml:space="preserve">N п/п</w:t>
            </w:r>
          </w:p>
        </w:tc>
        <w:tc>
          <w:tcPr>
            <w:tcW w:w="1486" w:type="dxa"/>
          </w:tcPr>
          <w:p>
            <w:pPr>
              <w:pStyle w:val="0"/>
              <w:jc w:val="center"/>
            </w:pPr>
            <w:r>
              <w:rPr>
                <w:sz w:val="20"/>
              </w:rPr>
              <w:t xml:space="preserve">Адрес объекта</w:t>
            </w:r>
          </w:p>
        </w:tc>
        <w:tc>
          <w:tcPr>
            <w:tcW w:w="2211" w:type="dxa"/>
          </w:tcPr>
          <w:p>
            <w:pPr>
              <w:pStyle w:val="0"/>
              <w:jc w:val="center"/>
            </w:pPr>
            <w:r>
              <w:rPr>
                <w:sz w:val="20"/>
              </w:rPr>
              <w:t xml:space="preserve">Сумма финансовых средств муниципального образования, руб.</w:t>
            </w:r>
          </w:p>
        </w:tc>
        <w:tc>
          <w:tcPr>
            <w:tcW w:w="1486" w:type="dxa"/>
          </w:tcPr>
          <w:p>
            <w:pPr>
              <w:pStyle w:val="0"/>
              <w:jc w:val="center"/>
            </w:pPr>
            <w:r>
              <w:rPr>
                <w:sz w:val="20"/>
              </w:rPr>
              <w:t xml:space="preserve">Уровень софинансирования,</w:t>
            </w:r>
          </w:p>
          <w:p>
            <w:pPr>
              <w:pStyle w:val="0"/>
              <w:jc w:val="center"/>
            </w:pPr>
            <w:r>
              <w:rPr>
                <w:sz w:val="20"/>
              </w:rPr>
              <w:t xml:space="preserve">в %</w:t>
            </w:r>
          </w:p>
        </w:tc>
        <w:tc>
          <w:tcPr>
            <w:tcW w:w="1757" w:type="dxa"/>
          </w:tcPr>
          <w:p>
            <w:pPr>
              <w:pStyle w:val="0"/>
              <w:jc w:val="center"/>
            </w:pPr>
            <w:r>
              <w:rPr>
                <w:sz w:val="20"/>
              </w:rPr>
              <w:t xml:space="preserve">Необходимая сумма субсидии из областного бюджета, руб.</w:t>
            </w:r>
          </w:p>
        </w:tc>
        <w:tc>
          <w:tcPr>
            <w:tcW w:w="1508" w:type="dxa"/>
          </w:tcPr>
          <w:p>
            <w:pPr>
              <w:pStyle w:val="0"/>
              <w:jc w:val="center"/>
            </w:pPr>
            <w:r>
              <w:rPr>
                <w:sz w:val="20"/>
              </w:rPr>
              <w:t xml:space="preserve">Уровень софинансирования,</w:t>
            </w:r>
          </w:p>
          <w:p>
            <w:pPr>
              <w:pStyle w:val="0"/>
              <w:jc w:val="center"/>
            </w:pPr>
            <w:r>
              <w:rPr>
                <w:sz w:val="20"/>
              </w:rPr>
              <w:t xml:space="preserve">в %</w:t>
            </w:r>
          </w:p>
        </w:tc>
      </w:tr>
      <w:tr>
        <w:tc>
          <w:tcPr>
            <w:tcW w:w="619" w:type="dxa"/>
          </w:tcPr>
          <w:p>
            <w:pPr>
              <w:pStyle w:val="0"/>
            </w:pPr>
            <w:r>
              <w:rPr>
                <w:sz w:val="20"/>
              </w:rPr>
            </w:r>
          </w:p>
        </w:tc>
        <w:tc>
          <w:tcPr>
            <w:tcW w:w="1486" w:type="dxa"/>
          </w:tcPr>
          <w:p>
            <w:pPr>
              <w:pStyle w:val="0"/>
            </w:pPr>
            <w:r>
              <w:rPr>
                <w:sz w:val="20"/>
              </w:rPr>
            </w:r>
          </w:p>
        </w:tc>
        <w:tc>
          <w:tcPr>
            <w:tcW w:w="2211" w:type="dxa"/>
          </w:tcPr>
          <w:p>
            <w:pPr>
              <w:pStyle w:val="0"/>
            </w:pPr>
            <w:r>
              <w:rPr>
                <w:sz w:val="20"/>
              </w:rPr>
            </w:r>
          </w:p>
        </w:tc>
        <w:tc>
          <w:tcPr>
            <w:tcW w:w="1486" w:type="dxa"/>
          </w:tcPr>
          <w:p>
            <w:pPr>
              <w:pStyle w:val="0"/>
            </w:pPr>
            <w:r>
              <w:rPr>
                <w:sz w:val="20"/>
              </w:rPr>
            </w:r>
          </w:p>
        </w:tc>
        <w:tc>
          <w:tcPr>
            <w:tcW w:w="1757" w:type="dxa"/>
          </w:tcPr>
          <w:p>
            <w:pPr>
              <w:pStyle w:val="0"/>
            </w:pPr>
            <w:r>
              <w:rPr>
                <w:sz w:val="20"/>
              </w:rPr>
            </w:r>
          </w:p>
        </w:tc>
        <w:tc>
          <w:tcPr>
            <w:tcW w:w="1508"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  ____________________________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 "__" 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w:t>
      </w:r>
    </w:p>
    <w:p>
      <w:pPr>
        <w:pStyle w:val="1"/>
        <w:jc w:val="both"/>
      </w:pPr>
      <w:r>
        <w:rPr>
          <w:sz w:val="20"/>
        </w:rPr>
        <w:t xml:space="preserve">"__" ____________ 20__ г.</w:t>
      </w:r>
    </w:p>
    <w:p>
      <w:pPr>
        <w:pStyle w:val="0"/>
        <w:jc w:val="both"/>
      </w:pPr>
      <w:r>
        <w:rPr>
          <w:sz w:val="20"/>
        </w:rPr>
      </w:r>
    </w:p>
    <w:p>
      <w:pPr>
        <w:pStyle w:val="2"/>
        <w:outlineLvl w:val="1"/>
        <w:jc w:val="center"/>
      </w:pPr>
      <w:r>
        <w:rPr>
          <w:sz w:val="20"/>
        </w:rPr>
        <w:t xml:space="preserve">Раздел XX. ПЕРЕЧЕНЬ ОБЪЕКТОВ КАПИТАЛЬНОГО СТРОИТЕЛЬСТВА</w:t>
      </w:r>
    </w:p>
    <w:p>
      <w:pPr>
        <w:pStyle w:val="2"/>
        <w:jc w:val="center"/>
      </w:pPr>
      <w:r>
        <w:rPr>
          <w:sz w:val="20"/>
        </w:rPr>
        <w:t xml:space="preserve">(УКРУПНЕННЫХ ИНВЕСТИЦИОННЫХ ПРОЕКТОВ)</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2098"/>
        <w:gridCol w:w="1984"/>
        <w:gridCol w:w="1701"/>
        <w:gridCol w:w="1814"/>
        <w:gridCol w:w="794"/>
        <w:gridCol w:w="794"/>
      </w:tblGrid>
      <w:tr>
        <w:tc>
          <w:tcPr>
            <w:tcW w:w="518"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структурного элемента государственной программы</w:t>
            </w:r>
          </w:p>
        </w:tc>
        <w:tc>
          <w:tcPr>
            <w:tcW w:w="1984" w:type="dxa"/>
            <w:vMerge w:val="restart"/>
          </w:tcPr>
          <w:p>
            <w:pPr>
              <w:pStyle w:val="0"/>
              <w:jc w:val="center"/>
            </w:pPr>
            <w:r>
              <w:rPr>
                <w:sz w:val="20"/>
              </w:rPr>
              <w:t xml:space="preserve">Наименование мероприятия (результата), объекта культуры</w:t>
            </w:r>
          </w:p>
        </w:tc>
        <w:tc>
          <w:tcPr>
            <w:tcW w:w="1701" w:type="dxa"/>
            <w:vMerge w:val="restart"/>
          </w:tcPr>
          <w:p>
            <w:pPr>
              <w:pStyle w:val="0"/>
              <w:jc w:val="center"/>
            </w:pPr>
            <w:r>
              <w:rPr>
                <w:sz w:val="20"/>
              </w:rPr>
              <w:t xml:space="preserve">Источники ресурсного обеспечения</w:t>
            </w:r>
          </w:p>
        </w:tc>
        <w:tc>
          <w:tcPr>
            <w:gridSpan w:val="3"/>
            <w:tcW w:w="3402" w:type="dxa"/>
          </w:tcPr>
          <w:p>
            <w:pPr>
              <w:pStyle w:val="0"/>
              <w:jc w:val="center"/>
            </w:pPr>
            <w:r>
              <w:rPr>
                <w:sz w:val="20"/>
              </w:rPr>
              <w:t xml:space="preserve">Расходы (руб.)</w:t>
            </w:r>
          </w:p>
        </w:tc>
      </w:tr>
      <w:tr>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794" w:type="dxa"/>
          </w:tcPr>
          <w:p>
            <w:pPr>
              <w:pStyle w:val="0"/>
              <w:jc w:val="center"/>
            </w:pPr>
            <w:r>
              <w:rPr>
                <w:sz w:val="20"/>
              </w:rPr>
              <w:t xml:space="preserve">2026 год</w:t>
            </w:r>
          </w:p>
        </w:tc>
      </w:tr>
      <w:tr>
        <w:tc>
          <w:tcPr>
            <w:tcW w:w="518" w:type="dxa"/>
            <w:vMerge w:val="restart"/>
          </w:tcPr>
          <w:p>
            <w:pPr>
              <w:pStyle w:val="0"/>
              <w:jc w:val="center"/>
            </w:pPr>
            <w:r>
              <w:rPr>
                <w:sz w:val="20"/>
              </w:rPr>
              <w:t xml:space="preserve">1</w:t>
            </w:r>
          </w:p>
        </w:tc>
        <w:tc>
          <w:tcPr>
            <w:tcW w:w="2098" w:type="dxa"/>
            <w:vMerge w:val="restart"/>
          </w:tcPr>
          <w:p>
            <w:pPr>
              <w:pStyle w:val="0"/>
            </w:pPr>
            <w:r>
              <w:rPr>
                <w:sz w:val="20"/>
              </w:rPr>
              <w:t xml:space="preserve">Региональный проект</w:t>
            </w:r>
          </w:p>
          <w:p>
            <w:pPr>
              <w:pStyle w:val="0"/>
            </w:pPr>
            <w:r>
              <w:rPr>
                <w:sz w:val="20"/>
              </w:rPr>
              <w:t xml:space="preserve">"Обеспечение качественно нового уровня развития инфраструктуры культуры ("Культурная среда")"</w:t>
            </w:r>
          </w:p>
        </w:tc>
        <w:tc>
          <w:tcPr>
            <w:tcW w:w="1984" w:type="dxa"/>
            <w:vMerge w:val="restart"/>
          </w:tcPr>
          <w:p>
            <w:pPr>
              <w:pStyle w:val="0"/>
            </w:pPr>
            <w:r>
              <w:rPr>
                <w:sz w:val="20"/>
              </w:rPr>
              <w:t xml:space="preserve">Проведена реновация региональных и (или) муниципальных организаций отрасли культуры, направленная на улучшение качества культурной среды, ГДМ "Октябрь"</w:t>
            </w:r>
          </w:p>
        </w:tc>
        <w:tc>
          <w:tcPr>
            <w:tcW w:w="1701" w:type="dxa"/>
          </w:tcPr>
          <w:p>
            <w:pPr>
              <w:pStyle w:val="0"/>
            </w:pPr>
            <w:r>
              <w:rPr>
                <w:sz w:val="20"/>
              </w:rPr>
              <w:t xml:space="preserve">Всего</w:t>
            </w:r>
          </w:p>
        </w:tc>
        <w:tc>
          <w:tcPr>
            <w:tcW w:w="1814" w:type="dxa"/>
          </w:tcPr>
          <w:p>
            <w:pPr>
              <w:pStyle w:val="0"/>
              <w:jc w:val="center"/>
            </w:pPr>
            <w:r>
              <w:rPr>
                <w:sz w:val="20"/>
              </w:rPr>
              <w:t xml:space="preserve">405 306 250,32</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1701" w:type="dxa"/>
          </w:tcPr>
          <w:p>
            <w:pPr>
              <w:pStyle w:val="0"/>
            </w:pPr>
            <w:r>
              <w:rPr>
                <w:sz w:val="20"/>
              </w:rPr>
              <w:t xml:space="preserve">федеральный бюджет</w:t>
            </w:r>
          </w:p>
        </w:tc>
        <w:tc>
          <w:tcPr>
            <w:tcW w:w="1814" w:type="dxa"/>
          </w:tcPr>
          <w:p>
            <w:pPr>
              <w:pStyle w:val="0"/>
              <w:jc w:val="center"/>
            </w:pPr>
            <w:r>
              <w:rPr>
                <w:sz w:val="20"/>
              </w:rPr>
              <w:t xml:space="preserve">367 040 000,00</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1701" w:type="dxa"/>
          </w:tcPr>
          <w:p>
            <w:pPr>
              <w:pStyle w:val="0"/>
            </w:pPr>
            <w:r>
              <w:rPr>
                <w:sz w:val="20"/>
              </w:rPr>
              <w:t xml:space="preserve">областной бюджет</w:t>
            </w:r>
          </w:p>
        </w:tc>
        <w:tc>
          <w:tcPr>
            <w:tcW w:w="1814" w:type="dxa"/>
          </w:tcPr>
          <w:p>
            <w:pPr>
              <w:pStyle w:val="0"/>
              <w:jc w:val="center"/>
            </w:pPr>
            <w:r>
              <w:rPr>
                <w:sz w:val="20"/>
              </w:rPr>
              <w:t xml:space="preserve">38 266 250,32</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tcW w:w="1701" w:type="dxa"/>
          </w:tcPr>
          <w:p>
            <w:pPr>
              <w:pStyle w:val="0"/>
            </w:pPr>
            <w:r>
              <w:rPr>
                <w:sz w:val="20"/>
              </w:rPr>
              <w:t xml:space="preserve">местные бюджеты</w:t>
            </w:r>
          </w:p>
        </w:tc>
        <w:tc>
          <w:tcPr>
            <w:tcW w:w="1814" w:type="dxa"/>
          </w:tcPr>
          <w:p>
            <w:pPr>
              <w:pStyle w:val="0"/>
            </w:pPr>
            <w:r>
              <w:rPr>
                <w:sz w:val="20"/>
              </w:rPr>
            </w:r>
          </w:p>
        </w:tc>
        <w:tc>
          <w:tcPr>
            <w:tcW w:w="794" w:type="dxa"/>
          </w:tcPr>
          <w:p>
            <w:pPr>
              <w:pStyle w:val="0"/>
            </w:pPr>
            <w:r>
              <w:rPr>
                <w:sz w:val="20"/>
              </w:rPr>
            </w:r>
          </w:p>
        </w:tc>
        <w:tc>
          <w:tcPr>
            <w:tcW w:w="794" w:type="dxa"/>
          </w:tcPr>
          <w:p>
            <w:pPr>
              <w:pStyle w:val="0"/>
            </w:pPr>
            <w:r>
              <w:rPr>
                <w:sz w:val="20"/>
              </w:rPr>
            </w:r>
          </w:p>
        </w:tc>
      </w:tr>
    </w:tbl>
    <w:p>
      <w:pPr>
        <w:pStyle w:val="0"/>
        <w:jc w:val="both"/>
      </w:pPr>
      <w:r>
        <w:rPr>
          <w:sz w:val="20"/>
        </w:rPr>
      </w:r>
    </w:p>
    <w:p>
      <w:pPr>
        <w:pStyle w:val="2"/>
        <w:outlineLvl w:val="1"/>
        <w:jc w:val="center"/>
      </w:pPr>
      <w:r>
        <w:rPr>
          <w:sz w:val="20"/>
        </w:rPr>
        <w:t xml:space="preserve">Раздел XXI. ПОРЯДОК ПРЕДОСТАВЛЕНИЯ И РАСПРЕДЕЛЕНИЯ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НАПРАВЛЕННЫХ НА СОЗДАНИЕ МОДЕЛЬНЫХ МУНИЦИПАЛЬНЫХ БИБЛИОТЕК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8"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постановлением</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554" w:name="P9554"/>
    <w:bookmarkEnd w:id="9554"/>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модельных муниципальных библиотек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95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модельных муниципальных библиотек (далее - субсидии).">
        <w:r>
          <w:rPr>
            <w:sz w:val="20"/>
            <w:color w:val="0000ff"/>
          </w:rPr>
          <w:t xml:space="preserve">пункте 1</w:t>
        </w:r>
      </w:hyperlink>
      <w:r>
        <w:rPr>
          <w:sz w:val="20"/>
        </w:rPr>
        <w:t xml:space="preserve"> настоящего Порядка.</w:t>
      </w:r>
    </w:p>
    <w:bookmarkStart w:id="9556" w:name="P9556"/>
    <w:bookmarkEnd w:id="9556"/>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9557" w:name="P9557"/>
    <w:bookmarkEnd w:id="9557"/>
    <w:p>
      <w:pPr>
        <w:pStyle w:val="0"/>
        <w:spacing w:before="200" w:line-rule="auto"/>
        <w:ind w:firstLine="540"/>
        <w:jc w:val="both"/>
      </w:pPr>
      <w:r>
        <w:rPr>
          <w:sz w:val="20"/>
        </w:rPr>
        <w:t xml:space="preserve">1) наличие утвержденной муниципальной программы, содержащей мероприятия, направленные на создание модельных муниципальных библиотек;</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предусматривающей мероприятия по созданию модельных муниципальных библиотек, в объеме, необходимом для их исполнения, включая размер планируемой к предоставлению из областного бюджета субсидии;</w:t>
      </w:r>
    </w:p>
    <w:bookmarkStart w:id="9559" w:name="P9559"/>
    <w:bookmarkEnd w:id="9559"/>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bookmarkStart w:id="9560" w:name="P9560"/>
    <w:bookmarkEnd w:id="9560"/>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заявки муниципального образования о предоставлении субсидии, подписанной главой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наличие утвержденного Министерством культуры Российской Федерации решения об объявлении победителей отбора на создание модельных муниципальных библиотек.</w:t>
      </w:r>
    </w:p>
    <w:bookmarkStart w:id="9564" w:name="P9564"/>
    <w:bookmarkEnd w:id="9564"/>
    <w:p>
      <w:pPr>
        <w:pStyle w:val="0"/>
        <w:spacing w:before="200" w:line-rule="auto"/>
        <w:ind w:firstLine="540"/>
        <w:jc w:val="both"/>
      </w:pPr>
      <w:r>
        <w:rPr>
          <w:sz w:val="20"/>
        </w:rPr>
        <w:t xml:space="preserve">5. Для получения субсидии на цели, предусмотренные </w:t>
      </w:r>
      <w:hyperlink w:history="0" w:anchor="P95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модельных муниципальных библиотек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9559" w:tooltip="3)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иповой форм...">
        <w:r>
          <w:rPr>
            <w:sz w:val="20"/>
            <w:color w:val="0000ff"/>
          </w:rPr>
          <w:t xml:space="preserve">подпунктом 3 пункта 3</w:t>
        </w:r>
      </w:hyperlink>
      <w:r>
        <w:rPr>
          <w:sz w:val="20"/>
        </w:rPr>
        <w:t xml:space="preserve">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w:t>
      </w:r>
      <w:hyperlink w:history="0" w:anchor="P9650"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созданию модельных муниципальных библиотек.</w:t>
      </w:r>
    </w:p>
    <w:bookmarkStart w:id="9565" w:name="P9565"/>
    <w:bookmarkEnd w:id="9565"/>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9566" w:name="P9566"/>
    <w:bookmarkEnd w:id="9566"/>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9567" w:name="P9567"/>
    <w:bookmarkEnd w:id="9567"/>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 рабочего дня со дня, следующего за днем окончания срока приема заявок, рассматривает документы, указанные в </w:t>
      </w:r>
      <w:hyperlink w:history="0" w:anchor="P95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9560"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2 рабочих дней со дня, следующего за днем окончания срока приема заявок:</w:t>
      </w:r>
    </w:p>
    <w:bookmarkStart w:id="9569" w:name="P9569"/>
    <w:bookmarkEnd w:id="9569"/>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5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Oi - суммарный объем средств, необходимый муниципальным образованиям области, прошедшим отбор на предоставление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9569"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9557" w:tooltip="1) наличие утвержденной муниципальной программы, содержащей мероприятия, направленные на создание модельных муниципальных библиотек;">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5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модельных муниципальных библиотек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9594" w:name="P9594"/>
    <w:bookmarkEnd w:id="9594"/>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переоснащенных муниципальных библиотек по модельному стандарту.</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6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61"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62"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63"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9565"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вторым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9566"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64"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95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9567" w:tooltip="6. Должностное лицо, уполномоченное главным распорядителем (далее - уполномоченное лицо), в течение 1 рабочего дня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5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9569"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9569"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65"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5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модельных муниципальных библиотек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9594"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9554"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модельных муниципальных библиотек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956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9556"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 местным</w:t>
      </w:r>
    </w:p>
    <w:p>
      <w:pPr>
        <w:pStyle w:val="0"/>
        <w:jc w:val="right"/>
      </w:pPr>
      <w:r>
        <w:rPr>
          <w:sz w:val="20"/>
        </w:rPr>
        <w:t xml:space="preserve">бюджетам на реализацию муниципальных</w:t>
      </w:r>
    </w:p>
    <w:p>
      <w:pPr>
        <w:pStyle w:val="0"/>
        <w:jc w:val="right"/>
      </w:pPr>
      <w:r>
        <w:rPr>
          <w:sz w:val="20"/>
        </w:rPr>
        <w:t xml:space="preserve">программ, направленных на создание</w:t>
      </w:r>
    </w:p>
    <w:p>
      <w:pPr>
        <w:pStyle w:val="0"/>
        <w:jc w:val="right"/>
      </w:pPr>
      <w:r>
        <w:rPr>
          <w:sz w:val="20"/>
        </w:rPr>
        <w:t xml:space="preserve">модельных муниципальных библиотек</w:t>
      </w:r>
    </w:p>
    <w:p>
      <w:pPr>
        <w:pStyle w:val="0"/>
        <w:jc w:val="both"/>
      </w:pPr>
      <w:r>
        <w:rPr>
          <w:sz w:val="20"/>
        </w:rPr>
      </w:r>
    </w:p>
    <w:p>
      <w:pPr>
        <w:pStyle w:val="1"/>
        <w:jc w:val="both"/>
      </w:pPr>
      <w:r>
        <w:rPr>
          <w:sz w:val="20"/>
        </w:rPr>
        <w:t xml:space="preserve">                                             Начальнику управления культуры</w:t>
      </w:r>
    </w:p>
    <w:p>
      <w:pPr>
        <w:pStyle w:val="1"/>
        <w:jc w:val="both"/>
      </w:pPr>
      <w:r>
        <w:rPr>
          <w:sz w:val="20"/>
        </w:rPr>
        <w:t xml:space="preserve">                                               и искусства Липецкой области</w:t>
      </w:r>
    </w:p>
    <w:p>
      <w:pPr>
        <w:pStyle w:val="1"/>
        <w:jc w:val="both"/>
      </w:pPr>
      <w:r>
        <w:rPr>
          <w:sz w:val="20"/>
        </w:rPr>
      </w:r>
    </w:p>
    <w:bookmarkStart w:id="9650" w:name="P9650"/>
    <w:bookmarkEnd w:id="9650"/>
    <w:p>
      <w:pPr>
        <w:pStyle w:val="1"/>
        <w:jc w:val="both"/>
      </w:pPr>
      <w:r>
        <w:rPr>
          <w:sz w:val="20"/>
        </w:rPr>
        <w:t xml:space="preserve">                            Заявка на 20__ год</w:t>
      </w:r>
    </w:p>
    <w:p>
      <w:pPr>
        <w:pStyle w:val="1"/>
        <w:jc w:val="both"/>
      </w:pPr>
      <w:r>
        <w:rPr>
          <w:sz w:val="20"/>
        </w:rPr>
        <w:t xml:space="preserve">      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создание модельных</w:t>
      </w:r>
    </w:p>
    <w:p>
      <w:pPr>
        <w:pStyle w:val="1"/>
        <w:jc w:val="both"/>
      </w:pPr>
      <w:r>
        <w:rPr>
          <w:sz w:val="20"/>
        </w:rPr>
        <w:t xml:space="preserve">муниципальных библиотек, и выделить субсидию в размере ____________________</w:t>
      </w:r>
    </w:p>
    <w:p>
      <w:pPr>
        <w:pStyle w:val="1"/>
        <w:jc w:val="both"/>
      </w:pPr>
      <w:r>
        <w:rPr>
          <w:sz w:val="20"/>
        </w:rPr>
        <w:t xml:space="preserve">руб.</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________________________________</w:t>
      </w:r>
    </w:p>
    <w:p>
      <w:pPr>
        <w:pStyle w:val="1"/>
        <w:jc w:val="both"/>
      </w:pPr>
      <w:r>
        <w:rPr>
          <w:sz w:val="20"/>
        </w:rPr>
        <w:t xml:space="preserve">    КПП ________________________________</w:t>
      </w:r>
    </w:p>
    <w:p>
      <w:pPr>
        <w:pStyle w:val="1"/>
        <w:jc w:val="both"/>
      </w:pPr>
      <w:r>
        <w:rPr>
          <w:sz w:val="20"/>
        </w:rPr>
        <w:t xml:space="preserve">    </w:t>
      </w:r>
      <w:hyperlink w:history="0" r:id="rId16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______________________________</w:t>
      </w:r>
    </w:p>
    <w:p>
      <w:pPr>
        <w:pStyle w:val="1"/>
        <w:jc w:val="both"/>
      </w:pPr>
      <w:r>
        <w:rPr>
          <w:sz w:val="20"/>
        </w:rPr>
        <w:t xml:space="preserve">    Полное наименование ________________</w:t>
      </w:r>
    </w:p>
    <w:p>
      <w:pPr>
        <w:pStyle w:val="1"/>
        <w:jc w:val="both"/>
      </w:pPr>
      <w:r>
        <w:rPr>
          <w:sz w:val="20"/>
        </w:rPr>
        <w:t xml:space="preserve">    Расчетный счет _____________________</w:t>
      </w:r>
    </w:p>
    <w:p>
      <w:pPr>
        <w:pStyle w:val="1"/>
        <w:jc w:val="both"/>
      </w:pPr>
      <w:r>
        <w:rPr>
          <w:sz w:val="20"/>
        </w:rPr>
        <w:t xml:space="preserve">    Наименование банка _________________</w:t>
      </w:r>
    </w:p>
    <w:p>
      <w:pPr>
        <w:pStyle w:val="1"/>
        <w:jc w:val="both"/>
      </w:pPr>
      <w:r>
        <w:rPr>
          <w:sz w:val="20"/>
        </w:rPr>
        <w:t xml:space="preserve">    Корреспондирующий счет _____________</w:t>
      </w:r>
    </w:p>
    <w:p>
      <w:pPr>
        <w:pStyle w:val="1"/>
        <w:jc w:val="both"/>
      </w:pPr>
      <w:r>
        <w:rPr>
          <w:sz w:val="20"/>
        </w:rPr>
        <w:t xml:space="preserve">    БИК ________________________________</w:t>
      </w:r>
    </w:p>
    <w:p>
      <w:pPr>
        <w:pStyle w:val="1"/>
        <w:jc w:val="both"/>
      </w:pPr>
      <w:r>
        <w:rPr>
          <w:sz w:val="20"/>
        </w:rPr>
        <w:t xml:space="preserve">    КБК ________________________________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5669"/>
        <w:gridCol w:w="2779"/>
      </w:tblGrid>
      <w:tr>
        <w:tc>
          <w:tcPr>
            <w:tcW w:w="568" w:type="dxa"/>
          </w:tcPr>
          <w:p>
            <w:pPr>
              <w:pStyle w:val="0"/>
              <w:jc w:val="center"/>
            </w:pPr>
            <w:r>
              <w:rPr>
                <w:sz w:val="20"/>
              </w:rPr>
              <w:t xml:space="preserve">N п/п</w:t>
            </w:r>
          </w:p>
        </w:tc>
        <w:tc>
          <w:tcPr>
            <w:tcW w:w="5669" w:type="dxa"/>
          </w:tcPr>
          <w:p>
            <w:pPr>
              <w:pStyle w:val="0"/>
              <w:jc w:val="center"/>
            </w:pPr>
            <w:r>
              <w:rPr>
                <w:sz w:val="20"/>
              </w:rPr>
              <w:t xml:space="preserve">Наименование библиотеки</w:t>
            </w:r>
          </w:p>
        </w:tc>
        <w:tc>
          <w:tcPr>
            <w:tcW w:w="2779" w:type="dxa"/>
          </w:tcPr>
          <w:p>
            <w:pPr>
              <w:pStyle w:val="0"/>
              <w:jc w:val="center"/>
            </w:pPr>
            <w:r>
              <w:rPr>
                <w:sz w:val="20"/>
              </w:rPr>
              <w:t xml:space="preserve">Сумма необходимых средств, руб.</w:t>
            </w:r>
          </w:p>
        </w:tc>
      </w:tr>
      <w:tr>
        <w:tc>
          <w:tcPr>
            <w:tcW w:w="568" w:type="dxa"/>
          </w:tcPr>
          <w:p>
            <w:pPr>
              <w:pStyle w:val="0"/>
            </w:pPr>
            <w:r>
              <w:rPr>
                <w:sz w:val="20"/>
              </w:rPr>
            </w:r>
          </w:p>
        </w:tc>
        <w:tc>
          <w:tcPr>
            <w:tcW w:w="5669" w:type="dxa"/>
          </w:tcPr>
          <w:p>
            <w:pPr>
              <w:pStyle w:val="0"/>
            </w:pPr>
            <w:r>
              <w:rPr>
                <w:sz w:val="20"/>
              </w:rPr>
            </w:r>
          </w:p>
        </w:tc>
        <w:tc>
          <w:tcPr>
            <w:tcW w:w="2779"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  _____________  ____________________________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  муниципального образования    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 "__" 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w:t>
      </w:r>
    </w:p>
    <w:p>
      <w:pPr>
        <w:pStyle w:val="1"/>
        <w:jc w:val="both"/>
      </w:pPr>
      <w:r>
        <w:rPr>
          <w:sz w:val="20"/>
        </w:rPr>
        <w:t xml:space="preserve">"__" ____________ 20__ г.</w:t>
      </w:r>
    </w:p>
    <w:p>
      <w:pPr>
        <w:pStyle w:val="0"/>
        <w:jc w:val="both"/>
      </w:pPr>
      <w:r>
        <w:rPr>
          <w:sz w:val="20"/>
        </w:rPr>
      </w:r>
    </w:p>
    <w:p>
      <w:pPr>
        <w:pStyle w:val="2"/>
        <w:outlineLvl w:val="1"/>
        <w:jc w:val="center"/>
      </w:pPr>
      <w:r>
        <w:rPr>
          <w:sz w:val="20"/>
        </w:rPr>
        <w:t xml:space="preserve">Раздел XXII. ПОРЯДОК ПРЕДОСТАВЛЕНИЯ И РАСПРЕДЕЛЕНИЯ</w:t>
      </w:r>
    </w:p>
    <w:p>
      <w:pPr>
        <w:pStyle w:val="2"/>
        <w:jc w:val="center"/>
      </w:pPr>
      <w:r>
        <w:rPr>
          <w:sz w:val="20"/>
        </w:rPr>
        <w:t xml:space="preserve">СУБСИДИЙ МЕСТНЫМ БЮДЖЕТАМ НА РЕАЛИЗАЦИЮ МУНИЦИПАЛЬНЫХ</w:t>
      </w:r>
    </w:p>
    <w:p>
      <w:pPr>
        <w:pStyle w:val="2"/>
        <w:jc w:val="center"/>
      </w:pPr>
      <w:r>
        <w:rPr>
          <w:sz w:val="20"/>
        </w:rPr>
        <w:t xml:space="preserve">ПРОГРАММ, НАПРАВЛЕННЫХ НА СОЗДАНИЕ ВИРТУАЛЬНЫХ</w:t>
      </w:r>
    </w:p>
    <w:p>
      <w:pPr>
        <w:pStyle w:val="2"/>
        <w:jc w:val="center"/>
      </w:pPr>
      <w:r>
        <w:rPr>
          <w:sz w:val="20"/>
        </w:rPr>
        <w:t xml:space="preserve">КОНЦЕРТНЫХ ЗАЛОВ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7" w:tooltip="Постановление Правительства Липецкой обл. от 22.03.2024 N 202 &quot;О внесении изменений в постановление Правительства Липецкой области от 27 декабря 2023 года N 794 &quot;Об утверждении государственной программы Липецкой области &quot;Развитие культуры и туризма в Липецкой области&quot; {КонсультантПлюс}">
              <w:r>
                <w:rPr>
                  <w:sz w:val="20"/>
                  <w:color w:val="0000ff"/>
                </w:rPr>
                <w:t xml:space="preserve">постановлением</w:t>
              </w:r>
            </w:hyperlink>
            <w:r>
              <w:rPr>
                <w:sz w:val="20"/>
                <w:color w:val="392c69"/>
              </w:rPr>
              <w:t xml:space="preserve"> Правительства Липецкой обл. от 22.03.2024 N 202)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707" w:name="P9707"/>
    <w:bookmarkEnd w:id="9707"/>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виртуальных концертных залов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культуры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9707"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иртуальных концертных залов (далее - субсидии).">
        <w:r>
          <w:rPr>
            <w:sz w:val="20"/>
            <w:color w:val="0000ff"/>
          </w:rPr>
          <w:t xml:space="preserve">пункте 1</w:t>
        </w:r>
      </w:hyperlink>
      <w:r>
        <w:rPr>
          <w:sz w:val="20"/>
        </w:rPr>
        <w:t xml:space="preserve"> настоящего Порядка.</w:t>
      </w:r>
    </w:p>
    <w:bookmarkStart w:id="9709" w:name="P9709"/>
    <w:bookmarkEnd w:id="9709"/>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9710" w:name="P9710"/>
    <w:bookmarkEnd w:id="9710"/>
    <w:p>
      <w:pPr>
        <w:pStyle w:val="0"/>
        <w:spacing w:before="200" w:line-rule="auto"/>
        <w:ind w:firstLine="540"/>
        <w:jc w:val="both"/>
      </w:pPr>
      <w:r>
        <w:rPr>
          <w:sz w:val="20"/>
        </w:rPr>
        <w:t xml:space="preserve">1) наличие утвержденной муниципальной программы, содержащей мероприятия, направленные на создание виртуальных концертных залов;</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предусматривающей мероприятия по созданию виртуальных концертных залов, в объеме, необходимом для их исполнения, включая размер планируемой к предоставлению из областного бюджета субсидии;</w:t>
      </w:r>
    </w:p>
    <w:bookmarkStart w:id="9712" w:name="P9712"/>
    <w:bookmarkEnd w:id="9712"/>
    <w:p>
      <w:pPr>
        <w:pStyle w:val="0"/>
        <w:spacing w:before="200" w:line-rule="auto"/>
        <w:ind w:firstLine="540"/>
        <w:jc w:val="both"/>
      </w:pPr>
      <w:r>
        <w:rPr>
          <w:sz w:val="20"/>
        </w:rPr>
        <w:t xml:space="preserve">3)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bookmarkStart w:id="9713" w:name="P9713"/>
    <w:bookmarkEnd w:id="9713"/>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заявки муниципального образования о предоставлении субсидии, подписанной главой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наличие утвержденного Министерством культуры Российской Федерации решения об объявлении победителей отбора на создание виртуальных концертных залов.</w:t>
      </w:r>
    </w:p>
    <w:bookmarkStart w:id="9717" w:name="P9717"/>
    <w:bookmarkEnd w:id="9717"/>
    <w:p>
      <w:pPr>
        <w:pStyle w:val="0"/>
        <w:spacing w:before="200" w:line-rule="auto"/>
        <w:ind w:firstLine="540"/>
        <w:jc w:val="both"/>
      </w:pPr>
      <w:r>
        <w:rPr>
          <w:sz w:val="20"/>
        </w:rPr>
        <w:t xml:space="preserve">5. Для получения субсидии на цели, предусмотренные </w:t>
      </w:r>
      <w:hyperlink w:history="0" w:anchor="P9707"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иртуальных концертных залов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9712" w:tooltip="3)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иповой форм...">
        <w:r>
          <w:rPr>
            <w:sz w:val="20"/>
            <w:color w:val="0000ff"/>
          </w:rPr>
          <w:t xml:space="preserve">подпунктом 3 пункта 3</w:t>
        </w:r>
      </w:hyperlink>
      <w:r>
        <w:rPr>
          <w:sz w:val="20"/>
        </w:rPr>
        <w:t xml:space="preserve">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w:t>
      </w:r>
      <w:hyperlink w:history="0" w:anchor="P9803" w:tooltip="                            Заявка на 20__ год">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выписки из муниципальной программы, предусматривающей мероприятия по созданию виртуальных концертных залов.</w:t>
      </w:r>
    </w:p>
    <w:bookmarkStart w:id="9718" w:name="P9718"/>
    <w:bookmarkEnd w:id="9718"/>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9719" w:name="P9719"/>
    <w:bookmarkEnd w:id="9719"/>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9720" w:name="P9720"/>
    <w:bookmarkEnd w:id="9720"/>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1 рабочего дня со дня, следующего за днем окончания срока приема заявок, рассматривает документы, указанные в </w:t>
      </w:r>
      <w:hyperlink w:history="0" w:anchor="P9717"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9713"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3 рабочих дней со дня, следующего за днем окончания срока приема заявок:</w:t>
      </w:r>
    </w:p>
    <w:bookmarkStart w:id="9722" w:name="P9722"/>
    <w:bookmarkEnd w:id="9722"/>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717"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0"/>
        </w:rPr>
        <w:drawing>
          <wp:inline distT="0" distB="0" distL="0" distR="0">
            <wp:extent cx="132397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предоставление субсидий;</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Oi - суммарный объем средств, необходимый муниципальным образованиям области, прошедшим отбор на предоставление субсидии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9722"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8. Условия предоставления субсидии, установленные </w:t>
      </w:r>
      <w:hyperlink w:history="0" w:anchor="P9710" w:tooltip="1) наличие утвержденной муниципальной программы, содержащей мероприятия, направленные на создание виртуальных концертных залов;">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течение 30 рабочих дней со дня, следующего за днем получения уведомления:</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707"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иртуальных концертных зало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в установленный срок не перечисляется.</w:t>
      </w:r>
    </w:p>
    <w:bookmarkStart w:id="9747" w:name="P9747"/>
    <w:bookmarkEnd w:id="9747"/>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Результатом использования субсидий является: количество созданных виртуальных концертных залов.</w:t>
      </w:r>
    </w:p>
    <w:p>
      <w:pPr>
        <w:pStyle w:val="0"/>
        <w:spacing w:before="200" w:line-rule="auto"/>
        <w:ind w:firstLine="540"/>
        <w:jc w:val="both"/>
      </w:pPr>
      <w:r>
        <w:rPr>
          <w:sz w:val="20"/>
        </w:rPr>
        <w:t xml:space="preserve">Значения результата использования субсидий устанавливаются соглашением.</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68"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69"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70"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71" w:tooltip="Постановление Правительства Липецкой обл. от 13.07.2022 N 40 (ред. от 29.12.2023)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9718"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ем претендента, он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вторым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9719"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3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способом, указанным претендентом в дополнительной заявке, позволяющим достоверно установить факт и дату направления уведомления получателю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72"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9717"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9720" w:tooltip="6. Должностное лицо, уполномоченное главным распорядителем (далее - уполномоченное лицо), в течение 1 рабочего дня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717"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9722"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перечня муниципальных образований - получателей субсидий;</w:t>
      </w:r>
    </w:p>
    <w:p>
      <w:pPr>
        <w:pStyle w:val="0"/>
        <w:spacing w:before="200" w:line-rule="auto"/>
        <w:ind w:firstLine="540"/>
        <w:jc w:val="both"/>
      </w:pPr>
      <w:r>
        <w:rPr>
          <w:sz w:val="20"/>
        </w:rPr>
        <w:t xml:space="preserve">размера субсидии, определенного в отношении каждого получателя субсидии;</w:t>
      </w:r>
    </w:p>
    <w:p>
      <w:pPr>
        <w:pStyle w:val="0"/>
        <w:spacing w:before="200" w:line-rule="auto"/>
        <w:ind w:firstLine="540"/>
        <w:jc w:val="both"/>
      </w:pPr>
      <w:r>
        <w:rPr>
          <w:sz w:val="20"/>
        </w:rPr>
        <w:t xml:space="preserve">перечня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9722" w:tooltip="1) уполномоченное лицо:">
        <w:r>
          <w:rPr>
            <w:sz w:val="20"/>
            <w:color w:val="0000ff"/>
          </w:rPr>
          <w:t xml:space="preserve">подпункта 1 пункта 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73" w:tooltip="Закон Липецкой области от 27.12.2019 N 343-ОЗ (ред. от 19.07.2023)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 способом, указанным претендентом в дополнительной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707"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иртуальных концертных залов (далее - субсиди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достоверно установить факт и дату направления уведомления получателю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в установленный срок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9747"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Основаниями для отказа в предоставлении субсидий на цели, указанные в </w:t>
      </w:r>
      <w:hyperlink w:history="0" w:anchor="P9707"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оздание виртуальных концертных залов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9717"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24 году в срок с 1 апреля до 3 апреля 2024 года включительно, в последующие годы в срок с 1 сентября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выписки из муниципально...">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9709"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 местным</w:t>
      </w:r>
    </w:p>
    <w:p>
      <w:pPr>
        <w:pStyle w:val="0"/>
        <w:jc w:val="right"/>
      </w:pPr>
      <w:r>
        <w:rPr>
          <w:sz w:val="20"/>
        </w:rPr>
        <w:t xml:space="preserve">бюджетам на реализацию муниципальных</w:t>
      </w:r>
    </w:p>
    <w:p>
      <w:pPr>
        <w:pStyle w:val="0"/>
        <w:jc w:val="right"/>
      </w:pPr>
      <w:r>
        <w:rPr>
          <w:sz w:val="20"/>
        </w:rPr>
        <w:t xml:space="preserve">программ, направленных на создание</w:t>
      </w:r>
    </w:p>
    <w:p>
      <w:pPr>
        <w:pStyle w:val="0"/>
        <w:jc w:val="right"/>
      </w:pPr>
      <w:r>
        <w:rPr>
          <w:sz w:val="20"/>
        </w:rPr>
        <w:t xml:space="preserve">виртуальных концертных залов</w:t>
      </w:r>
    </w:p>
    <w:p>
      <w:pPr>
        <w:pStyle w:val="0"/>
        <w:jc w:val="both"/>
      </w:pPr>
      <w:r>
        <w:rPr>
          <w:sz w:val="20"/>
        </w:rPr>
      </w:r>
    </w:p>
    <w:p>
      <w:pPr>
        <w:pStyle w:val="1"/>
        <w:jc w:val="both"/>
      </w:pPr>
      <w:r>
        <w:rPr>
          <w:sz w:val="20"/>
        </w:rPr>
        <w:t xml:space="preserve">                                             Начальнику управления культуры</w:t>
      </w:r>
    </w:p>
    <w:p>
      <w:pPr>
        <w:pStyle w:val="1"/>
        <w:jc w:val="both"/>
      </w:pPr>
      <w:r>
        <w:rPr>
          <w:sz w:val="20"/>
        </w:rPr>
        <w:t xml:space="preserve">                                               и искусства Липецкой области</w:t>
      </w:r>
    </w:p>
    <w:p>
      <w:pPr>
        <w:pStyle w:val="1"/>
        <w:jc w:val="both"/>
      </w:pPr>
      <w:r>
        <w:rPr>
          <w:sz w:val="20"/>
        </w:rPr>
      </w:r>
    </w:p>
    <w:bookmarkStart w:id="9803" w:name="P9803"/>
    <w:bookmarkEnd w:id="9803"/>
    <w:p>
      <w:pPr>
        <w:pStyle w:val="1"/>
        <w:jc w:val="both"/>
      </w:pPr>
      <w:r>
        <w:rPr>
          <w:sz w:val="20"/>
        </w:rPr>
        <w:t xml:space="preserve">                            Заявка на 20__ год</w:t>
      </w:r>
    </w:p>
    <w:p>
      <w:pPr>
        <w:pStyle w:val="1"/>
        <w:jc w:val="both"/>
      </w:pPr>
      <w:r>
        <w:rPr>
          <w:sz w:val="20"/>
        </w:rPr>
        <w:t xml:space="preserve">      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создание виртуальных</w:t>
      </w:r>
    </w:p>
    <w:p>
      <w:pPr>
        <w:pStyle w:val="1"/>
        <w:jc w:val="both"/>
      </w:pPr>
      <w:r>
        <w:rPr>
          <w:sz w:val="20"/>
        </w:rPr>
        <w:t xml:space="preserve">концертных залов, и выделить субсидию в размере ___________ рублей.</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________________________________</w:t>
      </w:r>
    </w:p>
    <w:p>
      <w:pPr>
        <w:pStyle w:val="1"/>
        <w:jc w:val="both"/>
      </w:pPr>
      <w:r>
        <w:rPr>
          <w:sz w:val="20"/>
        </w:rPr>
        <w:t xml:space="preserve">    КПП ________________________________</w:t>
      </w:r>
    </w:p>
    <w:p>
      <w:pPr>
        <w:pStyle w:val="1"/>
        <w:jc w:val="both"/>
      </w:pPr>
      <w:r>
        <w:rPr>
          <w:sz w:val="20"/>
        </w:rPr>
        <w:t xml:space="preserve">    </w:t>
      </w:r>
      <w:hyperlink w:history="0" r:id="rId174"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1.2024) (коды 01 - 32 ОКАТО) {КонсультантПлюс}">
        <w:r>
          <w:rPr>
            <w:sz w:val="20"/>
            <w:color w:val="0000ff"/>
          </w:rPr>
          <w:t xml:space="preserve">ОКАТО</w:t>
        </w:r>
      </w:hyperlink>
      <w:r>
        <w:rPr>
          <w:sz w:val="20"/>
        </w:rPr>
        <w:t xml:space="preserve"> ______________________________</w:t>
      </w:r>
    </w:p>
    <w:p>
      <w:pPr>
        <w:pStyle w:val="1"/>
        <w:jc w:val="both"/>
      </w:pPr>
      <w:r>
        <w:rPr>
          <w:sz w:val="20"/>
        </w:rPr>
        <w:t xml:space="preserve">    Полное наименование ________________</w:t>
      </w:r>
    </w:p>
    <w:p>
      <w:pPr>
        <w:pStyle w:val="1"/>
        <w:jc w:val="both"/>
      </w:pPr>
      <w:r>
        <w:rPr>
          <w:sz w:val="20"/>
        </w:rPr>
        <w:t xml:space="preserve">    Расчетный счет _____________________</w:t>
      </w:r>
    </w:p>
    <w:p>
      <w:pPr>
        <w:pStyle w:val="1"/>
        <w:jc w:val="both"/>
      </w:pPr>
      <w:r>
        <w:rPr>
          <w:sz w:val="20"/>
        </w:rPr>
        <w:t xml:space="preserve">    Наименование банка _________________</w:t>
      </w:r>
    </w:p>
    <w:p>
      <w:pPr>
        <w:pStyle w:val="1"/>
        <w:jc w:val="both"/>
      </w:pPr>
      <w:r>
        <w:rPr>
          <w:sz w:val="20"/>
        </w:rPr>
        <w:t xml:space="preserve">    Корреспондирующий счет _____________</w:t>
      </w:r>
    </w:p>
    <w:p>
      <w:pPr>
        <w:pStyle w:val="1"/>
        <w:jc w:val="both"/>
      </w:pPr>
      <w:r>
        <w:rPr>
          <w:sz w:val="20"/>
        </w:rPr>
        <w:t xml:space="preserve">    БИК ________________________________</w:t>
      </w:r>
    </w:p>
    <w:p>
      <w:pPr>
        <w:pStyle w:val="1"/>
        <w:jc w:val="both"/>
      </w:pPr>
      <w:r>
        <w:rPr>
          <w:sz w:val="20"/>
        </w:rPr>
        <w:t xml:space="preserve">    КБК ________________________________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43"/>
        <w:gridCol w:w="3043"/>
      </w:tblGrid>
      <w:tr>
        <w:tc>
          <w:tcPr>
            <w:tcW w:w="567" w:type="dxa"/>
          </w:tcPr>
          <w:p>
            <w:pPr>
              <w:pStyle w:val="0"/>
              <w:jc w:val="center"/>
            </w:pPr>
            <w:r>
              <w:rPr>
                <w:sz w:val="20"/>
              </w:rPr>
              <w:t xml:space="preserve">N п/п</w:t>
            </w:r>
          </w:p>
        </w:tc>
        <w:tc>
          <w:tcPr>
            <w:tcW w:w="5443" w:type="dxa"/>
          </w:tcPr>
          <w:p>
            <w:pPr>
              <w:pStyle w:val="0"/>
              <w:jc w:val="center"/>
            </w:pPr>
            <w:r>
              <w:rPr>
                <w:sz w:val="20"/>
              </w:rPr>
              <w:t xml:space="preserve">Наименование учреждения</w:t>
            </w:r>
          </w:p>
        </w:tc>
        <w:tc>
          <w:tcPr>
            <w:tcW w:w="3043" w:type="dxa"/>
          </w:tcPr>
          <w:p>
            <w:pPr>
              <w:pStyle w:val="0"/>
              <w:jc w:val="center"/>
            </w:pPr>
            <w:r>
              <w:rPr>
                <w:sz w:val="20"/>
              </w:rPr>
              <w:t xml:space="preserve">Сумма необходимых средств, руб.</w:t>
            </w:r>
          </w:p>
        </w:tc>
      </w:tr>
      <w:tr>
        <w:tc>
          <w:tcPr>
            <w:tcW w:w="567" w:type="dxa"/>
          </w:tcPr>
          <w:p>
            <w:pPr>
              <w:pStyle w:val="0"/>
            </w:pPr>
            <w:r>
              <w:rPr>
                <w:sz w:val="20"/>
              </w:rPr>
            </w:r>
          </w:p>
        </w:tc>
        <w:tc>
          <w:tcPr>
            <w:tcW w:w="5443" w:type="dxa"/>
          </w:tcPr>
          <w:p>
            <w:pPr>
              <w:pStyle w:val="0"/>
            </w:pPr>
            <w:r>
              <w:rPr>
                <w:sz w:val="20"/>
              </w:rPr>
            </w:r>
          </w:p>
        </w:tc>
        <w:tc>
          <w:tcPr>
            <w:tcW w:w="3043"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w:t>
      </w:r>
    </w:p>
    <w:p>
      <w:pPr>
        <w:pStyle w:val="1"/>
        <w:jc w:val="both"/>
      </w:pPr>
      <w:r>
        <w:rPr>
          <w:sz w:val="20"/>
        </w:rPr>
        <w:t xml:space="preserve">    Глава администрации</w:t>
      </w:r>
    </w:p>
    <w:p>
      <w:pPr>
        <w:pStyle w:val="1"/>
        <w:jc w:val="both"/>
      </w:pPr>
      <w:r>
        <w:rPr>
          <w:sz w:val="20"/>
        </w:rPr>
        <w:t xml:space="preserve">______________________________  ____________  _____________________________</w:t>
      </w:r>
    </w:p>
    <w:p>
      <w:pPr>
        <w:pStyle w:val="1"/>
        <w:jc w:val="both"/>
      </w:pPr>
      <w:r>
        <w:rPr>
          <w:sz w:val="20"/>
        </w:rPr>
        <w:t xml:space="preserve"> (наименование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  муниципального образования    _____________   ___________________________</w:t>
      </w:r>
    </w:p>
    <w:p>
      <w:pPr>
        <w:pStyle w:val="1"/>
        <w:jc w:val="both"/>
      </w:pPr>
      <w:r>
        <w:rPr>
          <w:sz w:val="20"/>
        </w:rPr>
        <w:t xml:space="preserve">                                  (подпись)        (расшифровка подписи)</w:t>
      </w:r>
    </w:p>
    <w:p>
      <w:pPr>
        <w:pStyle w:val="1"/>
        <w:jc w:val="both"/>
      </w:pPr>
      <w:r>
        <w:rPr>
          <w:sz w:val="20"/>
        </w:rPr>
        <w:t xml:space="preserve">М.П. "__" ___________ 20__ г.</w:t>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w:t>
      </w:r>
    </w:p>
    <w:p>
      <w:pPr>
        <w:pStyle w:val="1"/>
        <w:jc w:val="both"/>
      </w:pPr>
      <w:r>
        <w:rPr>
          <w:sz w:val="20"/>
        </w:rPr>
        <w:t xml:space="preserve">"__" 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Липецкой обл. от 27.12.2023 N 794</w:t>
            <w:br/>
            <w:t>(ред. от 22.03.2024)</w:t>
            <w:br/>
            <w:t>"Об утверждении государственной прогр...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Липецкой обл. от 27.12.2023 N 794</w:t>
            <w:br/>
            <w:t>(ред. от 22.03.2024)</w:t>
            <w:br/>
            <w:t>"Об утверждении государственной прогр...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20&amp;n=135857&amp;dst=100005" TargetMode = "External"/>
	<Relationship Id="rId8" Type="http://schemas.openxmlformats.org/officeDocument/2006/relationships/hyperlink" Target="https://login.consultant.ru/link/?req=doc&amp;base=RLAW220&amp;n=124852" TargetMode = "External"/>
	<Relationship Id="rId9" Type="http://schemas.openxmlformats.org/officeDocument/2006/relationships/hyperlink" Target="https://login.consultant.ru/link/?req=doc&amp;base=RLAW220&amp;n=133678" TargetMode = "External"/>
	<Relationship Id="rId10" Type="http://schemas.openxmlformats.org/officeDocument/2006/relationships/hyperlink" Target="https://login.consultant.ru/link/?req=doc&amp;base=RLAW220&amp;n=135857&amp;dst=100006" TargetMode = "External"/>
	<Relationship Id="rId11" Type="http://schemas.openxmlformats.org/officeDocument/2006/relationships/hyperlink" Target="https://login.consultant.ru/link/?req=doc&amp;base=LAW&amp;n=472825" TargetMode = "External"/>
	<Relationship Id="rId12" Type="http://schemas.openxmlformats.org/officeDocument/2006/relationships/hyperlink" Target="https://login.consultant.ru/link/?req=doc&amp;base=LAW&amp;n=438279" TargetMode = "External"/>
	<Relationship Id="rId13" Type="http://schemas.openxmlformats.org/officeDocument/2006/relationships/hyperlink" Target="https://login.consultant.ru/link/?req=doc&amp;base=LAW&amp;n=357927" TargetMode = "External"/>
	<Relationship Id="rId14" Type="http://schemas.openxmlformats.org/officeDocument/2006/relationships/hyperlink" Target="https://login.consultant.ru/link/?req=doc&amp;base=LAW&amp;n=389271" TargetMode = "External"/>
	<Relationship Id="rId15" Type="http://schemas.openxmlformats.org/officeDocument/2006/relationships/hyperlink" Target="https://login.consultant.ru/link/?req=doc&amp;base=LAW&amp;n=294825&amp;dst=100009" TargetMode = "External"/>
	<Relationship Id="rId16" Type="http://schemas.openxmlformats.org/officeDocument/2006/relationships/hyperlink" Target="https://login.consultant.ru/link/?req=doc&amp;base=LAW&amp;n=129344" TargetMode = "External"/>
	<Relationship Id="rId17" Type="http://schemas.openxmlformats.org/officeDocument/2006/relationships/hyperlink" Target="https://login.consultant.ru/link/?req=doc&amp;base=LAW&amp;n=129346" TargetMode = "External"/>
	<Relationship Id="rId18" Type="http://schemas.openxmlformats.org/officeDocument/2006/relationships/hyperlink" Target="https://login.consultant.ru/link/?req=doc&amp;base=LAW&amp;n=409150&amp;dst=100012" TargetMode = "External"/>
	<Relationship Id="rId19" Type="http://schemas.openxmlformats.org/officeDocument/2006/relationships/hyperlink" Target="https://login.consultant.ru/link/?req=doc&amp;base=RLAW220&amp;n=124852&amp;dst=100012" TargetMode = "External"/>
	<Relationship Id="rId20" Type="http://schemas.openxmlformats.org/officeDocument/2006/relationships/hyperlink" Target="https://login.consultant.ru/link/?req=doc&amp;base=LAW&amp;n=472828" TargetMode = "External"/>
	<Relationship Id="rId21" Type="http://schemas.openxmlformats.org/officeDocument/2006/relationships/hyperlink" Target="https://login.consultant.ru/link/?req=doc&amp;base=LAW&amp;n=357927" TargetMode = "External"/>
	<Relationship Id="rId22" Type="http://schemas.openxmlformats.org/officeDocument/2006/relationships/hyperlink" Target="https://login.consultant.ru/link/?req=doc&amp;base=LAW&amp;n=389271" TargetMode = "External"/>
	<Relationship Id="rId23" Type="http://schemas.openxmlformats.org/officeDocument/2006/relationships/hyperlink" Target="https://login.consultant.ru/link/?req=doc&amp;base=LAW&amp;n=409150" TargetMode = "External"/>
	<Relationship Id="rId24" Type="http://schemas.openxmlformats.org/officeDocument/2006/relationships/hyperlink" Target="https://login.consultant.ru/link/?req=doc&amp;base=LAW&amp;n=460740&amp;dst=1038" TargetMode = "External"/>
	<Relationship Id="rId25" Type="http://schemas.openxmlformats.org/officeDocument/2006/relationships/hyperlink" Target="https://login.consultant.ru/link/?req=doc&amp;base=LAW&amp;n=477248&amp;dst=100010" TargetMode = "External"/>
	<Relationship Id="rId26" Type="http://schemas.openxmlformats.org/officeDocument/2006/relationships/hyperlink" Target="https://login.consultant.ru/link/?req=doc&amp;base=LAW&amp;n=477248&amp;dst=100010" TargetMode = "External"/>
	<Relationship Id="rId27" Type="http://schemas.openxmlformats.org/officeDocument/2006/relationships/hyperlink" Target="https://login.consultant.ru/link/?req=doc&amp;base=LAW&amp;n=389271&amp;dst=100013" TargetMode = "External"/>
	<Relationship Id="rId28" Type="http://schemas.openxmlformats.org/officeDocument/2006/relationships/hyperlink" Target="https://login.consultant.ru/link/?req=doc&amp;base=LAW&amp;n=294825&amp;dst=100009" TargetMode = "External"/>
	<Relationship Id="rId29" Type="http://schemas.openxmlformats.org/officeDocument/2006/relationships/hyperlink" Target="https://login.consultant.ru/link/?req=doc&amp;base=LAW&amp;n=409150&amp;dst=100012" TargetMode = "External"/>
	<Relationship Id="rId30" Type="http://schemas.openxmlformats.org/officeDocument/2006/relationships/hyperlink" Target="https://login.consultant.ru/link/?req=doc&amp;base=RLAW220&amp;n=124852&amp;dst=100012" TargetMode = "External"/>
	<Relationship Id="rId31" Type="http://schemas.openxmlformats.org/officeDocument/2006/relationships/hyperlink" Target="https://login.consultant.ru/link/?req=doc&amp;base=LAW&amp;n=460740&amp;dst=1038" TargetMode = "External"/>
	<Relationship Id="rId32" Type="http://schemas.openxmlformats.org/officeDocument/2006/relationships/hyperlink" Target="https://login.consultant.ru/link/?req=doc&amp;base=LAW&amp;n=477248&amp;dst=100010" TargetMode = "External"/>
	<Relationship Id="rId33" Type="http://schemas.openxmlformats.org/officeDocument/2006/relationships/hyperlink" Target="https://login.consultant.ru/link/?req=doc&amp;base=LAW&amp;n=357927" TargetMode = "External"/>
	<Relationship Id="rId34" Type="http://schemas.openxmlformats.org/officeDocument/2006/relationships/hyperlink" Target="https://login.consultant.ru/link/?req=doc&amp;base=RLAW220&amp;n=135857&amp;dst=100007" TargetMode = "External"/>
	<Relationship Id="rId35" Type="http://schemas.openxmlformats.org/officeDocument/2006/relationships/hyperlink" Target="https://login.consultant.ru/link/?req=doc&amp;base=RLAW220&amp;n=135857&amp;dst=100008"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60740" TargetMode = "External"/>
	<Relationship Id="rId40" Type="http://schemas.openxmlformats.org/officeDocument/2006/relationships/hyperlink" Target="https://login.consultant.ru/link/?req=doc&amp;base=LAW&amp;n=460740" TargetMode = "External"/>
	<Relationship Id="rId41" Type="http://schemas.openxmlformats.org/officeDocument/2006/relationships/hyperlink" Target="https://login.consultant.ru/link/?req=doc&amp;base=LAW&amp;n=460740" TargetMode = "External"/>
	<Relationship Id="rId42" Type="http://schemas.openxmlformats.org/officeDocument/2006/relationships/hyperlink" Target="https://login.consultant.ru/link/?req=doc&amp;base=LAW&amp;n=477248" TargetMode = "External"/>
	<Relationship Id="rId43" Type="http://schemas.openxmlformats.org/officeDocument/2006/relationships/hyperlink" Target="https://login.consultant.ru/link/?req=doc&amp;base=RLAW220&amp;n=135857&amp;dst=100013" TargetMode = "External"/>
	<Relationship Id="rId44" Type="http://schemas.openxmlformats.org/officeDocument/2006/relationships/hyperlink" Target="https://login.consultant.ru/link/?req=doc&amp;base=RLAW220&amp;n=135857&amp;dst=100717"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RLAW220&amp;n=135857&amp;dst=100235" TargetMode = "External"/>
	<Relationship Id="rId49" Type="http://schemas.openxmlformats.org/officeDocument/2006/relationships/hyperlink" Target="https://login.consultant.ru/link/?req=doc&amp;base=RLAW220&amp;n=135857&amp;dst=100625" TargetMode = "External"/>
	<Relationship Id="rId50" Type="http://schemas.openxmlformats.org/officeDocument/2006/relationships/hyperlink" Target="https://login.consultant.ru/link/?req=doc&amp;base=RLAW220&amp;n=135857&amp;dst=100717" TargetMode = "External"/>
	<Relationship Id="rId51" Type="http://schemas.openxmlformats.org/officeDocument/2006/relationships/hyperlink" Target="https://login.consultant.ru/link/?req=doc&amp;base=RLAW220&amp;n=135857&amp;dst=101488" TargetMode = "External"/>
	<Relationship Id="rId52" Type="http://schemas.openxmlformats.org/officeDocument/2006/relationships/hyperlink" Target="https://login.consultant.ru/link/?req=doc&amp;base=LAW&amp;n=441135" TargetMode = "External"/>
	<Relationship Id="rId53" Type="http://schemas.openxmlformats.org/officeDocument/2006/relationships/hyperlink" Target="https://login.consultant.ru/link/?req=doc&amp;base=LAW&amp;n=441135"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09736" TargetMode = "External"/>
	<Relationship Id="rId56" Type="http://schemas.openxmlformats.org/officeDocument/2006/relationships/hyperlink" Target="https://login.consultant.ru/link/?req=doc&amp;base=RLAW220&amp;n=135857&amp;dst=101347" TargetMode = "External"/>
	<Relationship Id="rId57" Type="http://schemas.openxmlformats.org/officeDocument/2006/relationships/hyperlink" Target="https://login.consultant.ru/link/?req=doc&amp;base=RLAW220&amp;n=135857&amp;dst=101488" TargetMode = "External"/>
	<Relationship Id="rId58" Type="http://schemas.openxmlformats.org/officeDocument/2006/relationships/hyperlink" Target="https://login.consultant.ru/link/?req=doc&amp;base=RLAW220&amp;n=135857&amp;dst=102106"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RLAW220&amp;n=135857&amp;dst=102054" TargetMode = "External"/>
	<Relationship Id="rId63" Type="http://schemas.openxmlformats.org/officeDocument/2006/relationships/hyperlink" Target="https://login.consultant.ru/link/?req=doc&amp;base=RLAW220&amp;n=135857&amp;dst=102106" TargetMode = "External"/>
	<Relationship Id="rId64" Type="http://schemas.openxmlformats.org/officeDocument/2006/relationships/hyperlink" Target="https://login.consultant.ru/link/?req=doc&amp;base=RLAW220&amp;n=135857&amp;dst=102326" TargetMode = "External"/>
	<Relationship Id="rId65" Type="http://schemas.openxmlformats.org/officeDocument/2006/relationships/hyperlink" Target="https://login.consultant.ru/link/?req=doc&amp;base=RLAW220&amp;n=135857&amp;dst=102327" TargetMode = "External"/>
	<Relationship Id="rId66" Type="http://schemas.openxmlformats.org/officeDocument/2006/relationships/hyperlink" Target="https://login.consultant.ru/link/?req=doc&amp;base=LAW&amp;n=441135"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RLAW220&amp;n=135857&amp;dst=102350" TargetMode = "Externa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RLAW220&amp;n=135857&amp;dst=102402" TargetMode = "External"/>
	<Relationship Id="rId71" Type="http://schemas.openxmlformats.org/officeDocument/2006/relationships/hyperlink" Target="https://login.consultant.ru/link/?req=doc&amp;base=RLAW220&amp;n=135857&amp;dst=102510" TargetMode = "External"/>
	<Relationship Id="rId72" Type="http://schemas.openxmlformats.org/officeDocument/2006/relationships/hyperlink" Target="https://login.consultant.ru/link/?req=doc&amp;base=RLAW220&amp;n=135857&amp;dst=102550"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RLAW220&amp;n=135857&amp;dst=102678" TargetMode = "External"/>
	<Relationship Id="rId76" Type="http://schemas.openxmlformats.org/officeDocument/2006/relationships/hyperlink" Target="https://login.consultant.ru/link/?req=doc&amp;base=LAW&amp;n=441135" TargetMode = "External"/>
	<Relationship Id="rId77" Type="http://schemas.openxmlformats.org/officeDocument/2006/relationships/hyperlink" Target="https://login.consultant.ru/link/?req=doc&amp;base=LAW&amp;n=441135" TargetMode = "External"/>
	<Relationship Id="rId78" Type="http://schemas.openxmlformats.org/officeDocument/2006/relationships/hyperlink" Target="https://login.consultant.ru/link/?req=doc&amp;base=RLAW220&amp;n=135857&amp;dst=102678" TargetMode = "External"/>
	<Relationship Id="rId79" Type="http://schemas.openxmlformats.org/officeDocument/2006/relationships/hyperlink" Target="https://login.consultant.ru/link/?req=doc&amp;base=RLAW220&amp;n=135857&amp;dst=102792" TargetMode = "External"/>
	<Relationship Id="rId80" Type="http://schemas.openxmlformats.org/officeDocument/2006/relationships/hyperlink" Target="https://login.consultant.ru/link/?req=doc&amp;base=LAW&amp;n=441135" TargetMode = "External"/>
	<Relationship Id="rId81" Type="http://schemas.openxmlformats.org/officeDocument/2006/relationships/hyperlink" Target="https://login.consultant.ru/link/?req=doc&amp;base=LAW&amp;n=441135" TargetMode = "External"/>
	<Relationship Id="rId82" Type="http://schemas.openxmlformats.org/officeDocument/2006/relationships/hyperlink" Target="https://login.consultant.ru/link/?req=doc&amp;base=RLAW220&amp;n=135857&amp;dst=102792" TargetMode = "External"/>
	<Relationship Id="rId83" Type="http://schemas.openxmlformats.org/officeDocument/2006/relationships/hyperlink" Target="https://login.consultant.ru/link/?req=doc&amp;base=RLAW220&amp;n=135857&amp;dst=102852" TargetMode = "External"/>
	<Relationship Id="rId84" Type="http://schemas.openxmlformats.org/officeDocument/2006/relationships/hyperlink" Target="https://login.consultant.ru/link/?req=doc&amp;base=LAW&amp;n=441135" TargetMode = "External"/>
	<Relationship Id="rId85" Type="http://schemas.openxmlformats.org/officeDocument/2006/relationships/hyperlink" Target="https://login.consultant.ru/link/?req=doc&amp;base=LAW&amp;n=441135" TargetMode = "External"/>
	<Relationship Id="rId86" Type="http://schemas.openxmlformats.org/officeDocument/2006/relationships/hyperlink" Target="https://login.consultant.ru/link/?req=doc&amp;base=RLAW220&amp;n=135857&amp;dst=102852" TargetMode = "External"/>
	<Relationship Id="rId87" Type="http://schemas.openxmlformats.org/officeDocument/2006/relationships/hyperlink" Target="https://login.consultant.ru/link/?req=doc&amp;base=RLAW220&amp;n=135857&amp;dst=102973" TargetMode = "External"/>
	<Relationship Id="rId88" Type="http://schemas.openxmlformats.org/officeDocument/2006/relationships/hyperlink" Target="https://login.consultant.ru/link/?req=doc&amp;base=LAW&amp;n=441135" TargetMode = "External"/>
	<Relationship Id="rId89" Type="http://schemas.openxmlformats.org/officeDocument/2006/relationships/hyperlink" Target="https://login.consultant.ru/link/?req=doc&amp;base=LAW&amp;n=441135" TargetMode = "External"/>
	<Relationship Id="rId90" Type="http://schemas.openxmlformats.org/officeDocument/2006/relationships/hyperlink" Target="https://login.consultant.ru/link/?req=doc&amp;base=RLAW220&amp;n=135857&amp;dst=102973" TargetMode = "External"/>
	<Relationship Id="rId91" Type="http://schemas.openxmlformats.org/officeDocument/2006/relationships/image" Target="media/image2.wmf"/>
	<Relationship Id="rId92" Type="http://schemas.openxmlformats.org/officeDocument/2006/relationships/hyperlink" Target="https://login.consultant.ru/link/?req=doc&amp;base=RLAW220&amp;n=134352&amp;dst=100038" TargetMode = "External"/>
	<Relationship Id="rId93" Type="http://schemas.openxmlformats.org/officeDocument/2006/relationships/hyperlink" Target="https://login.consultant.ru/link/?req=doc&amp;base=RLAW220&amp;n=134352&amp;dst=100067" TargetMode = "External"/>
	<Relationship Id="rId94" Type="http://schemas.openxmlformats.org/officeDocument/2006/relationships/hyperlink" Target="https://login.consultant.ru/link/?req=doc&amp;base=RLAW220&amp;n=134352&amp;dst=100081" TargetMode = "External"/>
	<Relationship Id="rId95" Type="http://schemas.openxmlformats.org/officeDocument/2006/relationships/hyperlink" Target="https://login.consultant.ru/link/?req=doc&amp;base=RLAW220&amp;n=134352&amp;dst=100037" TargetMode = "External"/>
	<Relationship Id="rId96" Type="http://schemas.openxmlformats.org/officeDocument/2006/relationships/hyperlink" Target="https://login.consultant.ru/link/?req=doc&amp;base=RLAW220&amp;n=130800&amp;dst=100212" TargetMode = "External"/>
	<Relationship Id="rId97" Type="http://schemas.openxmlformats.org/officeDocument/2006/relationships/hyperlink" Target="https://login.consultant.ru/link/?req=doc&amp;base=RLAW220&amp;n=130800&amp;dst=101388" TargetMode = "External"/>
	<Relationship Id="rId98" Type="http://schemas.openxmlformats.org/officeDocument/2006/relationships/hyperlink" Target="https://login.consultant.ru/link/?req=doc&amp;base=LAW&amp;n=468223" TargetMode = "External"/>
	<Relationship Id="rId99" Type="http://schemas.openxmlformats.org/officeDocument/2006/relationships/image" Target="media/image3.wmf"/>
	<Relationship Id="rId100" Type="http://schemas.openxmlformats.org/officeDocument/2006/relationships/hyperlink" Target="https://login.consultant.ru/link/?req=doc&amp;base=RLAW220&amp;n=134352&amp;dst=100038" TargetMode = "External"/>
	<Relationship Id="rId101" Type="http://schemas.openxmlformats.org/officeDocument/2006/relationships/hyperlink" Target="https://login.consultant.ru/link/?req=doc&amp;base=RLAW220&amp;n=134352&amp;dst=100067" TargetMode = "External"/>
	<Relationship Id="rId102" Type="http://schemas.openxmlformats.org/officeDocument/2006/relationships/hyperlink" Target="https://login.consultant.ru/link/?req=doc&amp;base=RLAW220&amp;n=134352&amp;dst=100081" TargetMode = "External"/>
	<Relationship Id="rId103" Type="http://schemas.openxmlformats.org/officeDocument/2006/relationships/hyperlink" Target="https://login.consultant.ru/link/?req=doc&amp;base=RLAW220&amp;n=134352&amp;dst=100037" TargetMode = "External"/>
	<Relationship Id="rId104" Type="http://schemas.openxmlformats.org/officeDocument/2006/relationships/hyperlink" Target="https://login.consultant.ru/link/?req=doc&amp;base=RLAW220&amp;n=130800&amp;dst=100212" TargetMode = "External"/>
	<Relationship Id="rId105" Type="http://schemas.openxmlformats.org/officeDocument/2006/relationships/hyperlink" Target="https://login.consultant.ru/link/?req=doc&amp;base=RLAW220&amp;n=130800&amp;dst=101388" TargetMode = "External"/>
	<Relationship Id="rId106" Type="http://schemas.openxmlformats.org/officeDocument/2006/relationships/hyperlink" Target="https://login.consultant.ru/link/?req=doc&amp;base=LAW&amp;n=468223" TargetMode = "External"/>
	<Relationship Id="rId107" Type="http://schemas.openxmlformats.org/officeDocument/2006/relationships/hyperlink" Target="https://login.consultant.ru/link/?req=doc&amp;base=RLAW220&amp;n=134352&amp;dst=100038" TargetMode = "External"/>
	<Relationship Id="rId108" Type="http://schemas.openxmlformats.org/officeDocument/2006/relationships/hyperlink" Target="https://login.consultant.ru/link/?req=doc&amp;base=RLAW220&amp;n=134352&amp;dst=100067" TargetMode = "External"/>
	<Relationship Id="rId109" Type="http://schemas.openxmlformats.org/officeDocument/2006/relationships/hyperlink" Target="https://login.consultant.ru/link/?req=doc&amp;base=RLAW220&amp;n=134352&amp;dst=100081" TargetMode = "External"/>
	<Relationship Id="rId110" Type="http://schemas.openxmlformats.org/officeDocument/2006/relationships/hyperlink" Target="https://login.consultant.ru/link/?req=doc&amp;base=RLAW220&amp;n=134352&amp;dst=100037" TargetMode = "External"/>
	<Relationship Id="rId111" Type="http://schemas.openxmlformats.org/officeDocument/2006/relationships/hyperlink" Target="https://login.consultant.ru/link/?req=doc&amp;base=RLAW220&amp;n=130800&amp;dst=100212" TargetMode = "External"/>
	<Relationship Id="rId112" Type="http://schemas.openxmlformats.org/officeDocument/2006/relationships/hyperlink" Target="https://login.consultant.ru/link/?req=doc&amp;base=RLAW220&amp;n=130800&amp;dst=101388" TargetMode = "External"/>
	<Relationship Id="rId113" Type="http://schemas.openxmlformats.org/officeDocument/2006/relationships/hyperlink" Target="https://login.consultant.ru/link/?req=doc&amp;base=LAW&amp;n=468223" TargetMode = "External"/>
	<Relationship Id="rId114" Type="http://schemas.openxmlformats.org/officeDocument/2006/relationships/image" Target="media/image4.wmf"/>
	<Relationship Id="rId115" Type="http://schemas.openxmlformats.org/officeDocument/2006/relationships/hyperlink" Target="https://login.consultant.ru/link/?req=doc&amp;base=RLAW220&amp;n=134352&amp;dst=100038" TargetMode = "External"/>
	<Relationship Id="rId116" Type="http://schemas.openxmlformats.org/officeDocument/2006/relationships/hyperlink" Target="https://login.consultant.ru/link/?req=doc&amp;base=RLAW220&amp;n=134352&amp;dst=100067" TargetMode = "External"/>
	<Relationship Id="rId117" Type="http://schemas.openxmlformats.org/officeDocument/2006/relationships/hyperlink" Target="https://login.consultant.ru/link/?req=doc&amp;base=RLAW220&amp;n=134352&amp;dst=100081" TargetMode = "External"/>
	<Relationship Id="rId118" Type="http://schemas.openxmlformats.org/officeDocument/2006/relationships/hyperlink" Target="https://login.consultant.ru/link/?req=doc&amp;base=RLAW220&amp;n=134352&amp;dst=100037" TargetMode = "External"/>
	<Relationship Id="rId119" Type="http://schemas.openxmlformats.org/officeDocument/2006/relationships/hyperlink" Target="https://login.consultant.ru/link/?req=doc&amp;base=RLAW220&amp;n=130800&amp;dst=100212" TargetMode = "External"/>
	<Relationship Id="rId120" Type="http://schemas.openxmlformats.org/officeDocument/2006/relationships/hyperlink" Target="https://login.consultant.ru/link/?req=doc&amp;base=RLAW220&amp;n=130800&amp;dst=101388" TargetMode = "External"/>
	<Relationship Id="rId121" Type="http://schemas.openxmlformats.org/officeDocument/2006/relationships/hyperlink" Target="https://login.consultant.ru/link/?req=doc&amp;base=LAW&amp;n=468223" TargetMode = "External"/>
	<Relationship Id="rId122" Type="http://schemas.openxmlformats.org/officeDocument/2006/relationships/image" Target="media/image5.wmf"/>
	<Relationship Id="rId123" Type="http://schemas.openxmlformats.org/officeDocument/2006/relationships/hyperlink" Target="https://login.consultant.ru/link/?req=doc&amp;base=RLAW220&amp;n=134352&amp;dst=100038" TargetMode = "External"/>
	<Relationship Id="rId124" Type="http://schemas.openxmlformats.org/officeDocument/2006/relationships/hyperlink" Target="https://login.consultant.ru/link/?req=doc&amp;base=RLAW220&amp;n=134352&amp;dst=100067" TargetMode = "External"/>
	<Relationship Id="rId125" Type="http://schemas.openxmlformats.org/officeDocument/2006/relationships/hyperlink" Target="https://login.consultant.ru/link/?req=doc&amp;base=RLAW220&amp;n=134352&amp;dst=100081" TargetMode = "External"/>
	<Relationship Id="rId126" Type="http://schemas.openxmlformats.org/officeDocument/2006/relationships/hyperlink" Target="https://login.consultant.ru/link/?req=doc&amp;base=RLAW220&amp;n=134352&amp;dst=100037" TargetMode = "External"/>
	<Relationship Id="rId127" Type="http://schemas.openxmlformats.org/officeDocument/2006/relationships/hyperlink" Target="https://login.consultant.ru/link/?req=doc&amp;base=RLAW220&amp;n=130800&amp;dst=100212" TargetMode = "External"/>
	<Relationship Id="rId128" Type="http://schemas.openxmlformats.org/officeDocument/2006/relationships/hyperlink" Target="https://login.consultant.ru/link/?req=doc&amp;base=RLAW220&amp;n=130800&amp;dst=101388" TargetMode = "External"/>
	<Relationship Id="rId129" Type="http://schemas.openxmlformats.org/officeDocument/2006/relationships/hyperlink" Target="https://login.consultant.ru/link/?req=doc&amp;base=LAW&amp;n=468223" TargetMode = "External"/>
	<Relationship Id="rId130" Type="http://schemas.openxmlformats.org/officeDocument/2006/relationships/hyperlink" Target="https://login.consultant.ru/link/?req=doc&amp;base=RLAW220&amp;n=134352&amp;dst=100038" TargetMode = "External"/>
	<Relationship Id="rId131" Type="http://schemas.openxmlformats.org/officeDocument/2006/relationships/hyperlink" Target="https://login.consultant.ru/link/?req=doc&amp;base=RLAW220&amp;n=134352&amp;dst=100067" TargetMode = "External"/>
	<Relationship Id="rId132" Type="http://schemas.openxmlformats.org/officeDocument/2006/relationships/hyperlink" Target="https://login.consultant.ru/link/?req=doc&amp;base=RLAW220&amp;n=134352&amp;dst=100081" TargetMode = "External"/>
	<Relationship Id="rId133" Type="http://schemas.openxmlformats.org/officeDocument/2006/relationships/hyperlink" Target="https://login.consultant.ru/link/?req=doc&amp;base=RLAW220&amp;n=134352&amp;dst=100039" TargetMode = "External"/>
	<Relationship Id="rId134" Type="http://schemas.openxmlformats.org/officeDocument/2006/relationships/hyperlink" Target="https://login.consultant.ru/link/?req=doc&amp;base=RLAW220&amp;n=134352&amp;dst=100038" TargetMode = "External"/>
	<Relationship Id="rId135" Type="http://schemas.openxmlformats.org/officeDocument/2006/relationships/hyperlink" Target="https://login.consultant.ru/link/?req=doc&amp;base=RLAW220&amp;n=134352&amp;dst=100039" TargetMode = "External"/>
	<Relationship Id="rId136" Type="http://schemas.openxmlformats.org/officeDocument/2006/relationships/hyperlink" Target="https://login.consultant.ru/link/?req=doc&amp;base=RLAW220&amp;n=134352&amp;dst=100037" TargetMode = "External"/>
	<Relationship Id="rId137" Type="http://schemas.openxmlformats.org/officeDocument/2006/relationships/hyperlink" Target="https://login.consultant.ru/link/?req=doc&amp;base=RLAW220&amp;n=130800&amp;dst=100212" TargetMode = "External"/>
	<Relationship Id="rId138" Type="http://schemas.openxmlformats.org/officeDocument/2006/relationships/hyperlink" Target="https://login.consultant.ru/link/?req=doc&amp;base=RLAW220&amp;n=130800&amp;dst=101388" TargetMode = "External"/>
	<Relationship Id="rId139" Type="http://schemas.openxmlformats.org/officeDocument/2006/relationships/hyperlink" Target="https://login.consultant.ru/link/?req=doc&amp;base=LAW&amp;n=468223" TargetMode = "External"/>
	<Relationship Id="rId140" Type="http://schemas.openxmlformats.org/officeDocument/2006/relationships/hyperlink" Target="https://login.consultant.ru/link/?req=doc&amp;base=RLAW220&amp;n=134352&amp;dst=100038" TargetMode = "External"/>
	<Relationship Id="rId141" Type="http://schemas.openxmlformats.org/officeDocument/2006/relationships/hyperlink" Target="https://login.consultant.ru/link/?req=doc&amp;base=RLAW220&amp;n=134352&amp;dst=100067" TargetMode = "External"/>
	<Relationship Id="rId142" Type="http://schemas.openxmlformats.org/officeDocument/2006/relationships/hyperlink" Target="https://login.consultant.ru/link/?req=doc&amp;base=RLAW220&amp;n=134352&amp;dst=100081" TargetMode = "External"/>
	<Relationship Id="rId143" Type="http://schemas.openxmlformats.org/officeDocument/2006/relationships/hyperlink" Target="https://login.consultant.ru/link/?req=doc&amp;base=RLAW220&amp;n=134352&amp;dst=100037" TargetMode = "External"/>
	<Relationship Id="rId144" Type="http://schemas.openxmlformats.org/officeDocument/2006/relationships/hyperlink" Target="https://login.consultant.ru/link/?req=doc&amp;base=RLAW220&amp;n=130800&amp;dst=100212" TargetMode = "External"/>
	<Relationship Id="rId145" Type="http://schemas.openxmlformats.org/officeDocument/2006/relationships/hyperlink" Target="https://login.consultant.ru/link/?req=doc&amp;base=RLAW220&amp;n=130800&amp;dst=101388" TargetMode = "External"/>
	<Relationship Id="rId146" Type="http://schemas.openxmlformats.org/officeDocument/2006/relationships/hyperlink" Target="https://login.consultant.ru/link/?req=doc&amp;base=LAW&amp;n=468223" TargetMode = "External"/>
	<Relationship Id="rId147" Type="http://schemas.openxmlformats.org/officeDocument/2006/relationships/hyperlink" Target="https://login.consultant.ru/link/?req=doc&amp;base=RLAW220&amp;n=134352&amp;dst=100038" TargetMode = "External"/>
	<Relationship Id="rId148" Type="http://schemas.openxmlformats.org/officeDocument/2006/relationships/hyperlink" Target="https://login.consultant.ru/link/?req=doc&amp;base=RLAW220&amp;n=134352&amp;dst=100067" TargetMode = "External"/>
	<Relationship Id="rId149" Type="http://schemas.openxmlformats.org/officeDocument/2006/relationships/hyperlink" Target="https://login.consultant.ru/link/?req=doc&amp;base=RLAW220&amp;n=134352&amp;dst=100081" TargetMode = "External"/>
	<Relationship Id="rId150" Type="http://schemas.openxmlformats.org/officeDocument/2006/relationships/hyperlink" Target="https://login.consultant.ru/link/?req=doc&amp;base=RLAW220&amp;n=134352&amp;dst=100039" TargetMode = "External"/>
	<Relationship Id="rId151" Type="http://schemas.openxmlformats.org/officeDocument/2006/relationships/hyperlink" Target="https://login.consultant.ru/link/?req=doc&amp;base=RLAW220&amp;n=134352&amp;dst=100038" TargetMode = "External"/>
	<Relationship Id="rId152" Type="http://schemas.openxmlformats.org/officeDocument/2006/relationships/hyperlink" Target="https://login.consultant.ru/link/?req=doc&amp;base=RLAW220&amp;n=134352&amp;dst=100039" TargetMode = "External"/>
	<Relationship Id="rId153" Type="http://schemas.openxmlformats.org/officeDocument/2006/relationships/hyperlink" Target="https://login.consultant.ru/link/?req=doc&amp;base=RLAW220&amp;n=134352&amp;dst=100092" TargetMode = "External"/>
	<Relationship Id="rId154" Type="http://schemas.openxmlformats.org/officeDocument/2006/relationships/hyperlink" Target="https://login.consultant.ru/link/?req=doc&amp;base=RLAW220&amp;n=134352&amp;dst=100037" TargetMode = "External"/>
	<Relationship Id="rId155" Type="http://schemas.openxmlformats.org/officeDocument/2006/relationships/hyperlink" Target="https://login.consultant.ru/link/?req=doc&amp;base=RLAW220&amp;n=130800&amp;dst=100212" TargetMode = "External"/>
	<Relationship Id="rId156" Type="http://schemas.openxmlformats.org/officeDocument/2006/relationships/hyperlink" Target="https://login.consultant.ru/link/?req=doc&amp;base=RLAW220&amp;n=130800&amp;dst=101388" TargetMode = "External"/>
	<Relationship Id="rId157" Type="http://schemas.openxmlformats.org/officeDocument/2006/relationships/hyperlink" Target="https://login.consultant.ru/link/?req=doc&amp;base=LAW&amp;n=468223" TargetMode = "External"/>
	<Relationship Id="rId158" Type="http://schemas.openxmlformats.org/officeDocument/2006/relationships/hyperlink" Target="https://login.consultant.ru/link/?req=doc&amp;base=RLAW220&amp;n=135857&amp;dst=103031" TargetMode = "External"/>
	<Relationship Id="rId159" Type="http://schemas.openxmlformats.org/officeDocument/2006/relationships/image" Target="media/image6.wmf"/>
	<Relationship Id="rId160" Type="http://schemas.openxmlformats.org/officeDocument/2006/relationships/hyperlink" Target="https://login.consultant.ru/link/?req=doc&amp;base=RLAW220&amp;n=134352&amp;dst=100038" TargetMode = "External"/>
	<Relationship Id="rId161" Type="http://schemas.openxmlformats.org/officeDocument/2006/relationships/hyperlink" Target="https://login.consultant.ru/link/?req=doc&amp;base=RLAW220&amp;n=134352&amp;dst=100067" TargetMode = "External"/>
	<Relationship Id="rId162" Type="http://schemas.openxmlformats.org/officeDocument/2006/relationships/hyperlink" Target="https://login.consultant.ru/link/?req=doc&amp;base=RLAW220&amp;n=134352&amp;dst=100081" TargetMode = "External"/>
	<Relationship Id="rId163" Type="http://schemas.openxmlformats.org/officeDocument/2006/relationships/hyperlink" Target="https://login.consultant.ru/link/?req=doc&amp;base=RLAW220&amp;n=134352&amp;dst=100037" TargetMode = "External"/>
	<Relationship Id="rId164" Type="http://schemas.openxmlformats.org/officeDocument/2006/relationships/hyperlink" Target="https://login.consultant.ru/link/?req=doc&amp;base=RLAW220&amp;n=130800&amp;dst=100212" TargetMode = "External"/>
	<Relationship Id="rId165" Type="http://schemas.openxmlformats.org/officeDocument/2006/relationships/hyperlink" Target="https://login.consultant.ru/link/?req=doc&amp;base=RLAW220&amp;n=130800&amp;dst=101388" TargetMode = "External"/>
	<Relationship Id="rId166" Type="http://schemas.openxmlformats.org/officeDocument/2006/relationships/hyperlink" Target="https://login.consultant.ru/link/?req=doc&amp;base=LAW&amp;n=468223" TargetMode = "External"/>
	<Relationship Id="rId167" Type="http://schemas.openxmlformats.org/officeDocument/2006/relationships/hyperlink" Target="https://login.consultant.ru/link/?req=doc&amp;base=RLAW220&amp;n=135857&amp;dst=103119" TargetMode = "External"/>
	<Relationship Id="rId168" Type="http://schemas.openxmlformats.org/officeDocument/2006/relationships/hyperlink" Target="https://login.consultant.ru/link/?req=doc&amp;base=RLAW220&amp;n=134352&amp;dst=100038" TargetMode = "External"/>
	<Relationship Id="rId169" Type="http://schemas.openxmlformats.org/officeDocument/2006/relationships/hyperlink" Target="https://login.consultant.ru/link/?req=doc&amp;base=RLAW220&amp;n=134352&amp;dst=100067" TargetMode = "External"/>
	<Relationship Id="rId170" Type="http://schemas.openxmlformats.org/officeDocument/2006/relationships/hyperlink" Target="https://login.consultant.ru/link/?req=doc&amp;base=RLAW220&amp;n=134352&amp;dst=100081" TargetMode = "External"/>
	<Relationship Id="rId171" Type="http://schemas.openxmlformats.org/officeDocument/2006/relationships/hyperlink" Target="https://login.consultant.ru/link/?req=doc&amp;base=RLAW220&amp;n=134352&amp;dst=100037" TargetMode = "External"/>
	<Relationship Id="rId172" Type="http://schemas.openxmlformats.org/officeDocument/2006/relationships/hyperlink" Target="https://login.consultant.ru/link/?req=doc&amp;base=RLAW220&amp;n=130800&amp;dst=100212" TargetMode = "External"/>
	<Relationship Id="rId173" Type="http://schemas.openxmlformats.org/officeDocument/2006/relationships/hyperlink" Target="https://login.consultant.ru/link/?req=doc&amp;base=RLAW220&amp;n=130800&amp;dst=101388" TargetMode = "External"/>
	<Relationship Id="rId174" Type="http://schemas.openxmlformats.org/officeDocument/2006/relationships/hyperlink" Target="https://login.consultant.ru/link/?req=doc&amp;base=LAW&amp;n=4682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Липецкой обл. от 27.12.2023 N 794
(ред. от 22.03.2024)
"Об утверждении государственной программы Липецкой области "Развитие культуры и туризма в Липецкой области"</dc:title>
  <dcterms:created xsi:type="dcterms:W3CDTF">2024-06-16T16:56:09Z</dcterms:created>
</cp:coreProperties>
</file>