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Республики Крым от 08.11.2023 N 206</w:t>
              <w:br/>
              <w:t xml:space="preserve">"Об организации проведения конкурсного отбора проектов инициативного бюджетирования на уровне Республики Крым"</w:t>
              <w:br/>
              <w:t xml:space="preserve">(вместе с "Перечнем документов для участия в конкурсном отборе проектов инициативного бюджетирования на уровне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ФИНАНСОВ РЕСПУБЛИКИ КРЫМ</w:t>
      </w:r>
    </w:p>
    <w:p>
      <w:pPr>
        <w:pStyle w:val="2"/>
      </w:pPr>
      <w:r>
        <w:rPr>
          <w:sz w:val="20"/>
        </w:rPr>
      </w:r>
    </w:p>
    <w:p>
      <w:pPr>
        <w:pStyle w:val="2"/>
        <w:jc w:val="center"/>
      </w:pPr>
      <w:r>
        <w:rPr>
          <w:sz w:val="20"/>
        </w:rPr>
        <w:t xml:space="preserve">ПРИКАЗ</w:t>
      </w:r>
    </w:p>
    <w:p>
      <w:pPr>
        <w:pStyle w:val="2"/>
        <w:jc w:val="center"/>
      </w:pPr>
      <w:r>
        <w:rPr>
          <w:sz w:val="20"/>
        </w:rPr>
        <w:t xml:space="preserve">от 8 ноября 2023 г. N 206</w:t>
      </w:r>
    </w:p>
    <w:p>
      <w:pPr>
        <w:pStyle w:val="2"/>
      </w:pPr>
      <w:r>
        <w:rPr>
          <w:sz w:val="20"/>
        </w:rPr>
      </w:r>
    </w:p>
    <w:p>
      <w:pPr>
        <w:pStyle w:val="2"/>
        <w:jc w:val="center"/>
      </w:pPr>
      <w:r>
        <w:rPr>
          <w:sz w:val="20"/>
        </w:rPr>
        <w:t xml:space="preserve">ОБ ОРГАНИЗАЦИИ ПРОВЕДЕНИЯ КОНКУРСНОГО ОТБОРА ПРОЕКТОВ</w:t>
      </w:r>
    </w:p>
    <w:p>
      <w:pPr>
        <w:pStyle w:val="2"/>
        <w:jc w:val="center"/>
      </w:pPr>
      <w:r>
        <w:rPr>
          <w:sz w:val="20"/>
        </w:rPr>
        <w:t xml:space="preserve">ИНИЦИАТИВНОГО БЮДЖЕТИРОВАНИЯ НА УРОВНЕ РЕСПУБЛИКИ КРЫМ</w:t>
      </w:r>
    </w:p>
    <w:p>
      <w:pPr>
        <w:pStyle w:val="0"/>
      </w:pPr>
      <w:r>
        <w:rPr>
          <w:sz w:val="20"/>
        </w:rPr>
      </w:r>
    </w:p>
    <w:p>
      <w:pPr>
        <w:pStyle w:val="0"/>
        <w:ind w:firstLine="540"/>
        <w:jc w:val="both"/>
      </w:pPr>
      <w:r>
        <w:rPr>
          <w:sz w:val="20"/>
        </w:rPr>
        <w:t xml:space="preserve">В соответствии с </w:t>
      </w:r>
      <w:hyperlink w:history="0" r:id="rId7" w:tooltip="Постановление Совета министров Республики Крым от 16.10.2020 N 658 (ред. от 11.09.2023) &quot;О некоторых вопросах реализации инициативного бюджетирования на территории Республики Крым&quot; (вместе с &quot;Положением о республиканской конкурсной комиссии инициативного бюджетирования&quot;, &quot;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quot;, &quot;Порядком рассм {КонсультантПлюс}">
        <w:r>
          <w:rPr>
            <w:sz w:val="20"/>
            <w:color w:val="0000ff"/>
          </w:rPr>
          <w:t xml:space="preserve">Порядком</w:t>
        </w:r>
      </w:hyperlink>
      <w:r>
        <w:rPr>
          <w:sz w:val="20"/>
        </w:rPr>
        <w:t xml:space="preserve">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утвержденным </w:t>
      </w:r>
      <w:hyperlink w:history="0" r:id="rId8" w:tooltip="Постановление Совета министров Республики Крым от 16.10.2020 N 658 (ред. от 11.09.2023) &quot;О некоторых вопросах реализации инициативного бюджетирования на территории Республики Крым&quot; (вместе с &quot;Положением о республиканской конкурсной комиссии инициативного бюджетирования&quot;, &quot;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quot;, &quot;Порядком рассм {КонсультантПлюс}">
        <w:r>
          <w:rPr>
            <w:sz w:val="20"/>
            <w:color w:val="0000ff"/>
          </w:rPr>
          <w:t xml:space="preserve">постановлением</w:t>
        </w:r>
      </w:hyperlink>
      <w:r>
        <w:rPr>
          <w:sz w:val="20"/>
        </w:rPr>
        <w:t xml:space="preserve"> Совета министров Республики Крым от 16 октября 2020 года N 658, и в целях организации и проведения конкурсного отбора проектов инициативного бюджетирования на уровне Республики Крым приказываю:</w:t>
      </w:r>
    </w:p>
    <w:p>
      <w:pPr>
        <w:pStyle w:val="0"/>
        <w:ind w:firstLine="540"/>
        <w:jc w:val="both"/>
      </w:pPr>
      <w:r>
        <w:rPr>
          <w:sz w:val="20"/>
        </w:rPr>
      </w:r>
    </w:p>
    <w:p>
      <w:pPr>
        <w:pStyle w:val="0"/>
        <w:ind w:firstLine="540"/>
        <w:jc w:val="both"/>
      </w:pPr>
      <w:r>
        <w:rPr>
          <w:sz w:val="20"/>
        </w:rPr>
        <w:t xml:space="preserve">1. Отделу проектного управления и инициативного бюджетирования (А. Кадкиной) организовать работу по проведению конкурсного отбора проектов инициативного бюджетирования на уровне Республики Крым.</w:t>
      </w:r>
    </w:p>
    <w:p>
      <w:pPr>
        <w:pStyle w:val="0"/>
        <w:ind w:firstLine="540"/>
        <w:jc w:val="both"/>
      </w:pPr>
      <w:r>
        <w:rPr>
          <w:sz w:val="20"/>
        </w:rPr>
      </w:r>
    </w:p>
    <w:p>
      <w:pPr>
        <w:pStyle w:val="0"/>
        <w:ind w:firstLine="540"/>
        <w:jc w:val="both"/>
      </w:pPr>
      <w:r>
        <w:rPr>
          <w:sz w:val="20"/>
        </w:rPr>
        <w:t xml:space="preserve">2. Утвердить:</w:t>
      </w:r>
    </w:p>
    <w:p>
      <w:pPr>
        <w:pStyle w:val="0"/>
        <w:ind w:firstLine="540"/>
        <w:jc w:val="both"/>
      </w:pPr>
      <w:r>
        <w:rPr>
          <w:sz w:val="20"/>
        </w:rPr>
      </w:r>
    </w:p>
    <w:p>
      <w:pPr>
        <w:pStyle w:val="0"/>
        <w:ind w:firstLine="540"/>
        <w:jc w:val="both"/>
      </w:pPr>
      <w:r>
        <w:rPr>
          <w:sz w:val="20"/>
        </w:rPr>
        <w:t xml:space="preserve">2.1. </w:t>
      </w:r>
      <w:hyperlink w:history="0" w:anchor="P38" w:tooltip="ПЕРЕЧЕНЬ">
        <w:r>
          <w:rPr>
            <w:sz w:val="20"/>
            <w:color w:val="0000ff"/>
          </w:rPr>
          <w:t xml:space="preserve">Перечень</w:t>
        </w:r>
      </w:hyperlink>
      <w:r>
        <w:rPr>
          <w:sz w:val="20"/>
        </w:rPr>
        <w:t xml:space="preserve"> документов для участия в конкурсном отборе проектов инициативного бюджетирования на уровне Республики Крым, согласно приложению 1.</w:t>
      </w:r>
    </w:p>
    <w:p>
      <w:pPr>
        <w:pStyle w:val="0"/>
        <w:spacing w:before="200" w:line-rule="auto"/>
        <w:ind w:firstLine="540"/>
        <w:jc w:val="both"/>
      </w:pPr>
      <w:r>
        <w:rPr>
          <w:sz w:val="20"/>
        </w:rPr>
        <w:t xml:space="preserve">2.2. Форму </w:t>
      </w:r>
      <w:hyperlink w:history="0" w:anchor="P68" w:tooltip="Заявка">
        <w:r>
          <w:rPr>
            <w:sz w:val="20"/>
            <w:color w:val="0000ff"/>
          </w:rPr>
          <w:t xml:space="preserve">заявки</w:t>
        </w:r>
      </w:hyperlink>
      <w:r>
        <w:rPr>
          <w:sz w:val="20"/>
        </w:rPr>
        <w:t xml:space="preserve"> для участия в конкурсном отборе проектов инициативного бюджетирования на уровне Республики Крым, согласно приложению 2.</w:t>
      </w:r>
    </w:p>
    <w:p>
      <w:pPr>
        <w:pStyle w:val="0"/>
        <w:spacing w:before="200" w:line-rule="auto"/>
        <w:ind w:firstLine="540"/>
        <w:jc w:val="both"/>
      </w:pPr>
      <w:r>
        <w:rPr>
          <w:sz w:val="20"/>
        </w:rPr>
        <w:t xml:space="preserve">2.3. Формы отчетов об использовании субсидии, предоставленной из бюджета Республики Крым бюджетам муниципальных образований Республики Крым на реализацию проектов инициативного бюджетирования в Республике Крым и об итогах реализации проектов инициативного бюджетирования, согласно </w:t>
      </w:r>
      <w:hyperlink w:history="0" w:anchor="P218" w:tooltip="Приложение 3">
        <w:r>
          <w:rPr>
            <w:sz w:val="20"/>
            <w:color w:val="0000ff"/>
          </w:rPr>
          <w:t xml:space="preserve">приложению 3</w:t>
        </w:r>
      </w:hyperlink>
      <w:r>
        <w:rPr>
          <w:sz w:val="20"/>
        </w:rPr>
        <w:t xml:space="preserve">.</w:t>
      </w:r>
    </w:p>
    <w:p>
      <w:pPr>
        <w:pStyle w:val="0"/>
        <w:ind w:firstLine="540"/>
        <w:jc w:val="both"/>
      </w:pPr>
      <w:r>
        <w:rPr>
          <w:sz w:val="20"/>
        </w:rPr>
      </w:r>
    </w:p>
    <w:p>
      <w:pPr>
        <w:pStyle w:val="0"/>
        <w:ind w:firstLine="540"/>
        <w:jc w:val="both"/>
      </w:pPr>
      <w:r>
        <w:rPr>
          <w:sz w:val="20"/>
        </w:rPr>
        <w:t xml:space="preserve">3. Управлению обеспечения деятельности, по связям с общественностью, делопроизводства и контроля за исполнением документов (Н. Юрченко) совместно с управлением информационных технологий (А. Реук) обеспечить размещение настоящего приказа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w:t>
      </w:r>
    </w:p>
    <w:p>
      <w:pPr>
        <w:pStyle w:val="0"/>
        <w:ind w:firstLine="540"/>
        <w:jc w:val="both"/>
      </w:pPr>
      <w:r>
        <w:rPr>
          <w:sz w:val="20"/>
        </w:rPr>
      </w:r>
    </w:p>
    <w:p>
      <w:pPr>
        <w:pStyle w:val="0"/>
        <w:ind w:firstLine="540"/>
        <w:jc w:val="both"/>
      </w:pPr>
      <w:r>
        <w:rPr>
          <w:sz w:val="20"/>
        </w:rPr>
        <w:t xml:space="preserve">4. Контроль за исполнением данного приказа возложить на заместителя министра финансов Республики Крым Фурса И.И.</w:t>
      </w:r>
    </w:p>
    <w:p>
      <w:pPr>
        <w:pStyle w:val="0"/>
        <w:ind w:firstLine="540"/>
        <w:jc w:val="both"/>
      </w:pPr>
      <w:r>
        <w:rPr>
          <w:sz w:val="20"/>
        </w:rPr>
      </w:r>
    </w:p>
    <w:p>
      <w:pPr>
        <w:pStyle w:val="0"/>
        <w:jc w:val="right"/>
      </w:pPr>
      <w:r>
        <w:rPr>
          <w:sz w:val="20"/>
        </w:rPr>
        <w:t xml:space="preserve">Заместитель Председателя</w:t>
      </w:r>
    </w:p>
    <w:p>
      <w:pPr>
        <w:pStyle w:val="0"/>
        <w:jc w:val="right"/>
      </w:pPr>
      <w:r>
        <w:rPr>
          <w:sz w:val="20"/>
        </w:rPr>
        <w:t xml:space="preserve">Совета министров Республики Крым -</w:t>
      </w:r>
    </w:p>
    <w:p>
      <w:pPr>
        <w:pStyle w:val="0"/>
        <w:jc w:val="right"/>
      </w:pPr>
      <w:r>
        <w:rPr>
          <w:sz w:val="20"/>
        </w:rPr>
        <w:t xml:space="preserve">министр финансов Республики Крым</w:t>
      </w:r>
    </w:p>
    <w:p>
      <w:pPr>
        <w:pStyle w:val="0"/>
        <w:jc w:val="right"/>
      </w:pPr>
      <w:r>
        <w:rPr>
          <w:sz w:val="20"/>
        </w:rPr>
        <w:t xml:space="preserve">И.КИВИКО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Крым</w:t>
      </w:r>
    </w:p>
    <w:p>
      <w:pPr>
        <w:pStyle w:val="0"/>
        <w:jc w:val="right"/>
      </w:pPr>
      <w:r>
        <w:rPr>
          <w:sz w:val="20"/>
        </w:rPr>
        <w:t xml:space="preserve">от 08.11.2023 N 206</w:t>
      </w:r>
    </w:p>
    <w:p>
      <w:pPr>
        <w:pStyle w:val="0"/>
      </w:pPr>
      <w:r>
        <w:rPr>
          <w:sz w:val="20"/>
        </w:rPr>
      </w:r>
    </w:p>
    <w:bookmarkStart w:id="38" w:name="P38"/>
    <w:bookmarkEnd w:id="38"/>
    <w:p>
      <w:pPr>
        <w:pStyle w:val="2"/>
        <w:jc w:val="center"/>
      </w:pPr>
      <w:r>
        <w:rPr>
          <w:sz w:val="20"/>
        </w:rPr>
        <w:t xml:space="preserve">ПЕРЕЧЕНЬ</w:t>
      </w:r>
    </w:p>
    <w:p>
      <w:pPr>
        <w:pStyle w:val="2"/>
        <w:jc w:val="center"/>
      </w:pPr>
      <w:r>
        <w:rPr>
          <w:sz w:val="20"/>
        </w:rPr>
        <w:t xml:space="preserve">ДОКУМЕНТОВ ДЛЯ УЧАСТИЯ В КОНКУРСНОМ ОТБОРЕ ПРОЕКТОВ</w:t>
      </w:r>
    </w:p>
    <w:p>
      <w:pPr>
        <w:pStyle w:val="2"/>
        <w:jc w:val="center"/>
      </w:pPr>
      <w:r>
        <w:rPr>
          <w:sz w:val="20"/>
        </w:rPr>
        <w:t xml:space="preserve">ИНИЦИАТИВНОГО БЮДЖЕТИРОВАНИЯ НА УРОВНЕ РЕСПУБЛИКИ КРЫМ</w:t>
      </w:r>
    </w:p>
    <w:p>
      <w:pPr>
        <w:pStyle w:val="0"/>
        <w:ind w:firstLine="540"/>
        <w:jc w:val="both"/>
      </w:pPr>
      <w:r>
        <w:rPr>
          <w:sz w:val="20"/>
        </w:rPr>
      </w:r>
    </w:p>
    <w:p>
      <w:pPr>
        <w:pStyle w:val="0"/>
        <w:ind w:firstLine="540"/>
        <w:jc w:val="both"/>
      </w:pPr>
      <w:r>
        <w:rPr>
          <w:sz w:val="20"/>
        </w:rPr>
        <w:t xml:space="preserve">1. Протокол предварительного схода, собрания или конференции жителей населенного пункта, входящего в состав муниципального образования Республики Крым, участвующего в конкурсном отборе проектов инициативного бюджетирования на уровне Республики Крым (далее - жители населенного пункта, конкурсный отбор, проект инициативного бюджетирования соответственно), органа территориального общественного самоуправления муниципального образования Республики Крым по вопросам участия в конкурсном отборе;</w:t>
      </w:r>
    </w:p>
    <w:p>
      <w:pPr>
        <w:pStyle w:val="0"/>
        <w:spacing w:before="200" w:line-rule="auto"/>
        <w:ind w:firstLine="540"/>
        <w:jc w:val="both"/>
      </w:pPr>
      <w:r>
        <w:rPr>
          <w:sz w:val="20"/>
        </w:rPr>
        <w:t xml:space="preserve">2. Аналитическая ведомость опроса жителей населенного пункта с приложением опросных листов жителей населенного пункта по определению приоритетной проблемы в процессе ее предварительного рассмотрения;</w:t>
      </w:r>
    </w:p>
    <w:p>
      <w:pPr>
        <w:pStyle w:val="0"/>
        <w:spacing w:before="200" w:line-rule="auto"/>
        <w:ind w:firstLine="540"/>
        <w:jc w:val="both"/>
      </w:pPr>
      <w:r>
        <w:rPr>
          <w:sz w:val="20"/>
        </w:rPr>
        <w:t xml:space="preserve">3. Протокол заключительного схода, собрания или конференции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w:t>
      </w:r>
    </w:p>
    <w:p>
      <w:pPr>
        <w:pStyle w:val="0"/>
        <w:spacing w:before="200" w:line-rule="auto"/>
        <w:ind w:firstLine="540"/>
        <w:jc w:val="both"/>
      </w:pPr>
      <w:r>
        <w:rPr>
          <w:sz w:val="20"/>
        </w:rPr>
        <w:t xml:space="preserve">4. Подписной лист жителей муниципального образования Республики Крым в поддержку реализации проекта инициативного бюджетирования;</w:t>
      </w:r>
    </w:p>
    <w:p>
      <w:pPr>
        <w:pStyle w:val="0"/>
        <w:spacing w:before="200" w:line-rule="auto"/>
        <w:ind w:firstLine="540"/>
        <w:jc w:val="both"/>
      </w:pPr>
      <w:r>
        <w:rPr>
          <w:sz w:val="20"/>
        </w:rPr>
        <w:t xml:space="preserve">5. Гарантийное письмо об обязательствах муниципального образования Республики Крым осуществить софинансирование реализации проектов инициативного бюджетирования за счет средств местного бюджета в размере не менее 5% от стоимости проекта, подписанное главой администрации муниципального образования;</w:t>
      </w:r>
    </w:p>
    <w:p>
      <w:pPr>
        <w:pStyle w:val="0"/>
        <w:spacing w:before="200" w:line-rule="auto"/>
        <w:ind w:firstLine="540"/>
        <w:jc w:val="both"/>
      </w:pPr>
      <w:r>
        <w:rPr>
          <w:sz w:val="20"/>
        </w:rPr>
        <w:t xml:space="preserve">6. Гарантийные письма от индивидуальных предпринимателей, юридических лиц и иных лиц, участвующих в софинансировании проекта инициативного бюджетирования со стороны организаций и других внебюджетных источников (далее - спонсоры), о готовности принять участие в софинансировании проектов инициативного бюджетирования;</w:t>
      </w:r>
    </w:p>
    <w:p>
      <w:pPr>
        <w:pStyle w:val="0"/>
        <w:spacing w:before="200" w:line-rule="auto"/>
        <w:ind w:firstLine="540"/>
        <w:jc w:val="both"/>
      </w:pPr>
      <w:r>
        <w:rPr>
          <w:sz w:val="20"/>
        </w:rPr>
        <w:t xml:space="preserve">7. Документы, подтверждающие участие жителей населенного пункта и спонсоров в реализации проекта инициативного бюджетирования в неденежной форме;</w:t>
      </w:r>
    </w:p>
    <w:p>
      <w:pPr>
        <w:pStyle w:val="0"/>
        <w:spacing w:before="200" w:line-rule="auto"/>
        <w:ind w:firstLine="540"/>
        <w:jc w:val="both"/>
      </w:pPr>
      <w:r>
        <w:rPr>
          <w:sz w:val="20"/>
        </w:rPr>
        <w:t xml:space="preserve">8. Копии документов, подтверждающих право собственности городского (сельского) поселения, муниципального района Республики Крым на объект общественной инфраструктуры, предусмотренный проектом инициативного бюджетирования, право владения, пользования, распоряжения городского (сельского) поселения, муниципального района Республики Крым объектом общественной инфраструктуры, либо согласие собственника (владельца, балансодержателя) объекта благоустройства, связанного с организацией уличного освещения, на реализацию проекта инициативного бюджетирования, заверенные главой местной администрации (муниципального образования Республики Крым);</w:t>
      </w:r>
    </w:p>
    <w:p>
      <w:pPr>
        <w:pStyle w:val="0"/>
        <w:spacing w:before="200" w:line-rule="auto"/>
        <w:ind w:firstLine="540"/>
        <w:jc w:val="both"/>
      </w:pPr>
      <w:r>
        <w:rPr>
          <w:sz w:val="20"/>
        </w:rPr>
        <w:t xml:space="preserve">9. Документы, подтверждающие стоимость проекта инициативного бюджетирования (проектно-сметная документация, заключение о достоверности определения сметной стоимости (в случаях, установленных законодательством), а в случае, если проектно-сметная документация не разрабатывалась, то расчет потребности (в части проектов инициативного бюджетирования по обеспечению уличным освещением территорий соответствующих муниципальных образований Республики Крым), ценовую информацию (прайс-листы, коммерческие предложения) в отношении товара (работ, услуг) от поставщиков (подрядчиков, исполнителей);</w:t>
      </w:r>
    </w:p>
    <w:p>
      <w:pPr>
        <w:pStyle w:val="0"/>
        <w:spacing w:before="200" w:line-rule="auto"/>
        <w:ind w:firstLine="540"/>
        <w:jc w:val="both"/>
      </w:pPr>
      <w:r>
        <w:rPr>
          <w:sz w:val="20"/>
        </w:rPr>
        <w:t xml:space="preserve">10. Копии информационных материалов, ссылки на информационно-телекоммуникационную сеть "Интернет" и ТВ-ресурсы, которые касаются освещения участия городского (сельского) поселения, муниципального района Республики Крым в реализации проекта инициативного бюджетирования с использованием логотипа "Крым как мы хотим";</w:t>
      </w:r>
    </w:p>
    <w:p>
      <w:pPr>
        <w:pStyle w:val="0"/>
        <w:spacing w:before="200" w:line-rule="auto"/>
        <w:ind w:firstLine="540"/>
        <w:jc w:val="both"/>
      </w:pPr>
      <w:r>
        <w:rPr>
          <w:sz w:val="20"/>
        </w:rPr>
        <w:t xml:space="preserve">11. Фото, свидетельствующие о проведении с жителями населенного пункта предварительных (заключительных) собраний (сходов) жителей населенного пункта с отражением численности участников в данных мероприятиях, органа территориального общественного самоуправления муниципального образования Республики Крым по вопросам участия в конкурсном отборе (в количестве 3 шт. с каждого из собраний);</w:t>
      </w:r>
    </w:p>
    <w:p>
      <w:pPr>
        <w:pStyle w:val="0"/>
        <w:spacing w:before="200" w:line-rule="auto"/>
        <w:ind w:firstLine="540"/>
        <w:jc w:val="both"/>
      </w:pPr>
      <w:r>
        <w:rPr>
          <w:sz w:val="20"/>
        </w:rPr>
        <w:t xml:space="preserve">12. Видеоматериалы и/или фото, свидетельствующие о проведении с жителями населенного пункта культурно-массовых мероприятий и субботников, связанных с реализацией проекта инициативного бюджетирования с использованием логотипа "Крым как мы хотим" (в количестве не менее 3 шт.);</w:t>
      </w:r>
    </w:p>
    <w:p>
      <w:pPr>
        <w:pStyle w:val="0"/>
        <w:spacing w:before="200" w:line-rule="auto"/>
        <w:ind w:firstLine="540"/>
        <w:jc w:val="both"/>
      </w:pPr>
      <w:r>
        <w:rPr>
          <w:sz w:val="20"/>
        </w:rPr>
        <w:t xml:space="preserve">13. Фото, свидетельствующие о неудовлетворительном состоянии объекта общественной инфраструктуры, предусмотренного проектом инициативного бюджетирования (в количестве 3 шт.);</w:t>
      </w:r>
    </w:p>
    <w:p>
      <w:pPr>
        <w:pStyle w:val="0"/>
        <w:spacing w:before="200" w:line-rule="auto"/>
        <w:ind w:firstLine="540"/>
        <w:jc w:val="both"/>
      </w:pPr>
      <w:r>
        <w:rPr>
          <w:sz w:val="20"/>
        </w:rPr>
        <w:t xml:space="preserve">14. Гарантийное обязательство муниципального образования Республики Крым по осуществлению содержания и эксплуатации объекта общественной инфраструктуры, предусмотренного проектом инициативного бюджетирования;</w:t>
      </w:r>
    </w:p>
    <w:p>
      <w:pPr>
        <w:pStyle w:val="0"/>
        <w:spacing w:before="200" w:line-rule="auto"/>
        <w:ind w:firstLine="540"/>
        <w:jc w:val="both"/>
      </w:pPr>
      <w:r>
        <w:rPr>
          <w:sz w:val="20"/>
        </w:rPr>
        <w:t xml:space="preserve">15. Постановление (решение) местной администрации (муниципального образования Республики Крым) об участии в конкурсном отборе.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Крым</w:t>
      </w:r>
    </w:p>
    <w:p>
      <w:pPr>
        <w:pStyle w:val="0"/>
        <w:jc w:val="right"/>
      </w:pPr>
      <w:r>
        <w:rPr>
          <w:sz w:val="20"/>
        </w:rPr>
        <w:t xml:space="preserve">от 08.11.2023 N 206</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68" w:name="P68"/>
          <w:bookmarkEnd w:id="68"/>
          <w:p>
            <w:pPr>
              <w:pStyle w:val="0"/>
              <w:jc w:val="center"/>
            </w:pPr>
            <w:r>
              <w:rPr>
                <w:sz w:val="20"/>
              </w:rPr>
              <w:t xml:space="preserve">Заявка</w:t>
            </w:r>
          </w:p>
          <w:p>
            <w:pPr>
              <w:pStyle w:val="0"/>
              <w:jc w:val="center"/>
            </w:pPr>
            <w:r>
              <w:rPr>
                <w:sz w:val="20"/>
              </w:rPr>
              <w:t xml:space="preserve">для участия в конкурсном отборе</w:t>
            </w:r>
          </w:p>
          <w:p>
            <w:pPr>
              <w:pStyle w:val="0"/>
              <w:jc w:val="center"/>
            </w:pPr>
            <w:r>
              <w:rPr>
                <w:sz w:val="20"/>
              </w:rPr>
              <w:t xml:space="preserve">проектов инициативного бюджетирования на уровне Республики Крым</w:t>
            </w:r>
          </w:p>
          <w:p>
            <w:pPr>
              <w:pStyle w:val="0"/>
              <w:jc w:val="center"/>
            </w:pPr>
            <w:r>
              <w:rPr>
                <w:sz w:val="20"/>
              </w:rPr>
              <w:t xml:space="preserve">(далее - заявка)</w:t>
            </w:r>
          </w:p>
        </w:tc>
      </w:tr>
      <w:tr>
        <w:tc>
          <w:tcPr>
            <w:tcW w:w="9070" w:type="dxa"/>
            <w:tcBorders>
              <w:top w:val="nil"/>
              <w:left w:val="nil"/>
              <w:bottom w:val="nil"/>
              <w:right w:val="nil"/>
            </w:tcBorders>
          </w:tcPr>
          <w:p>
            <w:pPr>
              <w:pStyle w:val="0"/>
              <w:ind w:firstLine="283"/>
              <w:jc w:val="both"/>
            </w:pPr>
            <w:r>
              <w:rPr>
                <w:sz w:val="20"/>
              </w:rPr>
              <w:t xml:space="preserve">1. Наименование проекта инициативного бюджетирования (далее - проект):</w:t>
            </w:r>
          </w:p>
          <w:p>
            <w:pPr>
              <w:pStyle w:val="0"/>
              <w:jc w:val="both"/>
            </w:pPr>
            <w:r>
              <w:rPr>
                <w:sz w:val="20"/>
              </w:rPr>
              <w:t xml:space="preserve">___________________________________________________________________________________________________________________________________________________.</w:t>
            </w:r>
          </w:p>
          <w:p>
            <w:pPr>
              <w:pStyle w:val="0"/>
              <w:jc w:val="center"/>
            </w:pPr>
            <w:r>
              <w:rPr>
                <w:sz w:val="20"/>
              </w:rPr>
              <w:t xml:space="preserve">(наименование проекта в соответствии со сметной и технической</w:t>
            </w:r>
          </w:p>
          <w:p>
            <w:pPr>
              <w:pStyle w:val="0"/>
              <w:jc w:val="center"/>
            </w:pPr>
            <w:r>
              <w:rPr>
                <w:sz w:val="20"/>
              </w:rPr>
              <w:t xml:space="preserve">документацией)</w:t>
            </w:r>
          </w:p>
          <w:p>
            <w:pPr>
              <w:pStyle w:val="0"/>
              <w:ind w:firstLine="283"/>
              <w:jc w:val="both"/>
            </w:pPr>
            <w:r>
              <w:rPr>
                <w:sz w:val="20"/>
              </w:rPr>
              <w:t xml:space="preserve">2. Место реализации проекта:</w:t>
            </w:r>
          </w:p>
          <w:p>
            <w:pPr>
              <w:pStyle w:val="0"/>
              <w:ind w:firstLine="283"/>
              <w:jc w:val="both"/>
            </w:pPr>
            <w:r>
              <w:rPr>
                <w:sz w:val="20"/>
              </w:rPr>
              <w:t xml:space="preserve">2.1. Муниципальный район Республики Крым:</w:t>
            </w:r>
          </w:p>
          <w:p>
            <w:pPr>
              <w:pStyle w:val="0"/>
              <w:jc w:val="both"/>
            </w:pPr>
            <w:r>
              <w:rPr>
                <w:sz w:val="20"/>
              </w:rPr>
              <w:t xml:space="preserve">_________________________________________________________________________.</w:t>
            </w:r>
          </w:p>
          <w:p>
            <w:pPr>
              <w:pStyle w:val="0"/>
              <w:ind w:firstLine="283"/>
              <w:jc w:val="both"/>
            </w:pPr>
            <w:r>
              <w:rPr>
                <w:sz w:val="20"/>
              </w:rPr>
              <w:t xml:space="preserve">2.2. Городское (сельское) поселение (при наличии):</w:t>
            </w:r>
          </w:p>
          <w:p>
            <w:pPr>
              <w:pStyle w:val="0"/>
              <w:jc w:val="both"/>
            </w:pPr>
            <w:r>
              <w:rPr>
                <w:sz w:val="20"/>
              </w:rPr>
              <w:t xml:space="preserve">_________________________________________________________________________.</w:t>
            </w:r>
          </w:p>
          <w:p>
            <w:pPr>
              <w:pStyle w:val="0"/>
              <w:ind w:firstLine="283"/>
              <w:jc w:val="both"/>
            </w:pPr>
            <w:r>
              <w:rPr>
                <w:sz w:val="20"/>
              </w:rPr>
              <w:t xml:space="preserve">2.3. Населенный пункт (при наличии):</w:t>
            </w:r>
          </w:p>
          <w:p>
            <w:pPr>
              <w:pStyle w:val="0"/>
              <w:jc w:val="both"/>
            </w:pPr>
            <w:r>
              <w:rPr>
                <w:sz w:val="20"/>
              </w:rPr>
              <w:t xml:space="preserve">_________________________________________________________________________.</w:t>
            </w:r>
          </w:p>
          <w:p>
            <w:pPr>
              <w:pStyle w:val="0"/>
              <w:ind w:firstLine="283"/>
              <w:jc w:val="both"/>
            </w:pPr>
            <w:r>
              <w:rPr>
                <w:sz w:val="20"/>
              </w:rPr>
              <w:t xml:space="preserve">2.4. Численность жителей городского (сельского) поселения:</w:t>
            </w:r>
          </w:p>
          <w:p>
            <w:pPr>
              <w:pStyle w:val="0"/>
              <w:jc w:val="both"/>
            </w:pPr>
            <w:r>
              <w:rPr>
                <w:sz w:val="20"/>
              </w:rPr>
              <w:t xml:space="preserve">_________________________________________________________________________.</w:t>
            </w:r>
          </w:p>
          <w:p>
            <w:pPr>
              <w:pStyle w:val="0"/>
              <w:ind w:firstLine="283"/>
              <w:jc w:val="both"/>
            </w:pPr>
            <w:r>
              <w:rPr>
                <w:sz w:val="20"/>
              </w:rPr>
              <w:t xml:space="preserve">2.5. Численность жителей населенного пункта, входящего в состав муниципального образования Республики Крым, участвующего в конкурсном отборе проектов на уровне Республики Крым (далее - жители населенного пункта, конкурсный отбор соответственно):</w:t>
            </w:r>
          </w:p>
          <w:p>
            <w:pPr>
              <w:pStyle w:val="0"/>
              <w:jc w:val="both"/>
            </w:pPr>
            <w:r>
              <w:rPr>
                <w:sz w:val="20"/>
              </w:rPr>
              <w:t xml:space="preserve">_________________________________________________________________________.</w:t>
            </w:r>
          </w:p>
          <w:p>
            <w:pPr>
              <w:pStyle w:val="0"/>
              <w:ind w:firstLine="283"/>
              <w:jc w:val="both"/>
            </w:pPr>
            <w:r>
              <w:rPr>
                <w:sz w:val="20"/>
              </w:rPr>
              <w:t xml:space="preserve">3. Описание проекта:</w:t>
            </w:r>
          </w:p>
          <w:p>
            <w:pPr>
              <w:pStyle w:val="0"/>
              <w:ind w:firstLine="283"/>
              <w:jc w:val="both"/>
            </w:pPr>
            <w:r>
              <w:rPr>
                <w:sz w:val="20"/>
              </w:rPr>
              <w:t xml:space="preserve">3.1. Типология проекта:</w:t>
            </w:r>
          </w:p>
          <w:p>
            <w:pPr>
              <w:pStyle w:val="0"/>
              <w:jc w:val="both"/>
            </w:pPr>
            <w:r>
              <w:rPr>
                <w:sz w:val="20"/>
              </w:rPr>
              <w:t xml:space="preserve">_________________________________________________________________________.</w:t>
            </w:r>
          </w:p>
          <w:p>
            <w:pPr>
              <w:pStyle w:val="0"/>
              <w:ind w:firstLine="283"/>
              <w:jc w:val="both"/>
            </w:pPr>
            <w:r>
              <w:rPr>
                <w:sz w:val="20"/>
              </w:rPr>
              <w:t xml:space="preserve">3.2. Описание проблемы, на решение которой направлен проект:</w:t>
            </w:r>
          </w:p>
          <w:p>
            <w:pPr>
              <w:pStyle w:val="0"/>
              <w:jc w:val="both"/>
            </w:pPr>
            <w:r>
              <w:rPr>
                <w:sz w:val="20"/>
              </w:rPr>
              <w:t xml:space="preserve">___________________________________________________________________________________________________________________________________________________</w:t>
            </w:r>
          </w:p>
          <w:p>
            <w:pPr>
              <w:pStyle w:val="0"/>
              <w:jc w:val="center"/>
            </w:pPr>
            <w:r>
              <w:rPr>
                <w:sz w:val="20"/>
              </w:rPr>
              <w:t xml:space="preserve">(описание сути проблемы, ее негативных социально-экономических последствий, текущего состояния объекта общественной инфраструктуры, предусмотренного проектом, и т.д.)</w:t>
            </w:r>
          </w:p>
          <w:p>
            <w:pPr>
              <w:pStyle w:val="0"/>
              <w:ind w:firstLine="283"/>
              <w:jc w:val="both"/>
            </w:pPr>
            <w:r>
              <w:rPr>
                <w:sz w:val="20"/>
              </w:rPr>
              <w:t xml:space="preserve">3.3. Ожидаемые результаты:</w:t>
            </w:r>
          </w:p>
          <w:p>
            <w:pPr>
              <w:pStyle w:val="0"/>
              <w:jc w:val="both"/>
            </w:pPr>
            <w:r>
              <w:rPr>
                <w:sz w:val="20"/>
              </w:rPr>
              <w:t xml:space="preserve">______________________________________________________________________________________________________________________________________________________________________________________________________________________________</w:t>
            </w:r>
          </w:p>
          <w:p>
            <w:pPr>
              <w:pStyle w:val="0"/>
              <w:jc w:val="center"/>
            </w:pPr>
            <w:r>
              <w:rPr>
                <w:sz w:val="20"/>
              </w:rPr>
              <w:t xml:space="preserve">(описание конкретных изменений в городском (сельском) поселении, муниципальном районе Республики Крым (населенном пункте), к которым приведет реализация проекта, по возможности их количественная характеристика, динамика)</w:t>
            </w:r>
          </w:p>
          <w:p>
            <w:pPr>
              <w:pStyle w:val="0"/>
              <w:ind w:firstLine="283"/>
              <w:jc w:val="both"/>
            </w:pPr>
            <w:r>
              <w:rPr>
                <w:sz w:val="20"/>
              </w:rPr>
              <w:t xml:space="preserve">3.4. Документы, подтверждающие стоимость проекта:</w:t>
            </w:r>
          </w:p>
          <w:p>
            <w:pPr>
              <w:pStyle w:val="0"/>
              <w:jc w:val="both"/>
            </w:pPr>
            <w:r>
              <w:rPr>
                <w:sz w:val="20"/>
              </w:rPr>
              <w:t xml:space="preserve">______________________________________________________________________________________________________________________________________________________________________________________________________________________________</w:t>
            </w:r>
          </w:p>
          <w:p>
            <w:pPr>
              <w:pStyle w:val="0"/>
              <w:jc w:val="center"/>
            </w:pPr>
            <w:r>
              <w:rPr>
                <w:sz w:val="20"/>
              </w:rPr>
              <w:t xml:space="preserve">(к настоящей заявке необходимо приложить документы, подтверждающие стоимость проекта)</w:t>
            </w:r>
          </w:p>
          <w:p>
            <w:pPr>
              <w:pStyle w:val="0"/>
              <w:ind w:firstLine="283"/>
              <w:jc w:val="both"/>
            </w:pPr>
            <w:r>
              <w:rPr>
                <w:sz w:val="20"/>
              </w:rPr>
              <w:t xml:space="preserve">4. Информация для оценки настоящей заявки:</w:t>
            </w:r>
          </w:p>
          <w:p>
            <w:pPr>
              <w:pStyle w:val="0"/>
              <w:ind w:firstLine="283"/>
              <w:jc w:val="both"/>
            </w:pPr>
            <w:r>
              <w:rPr>
                <w:sz w:val="20"/>
              </w:rPr>
              <w:t xml:space="preserve">4.1. Планируемые источники финансирования мероприятий проекта</w:t>
            </w:r>
          </w:p>
        </w:tc>
      </w:tr>
    </w:tbl>
    <w:p>
      <w:pPr>
        <w:pStyle w:val="0"/>
        <w:jc w:val="center"/>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66"/>
        <w:gridCol w:w="6803"/>
        <w:gridCol w:w="1701"/>
      </w:tblGrid>
      <w:tr>
        <w:tblPrEx>
          <w:tblBorders>
            <w:left w:val="nil"/>
            <w:right w:val="nil"/>
          </w:tblBorders>
        </w:tblPrEx>
        <w:tc>
          <w:tcPr>
            <w:gridSpan w:val="3"/>
            <w:tcW w:w="9070" w:type="dxa"/>
            <w:tcBorders>
              <w:top w:val="nil"/>
              <w:left w:val="nil"/>
              <w:right w:val="nil"/>
            </w:tcBorders>
          </w:tcPr>
          <w:p>
            <w:pPr>
              <w:pStyle w:val="0"/>
              <w:jc w:val="right"/>
            </w:pPr>
            <w:r>
              <w:rPr>
                <w:sz w:val="20"/>
              </w:rPr>
              <w:t xml:space="preserve">Таблица 2</w:t>
            </w:r>
          </w:p>
        </w:tc>
      </w:tr>
      <w:tr>
        <w:tc>
          <w:tcPr>
            <w:tcW w:w="566" w:type="dxa"/>
          </w:tcPr>
          <w:p>
            <w:pPr>
              <w:pStyle w:val="0"/>
              <w:jc w:val="center"/>
            </w:pPr>
            <w:r>
              <w:rPr>
                <w:sz w:val="20"/>
              </w:rPr>
              <w:t xml:space="preserve">N п/п</w:t>
            </w:r>
          </w:p>
        </w:tc>
        <w:tc>
          <w:tcPr>
            <w:tcW w:w="6803" w:type="dxa"/>
          </w:tcPr>
          <w:p>
            <w:pPr>
              <w:pStyle w:val="0"/>
              <w:jc w:val="center"/>
            </w:pPr>
            <w:r>
              <w:rPr>
                <w:sz w:val="20"/>
              </w:rPr>
              <w:t xml:space="preserve">Виды источников</w:t>
            </w:r>
          </w:p>
        </w:tc>
        <w:tc>
          <w:tcPr>
            <w:tcW w:w="1701" w:type="dxa"/>
          </w:tcPr>
          <w:p>
            <w:pPr>
              <w:pStyle w:val="0"/>
              <w:jc w:val="center"/>
            </w:pPr>
            <w:r>
              <w:rPr>
                <w:sz w:val="20"/>
              </w:rPr>
              <w:t xml:space="preserve">Сумма (руб.)</w:t>
            </w:r>
          </w:p>
        </w:tc>
      </w:tr>
      <w:tr>
        <w:tc>
          <w:tcPr>
            <w:tcW w:w="566" w:type="dxa"/>
          </w:tcPr>
          <w:p>
            <w:pPr>
              <w:pStyle w:val="0"/>
            </w:pPr>
            <w:r>
              <w:rPr>
                <w:sz w:val="20"/>
              </w:rPr>
              <w:t xml:space="preserve">1</w:t>
            </w:r>
          </w:p>
        </w:tc>
        <w:tc>
          <w:tcPr>
            <w:tcW w:w="6803" w:type="dxa"/>
          </w:tcPr>
          <w:p>
            <w:pPr>
              <w:pStyle w:val="0"/>
              <w:jc w:val="both"/>
            </w:pPr>
            <w:r>
              <w:rPr>
                <w:sz w:val="20"/>
              </w:rPr>
              <w:t xml:space="preserve">Субсидия бюджетам муниципальных образований Республики Крым из бюджета Республики Крым на софинансирование проектов - не более 1,5 млн рублей</w:t>
            </w:r>
          </w:p>
        </w:tc>
        <w:tc>
          <w:tcPr>
            <w:tcW w:w="1701" w:type="dxa"/>
            <w:vAlign w:val="center"/>
          </w:tcPr>
          <w:p>
            <w:pPr>
              <w:pStyle w:val="0"/>
              <w:jc w:val="center"/>
            </w:pPr>
            <w:r>
              <w:rPr>
                <w:sz w:val="20"/>
              </w:rPr>
            </w:r>
          </w:p>
        </w:tc>
      </w:tr>
      <w:tr>
        <w:tc>
          <w:tcPr>
            <w:tcW w:w="566" w:type="dxa"/>
          </w:tcPr>
          <w:p>
            <w:pPr>
              <w:pStyle w:val="0"/>
            </w:pPr>
            <w:r>
              <w:rPr>
                <w:sz w:val="20"/>
              </w:rPr>
              <w:t xml:space="preserve">2</w:t>
            </w:r>
          </w:p>
        </w:tc>
        <w:tc>
          <w:tcPr>
            <w:tcW w:w="6803" w:type="dxa"/>
          </w:tcPr>
          <w:p>
            <w:pPr>
              <w:pStyle w:val="0"/>
              <w:jc w:val="both"/>
            </w:pPr>
            <w:r>
              <w:rPr>
                <w:sz w:val="20"/>
              </w:rPr>
              <w:t xml:space="preserve">Бюджет городского (сельского) поселения, муниципального района Республики Крым - не менее 5% от стоимости проекта</w:t>
            </w:r>
          </w:p>
        </w:tc>
        <w:tc>
          <w:tcPr>
            <w:tcW w:w="1701" w:type="dxa"/>
            <w:vAlign w:val="center"/>
          </w:tcPr>
          <w:p>
            <w:pPr>
              <w:pStyle w:val="0"/>
            </w:pPr>
            <w:r>
              <w:rPr>
                <w:sz w:val="20"/>
              </w:rPr>
            </w:r>
          </w:p>
        </w:tc>
      </w:tr>
      <w:tr>
        <w:tc>
          <w:tcPr>
            <w:tcW w:w="566" w:type="dxa"/>
          </w:tcPr>
          <w:p>
            <w:pPr>
              <w:pStyle w:val="0"/>
            </w:pPr>
            <w:r>
              <w:rPr>
                <w:sz w:val="20"/>
              </w:rPr>
              <w:t xml:space="preserve">3</w:t>
            </w:r>
          </w:p>
        </w:tc>
        <w:tc>
          <w:tcPr>
            <w:tcW w:w="6803" w:type="dxa"/>
          </w:tcPr>
          <w:p>
            <w:pPr>
              <w:pStyle w:val="0"/>
              <w:jc w:val="both"/>
            </w:pPr>
            <w:r>
              <w:rPr>
                <w:sz w:val="20"/>
              </w:rPr>
              <w:t xml:space="preserve">Инициативные платежи жителей населенного пункта - не менее 3% от стоимости проекта</w:t>
            </w:r>
          </w:p>
        </w:tc>
        <w:tc>
          <w:tcPr>
            <w:tcW w:w="1701" w:type="dxa"/>
            <w:vAlign w:val="center"/>
          </w:tcPr>
          <w:p>
            <w:pPr>
              <w:pStyle w:val="0"/>
            </w:pPr>
            <w:r>
              <w:rPr>
                <w:sz w:val="20"/>
              </w:rPr>
            </w:r>
          </w:p>
        </w:tc>
      </w:tr>
      <w:tr>
        <w:tc>
          <w:tcPr>
            <w:tcW w:w="566" w:type="dxa"/>
          </w:tcPr>
          <w:p>
            <w:pPr>
              <w:pStyle w:val="0"/>
            </w:pPr>
            <w:r>
              <w:rPr>
                <w:sz w:val="20"/>
              </w:rPr>
              <w:t xml:space="preserve">4</w:t>
            </w:r>
          </w:p>
        </w:tc>
        <w:tc>
          <w:tcPr>
            <w:tcW w:w="6803" w:type="dxa"/>
          </w:tcPr>
          <w:p>
            <w:pPr>
              <w:pStyle w:val="0"/>
              <w:jc w:val="both"/>
            </w:pPr>
            <w:r>
              <w:rPr>
                <w:sz w:val="20"/>
              </w:rPr>
              <w:t xml:space="preserve">Инициативные платежи индивидуальных предпринимателей, юридических лиц и иных лиц, участвующих в софинансировании проекта со стороны организаций и других внебюджетных источников (при наличии)</w:t>
            </w:r>
          </w:p>
        </w:tc>
        <w:tc>
          <w:tcPr>
            <w:tcW w:w="1701" w:type="dxa"/>
            <w:vAlign w:val="center"/>
          </w:tcPr>
          <w:p>
            <w:pPr>
              <w:pStyle w:val="0"/>
            </w:pPr>
            <w:r>
              <w:rPr>
                <w:sz w:val="20"/>
              </w:rPr>
            </w:r>
          </w:p>
        </w:tc>
      </w:tr>
      <w:tr>
        <w:tc>
          <w:tcPr>
            <w:tcW w:w="566" w:type="dxa"/>
            <w:vAlign w:val="center"/>
          </w:tcPr>
          <w:p>
            <w:pPr>
              <w:pStyle w:val="0"/>
              <w:jc w:val="center"/>
            </w:pPr>
            <w:r>
              <w:rPr>
                <w:sz w:val="20"/>
              </w:rPr>
            </w:r>
          </w:p>
        </w:tc>
        <w:tc>
          <w:tcPr>
            <w:tcW w:w="6803" w:type="dxa"/>
          </w:tcPr>
          <w:p>
            <w:pPr>
              <w:pStyle w:val="0"/>
              <w:jc w:val="both"/>
            </w:pPr>
            <w:r>
              <w:rPr>
                <w:sz w:val="20"/>
              </w:rPr>
              <w:t xml:space="preserve">Итого</w:t>
            </w:r>
          </w:p>
        </w:tc>
        <w:tc>
          <w:tcPr>
            <w:tcW w:w="1701" w:type="dxa"/>
            <w:vAlign w:val="center"/>
          </w:tcPr>
          <w:p>
            <w:pPr>
              <w:pStyle w:val="0"/>
            </w:pPr>
            <w:r>
              <w:rPr>
                <w:sz w:val="20"/>
              </w:rPr>
            </w:r>
          </w:p>
        </w:tc>
      </w:tr>
      <w:tr>
        <w:tblPrEx>
          <w:tblBorders>
            <w:left w:val="nil"/>
            <w:right w:val="nil"/>
          </w:tblBorders>
        </w:tblPrEx>
        <w:tc>
          <w:tcPr>
            <w:gridSpan w:val="3"/>
            <w:tcW w:w="9070" w:type="dxa"/>
            <w:tcBorders>
              <w:left w:val="nil"/>
              <w:bottom w:val="nil"/>
              <w:right w:val="nil"/>
            </w:tcBorders>
          </w:tcPr>
          <w:p>
            <w:pPr>
              <w:pStyle w:val="0"/>
              <w:jc w:val="center"/>
            </w:pPr>
            <w:r>
              <w:rPr>
                <w:sz w:val="20"/>
              </w:rPr>
              <w:t xml:space="preserve">(к настоящей заявке необходимо приложить документы,</w:t>
            </w:r>
          </w:p>
          <w:p>
            <w:pPr>
              <w:pStyle w:val="0"/>
              <w:jc w:val="center"/>
            </w:pPr>
            <w:r>
              <w:rPr>
                <w:sz w:val="20"/>
              </w:rPr>
              <w:t xml:space="preserve">подтверждающие денежные поступления)</w:t>
            </w:r>
          </w:p>
          <w:p>
            <w:pPr>
              <w:pStyle w:val="0"/>
              <w:ind w:firstLine="283"/>
              <w:jc w:val="both"/>
            </w:pPr>
            <w:r>
              <w:rPr>
                <w:sz w:val="20"/>
              </w:rPr>
              <w:t xml:space="preserve">4.2. Социальная эффективность от реализации проекта:</w:t>
            </w:r>
          </w:p>
          <w:p>
            <w:pPr>
              <w:pStyle w:val="0"/>
              <w:ind w:firstLine="283"/>
              <w:jc w:val="both"/>
            </w:pPr>
            <w:r>
              <w:rPr>
                <w:sz w:val="20"/>
              </w:rPr>
              <w:t xml:space="preserve">4.2.1. Прямые благополучатели проекта</w:t>
            </w:r>
          </w:p>
          <w:p>
            <w:pPr>
              <w:pStyle w:val="0"/>
              <w:jc w:val="both"/>
            </w:pPr>
            <w:r>
              <w:rPr>
                <w:sz w:val="20"/>
              </w:rPr>
              <w:t xml:space="preserve">_________________________________________________________________________.</w:t>
            </w:r>
          </w:p>
          <w:p>
            <w:pPr>
              <w:pStyle w:val="0"/>
              <w:jc w:val="center"/>
            </w:pPr>
            <w:r>
              <w:rPr>
                <w:sz w:val="20"/>
              </w:rPr>
              <w:t xml:space="preserve">(описание групп жителей населенного пункта, которые регулярно будут пользоваться результатами реализованного проекта (например, в случае озеленения придомовой территории прямые благополучатели - это жители этого квартала и прилегающих улиц, которые регулярно ходят или ездят по озелененной улице))</w:t>
            </w:r>
          </w:p>
          <w:p>
            <w:pPr>
              <w:pStyle w:val="0"/>
              <w:ind w:firstLine="283"/>
              <w:jc w:val="both"/>
            </w:pPr>
            <w:r>
              <w:rPr>
                <w:sz w:val="20"/>
              </w:rPr>
              <w:t xml:space="preserve">Число прямых благополучателей (человек): __________________________________.</w:t>
            </w:r>
          </w:p>
          <w:p>
            <w:pPr>
              <w:pStyle w:val="0"/>
              <w:ind w:firstLine="283"/>
              <w:jc w:val="both"/>
            </w:pPr>
            <w:r>
              <w:rPr>
                <w:sz w:val="20"/>
              </w:rPr>
              <w:t xml:space="preserve">4.2.2. Воздействие проекта на окружающую среду:</w:t>
            </w:r>
          </w:p>
          <w:p>
            <w:pPr>
              <w:pStyle w:val="0"/>
              <w:jc w:val="both"/>
            </w:pPr>
            <w:r>
              <w:rPr>
                <w:sz w:val="20"/>
              </w:rPr>
              <w:t xml:space="preserve">окажет ли проект положительное влияние на состояние окружающей среды? да/нет,</w:t>
            </w:r>
          </w:p>
          <w:p>
            <w:pPr>
              <w:pStyle w:val="0"/>
              <w:jc w:val="both"/>
            </w:pPr>
            <w:r>
              <w:rPr>
                <w:sz w:val="20"/>
              </w:rPr>
              <w:t xml:space="preserve">если да, какое именно: 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4.3. Участие жителей населенного пункта и спонсоров в определении проекта и содействие в его реализации:</w:t>
            </w:r>
          </w:p>
          <w:p>
            <w:pPr>
              <w:pStyle w:val="0"/>
              <w:ind w:firstLine="283"/>
              <w:jc w:val="both"/>
            </w:pPr>
            <w:r>
              <w:rPr>
                <w:sz w:val="20"/>
              </w:rPr>
              <w:t xml:space="preserve">4.3.1. Число лиц, принявших участие в определении и решении проблемы, заявленной в проекте, в процессе ее предварительного рассмотрения: _________________________________________________________________________.</w:t>
            </w:r>
          </w:p>
          <w:p>
            <w:pPr>
              <w:pStyle w:val="0"/>
              <w:jc w:val="center"/>
            </w:pPr>
            <w:r>
              <w:rPr>
                <w:sz w:val="20"/>
              </w:rPr>
              <w:t xml:space="preserve">(согласно протоколу 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результатам опроса и т.д. (с приложением фотографий в количестве 3 шт.))</w:t>
            </w:r>
          </w:p>
          <w:p>
            <w:pPr>
              <w:pStyle w:val="0"/>
              <w:ind w:firstLine="283"/>
              <w:jc w:val="both"/>
            </w:pPr>
            <w:r>
              <w:rPr>
                <w:sz w:val="20"/>
              </w:rPr>
              <w:t xml:space="preserve">4.3.2. Число лиц, принявших участие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_________________________________________________________________________.</w:t>
            </w:r>
          </w:p>
          <w:p>
            <w:pPr>
              <w:pStyle w:val="0"/>
              <w:jc w:val="center"/>
            </w:pPr>
            <w:r>
              <w:rPr>
                <w:sz w:val="20"/>
              </w:rPr>
              <w:t xml:space="preserve">(согласно протоколу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(с приложением фотографий в количестве 3 шт.))</w:t>
            </w:r>
          </w:p>
          <w:p>
            <w:pPr>
              <w:pStyle w:val="0"/>
              <w:ind w:firstLine="283"/>
              <w:jc w:val="both"/>
            </w:pPr>
            <w:r>
              <w:rPr>
                <w:sz w:val="20"/>
              </w:rPr>
              <w:t xml:space="preserve">4.3.3. Участие жителей населенного пункта в реализации проекта в неденежной форме на основании документов, подтверждающих участие жителей населенного пункта и спонсоров:</w:t>
            </w:r>
          </w:p>
          <w:p>
            <w:pPr>
              <w:pStyle w:val="0"/>
              <w:ind w:firstLine="283"/>
              <w:jc w:val="both"/>
            </w:pPr>
            <w:r>
              <w:rPr>
                <w:sz w:val="20"/>
              </w:rPr>
              <w:t xml:space="preserve">да/нет.</w:t>
            </w:r>
          </w:p>
          <w:p>
            <w:pPr>
              <w:pStyle w:val="0"/>
              <w:ind w:firstLine="283"/>
              <w:jc w:val="both"/>
            </w:pPr>
            <w:r>
              <w:rPr>
                <w:sz w:val="20"/>
              </w:rPr>
              <w:t xml:space="preserve">4.3.4. Участие спонсоров в реализации проекта в неденежной форме на основании документов, подтверждающих участие жителей населенного пункта и спонсоров:</w:t>
            </w:r>
          </w:p>
          <w:p>
            <w:pPr>
              <w:pStyle w:val="0"/>
              <w:ind w:firstLine="283"/>
              <w:jc w:val="both"/>
            </w:pPr>
            <w:r>
              <w:rPr>
                <w:sz w:val="20"/>
              </w:rPr>
              <w:t xml:space="preserve">да/нет.</w:t>
            </w:r>
          </w:p>
          <w:p>
            <w:pPr>
              <w:pStyle w:val="0"/>
              <w:jc w:val="center"/>
            </w:pPr>
            <w:r>
              <w:rPr>
                <w:sz w:val="20"/>
              </w:rPr>
              <w:t xml:space="preserve">(к настоящей заявке необходимо приложить гарантийные письма, подтверждающие участие жителей населенного пункта и спонсоров в реализации проекта в неденежной форме)</w:t>
            </w:r>
          </w:p>
          <w:p>
            <w:pPr>
              <w:pStyle w:val="0"/>
              <w:ind w:firstLine="283"/>
              <w:jc w:val="both"/>
            </w:pPr>
            <w:r>
              <w:rPr>
                <w:sz w:val="20"/>
              </w:rPr>
              <w:t xml:space="preserve">4.4. Эксплуатация и содержание объекта общественной инфраструктуры, предусмотренного проектом:</w:t>
            </w:r>
          </w:p>
          <w:p>
            <w:pPr>
              <w:pStyle w:val="0"/>
              <w:ind w:firstLine="283"/>
              <w:jc w:val="both"/>
            </w:pPr>
            <w:r>
              <w:rPr>
                <w:sz w:val="20"/>
              </w:rPr>
              <w:t xml:space="preserve">4.4.1. Описание мероприятий, содержащее способы, которыми муниципальное образование Республики Крым и/или специализированная организация будут содержать и эксплуатировать объект общественной инфраструктуры, предусмотренный проектом, после завершения проекта, с указанием наличия (отсутствия) ресурсов для функционирования объекта общественной инфраструктуры, предусмотренного проектом, на первый год.</w:t>
            </w:r>
          </w:p>
        </w:tc>
      </w:tr>
    </w:tbl>
    <w:p>
      <w:pPr>
        <w:pStyle w:val="0"/>
        <w:jc w:val="center"/>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66"/>
        <w:gridCol w:w="3968"/>
        <w:gridCol w:w="2102"/>
        <w:gridCol w:w="166"/>
        <w:gridCol w:w="1417"/>
        <w:gridCol w:w="850"/>
      </w:tblGrid>
      <w:tr>
        <w:tblPrEx>
          <w:tblBorders>
            <w:left w:val="nil"/>
            <w:right w:val="nil"/>
          </w:tblBorders>
        </w:tblPrEx>
        <w:tc>
          <w:tcPr>
            <w:gridSpan w:val="6"/>
            <w:tcW w:w="9069" w:type="dxa"/>
            <w:tcBorders>
              <w:top w:val="nil"/>
              <w:left w:val="nil"/>
              <w:right w:val="nil"/>
            </w:tcBorders>
          </w:tcPr>
          <w:p>
            <w:pPr>
              <w:pStyle w:val="0"/>
              <w:jc w:val="right"/>
            </w:pPr>
            <w:r>
              <w:rPr>
                <w:sz w:val="20"/>
              </w:rPr>
              <w:t xml:space="preserve">Таблица 4</w:t>
            </w:r>
          </w:p>
        </w:tc>
      </w:tr>
      <w:tr>
        <w:tc>
          <w:tcPr>
            <w:tcW w:w="566" w:type="dxa"/>
          </w:tcPr>
          <w:p>
            <w:pPr>
              <w:pStyle w:val="0"/>
              <w:jc w:val="center"/>
            </w:pPr>
            <w:r>
              <w:rPr>
                <w:sz w:val="20"/>
              </w:rPr>
              <w:t xml:space="preserve">N п/п</w:t>
            </w:r>
          </w:p>
        </w:tc>
        <w:tc>
          <w:tcPr>
            <w:tcW w:w="3968" w:type="dxa"/>
          </w:tcPr>
          <w:p>
            <w:pPr>
              <w:pStyle w:val="0"/>
              <w:jc w:val="center"/>
            </w:pPr>
            <w:r>
              <w:rPr>
                <w:sz w:val="20"/>
              </w:rPr>
              <w:t xml:space="preserve">Мероприятия по эксплуатации и содержанию объекта общественной инфраструктуры, предусмотренного проектом (например, текущий ремонт, расходные материалы и т.д.)</w:t>
            </w:r>
          </w:p>
        </w:tc>
        <w:tc>
          <w:tcPr>
            <w:gridSpan w:val="2"/>
            <w:tcW w:w="2268" w:type="dxa"/>
          </w:tcPr>
          <w:p>
            <w:pPr>
              <w:pStyle w:val="0"/>
              <w:jc w:val="center"/>
            </w:pPr>
            <w:r>
              <w:rPr>
                <w:sz w:val="20"/>
              </w:rPr>
              <w:t xml:space="preserve">Бюджет городского (сельского) поселения, муниципального района Республики Крым, руб.</w:t>
            </w:r>
          </w:p>
        </w:tc>
        <w:tc>
          <w:tcPr>
            <w:tcW w:w="1417" w:type="dxa"/>
          </w:tcPr>
          <w:p>
            <w:pPr>
              <w:pStyle w:val="0"/>
              <w:jc w:val="center"/>
            </w:pPr>
            <w:r>
              <w:rPr>
                <w:sz w:val="20"/>
              </w:rPr>
              <w:t xml:space="preserve">Бюджет спонсоров, руб.</w:t>
            </w:r>
          </w:p>
        </w:tc>
        <w:tc>
          <w:tcPr>
            <w:tcW w:w="850" w:type="dxa"/>
          </w:tcPr>
          <w:p>
            <w:pPr>
              <w:pStyle w:val="0"/>
              <w:jc w:val="center"/>
            </w:pPr>
            <w:r>
              <w:rPr>
                <w:sz w:val="20"/>
              </w:rPr>
              <w:t xml:space="preserve">Итого (руб.)</w:t>
            </w:r>
          </w:p>
        </w:tc>
      </w:tr>
      <w:tr>
        <w:tc>
          <w:tcPr>
            <w:tcW w:w="566" w:type="dxa"/>
          </w:tcPr>
          <w:p>
            <w:pPr>
              <w:pStyle w:val="0"/>
              <w:jc w:val="both"/>
            </w:pPr>
            <w:r>
              <w:rPr>
                <w:sz w:val="20"/>
              </w:rPr>
              <w:t xml:space="preserve">1</w:t>
            </w:r>
          </w:p>
        </w:tc>
        <w:tc>
          <w:tcPr>
            <w:tcW w:w="3968" w:type="dxa"/>
          </w:tcPr>
          <w:p>
            <w:pPr>
              <w:pStyle w:val="0"/>
              <w:jc w:val="center"/>
            </w:pPr>
            <w:r>
              <w:rPr>
                <w:sz w:val="20"/>
              </w:rPr>
            </w:r>
          </w:p>
        </w:tc>
        <w:tc>
          <w:tcPr>
            <w:gridSpan w:val="2"/>
            <w:tcW w:w="2268" w:type="dxa"/>
          </w:tcPr>
          <w:p>
            <w:pPr>
              <w:pStyle w:val="0"/>
              <w:jc w:val="center"/>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tcW w:w="566" w:type="dxa"/>
          </w:tcPr>
          <w:p>
            <w:pPr>
              <w:pStyle w:val="0"/>
              <w:jc w:val="both"/>
            </w:pPr>
            <w:r>
              <w:rPr>
                <w:sz w:val="20"/>
              </w:rPr>
              <w:t xml:space="preserve">2</w:t>
            </w:r>
          </w:p>
        </w:tc>
        <w:tc>
          <w:tcPr>
            <w:tcW w:w="3968" w:type="dxa"/>
          </w:tcPr>
          <w:p>
            <w:pPr>
              <w:pStyle w:val="0"/>
              <w:jc w:val="center"/>
            </w:pPr>
            <w:r>
              <w:rPr>
                <w:sz w:val="20"/>
              </w:rPr>
            </w:r>
          </w:p>
        </w:tc>
        <w:tc>
          <w:tcPr>
            <w:gridSpan w:val="2"/>
            <w:tcW w:w="2268" w:type="dxa"/>
          </w:tcPr>
          <w:p>
            <w:pPr>
              <w:pStyle w:val="0"/>
              <w:jc w:val="center"/>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tcW w:w="566" w:type="dxa"/>
          </w:tcPr>
          <w:p>
            <w:pPr>
              <w:pStyle w:val="0"/>
              <w:jc w:val="both"/>
            </w:pPr>
            <w:r>
              <w:rPr>
                <w:sz w:val="20"/>
              </w:rPr>
              <w:t xml:space="preserve">3</w:t>
            </w:r>
          </w:p>
        </w:tc>
        <w:tc>
          <w:tcPr>
            <w:tcW w:w="3968" w:type="dxa"/>
          </w:tcPr>
          <w:p>
            <w:pPr>
              <w:pStyle w:val="0"/>
              <w:jc w:val="center"/>
            </w:pPr>
            <w:r>
              <w:rPr>
                <w:sz w:val="20"/>
              </w:rPr>
            </w:r>
          </w:p>
        </w:tc>
        <w:tc>
          <w:tcPr>
            <w:gridSpan w:val="2"/>
            <w:tcW w:w="2268" w:type="dxa"/>
          </w:tcPr>
          <w:p>
            <w:pPr>
              <w:pStyle w:val="0"/>
              <w:jc w:val="center"/>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tcW w:w="566" w:type="dxa"/>
            <w:vAlign w:val="center"/>
          </w:tcPr>
          <w:p>
            <w:pPr>
              <w:pStyle w:val="0"/>
              <w:jc w:val="center"/>
            </w:pPr>
            <w:r>
              <w:rPr>
                <w:sz w:val="20"/>
              </w:rPr>
            </w:r>
          </w:p>
        </w:tc>
        <w:tc>
          <w:tcPr>
            <w:tcW w:w="3968" w:type="dxa"/>
          </w:tcPr>
          <w:p>
            <w:pPr>
              <w:pStyle w:val="0"/>
              <w:jc w:val="both"/>
            </w:pPr>
            <w:r>
              <w:rPr>
                <w:sz w:val="20"/>
              </w:rPr>
              <w:t xml:space="preserve">Всего</w:t>
            </w:r>
          </w:p>
        </w:tc>
        <w:tc>
          <w:tcPr>
            <w:gridSpan w:val="2"/>
            <w:tcW w:w="2268" w:type="dxa"/>
            <w:vAlign w:val="center"/>
          </w:tcPr>
          <w:p>
            <w:pPr>
              <w:pStyle w:val="0"/>
              <w:jc w:val="center"/>
            </w:pPr>
            <w:r>
              <w:rPr>
                <w:sz w:val="20"/>
              </w:rPr>
            </w:r>
          </w:p>
        </w:tc>
        <w:tc>
          <w:tcPr>
            <w:tcW w:w="1417" w:type="dxa"/>
            <w:vAlign w:val="center"/>
          </w:tcPr>
          <w:p>
            <w:pPr>
              <w:pStyle w:val="0"/>
              <w:jc w:val="center"/>
            </w:pPr>
            <w:r>
              <w:rPr>
                <w:sz w:val="20"/>
              </w:rPr>
            </w:r>
          </w:p>
        </w:tc>
        <w:tc>
          <w:tcPr>
            <w:tcW w:w="850" w:type="dxa"/>
            <w:vAlign w:val="center"/>
          </w:tcPr>
          <w:p>
            <w:pPr>
              <w:pStyle w:val="0"/>
              <w:jc w:val="center"/>
            </w:pPr>
            <w:r>
              <w:rPr>
                <w:sz w:val="20"/>
              </w:rPr>
            </w:r>
          </w:p>
        </w:tc>
      </w:tr>
      <w:tr>
        <w:tblPrEx>
          <w:tblBorders>
            <w:left w:val="nil"/>
            <w:right w:val="nil"/>
            <w:insideH w:val="nil"/>
          </w:tblBorders>
        </w:tblPrEx>
        <w:tc>
          <w:tcPr>
            <w:gridSpan w:val="6"/>
            <w:tcW w:w="9069" w:type="dxa"/>
            <w:tcBorders>
              <w:left w:val="nil"/>
              <w:bottom w:val="nil"/>
              <w:right w:val="nil"/>
            </w:tcBorders>
          </w:tcPr>
          <w:p>
            <w:pPr>
              <w:pStyle w:val="0"/>
              <w:jc w:val="center"/>
            </w:pPr>
            <w:r>
              <w:rPr>
                <w:sz w:val="20"/>
              </w:rPr>
              <w:t xml:space="preserve">(к заявке приложить гарантийные письма)</w:t>
            </w:r>
          </w:p>
          <w:p>
            <w:pPr>
              <w:pStyle w:val="0"/>
              <w:ind w:firstLine="283"/>
              <w:jc w:val="both"/>
            </w:pPr>
            <w:r>
              <w:rPr>
                <w:sz w:val="20"/>
              </w:rPr>
              <w:t xml:space="preserve">4.4.2. Участие жителей населенного пункта в обеспечении эксплуатации и содержании объекта общественной инфраструктуры, предусмотренного проектом, после завершения проекта:</w:t>
            </w:r>
          </w:p>
          <w:p>
            <w:pPr>
              <w:pStyle w:val="0"/>
              <w:ind w:firstLine="283"/>
              <w:jc w:val="both"/>
            </w:pPr>
            <w:r>
              <w:rPr>
                <w:sz w:val="20"/>
              </w:rPr>
              <w:t xml:space="preserve">предполагается ли участие жителей населенного пункта в эксплуатации и содержании объекта общественной инфраструктуры, предусмотренного проектом? да/нет;</w:t>
            </w:r>
          </w:p>
          <w:p>
            <w:pPr>
              <w:pStyle w:val="0"/>
              <w:ind w:firstLine="283"/>
              <w:jc w:val="both"/>
            </w:pPr>
            <w:r>
              <w:rPr>
                <w:sz w:val="20"/>
              </w:rPr>
              <w:t xml:space="preserve">если да, опишите ________________________________________________________</w:t>
            </w:r>
          </w:p>
          <w:p>
            <w:pPr>
              <w:pStyle w:val="0"/>
              <w:jc w:val="both"/>
            </w:pPr>
            <w:r>
              <w:rPr>
                <w:sz w:val="20"/>
              </w:rPr>
              <w:t xml:space="preserve">___________________________________________________________________________________________________________________________________________________.</w:t>
            </w:r>
          </w:p>
          <w:p>
            <w:pPr>
              <w:pStyle w:val="0"/>
              <w:jc w:val="center"/>
            </w:pPr>
            <w:r>
              <w:rPr>
                <w:sz w:val="20"/>
              </w:rPr>
              <w:t xml:space="preserve">(описание мероприятий, содержащее способы, которыми жители населенного пункта будут участвовать в содержании и обеспечении эксплуатации объекта общественной инфраструктуры, предусмотренного проектом, после завершения проекта)</w:t>
            </w:r>
          </w:p>
          <w:p>
            <w:pPr>
              <w:pStyle w:val="0"/>
              <w:ind w:firstLine="283"/>
              <w:jc w:val="both"/>
            </w:pPr>
            <w:r>
              <w:rPr>
                <w:sz w:val="20"/>
              </w:rPr>
              <w:t xml:space="preserve">4.5. Использование средств массовой информации (далее - СМИ) и иных способов информирования жителей муниципального образования Республики Крым в определении и решении проблемы, заявленной в проекте:</w:t>
            </w:r>
          </w:p>
          <w:p>
            <w:pPr>
              <w:pStyle w:val="0"/>
              <w:ind w:firstLine="283"/>
              <w:jc w:val="both"/>
            </w:pPr>
            <w:r>
              <w:rPr>
                <w:sz w:val="20"/>
              </w:rPr>
              <w:t xml:space="preserve">использование специальных информационных досок/стендов с использованием логотипа "Крым как мы хотим": да/нет;</w:t>
            </w:r>
          </w:p>
          <w:p>
            <w:pPr>
              <w:pStyle w:val="0"/>
              <w:ind w:firstLine="283"/>
              <w:jc w:val="both"/>
            </w:pPr>
            <w:r>
              <w:rPr>
                <w:sz w:val="20"/>
              </w:rPr>
              <w:t xml:space="preserve">наличие публикаций в республиканских и (или) районных, городских газетах: да/нет;</w:t>
            </w:r>
          </w:p>
          <w:p>
            <w:pPr>
              <w:pStyle w:val="0"/>
              <w:ind w:firstLine="283"/>
              <w:jc w:val="both"/>
            </w:pPr>
            <w:r>
              <w:rPr>
                <w:sz w:val="20"/>
              </w:rPr>
              <w:t xml:space="preserve">наличие телевизионной передачи, посвященной проекту (наличие подтверждающей ссылки на трансляцию): да/нет;</w:t>
            </w:r>
          </w:p>
          <w:p>
            <w:pPr>
              <w:pStyle w:val="0"/>
              <w:ind w:firstLine="283"/>
              <w:jc w:val="both"/>
            </w:pPr>
            <w:r>
              <w:rPr>
                <w:sz w:val="20"/>
              </w:rPr>
              <w:t xml:space="preserve">наличие радиопередачи, посвященной проекту (наличие подтверждающей ссылки на трансляцию): да/нет;</w:t>
            </w:r>
          </w:p>
          <w:p>
            <w:pPr>
              <w:pStyle w:val="0"/>
              <w:ind w:firstLine="283"/>
              <w:jc w:val="both"/>
            </w:pPr>
            <w:r>
              <w:rPr>
                <w:sz w:val="20"/>
              </w:rPr>
              <w:t xml:space="preserve">использование логотипа "Крым как мы хотим" во время проведения предварительного и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 да/нет;</w:t>
            </w:r>
          </w:p>
          <w:p>
            <w:pPr>
              <w:pStyle w:val="0"/>
              <w:ind w:firstLine="283"/>
              <w:jc w:val="both"/>
            </w:pPr>
            <w:r>
              <w:rPr>
                <w:sz w:val="20"/>
              </w:rPr>
              <w:t xml:space="preserve">размещение соответствующей информации в информационно-телекоммуникационной сети "Интернет", социальных сетях с использованием логотипа "Крым как мы хотим": да/нет;</w:t>
            </w:r>
          </w:p>
          <w:p>
            <w:pPr>
              <w:pStyle w:val="0"/>
              <w:jc w:val="both"/>
            </w:pPr>
            <w:r>
              <w:rPr>
                <w:sz w:val="20"/>
              </w:rPr>
              <w:t xml:space="preserve">_________________________________________________________________________.</w:t>
            </w:r>
          </w:p>
          <w:p>
            <w:pPr>
              <w:pStyle w:val="0"/>
              <w:jc w:val="center"/>
            </w:pPr>
            <w:r>
              <w:rPr>
                <w:sz w:val="20"/>
              </w:rPr>
              <w:t xml:space="preserve">(к настоящей заявке необходимо приложить документы (публикации, фото, ссылки и т.д.), подтверждающие фактическое использование СМИ или иных способов информирования жителей населенного пункта при подготовке проекта)</w:t>
            </w:r>
          </w:p>
          <w:p>
            <w:pPr>
              <w:pStyle w:val="0"/>
              <w:ind w:firstLine="283"/>
              <w:jc w:val="both"/>
            </w:pPr>
            <w:r>
              <w:rPr>
                <w:sz w:val="20"/>
              </w:rPr>
              <w:t xml:space="preserve">4.6. Проведение с жителями населенного пункта культурно-массовых мероприятий и субботников, связанных с реализацией проекта с использованием логотипа "Крым как мы хотим": да/нет;</w:t>
            </w:r>
          </w:p>
          <w:p>
            <w:pPr>
              <w:pStyle w:val="0"/>
              <w:ind w:firstLine="283"/>
              <w:jc w:val="both"/>
            </w:pPr>
            <w:r>
              <w:rPr>
                <w:sz w:val="20"/>
              </w:rPr>
              <w:t xml:space="preserve">если да, то опишите: _____________________________________________________.</w:t>
            </w:r>
          </w:p>
          <w:p>
            <w:pPr>
              <w:pStyle w:val="0"/>
              <w:jc w:val="center"/>
            </w:pPr>
            <w:r>
              <w:rPr>
                <w:sz w:val="20"/>
              </w:rPr>
              <w:t xml:space="preserve">(к настоящей заявке необходимо приложить видеоматериалы и/или фото, подтверждающие проведение с жителями населенного пункта культурно-массовых мероприятий и субботников)</w:t>
            </w:r>
          </w:p>
          <w:p>
            <w:pPr>
              <w:pStyle w:val="0"/>
              <w:ind w:firstLine="283"/>
              <w:jc w:val="both"/>
            </w:pPr>
            <w:r>
              <w:rPr>
                <w:sz w:val="20"/>
              </w:rPr>
              <w:t xml:space="preserve">5. Ожидаемая продолжительность реализации проекта: _______________________.</w:t>
            </w:r>
          </w:p>
          <w:p>
            <w:pPr>
              <w:pStyle w:val="0"/>
              <w:jc w:val="center"/>
            </w:pPr>
            <w:r>
              <w:rPr>
                <w:sz w:val="20"/>
              </w:rPr>
              <w:t xml:space="preserve">(дней)</w:t>
            </w:r>
          </w:p>
          <w:p>
            <w:pPr>
              <w:pStyle w:val="0"/>
              <w:ind w:firstLine="283"/>
              <w:jc w:val="both"/>
            </w:pPr>
            <w:r>
              <w:rPr>
                <w:sz w:val="20"/>
              </w:rPr>
              <w:t xml:space="preserve">6. Сведения об инициативной группе (группа жителей населенного пункта, входящего в состав муниципального образования Республики Крым, участвующего в конкурсном отборе, и самоорганизованная на основе общности интересов с целью решения вопросов местного значения):</w:t>
            </w:r>
          </w:p>
          <w:p>
            <w:pPr>
              <w:pStyle w:val="0"/>
              <w:ind w:firstLine="283"/>
              <w:jc w:val="both"/>
            </w:pPr>
            <w:r>
              <w:rPr>
                <w:sz w:val="20"/>
              </w:rPr>
              <w:t xml:space="preserve">руководитель инициативной группы</w:t>
            </w:r>
          </w:p>
          <w:p>
            <w:pPr>
              <w:pStyle w:val="0"/>
              <w:jc w:val="both"/>
            </w:pPr>
            <w:r>
              <w:rPr>
                <w:sz w:val="20"/>
              </w:rPr>
              <w:t xml:space="preserve">_________________________________________________________________________;</w:t>
            </w:r>
          </w:p>
          <w:p>
            <w:pPr>
              <w:pStyle w:val="0"/>
              <w:jc w:val="center"/>
            </w:pPr>
            <w:r>
              <w:rPr>
                <w:sz w:val="20"/>
              </w:rPr>
              <w:t xml:space="preserve">(Ф.И.О. полностью)</w:t>
            </w:r>
          </w:p>
          <w:p>
            <w:pPr>
              <w:pStyle w:val="0"/>
              <w:ind w:firstLine="283"/>
              <w:jc w:val="both"/>
            </w:pPr>
            <w:r>
              <w:rPr>
                <w:sz w:val="20"/>
              </w:rPr>
              <w:t xml:space="preserve">контактный телефон: ____________________________________________________;</w:t>
            </w:r>
          </w:p>
          <w:p>
            <w:pPr>
              <w:pStyle w:val="0"/>
              <w:ind w:firstLine="283"/>
              <w:jc w:val="both"/>
            </w:pPr>
            <w:r>
              <w:rPr>
                <w:sz w:val="20"/>
              </w:rPr>
              <w:t xml:space="preserve">e-mail: _________________________________________________________________;</w:t>
            </w:r>
          </w:p>
          <w:p>
            <w:pPr>
              <w:pStyle w:val="0"/>
              <w:ind w:firstLine="283"/>
              <w:jc w:val="both"/>
            </w:pPr>
            <w:r>
              <w:rPr>
                <w:sz w:val="20"/>
              </w:rPr>
              <w:t xml:space="preserve">состав инициативной группы:</w:t>
            </w:r>
          </w:p>
          <w:p>
            <w:pPr>
              <w:pStyle w:val="0"/>
              <w:jc w:val="both"/>
            </w:pPr>
            <w:r>
              <w:rPr>
                <w:sz w:val="20"/>
              </w:rPr>
              <w:t xml:space="preserve">_____________________________________________________________________________________________________________________________________________________________________________________________________________________________.</w:t>
            </w:r>
          </w:p>
          <w:p>
            <w:pPr>
              <w:pStyle w:val="0"/>
              <w:ind w:firstLine="283"/>
              <w:jc w:val="both"/>
            </w:pPr>
            <w:r>
              <w:rPr>
                <w:sz w:val="20"/>
              </w:rPr>
              <w:t xml:space="preserve">7. Дополнительная информация:</w:t>
            </w:r>
          </w:p>
          <w:p>
            <w:pPr>
              <w:pStyle w:val="0"/>
              <w:ind w:firstLine="283"/>
              <w:jc w:val="both"/>
            </w:pPr>
            <w:r>
              <w:rPr>
                <w:sz w:val="20"/>
              </w:rPr>
              <w:t xml:space="preserve">(К заявке прикрепить:</w:t>
            </w:r>
          </w:p>
          <w:p>
            <w:pPr>
              <w:pStyle w:val="0"/>
              <w:ind w:firstLine="283"/>
              <w:jc w:val="both"/>
            </w:pPr>
            <w:r>
              <w:rPr>
                <w:sz w:val="20"/>
              </w:rPr>
              <w:t xml:space="preserve">1. копии документов, подтверждающих право собственности городского (сельского) поселения, муниципального района Республики Крым на объект общественной инфраструктуры, предусмотренный проектом инициативного бюджетирования, право владения, пользования, распоряжения городского (сельского) поселения, муниципального района Республики Крым объектом общественной инфраструктуры, либо согласие собственника (владельца, балансодержателя) объекта благоустройства, связанного с организацией уличного освещения, на реализацию проекта инициативного бюджетирования, заверенные главой местной администрации (муниципального образования Республики Крым);</w:t>
            </w:r>
          </w:p>
          <w:p>
            <w:pPr>
              <w:pStyle w:val="0"/>
              <w:ind w:firstLine="283"/>
              <w:jc w:val="both"/>
            </w:pPr>
            <w:r>
              <w:rPr>
                <w:sz w:val="20"/>
              </w:rPr>
              <w:t xml:space="preserve">2. постановление (решение) местной администрации (муниципального образования Республики Крым) об участии в конкурсном отборе;</w:t>
            </w:r>
          </w:p>
          <w:p>
            <w:pPr>
              <w:pStyle w:val="0"/>
              <w:ind w:firstLine="283"/>
              <w:jc w:val="both"/>
            </w:pPr>
            <w:r>
              <w:rPr>
                <w:sz w:val="20"/>
              </w:rPr>
              <w:t xml:space="preserve">3. иные документы необходимые для реализации проекта.)</w:t>
            </w:r>
          </w:p>
          <w:p>
            <w:pPr>
              <w:pStyle w:val="0"/>
              <w:jc w:val="both"/>
            </w:pPr>
            <w:r>
              <w:rPr>
                <w:sz w:val="20"/>
              </w:rPr>
              <w:t xml:space="preserve">Глава местной администрации (глава муниципального образования Республики Крым)</w:t>
            </w:r>
          </w:p>
        </w:tc>
      </w:tr>
      <w:tr>
        <w:tblPrEx>
          <w:tblBorders>
            <w:left w:val="nil"/>
            <w:right w:val="nil"/>
            <w:insideV w:val="nil"/>
            <w:insideH w:val="nil"/>
          </w:tblBorders>
        </w:tblPrEx>
        <w:tc>
          <w:tcPr>
            <w:gridSpan w:val="3"/>
            <w:tcW w:w="6636" w:type="dxa"/>
            <w:tcBorders>
              <w:top w:val="nil"/>
              <w:bottom w:val="nil"/>
            </w:tcBorders>
          </w:tcPr>
          <w:p>
            <w:pPr>
              <w:pStyle w:val="0"/>
              <w:jc w:val="center"/>
            </w:pPr>
            <w:r>
              <w:rPr>
                <w:sz w:val="20"/>
              </w:rPr>
              <w:t xml:space="preserve">_____________________________________________________</w:t>
            </w:r>
          </w:p>
          <w:p>
            <w:pPr>
              <w:pStyle w:val="0"/>
              <w:jc w:val="center"/>
            </w:pPr>
            <w:r>
              <w:rPr>
                <w:sz w:val="20"/>
              </w:rPr>
              <w:t xml:space="preserve">(Ф.И.О. полностью)</w:t>
            </w:r>
          </w:p>
        </w:tc>
        <w:tc>
          <w:tcPr>
            <w:gridSpan w:val="3"/>
            <w:tcW w:w="2433" w:type="dxa"/>
            <w:tcBorders>
              <w:top w:val="nil"/>
              <w:bottom w:val="nil"/>
            </w:tcBorders>
          </w:tcPr>
          <w:p>
            <w:pPr>
              <w:pStyle w:val="0"/>
              <w:jc w:val="center"/>
            </w:pPr>
            <w:r>
              <w:rPr>
                <w:sz w:val="20"/>
              </w:rPr>
              <w:t xml:space="preserve">__________________</w:t>
            </w:r>
          </w:p>
          <w:p>
            <w:pPr>
              <w:pStyle w:val="0"/>
              <w:jc w:val="center"/>
            </w:pPr>
            <w:r>
              <w:rPr>
                <w:sz w:val="20"/>
              </w:rPr>
              <w:t xml:space="preserve">(подпись)</w:t>
            </w:r>
          </w:p>
        </w:tc>
      </w:tr>
      <w:tr>
        <w:tblPrEx>
          <w:tblBorders>
            <w:left w:val="nil"/>
            <w:right w:val="nil"/>
            <w:insideH w:val="nil"/>
          </w:tblBorders>
        </w:tblPrEx>
        <w:tc>
          <w:tcPr>
            <w:gridSpan w:val="6"/>
            <w:tcW w:w="9069" w:type="dxa"/>
            <w:tcBorders>
              <w:top w:val="nil"/>
              <w:left w:val="nil"/>
              <w:bottom w:val="nil"/>
              <w:right w:val="nil"/>
            </w:tcBorders>
          </w:tcPr>
          <w:p>
            <w:pPr>
              <w:pStyle w:val="0"/>
              <w:ind w:firstLine="283"/>
              <w:jc w:val="both"/>
            </w:pPr>
            <w:r>
              <w:rPr>
                <w:sz w:val="20"/>
              </w:rPr>
              <w:t xml:space="preserve">контактный телефон: ____________________________________________________;</w:t>
            </w:r>
          </w:p>
          <w:p>
            <w:pPr>
              <w:pStyle w:val="0"/>
              <w:ind w:firstLine="283"/>
              <w:jc w:val="both"/>
            </w:pPr>
            <w:r>
              <w:rPr>
                <w:sz w:val="20"/>
              </w:rPr>
              <w:t xml:space="preserve">e-mail: _________________________________________________________________.</w:t>
            </w:r>
          </w:p>
          <w:p>
            <w:pPr>
              <w:pStyle w:val="0"/>
              <w:ind w:firstLine="283"/>
              <w:jc w:val="both"/>
            </w:pPr>
            <w:r>
              <w:rPr>
                <w:sz w:val="20"/>
              </w:rPr>
              <w:t xml:space="preserve">Дата: ______ _______________________ __________ года.</w:t>
            </w:r>
          </w:p>
          <w:p>
            <w:pPr>
              <w:pStyle w:val="0"/>
              <w:ind w:firstLine="283"/>
              <w:jc w:val="both"/>
            </w:pPr>
            <w:r>
              <w:rPr>
                <w:sz w:val="20"/>
              </w:rPr>
              <w:t xml:space="preserve">Заявитель подтверждает и гарантирует, что вся информация, содержащаяся в заявке и документах для участия в конкурсном отборе, является подлинной и достоверной.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18" w:name="P218"/>
    <w:bookmarkEnd w:id="218"/>
    <w:p>
      <w:pPr>
        <w:pStyle w:val="0"/>
        <w:outlineLvl w:val="0"/>
        <w:jc w:val="right"/>
      </w:pPr>
      <w:r>
        <w:rPr>
          <w:sz w:val="20"/>
        </w:rPr>
        <w:t xml:space="preserve">Приложение 3</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Крым</w:t>
      </w:r>
    </w:p>
    <w:p>
      <w:pPr>
        <w:pStyle w:val="0"/>
        <w:jc w:val="right"/>
      </w:pPr>
      <w:r>
        <w:rPr>
          <w:sz w:val="20"/>
        </w:rPr>
        <w:t xml:space="preserve">от 08.10.2023 N 206</w:t>
      </w:r>
    </w:p>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1"/>
              <w:jc w:val="center"/>
            </w:pPr>
            <w:r>
              <w:rPr>
                <w:sz w:val="20"/>
              </w:rPr>
              <w:t xml:space="preserve">Отчет</w:t>
            </w:r>
          </w:p>
          <w:p>
            <w:pPr>
              <w:pStyle w:val="0"/>
              <w:jc w:val="center"/>
            </w:pPr>
            <w:r>
              <w:rPr>
                <w:sz w:val="20"/>
              </w:rPr>
              <w:t xml:space="preserve">об использовании субсидии, предоставленной из бюджета Республики Крым бюджетам муниципальных образований Республики Крым на реализацию проектов инициативного бюджетирования в Республике Крым</w:t>
            </w:r>
          </w:p>
          <w:p>
            <w:pPr>
              <w:pStyle w:val="0"/>
              <w:jc w:val="center"/>
            </w:pPr>
            <w:r>
              <w:rPr>
                <w:sz w:val="20"/>
              </w:rPr>
              <w:t xml:space="preserve">___________________________________________________ за 20___ год</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________________________________________________________________</w:t>
            </w:r>
          </w:p>
          <w:p>
            <w:pPr>
              <w:pStyle w:val="0"/>
              <w:jc w:val="center"/>
            </w:pPr>
            <w:r>
              <w:rPr>
                <w:sz w:val="20"/>
              </w:rPr>
              <w:t xml:space="preserve">(наименование муниципального образования Республики Крым)</w:t>
            </w: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1984"/>
        <w:gridCol w:w="1155"/>
        <w:gridCol w:w="1155"/>
        <w:gridCol w:w="1155"/>
        <w:gridCol w:w="1155"/>
        <w:gridCol w:w="1155"/>
        <w:gridCol w:w="1155"/>
        <w:gridCol w:w="1155"/>
        <w:gridCol w:w="1161"/>
        <w:gridCol w:w="1816"/>
      </w:tblGrid>
      <w:tr>
        <w:tc>
          <w:tcPr>
            <w:tcW w:w="560"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проекта инициативного бюджетирования</w:t>
            </w:r>
          </w:p>
        </w:tc>
        <w:tc>
          <w:tcPr>
            <w:gridSpan w:val="4"/>
            <w:tcW w:w="4620" w:type="dxa"/>
          </w:tcPr>
          <w:p>
            <w:pPr>
              <w:pStyle w:val="0"/>
              <w:jc w:val="center"/>
            </w:pPr>
            <w:r>
              <w:rPr>
                <w:sz w:val="20"/>
              </w:rPr>
              <w:t xml:space="preserve">Предусмотрено денежных средств на реализацию проекта инициативного бюджетирования, руб.</w:t>
            </w:r>
          </w:p>
        </w:tc>
        <w:tc>
          <w:tcPr>
            <w:gridSpan w:val="4"/>
            <w:tcW w:w="4626" w:type="dxa"/>
          </w:tcPr>
          <w:p>
            <w:pPr>
              <w:pStyle w:val="0"/>
              <w:jc w:val="center"/>
            </w:pPr>
            <w:r>
              <w:rPr>
                <w:sz w:val="20"/>
              </w:rPr>
              <w:t xml:space="preserve">Кассовый расход, руб.</w:t>
            </w:r>
          </w:p>
        </w:tc>
        <w:tc>
          <w:tcPr>
            <w:tcW w:w="1816" w:type="dxa"/>
            <w:vMerge w:val="restart"/>
          </w:tcPr>
          <w:p>
            <w:pPr>
              <w:pStyle w:val="0"/>
              <w:jc w:val="center"/>
            </w:pPr>
            <w:r>
              <w:rPr>
                <w:sz w:val="20"/>
              </w:rPr>
              <w:t xml:space="preserve">Примечание</w:t>
            </w:r>
          </w:p>
        </w:tc>
      </w:tr>
      <w:tr>
        <w:tc>
          <w:tcPr>
            <w:vMerge w:val="continue"/>
          </w:tcPr>
          <w:p/>
        </w:tc>
        <w:tc>
          <w:tcPr>
            <w:vMerge w:val="continue"/>
          </w:tcPr>
          <w:p/>
        </w:tc>
        <w:tc>
          <w:tcPr>
            <w:tcW w:w="1155" w:type="dxa"/>
            <w:vMerge w:val="restart"/>
          </w:tcPr>
          <w:p>
            <w:pPr>
              <w:pStyle w:val="0"/>
              <w:jc w:val="center"/>
            </w:pPr>
            <w:r>
              <w:rPr>
                <w:sz w:val="20"/>
              </w:rPr>
              <w:t xml:space="preserve">всего</w:t>
            </w:r>
          </w:p>
        </w:tc>
        <w:tc>
          <w:tcPr>
            <w:gridSpan w:val="3"/>
            <w:tcW w:w="3465" w:type="dxa"/>
          </w:tcPr>
          <w:p>
            <w:pPr>
              <w:pStyle w:val="0"/>
              <w:jc w:val="center"/>
            </w:pPr>
            <w:r>
              <w:rPr>
                <w:sz w:val="20"/>
              </w:rPr>
              <w:t xml:space="preserve">в том числе</w:t>
            </w:r>
          </w:p>
        </w:tc>
        <w:tc>
          <w:tcPr>
            <w:tcW w:w="1155" w:type="dxa"/>
            <w:vMerge w:val="restart"/>
          </w:tcPr>
          <w:p>
            <w:pPr>
              <w:pStyle w:val="0"/>
              <w:jc w:val="center"/>
            </w:pPr>
            <w:r>
              <w:rPr>
                <w:sz w:val="20"/>
              </w:rPr>
              <w:t xml:space="preserve">всего</w:t>
            </w:r>
          </w:p>
        </w:tc>
        <w:tc>
          <w:tcPr>
            <w:gridSpan w:val="3"/>
            <w:tcW w:w="347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tcW w:w="1155" w:type="dxa"/>
          </w:tcPr>
          <w:p>
            <w:pPr>
              <w:pStyle w:val="0"/>
              <w:jc w:val="center"/>
            </w:pPr>
            <w:r>
              <w:rPr>
                <w:sz w:val="20"/>
              </w:rPr>
              <w:t xml:space="preserve">за счет бюджета Республики Крым</w:t>
            </w:r>
          </w:p>
        </w:tc>
        <w:tc>
          <w:tcPr>
            <w:tcW w:w="1155" w:type="dxa"/>
          </w:tcPr>
          <w:p>
            <w:pPr>
              <w:pStyle w:val="0"/>
              <w:jc w:val="center"/>
            </w:pPr>
            <w:r>
              <w:rPr>
                <w:sz w:val="20"/>
              </w:rPr>
              <w:t xml:space="preserve">за счет местного бюджета</w:t>
            </w:r>
          </w:p>
        </w:tc>
        <w:tc>
          <w:tcPr>
            <w:tcW w:w="1155" w:type="dxa"/>
          </w:tcPr>
          <w:p>
            <w:pPr>
              <w:pStyle w:val="0"/>
              <w:jc w:val="center"/>
            </w:pPr>
            <w:r>
              <w:rPr>
                <w:sz w:val="20"/>
              </w:rPr>
              <w:t xml:space="preserve">за счет инициативных платежей</w:t>
            </w:r>
          </w:p>
        </w:tc>
        <w:tc>
          <w:tcPr>
            <w:vMerge w:val="continue"/>
          </w:tcPr>
          <w:p/>
        </w:tc>
        <w:tc>
          <w:tcPr>
            <w:tcW w:w="1155" w:type="dxa"/>
          </w:tcPr>
          <w:p>
            <w:pPr>
              <w:pStyle w:val="0"/>
              <w:jc w:val="center"/>
            </w:pPr>
            <w:r>
              <w:rPr>
                <w:sz w:val="20"/>
              </w:rPr>
              <w:t xml:space="preserve">за счет бюджета Республики Крым</w:t>
            </w:r>
          </w:p>
        </w:tc>
        <w:tc>
          <w:tcPr>
            <w:tcW w:w="1155" w:type="dxa"/>
          </w:tcPr>
          <w:p>
            <w:pPr>
              <w:pStyle w:val="0"/>
              <w:jc w:val="center"/>
            </w:pPr>
            <w:r>
              <w:rPr>
                <w:sz w:val="20"/>
              </w:rPr>
              <w:t xml:space="preserve">за счет местного бюджета</w:t>
            </w:r>
          </w:p>
        </w:tc>
        <w:tc>
          <w:tcPr>
            <w:tcW w:w="1161" w:type="dxa"/>
          </w:tcPr>
          <w:p>
            <w:pPr>
              <w:pStyle w:val="0"/>
              <w:jc w:val="center"/>
            </w:pPr>
            <w:r>
              <w:rPr>
                <w:sz w:val="20"/>
              </w:rPr>
              <w:t xml:space="preserve">за счет инициативных платежей</w:t>
            </w:r>
          </w:p>
        </w:tc>
        <w:tc>
          <w:tcPr>
            <w:vMerge w:val="continue"/>
          </w:tcPr>
          <w:p/>
        </w:tc>
      </w:tr>
      <w:tr>
        <w:tc>
          <w:tcPr>
            <w:tcW w:w="560" w:type="dxa"/>
          </w:tcPr>
          <w:p>
            <w:pPr>
              <w:pStyle w:val="0"/>
              <w:jc w:val="center"/>
            </w:pPr>
            <w:r>
              <w:rPr>
                <w:sz w:val="20"/>
              </w:rPr>
              <w:t xml:space="preserve">1</w:t>
            </w:r>
          </w:p>
        </w:tc>
        <w:tc>
          <w:tcPr>
            <w:tcW w:w="1984" w:type="dxa"/>
          </w:tcPr>
          <w:p>
            <w:pPr>
              <w:pStyle w:val="0"/>
              <w:jc w:val="center"/>
            </w:pPr>
            <w:r>
              <w:rPr>
                <w:sz w:val="20"/>
              </w:rPr>
              <w:t xml:space="preserve">2</w:t>
            </w:r>
          </w:p>
        </w:tc>
        <w:tc>
          <w:tcPr>
            <w:tcW w:w="1155" w:type="dxa"/>
          </w:tcPr>
          <w:p>
            <w:pPr>
              <w:pStyle w:val="0"/>
              <w:jc w:val="center"/>
            </w:pPr>
            <w:r>
              <w:rPr>
                <w:sz w:val="20"/>
              </w:rPr>
              <w:t xml:space="preserve">3</w:t>
            </w:r>
          </w:p>
        </w:tc>
        <w:tc>
          <w:tcPr>
            <w:tcW w:w="1155" w:type="dxa"/>
          </w:tcPr>
          <w:p>
            <w:pPr>
              <w:pStyle w:val="0"/>
              <w:jc w:val="center"/>
            </w:pPr>
            <w:r>
              <w:rPr>
                <w:sz w:val="20"/>
              </w:rPr>
              <w:t xml:space="preserve">4</w:t>
            </w:r>
          </w:p>
        </w:tc>
        <w:tc>
          <w:tcPr>
            <w:tcW w:w="1155" w:type="dxa"/>
          </w:tcPr>
          <w:p>
            <w:pPr>
              <w:pStyle w:val="0"/>
              <w:jc w:val="center"/>
            </w:pPr>
            <w:r>
              <w:rPr>
                <w:sz w:val="20"/>
              </w:rPr>
              <w:t xml:space="preserve">5</w:t>
            </w:r>
          </w:p>
        </w:tc>
        <w:tc>
          <w:tcPr>
            <w:tcW w:w="115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61" w:type="dxa"/>
          </w:tcPr>
          <w:p>
            <w:pPr>
              <w:pStyle w:val="0"/>
              <w:jc w:val="center"/>
            </w:pPr>
            <w:r>
              <w:rPr>
                <w:sz w:val="20"/>
              </w:rPr>
              <w:t xml:space="preserve">10</w:t>
            </w:r>
          </w:p>
        </w:tc>
        <w:tc>
          <w:tcPr>
            <w:tcW w:w="1816" w:type="dxa"/>
          </w:tcPr>
          <w:p>
            <w:pPr>
              <w:pStyle w:val="0"/>
              <w:jc w:val="center"/>
            </w:pPr>
            <w:r>
              <w:rPr>
                <w:sz w:val="20"/>
              </w:rPr>
              <w:t xml:space="preserve">11</w:t>
            </w:r>
          </w:p>
        </w:tc>
      </w:tr>
      <w:tr>
        <w:tc>
          <w:tcPr>
            <w:tcW w:w="560" w:type="dxa"/>
          </w:tcPr>
          <w:p>
            <w:pPr>
              <w:pStyle w:val="0"/>
              <w:jc w:val="both"/>
            </w:pPr>
            <w:r>
              <w:rPr>
                <w:sz w:val="20"/>
              </w:rPr>
              <w:t xml:space="preserve">1</w:t>
            </w:r>
          </w:p>
        </w:tc>
        <w:tc>
          <w:tcPr>
            <w:tcW w:w="1984"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61" w:type="dxa"/>
          </w:tcPr>
          <w:p>
            <w:pPr>
              <w:pStyle w:val="0"/>
              <w:jc w:val="center"/>
            </w:pPr>
            <w:r>
              <w:rPr>
                <w:sz w:val="20"/>
              </w:rPr>
            </w:r>
          </w:p>
        </w:tc>
        <w:tc>
          <w:tcPr>
            <w:tcW w:w="1816" w:type="dxa"/>
          </w:tcPr>
          <w:p>
            <w:pPr>
              <w:pStyle w:val="0"/>
              <w:jc w:val="center"/>
            </w:pPr>
            <w:r>
              <w:rPr>
                <w:sz w:val="20"/>
              </w:rPr>
            </w:r>
          </w:p>
        </w:tc>
      </w:tr>
      <w:tr>
        <w:tc>
          <w:tcPr>
            <w:tcW w:w="560" w:type="dxa"/>
          </w:tcPr>
          <w:p>
            <w:pPr>
              <w:pStyle w:val="0"/>
              <w:jc w:val="both"/>
            </w:pPr>
            <w:r>
              <w:rPr>
                <w:sz w:val="20"/>
              </w:rPr>
              <w:t xml:space="preserve">2</w:t>
            </w:r>
          </w:p>
        </w:tc>
        <w:tc>
          <w:tcPr>
            <w:tcW w:w="1984"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61" w:type="dxa"/>
          </w:tcPr>
          <w:p>
            <w:pPr>
              <w:pStyle w:val="0"/>
              <w:jc w:val="center"/>
            </w:pPr>
            <w:r>
              <w:rPr>
                <w:sz w:val="20"/>
              </w:rPr>
            </w:r>
          </w:p>
        </w:tc>
        <w:tc>
          <w:tcPr>
            <w:tcW w:w="1816" w:type="dxa"/>
          </w:tcPr>
          <w:p>
            <w:pPr>
              <w:pStyle w:val="0"/>
              <w:jc w:val="center"/>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97"/>
        <w:gridCol w:w="1531"/>
        <w:gridCol w:w="2441"/>
        <w:gridCol w:w="337"/>
        <w:gridCol w:w="3064"/>
      </w:tblGrid>
      <w:tr>
        <w:tc>
          <w:tcPr>
            <w:gridSpan w:val="3"/>
            <w:tcW w:w="5669" w:type="dxa"/>
            <w:tcBorders>
              <w:top w:val="nil"/>
              <w:left w:val="nil"/>
              <w:bottom w:val="nil"/>
              <w:right w:val="nil"/>
            </w:tcBorders>
          </w:tcPr>
          <w:p>
            <w:pPr>
              <w:pStyle w:val="0"/>
              <w:jc w:val="both"/>
            </w:pPr>
            <w:r>
              <w:rPr>
                <w:sz w:val="20"/>
              </w:rPr>
              <w:t xml:space="preserve">Глава (глава администрации) муниципального</w:t>
            </w:r>
          </w:p>
          <w:p>
            <w:pPr>
              <w:pStyle w:val="0"/>
              <w:jc w:val="both"/>
            </w:pPr>
            <w:r>
              <w:rPr>
                <w:sz w:val="20"/>
              </w:rPr>
              <w:t xml:space="preserve">образования Республики Крым</w:t>
            </w:r>
          </w:p>
        </w:tc>
        <w:tc>
          <w:tcPr>
            <w:gridSpan w:val="2"/>
            <w:tcW w:w="3401" w:type="dxa"/>
            <w:vAlign w:val="bottom"/>
            <w:tcBorders>
              <w:top w:val="nil"/>
              <w:left w:val="nil"/>
              <w:bottom w:val="single" w:sz="4"/>
              <w:right w:val="nil"/>
            </w:tcBorders>
          </w:tcPr>
          <w:p>
            <w:pPr>
              <w:pStyle w:val="0"/>
              <w:jc w:val="both"/>
            </w:pPr>
            <w:r>
              <w:rPr>
                <w:sz w:val="20"/>
              </w:rPr>
            </w:r>
          </w:p>
        </w:tc>
      </w:tr>
      <w:tr>
        <w:tc>
          <w:tcPr>
            <w:gridSpan w:val="3"/>
            <w:tcW w:w="5669" w:type="dxa"/>
            <w:tcBorders>
              <w:top w:val="nil"/>
              <w:left w:val="nil"/>
              <w:bottom w:val="nil"/>
              <w:right w:val="nil"/>
            </w:tcBorders>
          </w:tcPr>
          <w:p>
            <w:pPr>
              <w:pStyle w:val="0"/>
              <w:jc w:val="both"/>
            </w:pPr>
            <w:r>
              <w:rPr>
                <w:sz w:val="20"/>
              </w:rPr>
            </w:r>
          </w:p>
        </w:tc>
        <w:tc>
          <w:tcPr>
            <w:gridSpan w:val="2"/>
            <w:tcW w:w="3401" w:type="dxa"/>
            <w:tcBorders>
              <w:top w:val="single" w:sz="4"/>
              <w:left w:val="nil"/>
              <w:bottom w:val="nil"/>
              <w:right w:val="nil"/>
            </w:tcBorders>
          </w:tcPr>
          <w:p>
            <w:pPr>
              <w:pStyle w:val="0"/>
              <w:jc w:val="center"/>
            </w:pPr>
            <w:r>
              <w:rPr>
                <w:sz w:val="20"/>
              </w:rPr>
              <w:t xml:space="preserve">Ф.И.О. (подпись)</w:t>
            </w:r>
          </w:p>
        </w:tc>
      </w:tr>
      <w:tr>
        <w:tc>
          <w:tcPr>
            <w:gridSpan w:val="3"/>
            <w:tcW w:w="5669" w:type="dxa"/>
            <w:tcBorders>
              <w:top w:val="nil"/>
              <w:left w:val="nil"/>
              <w:bottom w:val="nil"/>
              <w:right w:val="nil"/>
            </w:tcBorders>
          </w:tcPr>
          <w:p>
            <w:pPr>
              <w:pStyle w:val="0"/>
            </w:pPr>
            <w:r>
              <w:rPr>
                <w:sz w:val="20"/>
              </w:rPr>
              <w:t xml:space="preserve">Руководитель финансового органа муниципального</w:t>
            </w:r>
          </w:p>
          <w:p>
            <w:pPr>
              <w:pStyle w:val="0"/>
            </w:pPr>
            <w:r>
              <w:rPr>
                <w:sz w:val="20"/>
              </w:rPr>
              <w:t xml:space="preserve">образования Республики Крым</w:t>
            </w:r>
          </w:p>
        </w:tc>
        <w:tc>
          <w:tcPr>
            <w:gridSpan w:val="2"/>
            <w:tcW w:w="3401" w:type="dxa"/>
            <w:tcBorders>
              <w:top w:val="nil"/>
              <w:left w:val="nil"/>
              <w:bottom w:val="single" w:sz="4"/>
              <w:right w:val="nil"/>
            </w:tcBorders>
          </w:tcPr>
          <w:p>
            <w:pPr>
              <w:pStyle w:val="0"/>
              <w:jc w:val="both"/>
            </w:pPr>
            <w:r>
              <w:rPr>
                <w:sz w:val="20"/>
              </w:rPr>
            </w:r>
          </w:p>
        </w:tc>
      </w:tr>
      <w:tr>
        <w:tc>
          <w:tcPr>
            <w:gridSpan w:val="3"/>
            <w:tcW w:w="5669" w:type="dxa"/>
            <w:tcBorders>
              <w:top w:val="nil"/>
              <w:left w:val="nil"/>
              <w:bottom w:val="nil"/>
              <w:right w:val="nil"/>
            </w:tcBorders>
          </w:tcPr>
          <w:p>
            <w:pPr>
              <w:pStyle w:val="0"/>
            </w:pPr>
            <w:r>
              <w:rPr>
                <w:sz w:val="20"/>
              </w:rPr>
            </w:r>
          </w:p>
        </w:tc>
        <w:tc>
          <w:tcPr>
            <w:gridSpan w:val="2"/>
            <w:tcW w:w="3401" w:type="dxa"/>
            <w:tcBorders>
              <w:top w:val="single" w:sz="4"/>
              <w:left w:val="nil"/>
              <w:bottom w:val="nil"/>
              <w:right w:val="nil"/>
            </w:tcBorders>
          </w:tcPr>
          <w:p>
            <w:pPr>
              <w:pStyle w:val="0"/>
              <w:jc w:val="center"/>
            </w:pPr>
            <w:r>
              <w:rPr>
                <w:sz w:val="20"/>
              </w:rPr>
              <w:t xml:space="preserve">Ф.И.О. (подпись)</w:t>
            </w:r>
          </w:p>
        </w:tc>
      </w:tr>
      <w:tr>
        <w:tc>
          <w:tcPr>
            <w:tcW w:w="1697" w:type="dxa"/>
            <w:tcBorders>
              <w:top w:val="nil"/>
              <w:left w:val="nil"/>
              <w:bottom w:val="nil"/>
              <w:right w:val="nil"/>
            </w:tcBorders>
          </w:tcPr>
          <w:p>
            <w:pPr>
              <w:pStyle w:val="0"/>
              <w:jc w:val="both"/>
            </w:pPr>
            <w:r>
              <w:rPr>
                <w:sz w:val="20"/>
              </w:rPr>
              <w:t xml:space="preserve">Исполнитель</w:t>
            </w:r>
          </w:p>
        </w:tc>
        <w:tc>
          <w:tcPr>
            <w:tcW w:w="153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gridSpan w:val="2"/>
            <w:tcW w:w="277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 подписи)</w:t>
            </w:r>
          </w:p>
        </w:tc>
        <w:tc>
          <w:tcPr>
            <w:tcW w:w="3064" w:type="dxa"/>
            <w:tcBorders>
              <w:top w:val="nil"/>
              <w:left w:val="nil"/>
              <w:bottom w:val="nil"/>
              <w:right w:val="nil"/>
            </w:tcBorders>
          </w:tcPr>
          <w:p>
            <w:pPr>
              <w:pStyle w:val="0"/>
              <w:jc w:val="both"/>
            </w:pPr>
            <w:r>
              <w:rPr>
                <w:sz w:val="20"/>
              </w:rPr>
            </w:r>
          </w:p>
        </w:tc>
      </w:tr>
    </w:tbl>
    <w:p>
      <w:pPr>
        <w:pStyle w:val="0"/>
      </w:pPr>
      <w:r>
        <w:rPr>
          <w:sz w:val="20"/>
        </w:rPr>
      </w:r>
    </w:p>
    <w:p>
      <w:pPr>
        <w:pStyle w:val="0"/>
      </w:pPr>
      <w:r>
        <w:rPr>
          <w:sz w:val="20"/>
        </w:rPr>
      </w:r>
    </w:p>
    <w:p>
      <w:pPr>
        <w:pStyle w:val="0"/>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1"/>
              <w:jc w:val="center"/>
            </w:pPr>
            <w:r>
              <w:rPr>
                <w:sz w:val="20"/>
              </w:rPr>
              <w:t xml:space="preserve">Отчет</w:t>
            </w:r>
          </w:p>
          <w:p>
            <w:pPr>
              <w:pStyle w:val="0"/>
              <w:jc w:val="center"/>
            </w:pPr>
            <w:r>
              <w:rPr>
                <w:sz w:val="20"/>
              </w:rPr>
              <w:t xml:space="preserve">об итогах реализации проектов инициативного бюджетирования</w:t>
            </w:r>
          </w:p>
          <w:p>
            <w:pPr>
              <w:pStyle w:val="0"/>
              <w:jc w:val="center"/>
            </w:pPr>
            <w:r>
              <w:rPr>
                <w:sz w:val="20"/>
              </w:rPr>
              <w:t xml:space="preserve">___________________________________________________ за 20___ год</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________________________________________________________________</w:t>
            </w:r>
          </w:p>
          <w:p>
            <w:pPr>
              <w:pStyle w:val="0"/>
              <w:jc w:val="center"/>
            </w:pPr>
            <w:r>
              <w:rPr>
                <w:sz w:val="20"/>
              </w:rPr>
              <w:t xml:space="preserve">(наименование муниципального образования Республики Крым)</w:t>
            </w:r>
          </w:p>
        </w:tc>
      </w:tr>
      <w:tr>
        <w:tc>
          <w:tcPr>
            <w:tcW w:w="9070" w:type="dxa"/>
            <w:tcBorders>
              <w:top w:val="nil"/>
              <w:left w:val="nil"/>
              <w:bottom w:val="nil"/>
              <w:right w:val="nil"/>
            </w:tcBorders>
          </w:tcPr>
          <w:p>
            <w:pPr>
              <w:pStyle w:val="0"/>
              <w:ind w:firstLine="283"/>
              <w:jc w:val="both"/>
            </w:pPr>
            <w:r>
              <w:rPr>
                <w:sz w:val="20"/>
              </w:rPr>
              <w:t xml:space="preserve">1. Сведения о поступлении денежных средств на реализацию проекта инициативного бюджетирования в разрезе источников финансирования, руб.:</w:t>
            </w: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2154"/>
        <w:gridCol w:w="1757"/>
        <w:gridCol w:w="1757"/>
        <w:gridCol w:w="1757"/>
        <w:gridCol w:w="1417"/>
        <w:gridCol w:w="1928"/>
      </w:tblGrid>
      <w:tr>
        <w:tc>
          <w:tcPr>
            <w:tcW w:w="2834" w:type="dxa"/>
          </w:tcPr>
          <w:p>
            <w:pPr>
              <w:pStyle w:val="0"/>
              <w:jc w:val="center"/>
            </w:pPr>
            <w:r>
              <w:rPr>
                <w:sz w:val="20"/>
              </w:rPr>
              <w:t xml:space="preserve">Наименование проекта</w:t>
            </w:r>
          </w:p>
        </w:tc>
        <w:tc>
          <w:tcPr>
            <w:tcW w:w="2154" w:type="dxa"/>
          </w:tcPr>
          <w:p>
            <w:pPr>
              <w:pStyle w:val="0"/>
              <w:jc w:val="center"/>
            </w:pPr>
            <w:r>
              <w:rPr>
                <w:sz w:val="20"/>
              </w:rPr>
              <w:t xml:space="preserve">Тип средств</w:t>
            </w:r>
          </w:p>
        </w:tc>
        <w:tc>
          <w:tcPr>
            <w:tcW w:w="1757" w:type="dxa"/>
          </w:tcPr>
          <w:p>
            <w:pPr>
              <w:pStyle w:val="0"/>
              <w:jc w:val="center"/>
            </w:pPr>
            <w:r>
              <w:rPr>
                <w:sz w:val="20"/>
              </w:rPr>
              <w:t xml:space="preserve">Предусмотрено средств на реализацию проекта инициативного бюджетирования</w:t>
            </w:r>
          </w:p>
        </w:tc>
        <w:tc>
          <w:tcPr>
            <w:tcW w:w="1757" w:type="dxa"/>
          </w:tcPr>
          <w:p>
            <w:pPr>
              <w:pStyle w:val="0"/>
              <w:jc w:val="center"/>
            </w:pPr>
            <w:r>
              <w:rPr>
                <w:sz w:val="20"/>
              </w:rPr>
              <w:t xml:space="preserve">Поступление средств на реализацию проекта инициативного бюджетирования</w:t>
            </w:r>
          </w:p>
        </w:tc>
        <w:tc>
          <w:tcPr>
            <w:tcW w:w="1757" w:type="dxa"/>
          </w:tcPr>
          <w:p>
            <w:pPr>
              <w:pStyle w:val="0"/>
              <w:jc w:val="center"/>
            </w:pPr>
            <w:r>
              <w:rPr>
                <w:sz w:val="20"/>
              </w:rPr>
              <w:t xml:space="preserve">Использование средств на реализацию проекта инициативного бюджетирования</w:t>
            </w:r>
          </w:p>
        </w:tc>
        <w:tc>
          <w:tcPr>
            <w:tcW w:w="1417" w:type="dxa"/>
          </w:tcPr>
          <w:p>
            <w:pPr>
              <w:pStyle w:val="0"/>
              <w:jc w:val="center"/>
            </w:pPr>
            <w:r>
              <w:rPr>
                <w:sz w:val="20"/>
              </w:rPr>
              <w:t xml:space="preserve">Отклонение</w:t>
            </w:r>
          </w:p>
        </w:tc>
        <w:tc>
          <w:tcPr>
            <w:tcW w:w="1928" w:type="dxa"/>
          </w:tcPr>
          <w:p>
            <w:pPr>
              <w:pStyle w:val="0"/>
              <w:jc w:val="center"/>
            </w:pPr>
            <w:r>
              <w:rPr>
                <w:sz w:val="20"/>
              </w:rPr>
              <w:t xml:space="preserve">Причины отклонения</w:t>
            </w:r>
          </w:p>
        </w:tc>
      </w:tr>
      <w:tr>
        <w:tc>
          <w:tcPr>
            <w:tcW w:w="2834" w:type="dxa"/>
          </w:tcPr>
          <w:p>
            <w:pPr>
              <w:pStyle w:val="0"/>
              <w:jc w:val="center"/>
            </w:pPr>
            <w:r>
              <w:rPr>
                <w:sz w:val="20"/>
              </w:rPr>
              <w:t xml:space="preserve">1</w:t>
            </w:r>
          </w:p>
        </w:tc>
        <w:tc>
          <w:tcPr>
            <w:tcW w:w="2154" w:type="dxa"/>
          </w:tcPr>
          <w:p>
            <w:pPr>
              <w:pStyle w:val="0"/>
              <w:jc w:val="center"/>
            </w:pPr>
            <w:r>
              <w:rPr>
                <w:sz w:val="20"/>
              </w:rPr>
              <w:t xml:space="preserve">2</w:t>
            </w:r>
          </w:p>
        </w:tc>
        <w:tc>
          <w:tcPr>
            <w:tcW w:w="1757" w:type="dxa"/>
          </w:tcPr>
          <w:p>
            <w:pPr>
              <w:pStyle w:val="0"/>
              <w:jc w:val="center"/>
            </w:pPr>
            <w:r>
              <w:rPr>
                <w:sz w:val="20"/>
              </w:rPr>
              <w:t xml:space="preserve">3</w:t>
            </w:r>
          </w:p>
        </w:tc>
        <w:tc>
          <w:tcPr>
            <w:tcW w:w="1757" w:type="dxa"/>
          </w:tcPr>
          <w:p>
            <w:pPr>
              <w:pStyle w:val="0"/>
              <w:jc w:val="center"/>
            </w:pPr>
            <w:r>
              <w:rPr>
                <w:sz w:val="20"/>
              </w:rPr>
              <w:t xml:space="preserve">4</w:t>
            </w:r>
          </w:p>
        </w:tc>
        <w:tc>
          <w:tcPr>
            <w:tcW w:w="1757" w:type="dxa"/>
          </w:tcPr>
          <w:p>
            <w:pPr>
              <w:pStyle w:val="0"/>
              <w:jc w:val="center"/>
            </w:pPr>
            <w:r>
              <w:rPr>
                <w:sz w:val="20"/>
              </w:rPr>
              <w:t xml:space="preserve">5</w:t>
            </w:r>
          </w:p>
        </w:tc>
        <w:tc>
          <w:tcPr>
            <w:tcW w:w="1417" w:type="dxa"/>
          </w:tcPr>
          <w:p>
            <w:pPr>
              <w:pStyle w:val="0"/>
              <w:jc w:val="center"/>
            </w:pPr>
            <w:r>
              <w:rPr>
                <w:sz w:val="20"/>
              </w:rPr>
              <w:t xml:space="preserve">6</w:t>
            </w:r>
          </w:p>
        </w:tc>
        <w:tc>
          <w:tcPr>
            <w:tcW w:w="1928" w:type="dxa"/>
          </w:tcPr>
          <w:p>
            <w:pPr>
              <w:pStyle w:val="0"/>
              <w:jc w:val="center"/>
            </w:pPr>
            <w:r>
              <w:rPr>
                <w:sz w:val="20"/>
              </w:rPr>
              <w:t xml:space="preserve">7</w:t>
            </w:r>
          </w:p>
        </w:tc>
      </w:tr>
      <w:tr>
        <w:tc>
          <w:tcPr>
            <w:tcW w:w="2834" w:type="dxa"/>
          </w:tcPr>
          <w:p>
            <w:pPr>
              <w:pStyle w:val="0"/>
              <w:jc w:val="center"/>
            </w:pPr>
            <w:r>
              <w:rPr>
                <w:sz w:val="20"/>
              </w:rPr>
            </w:r>
          </w:p>
        </w:tc>
        <w:tc>
          <w:tcPr>
            <w:tcW w:w="2154" w:type="dxa"/>
          </w:tcPr>
          <w:p>
            <w:pPr>
              <w:pStyle w:val="0"/>
              <w:jc w:val="both"/>
            </w:pPr>
            <w:r>
              <w:rPr>
                <w:sz w:val="20"/>
              </w:rPr>
              <w:t xml:space="preserve">Всего</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r>
        <w:tc>
          <w:tcPr>
            <w:tcW w:w="2834" w:type="dxa"/>
          </w:tcPr>
          <w:p>
            <w:pPr>
              <w:pStyle w:val="0"/>
              <w:jc w:val="center"/>
            </w:pPr>
            <w:r>
              <w:rPr>
                <w:sz w:val="20"/>
              </w:rPr>
            </w:r>
          </w:p>
        </w:tc>
        <w:tc>
          <w:tcPr>
            <w:tcW w:w="2154" w:type="dxa"/>
          </w:tcPr>
          <w:p>
            <w:pPr>
              <w:pStyle w:val="0"/>
              <w:jc w:val="both"/>
            </w:pPr>
            <w:r>
              <w:rPr>
                <w:sz w:val="20"/>
              </w:rPr>
              <w:t xml:space="preserve">в том числе:</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r>
        <w:tc>
          <w:tcPr>
            <w:tcW w:w="2834" w:type="dxa"/>
          </w:tcPr>
          <w:p>
            <w:pPr>
              <w:pStyle w:val="0"/>
              <w:jc w:val="center"/>
            </w:pPr>
            <w:r>
              <w:rPr>
                <w:sz w:val="20"/>
              </w:rPr>
            </w:r>
          </w:p>
        </w:tc>
        <w:tc>
          <w:tcPr>
            <w:tcW w:w="2154" w:type="dxa"/>
          </w:tcPr>
          <w:p>
            <w:pPr>
              <w:pStyle w:val="0"/>
              <w:jc w:val="both"/>
            </w:pPr>
            <w:r>
              <w:rPr>
                <w:sz w:val="20"/>
              </w:rPr>
              <w:t xml:space="preserve">денежные средства бюджета Республики Крым</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r>
        <w:tc>
          <w:tcPr>
            <w:tcW w:w="2834" w:type="dxa"/>
          </w:tcPr>
          <w:p>
            <w:pPr>
              <w:pStyle w:val="0"/>
              <w:jc w:val="center"/>
            </w:pPr>
            <w:r>
              <w:rPr>
                <w:sz w:val="20"/>
              </w:rPr>
            </w:r>
          </w:p>
        </w:tc>
        <w:tc>
          <w:tcPr>
            <w:tcW w:w="2154" w:type="dxa"/>
          </w:tcPr>
          <w:p>
            <w:pPr>
              <w:pStyle w:val="0"/>
              <w:jc w:val="both"/>
            </w:pPr>
            <w:r>
              <w:rPr>
                <w:sz w:val="20"/>
              </w:rPr>
              <w:t xml:space="preserve">денежные средства местного бюджета</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r>
        <w:tc>
          <w:tcPr>
            <w:tcW w:w="2834" w:type="dxa"/>
          </w:tcPr>
          <w:p>
            <w:pPr>
              <w:pStyle w:val="0"/>
              <w:jc w:val="center"/>
            </w:pPr>
            <w:r>
              <w:rPr>
                <w:sz w:val="20"/>
              </w:rPr>
            </w:r>
          </w:p>
        </w:tc>
        <w:tc>
          <w:tcPr>
            <w:tcW w:w="2154" w:type="dxa"/>
          </w:tcPr>
          <w:p>
            <w:pPr>
              <w:pStyle w:val="0"/>
              <w:jc w:val="both"/>
            </w:pPr>
            <w:r>
              <w:rPr>
                <w:sz w:val="20"/>
              </w:rPr>
              <w:t xml:space="preserve">денежные средства жителей населенного пункта</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r>
        <w:tc>
          <w:tcPr>
            <w:tcW w:w="2834" w:type="dxa"/>
          </w:tcPr>
          <w:p>
            <w:pPr>
              <w:pStyle w:val="0"/>
              <w:jc w:val="center"/>
            </w:pPr>
            <w:r>
              <w:rPr>
                <w:sz w:val="20"/>
              </w:rPr>
            </w:r>
          </w:p>
        </w:tc>
        <w:tc>
          <w:tcPr>
            <w:tcW w:w="2154" w:type="dxa"/>
          </w:tcPr>
          <w:p>
            <w:pPr>
              <w:pStyle w:val="0"/>
              <w:jc w:val="both"/>
            </w:pPr>
            <w:r>
              <w:rPr>
                <w:sz w:val="20"/>
              </w:rPr>
              <w:t xml:space="preserve">денежные средства индивидуальных предпринимателей, юридических лиц и иных лиц, участвующих в софинансировании проекта</w:t>
            </w:r>
          </w:p>
        </w:tc>
        <w:tc>
          <w:tcPr>
            <w:tcW w:w="1757" w:type="dxa"/>
          </w:tcPr>
          <w:p>
            <w:pPr>
              <w:pStyle w:val="0"/>
              <w:jc w:val="center"/>
            </w:pPr>
            <w:r>
              <w:rPr>
                <w:sz w:val="20"/>
              </w:rPr>
            </w:r>
          </w:p>
        </w:tc>
        <w:tc>
          <w:tcPr>
            <w:tcW w:w="1757" w:type="dxa"/>
          </w:tcPr>
          <w:p>
            <w:pPr>
              <w:pStyle w:val="0"/>
              <w:jc w:val="center"/>
            </w:pPr>
            <w:r>
              <w:rPr>
                <w:sz w:val="20"/>
              </w:rPr>
            </w:r>
          </w:p>
        </w:tc>
        <w:tc>
          <w:tcPr>
            <w:tcW w:w="1757" w:type="dxa"/>
          </w:tcPr>
          <w:p>
            <w:pPr>
              <w:pStyle w:val="0"/>
              <w:jc w:val="center"/>
            </w:pPr>
            <w:r>
              <w:rPr>
                <w:sz w:val="20"/>
              </w:rPr>
            </w:r>
          </w:p>
        </w:tc>
        <w:tc>
          <w:tcPr>
            <w:tcW w:w="1417" w:type="dxa"/>
          </w:tcPr>
          <w:p>
            <w:pPr>
              <w:pStyle w:val="0"/>
              <w:jc w:val="center"/>
            </w:pPr>
            <w:r>
              <w:rPr>
                <w:sz w:val="20"/>
              </w:rPr>
            </w:r>
          </w:p>
        </w:tc>
        <w:tc>
          <w:tcPr>
            <w:tcW w:w="1928" w:type="dxa"/>
          </w:tcPr>
          <w:p>
            <w:pPr>
              <w:pStyle w:val="0"/>
              <w:jc w:val="center"/>
            </w:pPr>
            <w:r>
              <w:rPr>
                <w:sz w:val="20"/>
              </w:rPr>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2. Достижение показателей результативности использования субсидии, предусмотренных Соглашением о предоставлении субсидии на софинансирование проекта инициативного бюджетирования в Республике Крым: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251"/>
        <w:gridCol w:w="850"/>
        <w:gridCol w:w="1417"/>
        <w:gridCol w:w="1984"/>
      </w:tblGrid>
      <w:tr>
        <w:tc>
          <w:tcPr>
            <w:tcW w:w="566" w:type="dxa"/>
          </w:tcPr>
          <w:p>
            <w:pPr>
              <w:pStyle w:val="0"/>
              <w:jc w:val="center"/>
            </w:pPr>
            <w:r>
              <w:rPr>
                <w:sz w:val="20"/>
              </w:rPr>
              <w:t xml:space="preserve">N п/п</w:t>
            </w:r>
          </w:p>
        </w:tc>
        <w:tc>
          <w:tcPr>
            <w:tcW w:w="4251" w:type="dxa"/>
          </w:tcPr>
          <w:p>
            <w:pPr>
              <w:pStyle w:val="0"/>
              <w:jc w:val="center"/>
            </w:pPr>
            <w:r>
              <w:rPr>
                <w:sz w:val="20"/>
              </w:rPr>
              <w:t xml:space="preserve">Наименование показателя</w:t>
            </w:r>
          </w:p>
        </w:tc>
        <w:tc>
          <w:tcPr>
            <w:tcW w:w="850" w:type="dxa"/>
          </w:tcPr>
          <w:p>
            <w:pPr>
              <w:pStyle w:val="0"/>
              <w:jc w:val="center"/>
            </w:pPr>
            <w:r>
              <w:rPr>
                <w:sz w:val="20"/>
              </w:rPr>
              <w:t xml:space="preserve">Ед. изм.</w:t>
            </w:r>
          </w:p>
        </w:tc>
        <w:tc>
          <w:tcPr>
            <w:tcW w:w="1417" w:type="dxa"/>
          </w:tcPr>
          <w:p>
            <w:pPr>
              <w:pStyle w:val="0"/>
              <w:jc w:val="center"/>
            </w:pPr>
            <w:r>
              <w:rPr>
                <w:sz w:val="20"/>
              </w:rPr>
              <w:t xml:space="preserve">План</w:t>
            </w:r>
          </w:p>
        </w:tc>
        <w:tc>
          <w:tcPr>
            <w:tcW w:w="1984" w:type="dxa"/>
          </w:tcPr>
          <w:p>
            <w:pPr>
              <w:pStyle w:val="0"/>
              <w:jc w:val="center"/>
            </w:pPr>
            <w:r>
              <w:rPr>
                <w:sz w:val="20"/>
              </w:rPr>
              <w:t xml:space="preserve">Факт</w:t>
            </w:r>
          </w:p>
        </w:tc>
      </w:tr>
      <w:tr>
        <w:tc>
          <w:tcPr>
            <w:tcW w:w="566" w:type="dxa"/>
          </w:tcPr>
          <w:p>
            <w:pPr>
              <w:pStyle w:val="0"/>
              <w:jc w:val="both"/>
            </w:pPr>
            <w:r>
              <w:rPr>
                <w:sz w:val="20"/>
              </w:rPr>
              <w:t xml:space="preserve">1</w:t>
            </w:r>
          </w:p>
        </w:tc>
        <w:tc>
          <w:tcPr>
            <w:tcW w:w="4251" w:type="dxa"/>
          </w:tcPr>
          <w:p>
            <w:pPr>
              <w:pStyle w:val="0"/>
              <w:jc w:val="center"/>
            </w:pPr>
            <w:r>
              <w:rPr>
                <w:sz w:val="20"/>
              </w:rPr>
            </w:r>
          </w:p>
        </w:tc>
        <w:tc>
          <w:tcPr>
            <w:tcW w:w="850" w:type="dxa"/>
          </w:tcPr>
          <w:p>
            <w:pPr>
              <w:pStyle w:val="0"/>
              <w:jc w:val="both"/>
            </w:pPr>
            <w:r>
              <w:rPr>
                <w:sz w:val="20"/>
              </w:rPr>
              <w:t xml:space="preserve">Руб.</w:t>
            </w:r>
          </w:p>
        </w:tc>
        <w:tc>
          <w:tcPr>
            <w:tcW w:w="1417" w:type="dxa"/>
          </w:tcPr>
          <w:p>
            <w:pPr>
              <w:pStyle w:val="0"/>
              <w:jc w:val="center"/>
            </w:pPr>
            <w:r>
              <w:rPr>
                <w:sz w:val="20"/>
              </w:rPr>
            </w:r>
          </w:p>
        </w:tc>
        <w:tc>
          <w:tcPr>
            <w:tcW w:w="1984"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3. Описание вклада в проект инициативного бюджетирования в неденежной форме (безвозмездный труд, неоплачиваемые работы, предоставляемые услуги, строительные материалы или оборудование и т.п.):</w:t>
            </w:r>
          </w:p>
          <w:p>
            <w:pPr>
              <w:pStyle w:val="0"/>
              <w:jc w:val="both"/>
            </w:pPr>
            <w:r>
              <w:rPr>
                <w:sz w:val="20"/>
              </w:rPr>
              <w:t xml:space="preserve">3.1. Жители населенного пункта:</w:t>
            </w:r>
          </w:p>
          <w:p>
            <w:pPr>
              <w:pStyle w:val="0"/>
              <w:jc w:val="both"/>
            </w:pPr>
            <w:r>
              <w:rPr>
                <w:sz w:val="20"/>
              </w:rPr>
              <w:t xml:space="preserve">__________________________________________________________________________</w:t>
            </w:r>
          </w:p>
          <w:p>
            <w:pPr>
              <w:pStyle w:val="0"/>
              <w:jc w:val="both"/>
            </w:pPr>
            <w:r>
              <w:rPr>
                <w:sz w:val="20"/>
              </w:rPr>
              <w:t xml:space="preserve">3.2. Спонсоры:</w:t>
            </w:r>
          </w:p>
          <w:p>
            <w:pPr>
              <w:pStyle w:val="0"/>
              <w:jc w:val="both"/>
            </w:pPr>
            <w:r>
              <w:rPr>
                <w:sz w:val="20"/>
              </w:rPr>
              <w:t xml:space="preserve">__________________________________________________________________________</w:t>
            </w:r>
          </w:p>
          <w:p>
            <w:pPr>
              <w:pStyle w:val="0"/>
              <w:jc w:val="both"/>
            </w:pPr>
            <w:r>
              <w:rPr>
                <w:sz w:val="20"/>
              </w:rPr>
              <w:t xml:space="preserve">4. Создано рабочих мест:</w:t>
            </w:r>
          </w:p>
          <w:p>
            <w:pPr>
              <w:pStyle w:val="0"/>
              <w:jc w:val="both"/>
            </w:pPr>
            <w:r>
              <w:rPr>
                <w:sz w:val="20"/>
              </w:rPr>
              <w:t xml:space="preserve">временных (в ходе реализации проекта инициативного бюджетирования) - _____ чел.;</w:t>
            </w:r>
          </w:p>
          <w:p>
            <w:pPr>
              <w:pStyle w:val="0"/>
              <w:jc w:val="both"/>
            </w:pPr>
            <w:r>
              <w:rPr>
                <w:sz w:val="20"/>
              </w:rPr>
              <w:t xml:space="preserve">новых (по итогам реализации проекта инициативного бюджетирования) - ______ чел.</w:t>
            </w:r>
          </w:p>
          <w:p>
            <w:pPr>
              <w:pStyle w:val="0"/>
              <w:jc w:val="both"/>
            </w:pPr>
            <w:r>
              <w:rPr>
                <w:sz w:val="20"/>
              </w:rPr>
              <w:t xml:space="preserve">5. Сведения об итогах реализации проекта инициативного бюджетирования.</w:t>
            </w:r>
          </w:p>
          <w:p>
            <w:pPr>
              <w:pStyle w:val="0"/>
              <w:jc w:val="both"/>
            </w:pPr>
            <w:r>
              <w:rPr>
                <w:sz w:val="20"/>
              </w:rPr>
              <w:t xml:space="preserve">5.1. Объект, включенный в проект инициативного бюджетирования, завершен полностью, частично (нужное подчеркнуть).</w:t>
            </w:r>
          </w:p>
          <w:p>
            <w:pPr>
              <w:pStyle w:val="0"/>
              <w:jc w:val="both"/>
            </w:pPr>
            <w:r>
              <w:rPr>
                <w:sz w:val="20"/>
              </w:rPr>
              <w:t xml:space="preserve">5.2. Если проект инициативного бюджетирования выполнен частично, то что именно, в каком объеме и по какой причине не было сделано:</w:t>
            </w:r>
          </w:p>
          <w:p>
            <w:pPr>
              <w:pStyle w:val="0"/>
              <w:jc w:val="both"/>
            </w:pPr>
            <w:r>
              <w:rPr>
                <w:sz w:val="20"/>
              </w:rPr>
              <w:t xml:space="preserve">__________________________________________________________________________</w:t>
            </w:r>
          </w:p>
          <w:p>
            <w:pPr>
              <w:pStyle w:val="0"/>
              <w:jc w:val="both"/>
            </w:pPr>
            <w:r>
              <w:rPr>
                <w:sz w:val="20"/>
              </w:rPr>
              <w:t xml:space="preserve">6. Дата:</w:t>
            </w:r>
          </w:p>
          <w:p>
            <w:pPr>
              <w:pStyle w:val="0"/>
              <w:jc w:val="both"/>
            </w:pPr>
            <w:r>
              <w:rPr>
                <w:sz w:val="20"/>
              </w:rPr>
              <w:t xml:space="preserve">начала реализации проекта инициативного бюджетирования - ______ г.,</w:t>
            </w:r>
          </w:p>
          <w:p>
            <w:pPr>
              <w:pStyle w:val="0"/>
              <w:jc w:val="both"/>
            </w:pPr>
            <w:r>
              <w:rPr>
                <w:sz w:val="20"/>
              </w:rPr>
              <w:t xml:space="preserve">ввода объекта в эксплуатацию - ______ г.</w:t>
            </w:r>
          </w:p>
          <w:p>
            <w:pPr>
              <w:pStyle w:val="0"/>
              <w:jc w:val="both"/>
            </w:pPr>
            <w:r>
              <w:rPr>
                <w:sz w:val="20"/>
              </w:rPr>
              <w:t xml:space="preserve">7. Основные проблемы, с которыми столкнулись органы местного самоуправления муниципального образования Республики Крым и инициативная группа в ходе реализации проекта инициативного бюджетирования (можно отметить несколько пунктов):</w:t>
            </w:r>
          </w:p>
        </w:tc>
      </w:tr>
    </w:tbl>
    <w:p>
      <w:pPr>
        <w:pStyle w:val="0"/>
      </w:pPr>
      <w:r>
        <w:rPr>
          <w:sz w:val="20"/>
        </w:rPr>
      </w:r>
    </w:p>
    <w:tbl>
      <w:tblPr>
        <w:tblInd w:w="0" w:type="dxa"/>
        <w:tblLayout w:type="fixed"/>
        <w:tblBorders>
          <w:insideV w:val="single" w:sz="4"/>
        </w:tblBorders>
        <w:tblCellMar>
          <w:top w:w="102" w:type="dxa"/>
          <w:left w:w="62" w:type="dxa"/>
          <w:bottom w:w="102" w:type="dxa"/>
          <w:right w:w="62" w:type="dxa"/>
        </w:tblCellMar>
      </w:tblPr>
      <w:tblGrid>
        <w:gridCol w:w="680"/>
        <w:gridCol w:w="8390"/>
      </w:tblGrid>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низкое качество технической документации</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трудности с отбором и контрактованием подрядчика</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недобросовестный подрядчик</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недостаточно времени для качественного выполнения работ</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неблагоприятные погодные условия</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несвоевременная поставка товаров, работ и услуг</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трудности с отбором и контрактованием строительного надзора</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низкое качество строительного надзора</w:t>
            </w:r>
          </w:p>
        </w:tc>
      </w:tr>
      <w:tr>
        <w:tc>
          <w:tcPr>
            <w:gridSpan w:val="2"/>
            <w:tcW w:w="9070" w:type="dxa"/>
            <w:tcBorders>
              <w:top w:val="nil"/>
              <w:left w:val="nil"/>
              <w:bottom w:val="nil"/>
              <w:right w:val="nil"/>
            </w:tcBorders>
          </w:tcPr>
          <w:p>
            <w:pPr>
              <w:pStyle w:val="0"/>
              <w:jc w:val="both"/>
            </w:pPr>
            <w:r>
              <w:rPr>
                <w:sz w:val="20"/>
              </w:rPr>
            </w:r>
          </w:p>
        </w:tc>
      </w:tr>
      <w:tr>
        <w:tblPrEx>
          <w:tblBorders>
            <w:left w:val="single" w:sz="4"/>
          </w:tblBorders>
        </w:tblPrEx>
        <w:tc>
          <w:tcPr>
            <w:tcW w:w="680" w:type="dxa"/>
            <w:tcBorders>
              <w:top w:val="single" w:sz="4"/>
              <w:bottom w:val="single" w:sz="4"/>
            </w:tcBorders>
          </w:tcPr>
          <w:p>
            <w:pPr>
              <w:pStyle w:val="0"/>
              <w:jc w:val="both"/>
            </w:pPr>
            <w:r>
              <w:rPr>
                <w:sz w:val="20"/>
              </w:rPr>
            </w:r>
          </w:p>
        </w:tc>
        <w:tc>
          <w:tcPr>
            <w:tcW w:w="8390" w:type="dxa"/>
            <w:tcBorders>
              <w:top w:val="nil"/>
              <w:bottom w:val="nil"/>
              <w:right w:val="nil"/>
            </w:tcBorders>
          </w:tcPr>
          <w:p>
            <w:pPr>
              <w:pStyle w:val="0"/>
              <w:jc w:val="both"/>
            </w:pPr>
            <w:r>
              <w:rPr>
                <w:sz w:val="20"/>
              </w:rPr>
              <w:t xml:space="preserve">прочее (описать)</w:t>
            </w:r>
          </w:p>
        </w:tc>
      </w:tr>
      <w:tr>
        <w:tc>
          <w:tcPr>
            <w:gridSpan w:val="2"/>
            <w:tcW w:w="9070" w:type="dxa"/>
            <w:tcBorders>
              <w:top w:val="nil"/>
              <w:left w:val="nil"/>
              <w:bottom w:val="nil"/>
              <w:right w:val="nil"/>
            </w:tcBorders>
          </w:tcPr>
          <w:p>
            <w:pPr>
              <w:pStyle w:val="0"/>
              <w:jc w:val="both"/>
            </w:pPr>
            <w:r>
              <w:rPr>
                <w:sz w:val="20"/>
              </w:rPr>
              <w:t xml:space="preserve">__________________________________________________________________________</w:t>
            </w:r>
          </w:p>
        </w:tc>
      </w:tr>
    </w:tbl>
    <w:p>
      <w:pPr>
        <w:pStyle w:val="0"/>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7. Основные извлеченные из проекта инициативного бюджетирования уроки (что бы еще стоило учесть, что сделать по-другому, кого привлечь дополнительно): __________________________________________________________________________</w:t>
            </w:r>
          </w:p>
        </w:tc>
      </w:tr>
      <w:tr>
        <w:tc>
          <w:tcPr>
            <w:tcW w:w="9070" w:type="dxa"/>
            <w:tcBorders>
              <w:top w:val="nil"/>
              <w:left w:val="nil"/>
              <w:bottom w:val="nil"/>
              <w:right w:val="nil"/>
            </w:tcBorders>
          </w:tcPr>
          <w:p>
            <w:pPr>
              <w:pStyle w:val="0"/>
              <w:jc w:val="both"/>
            </w:pPr>
            <w:r>
              <w:rPr>
                <w:sz w:val="20"/>
              </w:rPr>
              <w:t xml:space="preserve">Прилагаются:</w:t>
            </w:r>
          </w:p>
          <w:p>
            <w:pPr>
              <w:pStyle w:val="0"/>
              <w:jc w:val="both"/>
            </w:pPr>
            <w:r>
              <w:rPr>
                <w:sz w:val="20"/>
              </w:rPr>
              <w:t xml:space="preserve">- фотографии объекта (промежуточные этапы, итоги реализации проекта инициативного бюджетирования);</w:t>
            </w:r>
          </w:p>
          <w:p>
            <w:pPr>
              <w:pStyle w:val="0"/>
              <w:jc w:val="both"/>
            </w:pPr>
            <w:r>
              <w:rPr>
                <w:sz w:val="20"/>
              </w:rPr>
              <w:t xml:space="preserve">- документы (включая фотографии), отражающие участие жителей населенного пункта и спонсоров в реализации проекта инициативного бюджетирования в неденежной форме (безвозмездный труд, неоплачиваемые работы, предоставляемые услуги, строительные материалы или оборудование и т.п., и их результаты).</w:t>
            </w:r>
          </w:p>
        </w:tc>
      </w:tr>
      <w:tr>
        <w:tc>
          <w:tcPr>
            <w:tcW w:w="9070" w:type="dxa"/>
            <w:tcBorders>
              <w:top w:val="nil"/>
              <w:left w:val="nil"/>
              <w:bottom w:val="nil"/>
              <w:right w:val="nil"/>
            </w:tcBorders>
          </w:tcPr>
          <w:p>
            <w:pPr>
              <w:pStyle w:val="0"/>
              <w:jc w:val="both"/>
            </w:pPr>
            <w:r>
              <w:rPr>
                <w:sz w:val="20"/>
              </w:rPr>
              <w:t xml:space="preserve">Достоверность сведений подтверждаю: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97"/>
        <w:gridCol w:w="1531"/>
        <w:gridCol w:w="2441"/>
        <w:gridCol w:w="337"/>
        <w:gridCol w:w="3064"/>
      </w:tblGrid>
      <w:tr>
        <w:tc>
          <w:tcPr>
            <w:gridSpan w:val="3"/>
            <w:tcW w:w="5669" w:type="dxa"/>
            <w:tcBorders>
              <w:top w:val="nil"/>
              <w:left w:val="nil"/>
              <w:bottom w:val="nil"/>
              <w:right w:val="nil"/>
            </w:tcBorders>
          </w:tcPr>
          <w:p>
            <w:pPr>
              <w:pStyle w:val="0"/>
              <w:jc w:val="both"/>
            </w:pPr>
            <w:r>
              <w:rPr>
                <w:sz w:val="20"/>
              </w:rPr>
              <w:t xml:space="preserve">Глава (глава администрации) муниципального</w:t>
            </w:r>
          </w:p>
          <w:p>
            <w:pPr>
              <w:pStyle w:val="0"/>
              <w:jc w:val="both"/>
            </w:pPr>
            <w:r>
              <w:rPr>
                <w:sz w:val="20"/>
              </w:rPr>
              <w:t xml:space="preserve">образования Республики Крым</w:t>
            </w:r>
          </w:p>
        </w:tc>
        <w:tc>
          <w:tcPr>
            <w:gridSpan w:val="2"/>
            <w:tcW w:w="3401" w:type="dxa"/>
            <w:vAlign w:val="bottom"/>
            <w:tcBorders>
              <w:top w:val="nil"/>
              <w:left w:val="nil"/>
              <w:bottom w:val="single" w:sz="4"/>
              <w:right w:val="nil"/>
            </w:tcBorders>
          </w:tcPr>
          <w:p>
            <w:pPr>
              <w:pStyle w:val="0"/>
              <w:jc w:val="both"/>
            </w:pPr>
            <w:r>
              <w:rPr>
                <w:sz w:val="20"/>
              </w:rPr>
            </w:r>
          </w:p>
        </w:tc>
      </w:tr>
      <w:tr>
        <w:tc>
          <w:tcPr>
            <w:gridSpan w:val="3"/>
            <w:tcW w:w="5669" w:type="dxa"/>
            <w:tcBorders>
              <w:top w:val="nil"/>
              <w:left w:val="nil"/>
              <w:bottom w:val="nil"/>
              <w:right w:val="nil"/>
            </w:tcBorders>
          </w:tcPr>
          <w:p>
            <w:pPr>
              <w:pStyle w:val="0"/>
              <w:jc w:val="both"/>
            </w:pPr>
            <w:r>
              <w:rPr>
                <w:sz w:val="20"/>
              </w:rPr>
            </w:r>
          </w:p>
        </w:tc>
        <w:tc>
          <w:tcPr>
            <w:gridSpan w:val="2"/>
            <w:tcW w:w="3401" w:type="dxa"/>
            <w:tcBorders>
              <w:top w:val="single" w:sz="4"/>
              <w:left w:val="nil"/>
              <w:bottom w:val="nil"/>
              <w:right w:val="nil"/>
            </w:tcBorders>
          </w:tcPr>
          <w:p>
            <w:pPr>
              <w:pStyle w:val="0"/>
              <w:jc w:val="center"/>
            </w:pPr>
            <w:r>
              <w:rPr>
                <w:sz w:val="20"/>
              </w:rPr>
              <w:t xml:space="preserve">Ф.И.О. (подпись)</w:t>
            </w:r>
          </w:p>
        </w:tc>
      </w:tr>
      <w:tr>
        <w:tc>
          <w:tcPr>
            <w:gridSpan w:val="3"/>
            <w:tcW w:w="5669" w:type="dxa"/>
            <w:tcBorders>
              <w:top w:val="nil"/>
              <w:left w:val="nil"/>
              <w:bottom w:val="nil"/>
              <w:right w:val="nil"/>
            </w:tcBorders>
          </w:tcPr>
          <w:p>
            <w:pPr>
              <w:pStyle w:val="0"/>
            </w:pPr>
            <w:r>
              <w:rPr>
                <w:sz w:val="20"/>
              </w:rPr>
              <w:t xml:space="preserve">Руководитель финансового органа муниципального</w:t>
            </w:r>
          </w:p>
          <w:p>
            <w:pPr>
              <w:pStyle w:val="0"/>
            </w:pPr>
            <w:r>
              <w:rPr>
                <w:sz w:val="20"/>
              </w:rPr>
              <w:t xml:space="preserve">образования Республики Крым</w:t>
            </w:r>
          </w:p>
        </w:tc>
        <w:tc>
          <w:tcPr>
            <w:gridSpan w:val="2"/>
            <w:tcW w:w="3401" w:type="dxa"/>
            <w:tcBorders>
              <w:top w:val="nil"/>
              <w:left w:val="nil"/>
              <w:bottom w:val="single" w:sz="4"/>
              <w:right w:val="nil"/>
            </w:tcBorders>
          </w:tcPr>
          <w:p>
            <w:pPr>
              <w:pStyle w:val="0"/>
              <w:jc w:val="both"/>
            </w:pPr>
            <w:r>
              <w:rPr>
                <w:sz w:val="20"/>
              </w:rPr>
            </w:r>
          </w:p>
        </w:tc>
      </w:tr>
      <w:tr>
        <w:tc>
          <w:tcPr>
            <w:gridSpan w:val="3"/>
            <w:tcW w:w="5669" w:type="dxa"/>
            <w:tcBorders>
              <w:top w:val="nil"/>
              <w:left w:val="nil"/>
              <w:bottom w:val="nil"/>
              <w:right w:val="nil"/>
            </w:tcBorders>
          </w:tcPr>
          <w:p>
            <w:pPr>
              <w:pStyle w:val="0"/>
            </w:pPr>
            <w:r>
              <w:rPr>
                <w:sz w:val="20"/>
              </w:rPr>
            </w:r>
          </w:p>
        </w:tc>
        <w:tc>
          <w:tcPr>
            <w:gridSpan w:val="2"/>
            <w:tcW w:w="3401" w:type="dxa"/>
            <w:tcBorders>
              <w:top w:val="single" w:sz="4"/>
              <w:left w:val="nil"/>
              <w:bottom w:val="nil"/>
              <w:right w:val="nil"/>
            </w:tcBorders>
          </w:tcPr>
          <w:p>
            <w:pPr>
              <w:pStyle w:val="0"/>
              <w:jc w:val="center"/>
            </w:pPr>
            <w:r>
              <w:rPr>
                <w:sz w:val="20"/>
              </w:rPr>
              <w:t xml:space="preserve">Ф.И.О. (подпись)</w:t>
            </w:r>
          </w:p>
        </w:tc>
      </w:tr>
      <w:tr>
        <w:tc>
          <w:tcPr>
            <w:tcW w:w="1697" w:type="dxa"/>
            <w:tcBorders>
              <w:top w:val="nil"/>
              <w:left w:val="nil"/>
              <w:bottom w:val="nil"/>
              <w:right w:val="nil"/>
            </w:tcBorders>
          </w:tcPr>
          <w:p>
            <w:pPr>
              <w:pStyle w:val="0"/>
              <w:jc w:val="both"/>
            </w:pPr>
            <w:r>
              <w:rPr>
                <w:sz w:val="20"/>
              </w:rPr>
              <w:t xml:space="preserve">Исполнитель</w:t>
            </w:r>
          </w:p>
        </w:tc>
        <w:tc>
          <w:tcPr>
            <w:tcW w:w="153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gridSpan w:val="2"/>
            <w:tcW w:w="277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 подписи)</w:t>
            </w:r>
          </w:p>
        </w:tc>
        <w:tc>
          <w:tcPr>
            <w:tcW w:w="3064" w:type="dxa"/>
            <w:tcBorders>
              <w:top w:val="nil"/>
              <w:left w:val="nil"/>
              <w:bottom w:val="nil"/>
              <w:right w:val="nil"/>
            </w:tcBorders>
          </w:tcPr>
          <w:p>
            <w:pPr>
              <w:pStyle w:val="0"/>
              <w:jc w:val="both"/>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Республики Крым от 08.11.2023 N 206</w:t>
            <w:br/>
            <w:t>"Об организации проведения конкурсного отбора проектов инициативного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Минфина Республики Крым от 08.11.2023 N 206</w:t>
            <w:br/>
            <w:t>"Об организации проведения конкурсного отбора проектов инициативного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509&amp;n=93231&amp;dst=100844" TargetMode = "External"/>
	<Relationship Id="rId8" Type="http://schemas.openxmlformats.org/officeDocument/2006/relationships/hyperlink" Target="https://login.consultant.ru/link/?req=doc&amp;base=RLAW509&amp;n=93231&amp;dst=100845" TargetMode = "External"/>
	<Relationship Id="rId9" Type="http://schemas.openxmlformats.org/officeDocument/2006/relationships/header" Target="header2.xml"/>
	<Relationship Id="rId1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Республики Крым от 08.11.2023 N 206
"Об организации проведения конкурсного отбора проектов инициативного бюджетирования на уровне Республики Крым"
(вместе с "Перечнем документов для участия в конкурсном отборе проектов инициативного бюджетирования на уровне Республики Крым")</dc:title>
  <dcterms:created xsi:type="dcterms:W3CDTF">2024-05-20T18:02:22Z</dcterms:created>
</cp:coreProperties>
</file>