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Департамента финансов ЯО от 09.10.2014 N 35н</w:t>
              <w:br/>
              <w:t xml:space="preserve">(ред. от 16.02.2024)</w:t>
              <w:br/>
              <w:t xml:space="preserve">"Об Общественном совете при министерстве финансов Ярославской области"</w:t>
              <w:br/>
              <w:t xml:space="preserve">(вместе с "Положением об Общественном совете при министерстве финансов Ярославской области")</w:t>
              <w:br/>
              <w:t xml:space="preserve">(Зарегистрировано в государственно-правовом управлении Правительства ЯО 09.10.2014 N 02-4186)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государственно-правовом управлении Правительства Ярославской области 9 октября 2014 г. N 02-4186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ДЕПАРТАМЕНТ ФИНАНСОВ ЯРОСЛАВСКОЙ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9 октября 2014 г. N 35н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МИНИСТЕРСТВЕ ФИНАНСОВ</w:t>
      </w:r>
    </w:p>
    <w:p>
      <w:pPr>
        <w:pStyle w:val="2"/>
        <w:jc w:val="center"/>
      </w:pPr>
      <w:r>
        <w:rPr>
          <w:sz w:val="20"/>
        </w:rPr>
        <w:t xml:space="preserve">ЯРОСЛАВСКОЙ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Департамента финансов ЯО от 19.05.2015 N 15н &quot;О внесении изменения в приказ департамента финансов Ярославской области от 09.10.2014 N 35н&quot; (Зарегистрировано в государственно-правовом управлении Правительства ЯО 19.05.2015 N 02-483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Департамента финансов ЯО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19.05.2015 N 15н,</w:t>
            </w:r>
          </w:p>
          <w:p>
            <w:pPr>
              <w:pStyle w:val="0"/>
              <w:jc w:val="center"/>
            </w:pPr>
            <w:hyperlink w:history="0" r:id="rId8" w:tooltip="Приказ Министерства финансов ЯО от 16.02.2024 N 8н &quot;О внесении изменений в приказ департамента финансов Ярославской области от 09.10.2014 N 35н&quot; (Зарегистрировано в государственно-правовом управлении Правительства ЯО 16.02.2024 N 02-14582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Министерства финансов ЯО от 16.02.2024 N 8н)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Федерального </w:t>
      </w:r>
      <w:hyperlink w:history="0" r:id="rId9" w:tooltip="Федеральный закон от 21.07.2014 N 212-ФЗ &quot;Об основах общественного контрол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21 июля 2014 года N 212-ФЗ "Об основах общественного контроля в Российской Федерации", </w:t>
      </w:r>
      <w:hyperlink w:history="0" r:id="rId10" w:tooltip="Постановление Правительства ЯО от 24.07.2013 N 921-п &quot;Об утверждении Концепции региональной системы народного правительства&quot; ------------ Недействующая редакция {КонсультантПлюс}">
        <w:r>
          <w:rPr>
            <w:sz w:val="20"/>
            <w:color w:val="0000ff"/>
          </w:rPr>
          <w:t xml:space="preserve">Концепции</w:t>
        </w:r>
      </w:hyperlink>
      <w:r>
        <w:rPr>
          <w:sz w:val="20"/>
        </w:rPr>
        <w:t xml:space="preserve"> региональной системы народного правительства, утвержденной постановлением Правительства области от 24.07.2013 N 921-п "Об утверждении Концепции региональной системы народного правительства", обеспечения учета общественных интересов при формировании региональной социально-экономической политики и в соответствии с </w:t>
      </w:r>
      <w:hyperlink w:history="0" r:id="rId11" w:tooltip="Постановление Правительства ЯО от 22.04.2014 N 372-п (ред. от 11.09.2014) &quot;О порядке образования общественных советов при органах исполнительной власти Ярослав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области от 22.04.2014 N 372-п "О порядке образования общественных советов при органах исполнительной власти Ярославской области"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ДЕПАРТАМЕНТ ФИНАНСОВ ЯРОСЛАВСКОЙ ОБЛАСТИ ПРИКАЗЫВАЕТ: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Образовать Общественный совет при министерстве финансов Ярославской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Приказ Министерства финансов ЯО от 16.02.2024 N 8н &quot;О внесении изменений в приказ департамента финансов Ярославской области от 09.10.2014 N 35н&quot; (Зарегистрировано в государственно-правовом управлении Правительства ЯО 16.02.2024 N 02-14582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финансов ЯО от 16.02.2024 N 8н)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Утвердить прилагаемое </w:t>
      </w:r>
      <w:hyperlink w:history="0" w:anchor="P45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при министерстве финансов Ярославской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Приказ Министерства финансов ЯО от 16.02.2024 N 8н &quot;О внесении изменений в приказ департамента финансов Ярославской области от 09.10.2014 N 35н&quot; (Зарегистрировано в государственно-правовом управлении Правительства ЯО 16.02.2024 N 02-14582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финансов ЯО от 16.02.2024 N 8н)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Контроль за исполнением приказа возложить на первого заместителя министра финансов Ярославской области Архипову И.А.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Приказ Министерства финансов ЯО от 16.02.2024 N 8н &quot;О внесении изменений в приказ департамента финансов Ярославской области от 09.10.2014 N 35н&quot; (Зарегистрировано в государственно-правовом управлении Правительства ЯО 16.02.2024 N 02-14582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финансов ЯО от 16.02.2024 N 8н)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Приказ вступает в силу через 10 дней после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Заместитель Губернатора области -</w:t>
      </w:r>
    </w:p>
    <w:p>
      <w:pPr>
        <w:pStyle w:val="0"/>
        <w:jc w:val="right"/>
      </w:pPr>
      <w:r>
        <w:rPr>
          <w:sz w:val="20"/>
        </w:rPr>
        <w:t xml:space="preserve">директор департамента</w:t>
      </w:r>
    </w:p>
    <w:p>
      <w:pPr>
        <w:pStyle w:val="0"/>
        <w:jc w:val="right"/>
      </w:pPr>
      <w:r>
        <w:rPr>
          <w:sz w:val="20"/>
        </w:rPr>
        <w:t xml:space="preserve">А.П.ФЕДОРОВ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департамента финансов</w:t>
      </w:r>
    </w:p>
    <w:p>
      <w:pPr>
        <w:pStyle w:val="0"/>
        <w:jc w:val="right"/>
      </w:pPr>
      <w:r>
        <w:rPr>
          <w:sz w:val="20"/>
        </w:rPr>
        <w:t xml:space="preserve">Ярославской области</w:t>
      </w:r>
    </w:p>
    <w:p>
      <w:pPr>
        <w:pStyle w:val="0"/>
        <w:jc w:val="right"/>
      </w:pPr>
      <w:r>
        <w:rPr>
          <w:sz w:val="20"/>
        </w:rPr>
        <w:t xml:space="preserve">от 09.10.2014 N 35н</w:t>
      </w:r>
    </w:p>
    <w:p>
      <w:pPr>
        <w:pStyle w:val="0"/>
        <w:jc w:val="both"/>
      </w:pPr>
      <w:r>
        <w:rPr>
          <w:sz w:val="20"/>
        </w:rPr>
      </w:r>
    </w:p>
    <w:bookmarkStart w:id="45" w:name="P45"/>
    <w:bookmarkEnd w:id="45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МИНИСТЕРСТВЕ ФИНАНСОВ</w:t>
      </w:r>
    </w:p>
    <w:p>
      <w:pPr>
        <w:pStyle w:val="2"/>
        <w:jc w:val="center"/>
      </w:pPr>
      <w:r>
        <w:rPr>
          <w:sz w:val="20"/>
        </w:rPr>
        <w:t xml:space="preserve">ЯРОСЛАВСКОЙ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5" w:tooltip="Приказ Департамента финансов ЯО от 19.05.2015 N 15н &quot;О внесении изменения в приказ департамента финансов Ярославской области от 09.10.2014 N 35н&quot; (Зарегистрировано в государственно-правовом управлении Правительства ЯО 19.05.2015 N 02-483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Департамента финансов ЯО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19.05.2015 N 15н,</w:t>
            </w:r>
          </w:p>
          <w:p>
            <w:pPr>
              <w:pStyle w:val="0"/>
              <w:jc w:val="center"/>
            </w:pPr>
            <w:hyperlink w:history="0" r:id="rId16" w:tooltip="Приказ Министерства финансов ЯО от 16.02.2024 N 8н &quot;О внесении изменений в приказ департамента финансов Ярославской области от 09.10.2014 N 35н&quot; (Зарегистрировано в государственно-правовом управлении Правительства ЯО 16.02.2024 N 02-14582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Министерства финансов ЯО от 16.02.2024 N 8н)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Общественный совет при министерстве финансов Ярославской области (далее - Общественный совет) является постоянно действующим консультативно-согласовательным органом, образованным в целях обеспечения участия граждан в выработке и реализации государственной политики в сфере, относящейся к полномочиям министерства финансов Ярославской области (далее - министерство).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риказ Министерства финансов ЯО от 16.02.2024 N 8н &quot;О внесении изменений в приказ департамента финансов Ярославской области от 09.10.2014 N 35н&quot; (Зарегистрировано в государственно-правовом управлении Правительства ЯО 16.02.2024 N 02-14582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финансов ЯО от 16.02.2024 N 8н)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Общественный совет в своей деятельности руководствуется </w:t>
      </w:r>
      <w:hyperlink w:history="0" r:id="rId1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иными нормативными правовыми актами Российской Федерации, нормативными правовыми актами Ярославской области,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Члены Общественного совета исполняют свои обязанности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Решения Общественного совета носят рекомендательный характер.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Принципы и задачи деятельности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Деятельность Общественного совета основывается на принципах коллегиальности принятия решений, гласности, взаимодействия и конструктивного диалога населения Ярославской области с министерством. Общественный совет призван обеспечивать соблюдение общественно значимых интересов при решении наиболее важных вопросов государственной финансовой, бюджетной и налоговой политики, а также в сфере внутреннего государственного финансового контроля на территории Ярославской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риказ Министерства финансов ЯО от 16.02.2024 N 8н &quot;О внесении изменений в приказ департамента финансов Ярославской области от 09.10.2014 N 35н&quot; (Зарегистрировано в государственно-правовом управлении Правительства ЯО 16.02.2024 N 02-14582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финансов ЯО от 16.02.2024 N 8н)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Основными задачами деятельности Общественного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мониторинг правоприменительной практики в сфере деятельности министерства;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риказ Министерства финансов ЯО от 16.02.2024 N 8н &quot;О внесении изменений в приказ департамента финансов Ярославской области от 09.10.2014 N 35н&quot; (Зарегистрировано в государственно-правовом управлении Правительства ЯО 16.02.2024 N 02-14582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финансов ЯО от 16.02.2024 N 8н)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привлечение граждан, общественных объединений и организаций к выработке и реализации государственной политики в сфере деятельности министерства;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Приказ Министерства финансов ЯО от 16.02.2024 N 8н &quot;О внесении изменений в приказ департамента финансов Ярославской области от 09.10.2014 N 35н&quot; (Зарегистрировано в государственно-правовом управлении Правительства ЯО 16.02.2024 N 02-14582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финансов ЯО от 16.02.2024 N 8н)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участие в общественных обсуждениях вопросов, касающихся деятельности министерства, и проектов нормативных правовых актов по вопросам деятельности министерства;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риказ Министерства финансов ЯО от 16.02.2024 N 8н &quot;О внесении изменений в приказ департамента финансов Ярославской области от 09.10.2014 N 35н&quot; (Зарегистрировано в государственно-правовом управлении Правительства ЯО 16.02.2024 N 02-14582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финансов ЯО от 16.02.2024 N 8н)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повышение информированности общественности по основным направлениям деятельности министерства;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Приказ Министерства финансов ЯО от 16.02.2024 N 8н &quot;О внесении изменений в приказ департамента финансов Ярославской области от 09.10.2014 N 35н&quot; (Зарегистрировано в государственно-правовом управлении Правительства ЯО 16.02.2024 N 02-14582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финансов ЯО от 16.02.2024 N 8н)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анализ мнения граждан о деятельности министерства и доведение полученной в результате анализа обобщенной информации до министра финансов Ярославской области (далее - министр);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риказ Министерства финансов ЯО от 16.02.2024 N 8н &quot;О внесении изменений в приказ департамента финансов Ярославской области от 09.10.2014 N 35н&quot; (Зарегистрировано в государственно-правовом управлении Правительства ЯО 16.02.2024 N 02-14582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финансов ЯО от 16.02.2024 N 8н)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осуществление общественного контроля за деятельностью министерства.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риказ Министерства финансов ЯО от 16.02.2024 N 8н &quot;О внесении изменений в приказ департамента финансов Ярославской области от 09.10.2014 N 35н&quot; (Зарегистрировано в государственно-правовом управлении Правительства ЯО 16.02.2024 N 02-14582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финансов ЯО от 16.02.2024 N 8н)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Полномочия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Для решения возложенных задач Общественный совет осуществляет следующие полномочия: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участвует: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совещаниях, конференциях и семинарах по вопросам, относящимся к задачам Общественного совета, а также иных мероприятиях, проводимых министерством;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риказ Министерства финансов ЯО от 16.02.2024 N 8н &quot;О внесении изменений в приказ департамента финансов Ярославской области от 09.10.2014 N 35н&quot; (Зарегистрировано в государственно-правовом управлении Правительства ЯО 16.02.2024 N 02-14582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финансов ЯО от 16.02.2024 N 8н)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мероприятиях, проводимых органами государственной власти области, органами местного самоуправления муниципальных образований области (далее - органы местного самоуправления), институтами гражданского общества, по согласованию с указанными органами и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запрашивает у органов государственной власти области, органов местного самоуправления, организаций и учреждений, иных институтов гражданского общества материалы и документы, необходимые для деятельности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приглашает на свои заседания представителей министерства, иных органов государственной власти области, органов местного самоуправления, представителей институтов гражданского общества и иных лиц, участие которых необходимо при обсуждении вопросов, вынесенных на заседание Общественного совета;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риказ Министерства финансов ЯО от 16.02.2024 N 8н &quot;О внесении изменений в приказ департамента финансов Ярославской области от 09.10.2014 N 35н&quot; (Зарегистрировано в государственно-правовом управлении Правительства ЯО 16.02.2024 N 02-14582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финансов ЯО от 16.02.2024 N 8н)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привлекает для осуществления своих полномочий специалистов и экспертов, обладающих знаниями и навыками в сфере деятельности министерства;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риказ Министерства финансов ЯО от 16.02.2024 N 8н &quot;О внесении изменений в приказ департамента финансов Ярославской области от 09.10.2014 N 35н&quot; (Зарегистрировано в государственно-правовом управлении Правительства ЯО 16.02.2024 N 02-14582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финансов ЯО от 16.02.2024 N 8н)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разрабатывает предложения по организации взаимодействия министерства с гражданами Российской Федерации и находящимися на территории области иностранными гражданами и лицами без гражданства, а также институтами гражданского общества, профессиональными сообществами;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риказ Министерства финансов ЯО от 16.02.2024 N 8н &quot;О внесении изменений в приказ департамента финансов Ярославской области от 09.10.2014 N 35н&quot; (Зарегистрировано в государственно-правовом управлении Правительства ЯО 16.02.2024 N 02-14582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финансов ЯО от 16.02.2024 N 8н)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проводит общественное обсуждение вопросов деятельности министерства;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риказ Министерства финансов ЯО от 16.02.2024 N 8н &quot;О внесении изменений в приказ департамента финансов Ярославской области от 09.10.2014 N 35н&quot; (Зарегистрировано в государственно-правовом управлении Правительства ЯО 16.02.2024 N 02-14582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финансов ЯО от 16.02.2024 N 8н)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направляет министру предложения по совершенствованию нормативных правовых актов в сфере деятельности министерства.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риказ Министерства финансов ЯО от 16.02.2024 N 8н &quot;О внесении изменений в приказ департамента финансов Ярославской области от 09.10.2014 N 35н&quot; (Зарегистрировано в государственно-правовом управлении Правительства ЯО 16.02.2024 N 02-14582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финансов ЯО от 16.02.2024 N 8н)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Члены Общественного совета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участвовать в мероприятиях, проводимых Общественным советом, в подготовке материалов по рассматриваемым на заседаниях Общественного совета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вносить предложения, замечания и поправки к проектам планов работы Общественного совета, повестке заседания и порядку его ведения, проектам решений и протоколов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знакомиться с информацией и материалами, рассматриваемыми Общественным советом, представленными в Общественный совет документами;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использовать в своей работе информацию, аналитические и иные материалы, полученные в результате общественной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Члены Общественного совета обязаны: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принимать личное участие в работе Общественного совета, а также рабочих групп, членами которых они являются, в иных мероприятиях, проводимых Общественным советом;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выполнять поручения, принятые на заседании Общественного совета, рабочих групп либо данные председателем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информировать председателя Общественного совета о невозможности присутствовать по уважительной причине на заседании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Члены Общественного совета не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делегировать свои полномочия другим лицам;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уклоняться без уважительных причин от участия в заседаниях Общественного совета, заседаниях образованных Общественным советом рабочих групп, членами которых они являются;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разглашать сведения конфиденциального характера, которые станут им известны в связи с исполнением полномочий члена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вмешиваться в оперативную, распорядительную и административно-хозяйственную деятельность министерства;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риказ Министерства финансов ЯО от 16.02.2024 N 8н &quot;О внесении изменений в приказ департамента финансов Ярославской области от 09.10.2014 N 35н&quot; (Зарегистрировано в государственно-правовом управлении Правительства ЯО 16.02.2024 N 02-14582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финансов ЯО от 16.02.2024 N 8н)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использовать свою деятельность в Общественном совете в интересах политических партий, коммерческих и некоммерческих организаций, а также в личных интересах.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Члены Общественного совета могут формировать рабочие группы и комиссии с привлечением специалистов различных направлений деятельности и представителей общественности по согласованию с указанными лицами. Состав комиссий и рабочих групп утверждается решением Общественного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Формирование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Общественный совет формируется в количестве 9 человек. Срок полномочий членов Общественного совета составляет 3 года.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риказ Департамента финансов ЯО от 19.05.2015 N 15н &quot;О внесении изменения в приказ департамента финансов Ярославской области от 09.10.2014 N 35н&quot; (Зарегистрировано в государственно-правовом управлении Правительства ЯО 19.05.2015 N 02-4830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финансов ЯО от 19.05.2015 N 15н)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Отбор кандидатов в члены Общественного совета осуществляется на принципах гласности и добровольности участия в деятельности Общественного совета в соответствии с </w:t>
      </w:r>
      <w:hyperlink w:history="0" r:id="rId34" w:tooltip="Постановление Правительства ЯО от 22.04.2014 N 372-п (ред. от 11.09.2014) &quot;О порядке образования общественных советов при органах исполнительной власти Ярослав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образования общественных советов при органах исполнительной власти Ярославской области, утвержденным постановлением Правительства области от 22.04.2014 N 372-п "О порядке образования общественных советов при органах исполнительной власти Ярославской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Общественный совет формируется из числа граждан Российской Федерации, достигших возраста 18 лет.</w:t>
      </w:r>
    </w:p>
    <w:bookmarkStart w:id="121" w:name="P121"/>
    <w:bookmarkEnd w:id="12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В состав Общественного совета не могут входить 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и лица, замещающие муниципальные должности и должности муниципальной службы, а также другие лица, которые в соответствии с Федеральным </w:t>
      </w:r>
      <w:hyperlink w:history="0" r:id="rId35" w:tooltip="Федеральный закон от 04.04.2005 N 32-ФЗ (ред. от 20.04.2014) &quot;Об Общественной палате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4 апреля 2005 года N 32-ФЗ "Об Общественной палате Российской Федерации" не могут быть членами Общественной палаты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Персональный состав Общественного совета утверждается министерством в течение 10 рабочих дней со дня получения согласования с Общественной палатой Ярославской области сводного списка кандидатов, выдвигаемых в члены Общественного совета.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Приказ Министерства финансов ЯО от 16.02.2024 N 8н &quot;О внесении изменений в приказ департамента финансов Ярославской области от 09.10.2014 N 35н&quot; (Зарегистрировано в государственно-правовом управлении Правительства ЯО 16.02.2024 N 02-14582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финансов ЯО от 16.02.2024 N 8н)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Прекращение полномочий члена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Полномочия члена Общественного совета прекращаются по истечении срока полномочий Общественного совета, а также досрочно в установленных настоящим Положением случаях.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Полномочия члена Общественного совета досрочно прекращаются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поступления в адрес министра письменного заявления о выходе из состава Общественного совета либо представления председателя Общественного Совета о досрочном прекращении полномочий члена Общественного совета;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Приказ Министерства финансов ЯО от 16.02.2024 N 8н &quot;О внесении изменений в приказ департамента финансов Ярославской области от 09.10.2014 N 35н&quot; (Зарегистрировано в государственно-правовом управлении Правительства ЯО 16.02.2024 N 02-14582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финансов ЯО от 16.02.2024 N 8н)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прекращения гражданства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систематического неучастия (более 3 раз подряд) без уважительной причины в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смерти члена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возникновения или выявления обстоятельств, предусмотренных </w:t>
      </w:r>
      <w:hyperlink w:history="0" w:anchor="P121" w:tooltip="4.4. В состав Общественного совета не могут входить 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и лица, замещающие муниципальные должности и должности муниципальной службы, а также другие лица, которые в соответствии с Федеральным законом от 4 апреля 2005 года N 32-ФЗ &quot;Об Общественной палате Российской Федерации&quot; не могут быть членами Общественной палаты Российской...">
        <w:r>
          <w:rPr>
            <w:sz w:val="20"/>
            <w:color w:val="0000ff"/>
          </w:rPr>
          <w:t xml:space="preserve">пунктом 4.4 раздела 4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досрочного прекращения полномочий председателя, секретаря Общественного совета может являться поступившее в адрес министра решение Общественного совета о досрочном прекращении полномочий указанных членов Общественного совета, если за данное решение проголосовало более 1/2 от общего числа членов Общественного совета.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Приказ Министерства финансов ЯО от 16.02.2024 N 8н &quot;О внесении изменений в приказ департамента финансов Ярославской области от 09.10.2014 N 35н&quot; (Зарегистрировано в государственно-правовом управлении Правительства ЯО 16.02.2024 N 02-14582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финансов ЯО от 16.02.2024 N 8н)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Досрочное прекращение полномочий члена Общественного совета оформляется приказом министерства в течение 3 рабочих дней со дня поступления в министерство заявления члена Общественного совета, представления председателя Общественного совета либо решения Общественного совета.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Приказ Министерства финансов ЯО от 16.02.2024 N 8н &quot;О внесении изменений в приказ департамента финансов Ярославской области от 09.10.2014 N 35н&quot; (Зарегистрировано в государственно-правовом управлении Правительства ЯО 16.02.2024 N 02-14582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финансов ЯО от 16.02.2024 N 8н)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В случае досрочного прекращения полномочий члена Общественного совета новый член Общественного совета вводится в его состав в </w:t>
      </w:r>
      <w:hyperlink w:history="0" r:id="rId40" w:tooltip="Постановление Правительства ЯО от 22.04.2014 N 372-п (ред. от 11.09.2014) &quot;О порядке образования общественных советов при органах исполнительной власти Ярослав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установленном постановлением Правительства области от 22.04.2014 N 372-п "О порядке образования общественных советов при органах исполнительной власти Ярославской области".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6. Состав и структура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В состав Общественного совета входят председатель Общественного совета, секретарь, члены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Председатель избирается членами Общественного совета из числа членов Общественного совета открытым голосованием на первом заседании Общественного совета, если за него проголосовало более 1/2 от общего числа членов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Секретарь Общественного совета назначается министерством из числа сотрудников министерства. Общественный совет в случае отказа от секретаря Общественного совета, назначаемого министерством, вправе выбрать секретаря из числа членов Общественного совета, если за указанное решение проголосует более 1/2 от общего числа членов Общественного совета.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Приказ Министерства финансов ЯО от 16.02.2024 N 8н &quot;О внесении изменений в приказ департамента финансов Ярославской области от 09.10.2014 N 35н&quot; (Зарегистрировано в государственно-правовом управлении Правительства ЯО 16.02.2024 N 02-14582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финансов ЯО от 16.02.2024 N 8н)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об избрании председателя, секретаря Общественного совета оформляется протоколом заседания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Председатель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организует деятельность Общественного совета, в том числе созывает очередные и внеочередные заседания Общественного совета, ведет заседания Общественного совета, распределяет обязанности между членами Общественного совета, осуществляет контроль за исполнением решений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формирует повестку заседаний Общественного совета на основании предложений членов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подписывает протоколы и иные документы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В случае отсутствия председателя Общественного совета его обязанности исполняет член Общественного совета на основании решения Общественного совета, если за указанное решение проголосует более 1/2 от общего числа членов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6.5. Секретарь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решает вопросы о месте, времени и обеспечении условий для проведения заседаний Общественного совета, а также информирует членов Общественного совета о месте и времени проведения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координацию деятельности рабочих групп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документационное обеспечение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участвует в обсуждении вопросов и голосовании;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выполняет иные поручения председателя Общественного совета в рамках полномочий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6.6. Члены Общественного совета обладают равными правами на участие в деятельности Общественного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7. Организация работы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Основной формой деятельности Общественного совета являются заседания, которые проводятся не реже 1 раза в квартал в соответствии с планом работы Общественного совета на год, формируемым на основе предложений членов Общественного совета и министра.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Приказ Министерства финансов ЯО от 16.02.2024 N 8н &quot;О внесении изменений в приказ департамента финансов Ярославской области от 09.10.2014 N 35н&quot; (Зарегистрировано в государственно-правовом управлении Правительства ЯО 16.02.2024 N 02-14582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финансов ЯО от 16.02.2024 N 8н)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В случае необходимости на основании обращения министра или по инициативе Общественного совета проводится внеочередное заседание Общественного совета. Инициатива о проведении внеочередного заседания Общественного совета может быть выдвинута не менее чем 1/3 от установленного числа членов Общественного совета.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Приказ Министерства финансов ЯО от 16.02.2024 N 8н &quot;О внесении изменений в приказ департамента финансов Ярославской области от 09.10.2014 N 35н&quot; (Зарегистрировано в государственно-правовом управлении Правительства ЯО 16.02.2024 N 02-14582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финансов ЯО от 16.02.2024 N 8н)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7.3. К числу вопросов, рассмотрение которых на заседаниях Общественного совета является обязательным,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инициативы граждан, общественных объединений, организаций, органов государственной власти по вопросам, относящимся к сфере деятельности министерства;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Приказ Министерства финансов ЯО от 16.02.2024 N 8н &quot;О внесении изменений в приказ департамента финансов Ярославской области от 09.10.2014 N 35н&quot; (Зарегистрировано в государственно-правовом управлении Правительства ЯО 16.02.2024 N 02-14582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финансов ЯО от 16.02.2024 N 8н)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проекты областных целевых программ, исполнителем которых является министерство;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Приказ Министерства финансов ЯО от 16.02.2024 N 8н &quot;О внесении изменений в приказ департамента финансов Ярославской области от 09.10.2014 N 35н&quot; (Зарегистрировано в государственно-правовом управлении Правительства ЯО 16.02.2024 N 02-14582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финансов ЯО от 16.02.2024 N 8н)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мнение граждан о деятельности министерства.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Приказ Министерства финансов ЯО от 16.02.2024 N 8н &quot;О внесении изменений в приказ департамента финансов Ярославской области от 09.10.2014 N 35н&quot; (Зарегистрировано в государственно-правовом управлении Правительства ЯО 16.02.2024 N 02-14582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финансов ЯО от 16.02.2024 N 8н)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Информация о повестке дня заседания Общественного совета представляется в министерство не позднее чем за 5 дней до заседания и размещается на официальном сайте министерства на портале органов государственной власти Ярославской области в информационно-телекоммуникационной сети "Интернет" по адресу: </w:t>
      </w:r>
      <w:r>
        <w:rPr>
          <w:sz w:val="20"/>
        </w:rPr>
        <w:t xml:space="preserve">http://www.yarregion.ru</w:t>
      </w:r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Приказ Министерства финансов ЯО от 16.02.2024 N 8н &quot;О внесении изменений в приказ департамента финансов Ярославской области от 09.10.2014 N 35н&quot; (Зарегистрировано в государственно-правовом управлении Правительства ЯО 16.02.2024 N 02-14582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финансов ЯО от 16.02.2024 N 8н)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Заседание Общественного совета считается правомочным, если на нем присутствуют не менее 1/2 от общего числа членов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Решения Общественного совета принимаются открытым голосованием простым большинством голосов его членов, присутствующих на заседании. При равенстве голосов решающим голосом обладает председательствующий на заседании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Принятые Общественным советом решения оформляются протоколами заседаний Общественного совета, копии которых направляются в министерство не позднее 5 рабочих дней со дня заседания Общественного совета.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" w:tooltip="Приказ Министерства финансов ЯО от 16.02.2024 N 8н &quot;О внесении изменений в приказ департамента финансов Ярославской области от 09.10.2014 N 35н&quot; (Зарегистрировано в государственно-правовом управлении Правительства ЯО 16.02.2024 N 02-14582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финансов ЯО от 16.02.2024 N 8н)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Заседания Общественного совета проводятся открыто, на них могут приглашаться граждане, представители органов государственной власти и заинтересованных организаций, средств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Общественный совет ежегодно готовит доклад об итогах своей деятельности не позднее 01 февраля года, следующего за отчетным.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Информация об обсуждаемых Общественным советом общественно значимых вопросах (в том числе анонсы и повестки дня заседаний Общественного совета), решениях, принятых на заседаниях Общественного совета, ежегодный доклад об итогах деятельности Общественного совета размещаются в средствах массовой </w:t>
      </w:r>
      <w:hyperlink w:history="0" r:id="rId49" w:tooltip="&lt;Информация&gt; Минэкономразвития России от 09.07.2012 &quot;О размещении на сайте Минэкономразвития России в сети Интернет информации о цене на услуги по опубликованию официальных сведений, проиндексированной в соответствии с подпунктом &quot;г&quot; приказа Минэкономразвития России от 12 июля 2010 г. N 292&quot; {КонсультантПлюс}">
        <w:r>
          <w:rPr>
            <w:sz w:val="20"/>
            <w:color w:val="0000ff"/>
          </w:rPr>
          <w:t xml:space="preserve">информации</w:t>
        </w:r>
      </w:hyperlink>
      <w:r>
        <w:rPr>
          <w:sz w:val="20"/>
        </w:rPr>
        <w:t xml:space="preserve"> и (или) на официальном сайте министерства на портале органов государственной власти Ярославской области в информационно-телекоммуникационной сети "Интернет", а также в государственной информационной системе Ярославской области "Портал народного правительства Ярославской области" по адресу: </w:t>
      </w:r>
      <w:r>
        <w:rPr>
          <w:sz w:val="20"/>
        </w:rPr>
        <w:t xml:space="preserve">http://narod.yarregion.ru</w:t>
      </w:r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0" w:tooltip="Приказ Министерства финансов ЯО от 16.02.2024 N 8н &quot;О внесении изменений в приказ департамента финансов Ярославской области от 09.10.2014 N 35н&quot; (Зарегистрировано в государственно-правовом управлении Правительства ЯО 16.02.2024 N 02-14582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финансов ЯО от 16.02.2024 N 8н)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Организационно-техническое обеспечение деятельности Общественного совета осуществляет министерство.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1" w:tooltip="Приказ Министерства финансов ЯО от 16.02.2024 N 8н &quot;О внесении изменений в приказ департамента финансов Ярославской области от 09.10.2014 N 35н&quot; (Зарегистрировано в государственно-правовом управлении Правительства ЯО 16.02.2024 N 02-14582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финансов ЯО от 16.02.2024 N 8н)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Департамента финансов ЯО от 09.10.2014 N 35н</w:t>
            <w:br/>
            <w:t>(ред. от 16.02.2024)</w:t>
            <w:br/>
            <w:t>"Об Общественном совете при министерстве финанс...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86&amp;n=78948&amp;dst=100006" TargetMode = "External"/>
	<Relationship Id="rId8" Type="http://schemas.openxmlformats.org/officeDocument/2006/relationships/hyperlink" Target="https://login.consultant.ru/link/?req=doc&amp;base=RLAW086&amp;n=147286&amp;dst=100006" TargetMode = "External"/>
	<Relationship Id="rId9" Type="http://schemas.openxmlformats.org/officeDocument/2006/relationships/hyperlink" Target="https://login.consultant.ru/link/?req=doc&amp;base=LAW&amp;n=165809" TargetMode = "External"/>
	<Relationship Id="rId10" Type="http://schemas.openxmlformats.org/officeDocument/2006/relationships/hyperlink" Target="https://login.consultant.ru/link/?req=doc&amp;base=RLAW086&amp;n=62778&amp;dst=100015" TargetMode = "External"/>
	<Relationship Id="rId11" Type="http://schemas.openxmlformats.org/officeDocument/2006/relationships/hyperlink" Target="https://login.consultant.ru/link/?req=doc&amp;base=RLAW086&amp;n=73359" TargetMode = "External"/>
	<Relationship Id="rId12" Type="http://schemas.openxmlformats.org/officeDocument/2006/relationships/hyperlink" Target="https://login.consultant.ru/link/?req=doc&amp;base=RLAW086&amp;n=147286&amp;dst=100007" TargetMode = "External"/>
	<Relationship Id="rId13" Type="http://schemas.openxmlformats.org/officeDocument/2006/relationships/hyperlink" Target="https://login.consultant.ru/link/?req=doc&amp;base=RLAW086&amp;n=147286&amp;dst=100007" TargetMode = "External"/>
	<Relationship Id="rId14" Type="http://schemas.openxmlformats.org/officeDocument/2006/relationships/hyperlink" Target="https://login.consultant.ru/link/?req=doc&amp;base=RLAW086&amp;n=147286&amp;dst=100008" TargetMode = "External"/>
	<Relationship Id="rId15" Type="http://schemas.openxmlformats.org/officeDocument/2006/relationships/hyperlink" Target="https://login.consultant.ru/link/?req=doc&amp;base=RLAW086&amp;n=78948&amp;dst=100006" TargetMode = "External"/>
	<Relationship Id="rId16" Type="http://schemas.openxmlformats.org/officeDocument/2006/relationships/hyperlink" Target="https://login.consultant.ru/link/?req=doc&amp;base=RLAW086&amp;n=147286&amp;dst=100009" TargetMode = "External"/>
	<Relationship Id="rId17" Type="http://schemas.openxmlformats.org/officeDocument/2006/relationships/hyperlink" Target="https://login.consultant.ru/link/?req=doc&amp;base=RLAW086&amp;n=147286&amp;dst=100014" TargetMode = "External"/>
	<Relationship Id="rId18" Type="http://schemas.openxmlformats.org/officeDocument/2006/relationships/hyperlink" Target="https://login.consultant.ru/link/?req=doc&amp;base=LAW&amp;n=2875" TargetMode = "External"/>
	<Relationship Id="rId19" Type="http://schemas.openxmlformats.org/officeDocument/2006/relationships/hyperlink" Target="https://login.consultant.ru/link/?req=doc&amp;base=RLAW086&amp;n=147286&amp;dst=100016" TargetMode = "External"/>
	<Relationship Id="rId20" Type="http://schemas.openxmlformats.org/officeDocument/2006/relationships/hyperlink" Target="https://login.consultant.ru/link/?req=doc&amp;base=RLAW086&amp;n=147286&amp;dst=100018" TargetMode = "External"/>
	<Relationship Id="rId21" Type="http://schemas.openxmlformats.org/officeDocument/2006/relationships/hyperlink" Target="https://login.consultant.ru/link/?req=doc&amp;base=RLAW086&amp;n=147286&amp;dst=100018" TargetMode = "External"/>
	<Relationship Id="rId22" Type="http://schemas.openxmlformats.org/officeDocument/2006/relationships/hyperlink" Target="https://login.consultant.ru/link/?req=doc&amp;base=RLAW086&amp;n=147286&amp;dst=100018" TargetMode = "External"/>
	<Relationship Id="rId23" Type="http://schemas.openxmlformats.org/officeDocument/2006/relationships/hyperlink" Target="https://login.consultant.ru/link/?req=doc&amp;base=RLAW086&amp;n=147286&amp;dst=100018" TargetMode = "External"/>
	<Relationship Id="rId24" Type="http://schemas.openxmlformats.org/officeDocument/2006/relationships/hyperlink" Target="https://login.consultant.ru/link/?req=doc&amp;base=RLAW086&amp;n=147286&amp;dst=100019" TargetMode = "External"/>
	<Relationship Id="rId25" Type="http://schemas.openxmlformats.org/officeDocument/2006/relationships/hyperlink" Target="https://login.consultant.ru/link/?req=doc&amp;base=RLAW086&amp;n=147286&amp;dst=100018" TargetMode = "External"/>
	<Relationship Id="rId26" Type="http://schemas.openxmlformats.org/officeDocument/2006/relationships/hyperlink" Target="https://login.consultant.ru/link/?req=doc&amp;base=RLAW086&amp;n=147286&amp;dst=100022" TargetMode = "External"/>
	<Relationship Id="rId27" Type="http://schemas.openxmlformats.org/officeDocument/2006/relationships/hyperlink" Target="https://login.consultant.ru/link/?req=doc&amp;base=RLAW086&amp;n=147286&amp;dst=100022" TargetMode = "External"/>
	<Relationship Id="rId28" Type="http://schemas.openxmlformats.org/officeDocument/2006/relationships/hyperlink" Target="https://login.consultant.ru/link/?req=doc&amp;base=RLAW086&amp;n=147286&amp;dst=100022" TargetMode = "External"/>
	<Relationship Id="rId29" Type="http://schemas.openxmlformats.org/officeDocument/2006/relationships/hyperlink" Target="https://login.consultant.ru/link/?req=doc&amp;base=RLAW086&amp;n=147286&amp;dst=100022" TargetMode = "External"/>
	<Relationship Id="rId30" Type="http://schemas.openxmlformats.org/officeDocument/2006/relationships/hyperlink" Target="https://login.consultant.ru/link/?req=doc&amp;base=RLAW086&amp;n=147286&amp;dst=100022" TargetMode = "External"/>
	<Relationship Id="rId31" Type="http://schemas.openxmlformats.org/officeDocument/2006/relationships/hyperlink" Target="https://login.consultant.ru/link/?req=doc&amp;base=RLAW086&amp;n=147286&amp;dst=100023" TargetMode = "External"/>
	<Relationship Id="rId32" Type="http://schemas.openxmlformats.org/officeDocument/2006/relationships/hyperlink" Target="https://login.consultant.ru/link/?req=doc&amp;base=RLAW086&amp;n=147286&amp;dst=100024" TargetMode = "External"/>
	<Relationship Id="rId33" Type="http://schemas.openxmlformats.org/officeDocument/2006/relationships/hyperlink" Target="https://login.consultant.ru/link/?req=doc&amp;base=RLAW086&amp;n=78948&amp;dst=100006" TargetMode = "External"/>
	<Relationship Id="rId34" Type="http://schemas.openxmlformats.org/officeDocument/2006/relationships/hyperlink" Target="https://login.consultant.ru/link/?req=doc&amp;base=RLAW086&amp;n=73359&amp;dst=100015" TargetMode = "External"/>
	<Relationship Id="rId35" Type="http://schemas.openxmlformats.org/officeDocument/2006/relationships/hyperlink" Target="https://login.consultant.ru/link/?req=doc&amp;base=LAW&amp;n=161975" TargetMode = "External"/>
	<Relationship Id="rId36" Type="http://schemas.openxmlformats.org/officeDocument/2006/relationships/hyperlink" Target="https://login.consultant.ru/link/?req=doc&amp;base=RLAW086&amp;n=147286&amp;dst=100014" TargetMode = "External"/>
	<Relationship Id="rId37" Type="http://schemas.openxmlformats.org/officeDocument/2006/relationships/hyperlink" Target="https://login.consultant.ru/link/?req=doc&amp;base=RLAW086&amp;n=147286&amp;dst=100026" TargetMode = "External"/>
	<Relationship Id="rId38" Type="http://schemas.openxmlformats.org/officeDocument/2006/relationships/hyperlink" Target="https://login.consultant.ru/link/?req=doc&amp;base=RLAW086&amp;n=147286&amp;dst=100026" TargetMode = "External"/>
	<Relationship Id="rId39" Type="http://schemas.openxmlformats.org/officeDocument/2006/relationships/hyperlink" Target="https://login.consultant.ru/link/?req=doc&amp;base=RLAW086&amp;n=147286&amp;dst=100027" TargetMode = "External"/>
	<Relationship Id="rId40" Type="http://schemas.openxmlformats.org/officeDocument/2006/relationships/hyperlink" Target="https://login.consultant.ru/link/?req=doc&amp;base=RLAW086&amp;n=73359&amp;dst=100015" TargetMode = "External"/>
	<Relationship Id="rId41" Type="http://schemas.openxmlformats.org/officeDocument/2006/relationships/hyperlink" Target="https://login.consultant.ru/link/?req=doc&amp;base=RLAW086&amp;n=147286&amp;dst=100014" TargetMode = "External"/>
	<Relationship Id="rId42" Type="http://schemas.openxmlformats.org/officeDocument/2006/relationships/hyperlink" Target="https://login.consultant.ru/link/?req=doc&amp;base=RLAW086&amp;n=147286&amp;dst=100029" TargetMode = "External"/>
	<Relationship Id="rId43" Type="http://schemas.openxmlformats.org/officeDocument/2006/relationships/hyperlink" Target="https://login.consultant.ru/link/?req=doc&amp;base=RLAW086&amp;n=147286&amp;dst=100029" TargetMode = "External"/>
	<Relationship Id="rId44" Type="http://schemas.openxmlformats.org/officeDocument/2006/relationships/hyperlink" Target="https://login.consultant.ru/link/?req=doc&amp;base=RLAW086&amp;n=147286&amp;dst=100030" TargetMode = "External"/>
	<Relationship Id="rId45" Type="http://schemas.openxmlformats.org/officeDocument/2006/relationships/hyperlink" Target="https://login.consultant.ru/link/?req=doc&amp;base=RLAW086&amp;n=147286&amp;dst=100030" TargetMode = "External"/>
	<Relationship Id="rId46" Type="http://schemas.openxmlformats.org/officeDocument/2006/relationships/hyperlink" Target="https://login.consultant.ru/link/?req=doc&amp;base=RLAW086&amp;n=147286&amp;dst=100030" TargetMode = "External"/>
	<Relationship Id="rId47" Type="http://schemas.openxmlformats.org/officeDocument/2006/relationships/hyperlink" Target="https://login.consultant.ru/link/?req=doc&amp;base=RLAW086&amp;n=147286&amp;dst=100031" TargetMode = "External"/>
	<Relationship Id="rId48" Type="http://schemas.openxmlformats.org/officeDocument/2006/relationships/hyperlink" Target="https://login.consultant.ru/link/?req=doc&amp;base=RLAW086&amp;n=147286&amp;dst=100030" TargetMode = "External"/>
	<Relationship Id="rId49" Type="http://schemas.openxmlformats.org/officeDocument/2006/relationships/hyperlink" Target="https://login.consultant.ru/link/?req=doc&amp;base=LAW&amp;n=132358" TargetMode = "External"/>
	<Relationship Id="rId50" Type="http://schemas.openxmlformats.org/officeDocument/2006/relationships/hyperlink" Target="https://login.consultant.ru/link/?req=doc&amp;base=RLAW086&amp;n=147286&amp;dst=100032" TargetMode = "External"/>
	<Relationship Id="rId51" Type="http://schemas.openxmlformats.org/officeDocument/2006/relationships/hyperlink" Target="https://login.consultant.ru/link/?req=doc&amp;base=RLAW086&amp;n=147286&amp;dst=100030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Департамента финансов ЯО от 09.10.2014 N 35н
(ред. от 16.02.2024)
"Об Общественном совете при министерстве финансов Ярославской области"
(вместе с "Положением об Общественном совете при министерстве финансов Ярославской области")
(Зарегистрировано в государственно-правовом управлении Правительства ЯО 09.10.2014 N 02-4186)</dc:title>
  <dcterms:created xsi:type="dcterms:W3CDTF">2024-06-16T15:48:20Z</dcterms:created>
</cp:coreProperties>
</file>